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3.0 -->
  <w:body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/>
      </w:tblPr>
      <w:tblGrid>
        <w:gridCol w:w="3992"/>
        <w:gridCol w:w="1426"/>
        <w:gridCol w:w="1426"/>
        <w:gridCol w:w="4705"/>
      </w:tblGrid>
      <w:tr w14:paraId="370DB7A7" w14:textId="77777777" w:rsidTr="00D636B9">
        <w:tblPrEx>
          <w:tblW w:w="11549" w:type="dxa"/>
          <w:tblLayout w:type="fixed"/>
          <w:tblLook w:val="04A0"/>
        </w:tblPrEx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34529F" w:rsidRPr="00601AD7" w:rsidP="0034529F" w14:paraId="048BC2B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المهارات الحياتية والأسرية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:rsidR="0034529F" w:rsidRPr="00601AD7" w:rsidP="0034529F" w14:paraId="00B896A2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:rsidR="0034529F" w:rsidP="0034529F" w14:paraId="44777D46" w14:textId="1CE20FE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الفصل الدراسي : الثالث لعام</w:t>
            </w:r>
            <w:r w:rsidR="00541151">
              <w:rPr>
                <w:rFonts w:hint="cs"/>
                <w:b/>
                <w:bCs/>
                <w:sz w:val="24"/>
                <w:szCs w:val="24"/>
                <w:rtl/>
              </w:rPr>
              <w:t xml:space="preserve"> 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14:paraId="12604A1A" w14:textId="77777777" w:rsidTr="00D636B9">
        <w:tblPrEx>
          <w:tblW w:w="11549" w:type="dxa"/>
          <w:tblLayout w:type="fixed"/>
          <w:tblLook w:val="04A0"/>
        </w:tblPrEx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:rsidR="0034529F" w:rsidRPr="00601AD7" w:rsidP="0034529F" w14:paraId="244B631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:rsidR="0034529F" w:rsidRPr="00601AD7" w:rsidP="0034529F" w14:paraId="7B24AED5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34529F" w:rsidRPr="00601AD7" w:rsidP="0034529F" w14:paraId="495426E7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:rsidR="0034529F" w:rsidRPr="00601AD7" w:rsidP="0034529F" w14:paraId="3C65399F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14:paraId="4D0CDF2B" w14:textId="77777777" w:rsidTr="00D636B9">
        <w:tblPrEx>
          <w:tblW w:w="11549" w:type="dxa"/>
          <w:tblLayout w:type="fixed"/>
          <w:tblLook w:val="04A0"/>
        </w:tblPrEx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:rsidR="0034529F" w:rsidRPr="00601AD7" w:rsidP="0034529F" w14:paraId="130789E9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:rsidR="0034529F" w:rsidRPr="00601AD7" w:rsidP="0034529F" w14:paraId="2342678B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34529F" w:rsidRPr="00601AD7" w:rsidP="0034529F" w14:paraId="458B064E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:rsidR="0034529F" w:rsidRPr="00601AD7" w:rsidP="0034529F" w14:paraId="017DAAC4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601AD7" w:rsidRPr="00601AD7" w:rsidP="00601AD7" w14:paraId="01DA56C8" w14:textId="7777777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43"/>
        <w:gridCol w:w="9708"/>
        <w:gridCol w:w="989"/>
      </w:tblGrid>
      <w:tr w14:paraId="6EABA04F" w14:textId="77777777" w:rsidTr="00D636B9">
        <w:tblPrEx>
          <w:tblW w:w="11340" w:type="dxa"/>
          <w:tblLook w:val="04A0"/>
        </w:tblPrEx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601AD7" w:rsidRPr="00601AD7" w:rsidP="00601AD7" w14:paraId="303FF3A6" w14:textId="77777777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:rsidR="00601AD7" w:rsidRPr="00601AD7" w:rsidP="00601AD7" w14:paraId="2072FB9B" w14:textId="77777777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:rsidR="00601AD7" w:rsidRPr="00601AD7" w:rsidP="00601AD7" w14:paraId="762B1AAF" w14:textId="77777777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14:paraId="091E4F9A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4931F6C0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1CD40DED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تحدث الحروق بسبب الغفلة أو سوء التصرف أو 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الأهمال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0E26FF56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1DB2FD89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6AE073C0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3FC57E6B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.يجب عدم ملامسة الأجزاء المحترقة للأرض حتى لا يحث التلوث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168F977B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1614B105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76B53EEB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223BA885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أن جميع إصابات الحروق معرضة 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لخطرانتقال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العدوى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65BCC66A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15481034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32D7BE7F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19B3D206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الجُرْح هو تمزق في الجلد يؤدي الي خروج الدم من الجسم.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228CF963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3901E268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08A24813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54B3C8AF" w14:textId="77777777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الجروح السطحية تكون الإصابة على مستوى الجلد الخارجي للجسم ويكون النزيف بسيط ويلتئم الجرح بسرعة.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1026BBDE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414ADFA7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18577072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6D8195E2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أن التأخر في تقديم العلاج للشخص المصاب بجرح يزيد من حدوث المضاعفات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1F600274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25274987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601AD7" w:rsidRPr="00601AD7" w:rsidP="00601AD7" w14:paraId="7072D664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601AD7" w:rsidRPr="00601AD7" w:rsidP="00601AD7" w14:paraId="0097BA89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خطوات إسعاف الجروح وضع مطهر مثل صبغة اليود  </w:t>
            </w:r>
          </w:p>
        </w:tc>
        <w:tc>
          <w:tcPr>
            <w:tcW w:w="989" w:type="dxa"/>
            <w:shd w:val="clear" w:color="auto" w:fill="auto"/>
          </w:tcPr>
          <w:p w:rsidR="00601AD7" w:rsidRPr="00601AD7" w:rsidP="00601AD7" w14:paraId="57DBC527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0BDFD155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601AD7" w:rsidRPr="00601AD7" w:rsidP="00601AD7" w14:paraId="6F3C959C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601AD7" w:rsidRPr="00601AD7" w:rsidP="00601AD7" w14:paraId="02446C26" w14:textId="77777777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يعتبر هز الرأس من طرائق الاتصال اللفظي.</w:t>
            </w:r>
          </w:p>
        </w:tc>
        <w:tc>
          <w:tcPr>
            <w:tcW w:w="989" w:type="dxa"/>
            <w:shd w:val="clear" w:color="auto" w:fill="auto"/>
          </w:tcPr>
          <w:p w:rsidR="00601AD7" w:rsidRPr="00601AD7" w:rsidP="00601AD7" w14:paraId="15F5A5A1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56D27B7C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246E6B12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3B0E4610" w14:textId="77777777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انزلاق الجسم على الأرض قد يحدث كشطا ًللطبقات العميقة من الجلد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2DA2BA51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14:paraId="4E8187CC" w14:textId="77777777" w:rsidTr="00D636B9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63D81784" w14:textId="7777777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A933D7" w14:paraId="740B0A20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تتميز حروق الدرجة الثالثة بأنها تكون مصحوبة 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بالآم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A933D7" w14:paraId="66907265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601AD7" w:rsidRPr="00601AD7" w:rsidP="00601AD7" w14:paraId="5A4387A8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601AD7" w:rsidRPr="00601AD7" w:rsidP="00601AD7" w14:paraId="6BB81D1B" w14:textId="77777777">
      <w:pPr>
        <w:spacing w:after="0" w:line="240" w:lineRule="auto"/>
        <w:ind w:left="3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01AD7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الثاني: اختر الاجابة الصحيحة:</w:t>
      </w:r>
    </w:p>
    <w:tbl>
      <w:tblPr>
        <w:tblStyle w:val="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30"/>
        <w:gridCol w:w="283"/>
        <w:gridCol w:w="3348"/>
        <w:gridCol w:w="327"/>
        <w:gridCol w:w="3349"/>
        <w:gridCol w:w="350"/>
        <w:gridCol w:w="3258"/>
      </w:tblGrid>
      <w:tr w14:paraId="5C3FCB5F" w14:textId="77777777" w:rsidTr="00D636B9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1141964A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1C2F439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تحدث الحروق الكيميائية بسبب التعرض</w:t>
            </w:r>
          </w:p>
        </w:tc>
      </w:tr>
      <w:tr w14:paraId="70CFE269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1669D01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7461786B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5A558E3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للأحماض والقلويات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1F3CC83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79DAAF3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للحرارة الجافة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5580AFC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44E3C38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لأشعة الشمس.</w:t>
            </w:r>
          </w:p>
        </w:tc>
      </w:tr>
      <w:tr w14:paraId="20A94890" w14:textId="77777777" w:rsidTr="00D636B9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722DB8F9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5F1E18C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تتميز حروق الدرجة الأولى</w:t>
            </w:r>
          </w:p>
        </w:tc>
      </w:tr>
      <w:tr w14:paraId="4D571835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19516D9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63E70DC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320975A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حروق سطحية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2FF324AB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1DD272EA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تمتد الى الأنسجة تحت الجلد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2D8F36BA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6A334E7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تمتد الى الطبقات العميقة</w:t>
            </w:r>
          </w:p>
        </w:tc>
      </w:tr>
      <w:tr w14:paraId="6145CD82" w14:textId="77777777" w:rsidTr="00D636B9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21487A54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7489B08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يتم سقي المصاب الماء على دفعات متباعدة من اجل</w:t>
            </w:r>
          </w:p>
        </w:tc>
      </w:tr>
      <w:tr w14:paraId="6B9929F6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4DE9E35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20C38F1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09565E2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تعويض السوائل التي فقدها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5167838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0B2D4E6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تخفيف الألم.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6424702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64F023C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انتقال العدوى.</w:t>
            </w:r>
          </w:p>
        </w:tc>
      </w:tr>
      <w:tr w14:paraId="3E349080" w14:textId="77777777" w:rsidTr="00D636B9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6DEBA3B2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03F3E21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رقم الهلال الأحمر هو </w:t>
            </w:r>
          </w:p>
        </w:tc>
      </w:tr>
      <w:tr w14:paraId="3C6CD9EB" w14:textId="77777777" w:rsidTr="00D636B9">
        <w:tblPrEx>
          <w:tblW w:w="0" w:type="auto"/>
          <w:tblLayout w:type="fixed"/>
          <w:tblLook w:val="04A0"/>
        </w:tblPrEx>
        <w:trPr>
          <w:trHeight w:val="259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01984EA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4B0F03F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1A17C84A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997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1D6B8E9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424AB45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998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46F533E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47D473D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999</w:t>
            </w:r>
          </w:p>
        </w:tc>
      </w:tr>
      <w:tr w14:paraId="60209AF6" w14:textId="77777777" w:rsidTr="00D636B9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36F0EBE8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5396ED7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فوائد استخدام الضماد</w:t>
            </w:r>
          </w:p>
        </w:tc>
      </w:tr>
      <w:tr w14:paraId="7D456573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5DE5BA1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511FEAD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508099E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حماية الجروح من التلوث والالتهاب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709C6F4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3C650FF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عدم وقف النزيف إذا كان بسيط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0C23550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4281812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لا يحافظ على الأعضاء</w:t>
            </w:r>
            <w:r w:rsidRPr="00A933D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المصابة.</w:t>
            </w:r>
          </w:p>
        </w:tc>
      </w:tr>
      <w:tr w14:paraId="2E0C3AF5" w14:textId="77777777" w:rsidTr="00D636B9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6A51DF44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61EF228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استخدام الأنواع المطاطية من الضمادات تؤثر على</w:t>
            </w:r>
          </w:p>
        </w:tc>
      </w:tr>
      <w:tr w14:paraId="16F41B19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263E9F6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4B75D01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01BCD98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الدورة الدموية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44F0C07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6315761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الحالة النفسية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495F684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6C30608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الجهاز الهضمي</w:t>
            </w:r>
          </w:p>
        </w:tc>
      </w:tr>
      <w:tr w14:paraId="4ED5C551" w14:textId="77777777" w:rsidTr="00D636B9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2DC051E5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4612806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أعراض التهاب الجروح</w:t>
            </w:r>
          </w:p>
        </w:tc>
      </w:tr>
      <w:tr w14:paraId="6EC0F9BB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79FF879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5B01C3E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6DC4A41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التورم والاحمرار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2BD720C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77105A4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الإحساس بال</w:t>
            </w:r>
            <w:r w:rsidRPr="00A933D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لم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4963A77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0F1D368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14:paraId="066504EE" w14:textId="77777777" w:rsidTr="00D636B9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7C397956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43F0C29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تطلب المشورة الطبية في حالة</w:t>
            </w:r>
          </w:p>
        </w:tc>
      </w:tr>
      <w:tr w14:paraId="59AFA239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6C7AC02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3C2B748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6A218A4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الجرح العميق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23C3751B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1C704B1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الجرح البسيط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1AFCEF9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747F7B7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الجرح السطحي البسيط</w:t>
            </w:r>
          </w:p>
        </w:tc>
      </w:tr>
      <w:tr w14:paraId="749DB59D" w14:textId="77777777" w:rsidTr="00D636B9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41EF4E6E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14A0B71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تحدث عندما تخترق الأنسجة رؤوس حادة.</w:t>
            </w:r>
          </w:p>
        </w:tc>
      </w:tr>
      <w:tr w14:paraId="2DCB6B6F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614D3F5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6B830D3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1D9F14C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الجروح الوخزية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7AED04A9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71D8B69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الجروح </w:t>
            </w:r>
            <w:r w:rsidRPr="00A933D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السطحية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21E1879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641C53E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الجروح </w:t>
            </w:r>
            <w:r w:rsidRPr="00A933D7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الخارجية</w:t>
            </w:r>
          </w:p>
        </w:tc>
      </w:tr>
      <w:tr w14:paraId="6DE24A7E" w14:textId="77777777" w:rsidTr="00D636B9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601AD7" w:rsidRPr="00A933D7" w:rsidP="00A933D7" w14:paraId="6FE542BC" w14:textId="77777777">
            <w:pPr>
              <w:numPr>
                <w:ilvl w:val="0"/>
                <w:numId w:val="10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601AD7" w:rsidRPr="00A933D7" w:rsidP="00A933D7" w14:paraId="493E161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نوع من الحديث بين شخصين أو أكثر ، يتداولان فيه الكلام بينهما بطريقة ما،</w:t>
            </w:r>
          </w:p>
        </w:tc>
      </w:tr>
      <w:tr w14:paraId="32CB3510" w14:textId="77777777" w:rsidTr="00D636B9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601AD7" w:rsidRPr="00A933D7" w:rsidP="00A933D7" w14:paraId="1D50B15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601AD7" w:rsidRPr="00A933D7" w:rsidP="00A933D7" w14:paraId="3BAF5FB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601AD7" w:rsidRPr="00A933D7" w:rsidP="00A933D7" w14:paraId="51F6FF6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الحوار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601AD7" w:rsidRPr="00A933D7" w:rsidP="00A933D7" w14:paraId="0BB05CF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601AD7" w:rsidRPr="00A933D7" w:rsidP="00A933D7" w14:paraId="07EC68E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الجدال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601AD7" w:rsidRPr="00A933D7" w:rsidP="00A933D7" w14:paraId="1381E7C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601AD7" w:rsidRPr="00A933D7" w:rsidP="00A933D7" w14:paraId="79A4653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933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النقاش</w:t>
            </w:r>
          </w:p>
        </w:tc>
      </w:tr>
    </w:tbl>
    <w:p w:rsidR="00601AD7" w:rsidRPr="00601AD7" w:rsidP="00601AD7" w14:paraId="38BF7111" w14:textId="77777777">
      <w:pPr>
        <w:spacing w:after="0"/>
        <w:ind w:left="340"/>
        <w:rPr>
          <w:rFonts w:asciiTheme="majorBidi" w:hAnsiTheme="majorBidi" w:cstheme="majorBidi"/>
          <w:sz w:val="24"/>
          <w:szCs w:val="24"/>
          <w:rtl/>
        </w:rPr>
      </w:pPr>
    </w:p>
    <w:p w:rsidR="00601AD7" w:rsidRPr="00601AD7" w:rsidP="00601AD7" w14:paraId="2361733E" w14:textId="7777777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637CA5" w:rsidP="00601AD7" w14:paraId="6C8ED1BC" w14:textId="77777777">
      <w:pPr>
        <w:rPr>
          <w:rtl/>
        </w:rPr>
      </w:pP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/>
      </w:tblPr>
      <w:tblGrid>
        <w:gridCol w:w="3992"/>
        <w:gridCol w:w="1426"/>
        <w:gridCol w:w="1426"/>
        <w:gridCol w:w="4705"/>
      </w:tblGrid>
      <w:tr w14:paraId="38F5286E" w14:textId="77777777" w:rsidTr="006501FE">
        <w:tblPrEx>
          <w:tblW w:w="11549" w:type="dxa"/>
          <w:tblLayout w:type="fixed"/>
          <w:tblLook w:val="04A0"/>
        </w:tblPrEx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:rsidR="0034529F" w:rsidRPr="00601AD7" w:rsidP="0034529F" w14:paraId="3E110CB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المهارات الحياتية والأسرية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:rsidR="0034529F" w:rsidRPr="00601AD7" w:rsidP="0034529F" w14:paraId="2F208B4A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:rsidR="0034529F" w:rsidP="0034529F" w14:paraId="0E8C5713" w14:textId="4696AA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الفصل الدراسي : الثالث لعام</w:t>
            </w:r>
            <w:r w:rsidR="00541151">
              <w:rPr>
                <w:rFonts w:hint="cs"/>
                <w:b/>
                <w:bCs/>
                <w:sz w:val="24"/>
                <w:szCs w:val="24"/>
                <w:rtl/>
              </w:rPr>
              <w:t xml:space="preserve"> 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14:paraId="7BC24E7E" w14:textId="77777777" w:rsidTr="006501FE">
        <w:tblPrEx>
          <w:tblW w:w="11549" w:type="dxa"/>
          <w:tblLayout w:type="fixed"/>
          <w:tblLook w:val="04A0"/>
        </w:tblPrEx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:rsidR="0034529F" w:rsidRPr="00601AD7" w:rsidP="0034529F" w14:paraId="301CC41A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:rsidR="0034529F" w:rsidRPr="00601AD7" w:rsidP="0034529F" w14:paraId="5A9BDF8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34529F" w:rsidRPr="00601AD7" w:rsidP="0034529F" w14:paraId="28DA2B56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:rsidR="0034529F" w:rsidRPr="00601AD7" w:rsidP="0034529F" w14:paraId="54BD430E" w14:textId="7777777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14:paraId="4E44BE60" w14:textId="77777777" w:rsidTr="006501FE">
        <w:tblPrEx>
          <w:tblW w:w="11549" w:type="dxa"/>
          <w:tblLayout w:type="fixed"/>
          <w:tblLook w:val="04A0"/>
        </w:tblPrEx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:rsidR="0034529F" w:rsidRPr="00601AD7" w:rsidP="0034529F" w14:paraId="684A32E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:rsidR="0034529F" w:rsidRPr="00601AD7" w:rsidP="0034529F" w14:paraId="018ECC5E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:rsidR="0034529F" w:rsidRPr="00601AD7" w:rsidP="0034529F" w14:paraId="5E42D178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:rsidR="0034529F" w:rsidRPr="00601AD7" w:rsidP="0034529F" w14:paraId="446ABF96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A933D7" w:rsidRPr="00601AD7" w:rsidP="00A933D7" w14:paraId="3E483D65" w14:textId="7777777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643"/>
        <w:gridCol w:w="9708"/>
        <w:gridCol w:w="989"/>
      </w:tblGrid>
      <w:tr w14:paraId="0FEEABE8" w14:textId="77777777" w:rsidTr="006501FE">
        <w:tblPrEx>
          <w:tblW w:w="11340" w:type="dxa"/>
          <w:tblLook w:val="04A0"/>
        </w:tblPrEx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6501FE" w14:paraId="74682155" w14:textId="77777777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:rsidR="00A933D7" w:rsidRPr="00601AD7" w:rsidP="006501FE" w14:paraId="59D3AB52" w14:textId="77777777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:rsidR="00A933D7" w:rsidRPr="00601AD7" w:rsidP="006501FE" w14:paraId="286042C8" w14:textId="77777777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14:paraId="2AA265DF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52458E11" w14:textId="77777777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5167F126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تحدث الحروق بسبب الغفلة أو سوء التصرف أو 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الأهمال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1B9B29E1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14:paraId="03110E3E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332ADA47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0E04AD76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.يجب عدم ملامسة الأجزاء المحترقة للأرض حتى لا يحث التلوث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647F4F46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14:paraId="423E82E2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405C23E2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29D97A42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أن جميع إصابات الحروق معرضة 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لخطرانتقال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 العدوى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173408B3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14:paraId="074A2141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732FF95B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127E0F6C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الجُرْح هو تمزق في الجلد يؤدي الي خروج الدم من الجسم.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0922635A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14:paraId="797E8777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41EA7EE0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5C121D0F" w14:textId="77777777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الجروح السطحية تكون الإصابة على مستوى الجلد الخارجي للجسم ويكون النزيف بسيط ويلتئم الجرح بسرعة.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3DF19F71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14:paraId="70A206F5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061FE322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10594F6B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أن التأخر في تقديم العلاج للشخص المصاب بجرح يزيد من حدوث المضاعفات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4D487AF6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14:paraId="3898E8E6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12F1CBCF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61247FC4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من خطوات إسعاف الجروح وضع مطهر مثل صبغة اليود  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50466B8D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14:paraId="3F4158D2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5D2B8FE0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6B3B79C9" w14:textId="77777777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يعتبر هز الرأس من طرائق الاتصال اللفظي.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63BC060F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14:paraId="15932476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48F9554B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2049F265" w14:textId="77777777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انزلاق الجسم على الأرض قد يحدث كشطا ًللطبقات العميقة من الجلد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4FE4BF7E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14:paraId="4DE316A8" w14:textId="77777777" w:rsidTr="006501FE">
        <w:tblPrEx>
          <w:tblW w:w="11340" w:type="dxa"/>
          <w:tblLook w:val="04A0"/>
        </w:tblPrEx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:rsidR="00A933D7" w:rsidRPr="00601AD7" w:rsidP="00A933D7" w14:paraId="48EA749F" w14:textId="77777777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eastAsia="Times New Roman"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:rsidR="00A933D7" w:rsidRPr="00601AD7" w:rsidP="006501FE" w14:paraId="6588C29D" w14:textId="7777777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تتميز حروق الدرجة الثالثة بأنها تكون مصحوبة 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بالآم</w:t>
            </w:r>
            <w:r w:rsidRPr="00A933D7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89" w:type="dxa"/>
            <w:shd w:val="clear" w:color="auto" w:fill="auto"/>
          </w:tcPr>
          <w:p w:rsidR="00A933D7" w:rsidRPr="00601AD7" w:rsidP="006501FE" w14:paraId="4A9EEC7B" w14:textId="7777777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A933D7" w:rsidRPr="00601AD7" w:rsidP="00A933D7" w14:paraId="1BE8FB0F" w14:textId="7777777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933D7" w:rsidRPr="00601AD7" w:rsidP="00A933D7" w14:paraId="53F421A0" w14:textId="77777777">
      <w:pPr>
        <w:spacing w:after="0" w:line="240" w:lineRule="auto"/>
        <w:ind w:left="3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01AD7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الثاني: اختر الاجابة الصحيحة:</w:t>
      </w:r>
    </w:p>
    <w:tbl>
      <w:tblPr>
        <w:tblStyle w:val="2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530"/>
        <w:gridCol w:w="283"/>
        <w:gridCol w:w="3348"/>
        <w:gridCol w:w="327"/>
        <w:gridCol w:w="3349"/>
        <w:gridCol w:w="350"/>
        <w:gridCol w:w="3258"/>
      </w:tblGrid>
      <w:tr w14:paraId="3998CC6B" w14:textId="77777777" w:rsidTr="006501FE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57BAD349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3548816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تحدث الحروق الكيميائية بسبب التعرض</w:t>
            </w:r>
          </w:p>
        </w:tc>
      </w:tr>
      <w:tr w14:paraId="161E13B5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35E6FEB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79C65DC9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A933D7" w:rsidP="006501FE" w14:paraId="4A08E7C6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للأحماض والقلويات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52B0653B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54285B2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للحرارة الجافة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2B3DD56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7E30183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لأشعة الشمس.</w:t>
            </w:r>
          </w:p>
        </w:tc>
      </w:tr>
      <w:tr w14:paraId="4B8E9C4C" w14:textId="77777777" w:rsidTr="006501FE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1AE6C7DF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228E639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تتميز حروق الدرجة الأولى</w:t>
            </w:r>
          </w:p>
        </w:tc>
      </w:tr>
      <w:tr w14:paraId="0694F528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390EFBA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0ED9330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A933D7" w:rsidP="006501FE" w14:paraId="3D874299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حروق سطحية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0912C41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2FFA994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تمتد الى الأنسجة تحت الجلد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3BD60AB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1D66AA0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تمتد الى الطبقات العميقة</w:t>
            </w:r>
          </w:p>
        </w:tc>
      </w:tr>
      <w:tr w14:paraId="725EB07F" w14:textId="77777777" w:rsidTr="006501FE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1B8DBEA0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27D6B15B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يتم سقي المصاب الماء على دفعات متباعدة من اجل</w:t>
            </w:r>
          </w:p>
        </w:tc>
      </w:tr>
      <w:tr w14:paraId="1C5490F8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35A5DA1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36ABA79A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A933D7" w:rsidP="006501FE" w14:paraId="72498839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تعويض السوائل التي فقدها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09FBE54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1F977DE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تخفيف الألم.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11C6E29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15EF672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انتقال العدوى.</w:t>
            </w:r>
          </w:p>
        </w:tc>
      </w:tr>
      <w:tr w14:paraId="4F00D1AB" w14:textId="77777777" w:rsidTr="006501FE">
        <w:tblPrEx>
          <w:tblW w:w="0" w:type="auto"/>
          <w:tblLayout w:type="fixed"/>
          <w:tblLook w:val="04A0"/>
        </w:tblPrEx>
        <w:trPr>
          <w:trHeight w:val="248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734A391B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017DB7C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رقم الهلال الأحمر هو </w:t>
            </w:r>
          </w:p>
        </w:tc>
      </w:tr>
      <w:tr w14:paraId="204BF44D" w14:textId="77777777" w:rsidTr="006501FE">
        <w:tblPrEx>
          <w:tblW w:w="0" w:type="auto"/>
          <w:tblLayout w:type="fixed"/>
          <w:tblLook w:val="04A0"/>
        </w:tblPrEx>
        <w:trPr>
          <w:trHeight w:val="259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6D786EA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403ADB2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A933D7" w:rsidP="006501FE" w14:paraId="2CF768FA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997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2A82FC9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7E1FED8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998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29E9919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008242D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999</w:t>
            </w:r>
          </w:p>
        </w:tc>
      </w:tr>
      <w:tr w14:paraId="3E904841" w14:textId="77777777" w:rsidTr="006501FE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1CE7E38D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0711525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فوائد استخدام الضماد</w:t>
            </w:r>
          </w:p>
        </w:tc>
      </w:tr>
      <w:tr w14:paraId="2B7A233B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4030BEB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2912481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A933D7" w:rsidP="006501FE" w14:paraId="3D6404E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حماية الجروح من التلوث والالتهاب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411DD3E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3056728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عدم وقف النزيف إذا كان بسيط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7F73537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0655FA9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لا يحافظ على الأعضاء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المصابة.</w:t>
            </w:r>
          </w:p>
        </w:tc>
      </w:tr>
      <w:tr w14:paraId="6CC30617" w14:textId="77777777" w:rsidTr="006501FE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07A65BC3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141B0CB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استخدام الأنواع المطاطية من الضمادات تؤثر على</w:t>
            </w:r>
          </w:p>
        </w:tc>
      </w:tr>
      <w:tr w14:paraId="510431AE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10CDA31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3BF71B4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A933D7" w:rsidP="006501FE" w14:paraId="11DF204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A933D7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الدورة الدموية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37E7272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39D6D73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الحالة النفسية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020A579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61CEAE5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الجهاز الهضمي</w:t>
            </w:r>
          </w:p>
        </w:tc>
      </w:tr>
      <w:tr w14:paraId="15687D9C" w14:textId="77777777" w:rsidTr="006501FE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28F2AF69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014028C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أعراض التهاب الجروح</w:t>
            </w:r>
          </w:p>
        </w:tc>
      </w:tr>
      <w:tr w14:paraId="042CEB76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64A7890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0A42036B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601AD7" w:rsidP="006501FE" w14:paraId="2189DE83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التورم والاحمرار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412A1BB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0776D47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الإحساس بال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لم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74C1928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D636B9" w:rsidP="006501FE" w14:paraId="4120035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D636B9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جميع ما سبق</w:t>
            </w:r>
          </w:p>
        </w:tc>
      </w:tr>
      <w:tr w14:paraId="3F0E8746" w14:textId="77777777" w:rsidTr="006501FE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4A51D2F3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4016A04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تطلب المشورة الطبية في حالة</w:t>
            </w:r>
          </w:p>
        </w:tc>
      </w:tr>
      <w:tr w14:paraId="2314D460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2B6861F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5E834341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D636B9" w:rsidP="006501FE" w14:paraId="6CB7FE7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الجرح العميق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69AACE2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58B2EE8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الجرح البسيط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63768F4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5662B05D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الجرح السطحي البسيط</w:t>
            </w:r>
          </w:p>
        </w:tc>
      </w:tr>
      <w:tr w14:paraId="4EE5B41D" w14:textId="77777777" w:rsidTr="006501FE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712432A0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14B7167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تحدث عندما تخترق الأنسجة رؤوس حادة.</w:t>
            </w:r>
          </w:p>
        </w:tc>
      </w:tr>
      <w:tr w14:paraId="21E22DBE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5D3B910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51389BBA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D636B9" w:rsidP="006501FE" w14:paraId="03BB200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الجروح الوخزية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3CC7ED14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5CDEF7DF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الجروح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السطحية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70D81D85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2DF16CA8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الجروح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الخارجية</w:t>
            </w:r>
          </w:p>
        </w:tc>
      </w:tr>
      <w:tr w14:paraId="339368DA" w14:textId="77777777" w:rsidTr="006501FE">
        <w:tblPrEx>
          <w:tblW w:w="0" w:type="auto"/>
          <w:tblLayout w:type="fixed"/>
          <w:tblLook w:val="04A0"/>
        </w:tblPrEx>
        <w:trPr>
          <w:trHeight w:val="253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:rsidR="00A933D7" w:rsidRPr="00601AD7" w:rsidP="00A933D7" w14:paraId="7D019B26" w14:textId="77777777">
            <w:pPr>
              <w:numPr>
                <w:ilvl w:val="0"/>
                <w:numId w:val="11"/>
              </w:numPr>
              <w:spacing w:before="20" w:after="20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:rsidR="00A933D7" w:rsidRPr="00601AD7" w:rsidP="006501FE" w14:paraId="41AA0BC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نوع من الحديث بين شخصين أو أكثر ، يتداولان فيه الكلام بينهما بطريقة ما،</w:t>
            </w:r>
          </w:p>
        </w:tc>
      </w:tr>
      <w:tr w14:paraId="314FECE9" w14:textId="77777777" w:rsidTr="006501FE">
        <w:tblPrEx>
          <w:tblW w:w="0" w:type="auto"/>
          <w:tblLayout w:type="fixed"/>
          <w:tblLook w:val="04A0"/>
        </w:tblPrEx>
        <w:trPr>
          <w:trHeight w:val="265"/>
        </w:trPr>
        <w:tc>
          <w:tcPr>
            <w:tcW w:w="530" w:type="dxa"/>
            <w:vMerge/>
            <w:shd w:val="clear" w:color="auto" w:fill="F2F2F2" w:themeFill="background1" w:themeFillShade="F2"/>
          </w:tcPr>
          <w:p w:rsidR="00A933D7" w:rsidRPr="00601AD7" w:rsidP="006501FE" w14:paraId="392A4192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:rsidR="00A933D7" w:rsidRPr="00601AD7" w:rsidP="006501FE" w14:paraId="252257BB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:rsidR="00A933D7" w:rsidRPr="00D636B9" w:rsidP="006501FE" w14:paraId="318C64AC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D636B9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الحوار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:rsidR="00A933D7" w:rsidRPr="00601AD7" w:rsidP="006501FE" w14:paraId="71FED5C0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:rsidR="00A933D7" w:rsidRPr="00601AD7" w:rsidP="006501FE" w14:paraId="585B1A9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الجدال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:rsidR="00A933D7" w:rsidRPr="00601AD7" w:rsidP="006501FE" w14:paraId="3A17E5A7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:rsidR="00A933D7" w:rsidRPr="00601AD7" w:rsidP="006501FE" w14:paraId="41D2067E" w14:textId="77777777">
            <w:pPr>
              <w:spacing w:before="20" w:after="2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النقاش</w:t>
            </w:r>
          </w:p>
        </w:tc>
      </w:tr>
    </w:tbl>
    <w:p w:rsidR="00A933D7" w:rsidRPr="00601AD7" w:rsidP="00A933D7" w14:paraId="62407804" w14:textId="77777777">
      <w:pPr>
        <w:spacing w:after="0"/>
        <w:ind w:left="340"/>
        <w:rPr>
          <w:rFonts w:asciiTheme="majorBidi" w:hAnsiTheme="majorBidi" w:cstheme="majorBidi"/>
          <w:sz w:val="24"/>
          <w:szCs w:val="24"/>
          <w:rtl/>
        </w:rPr>
      </w:pPr>
    </w:p>
    <w:p w:rsidR="00A933D7" w:rsidRPr="00601AD7" w:rsidP="00A933D7" w14:paraId="5E491555" w14:textId="7777777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:rsidR="00A933D7" w:rsidRPr="00601AD7" w:rsidP="00601AD7" w14:paraId="34C43C97" w14:textId="77777777">
      <w:pPr>
        <w:rPr>
          <w:rtl/>
        </w:rPr>
        <w:sectPr w:rsidSect="00E955A1">
          <w:headerReference w:type="default" r:id="rId4"/>
          <w:pgSz w:w="11906" w:h="16838"/>
          <w:pgMar w:top="1560" w:right="720" w:bottom="720" w:left="720" w:header="708" w:footer="708" w:gutter="0"/>
          <w:cols w:space="708"/>
          <w:bidi/>
          <w:rtlGutter/>
          <w:docGrid w:linePitch="360"/>
        </w:sectPr>
      </w:pPr>
    </w:p>
    <w:p w:rsidR="00000000" w:rsidP="000A1B6E" w14:paraId="72939E63" w14:textId="0568DE47">
      <w:pPr>
        <w:bidi/>
        <w:spacing w:after="0" w:line="240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-558800</wp:posOffset>
                </wp:positionH>
                <wp:positionV relativeFrom="paragraph">
                  <wp:posOffset>133350</wp:posOffset>
                </wp:positionV>
                <wp:extent cx="6540500" cy="425450"/>
                <wp:effectExtent l="0" t="0" r="1270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0" cy="4254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dk1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" o:spid="_x0000_s1025" style="width:515pt;height:33.5pt;margin-top:10.5pt;margin-left:-44pt;mso-width-percent:0;mso-width-relative:margin;mso-wrap-distance-bottom:0;mso-wrap-distance-left:9pt;mso-wrap-distance-right:9pt;mso-wrap-distance-top:0;position:absolute;v-text-anchor:middle;z-index:251658240" arcsize="10923f" filled="f" fillcolor="this" stroked="t" strokecolor="black" strokeweight="0.75pt">
                <v:stroke joinstyle="round"/>
              </v:roundrect>
            </w:pict>
          </mc:Fallback>
        </mc:AlternateContent>
      </w:r>
    </w:p>
    <w:p w:rsidR="00114C08" w:rsidRPr="00114C08" w:rsidP="000A1B6E" w14:paraId="6988A0AF" w14:textId="12B11448">
      <w:pPr>
        <w:tabs>
          <w:tab w:val="left" w:pos="946"/>
        </w:tabs>
        <w:bidi/>
        <w:spacing w:after="0" w:line="240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  <w:r w:rsidRPr="00114C08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اسم الطالبة:...........................................   الصف:...........................</w:t>
      </w:r>
    </w:p>
    <w:p w:rsidR="00114C08" w:rsidP="000A1B6E" w14:paraId="1CF4963B" w14:textId="77777777">
      <w:pPr>
        <w:tabs>
          <w:tab w:val="left" w:pos="946"/>
        </w:tabs>
        <w:bidi/>
        <w:spacing w:after="0" w:line="240" w:lineRule="auto"/>
        <w:jc w:val="center"/>
        <w:rPr>
          <w:rFonts w:ascii="Calibri" w:eastAsia="Calibri" w:hAnsi="Calibri" w:cs="Arial"/>
          <w:b/>
          <w:bCs/>
          <w:sz w:val="28"/>
          <w:szCs w:val="28"/>
          <w:rtl/>
          <w:lang w:val="en-US" w:eastAsia="en-US" w:bidi="ar-SA"/>
        </w:rPr>
      </w:pPr>
    </w:p>
    <w:p w:rsidR="00114C08" w:rsidRPr="007C3A4A" w:rsidP="000A1B6E" w14:paraId="61B9A1D4" w14:textId="2AE91B26">
      <w:pPr>
        <w:bidi/>
        <w:spacing w:after="0" w:line="240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rtl/>
          <w:lang w:val="en-US" w:eastAsia="en-US" w:bidi="ar-SA"/>
        </w:rPr>
      </w:pPr>
      <w:r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val="en-US" w:eastAsia="en-US" w:bidi="ar-SA"/>
        </w:rPr>
        <w:t xml:space="preserve">اختبار مهارت حياتية </w:t>
      </w:r>
      <w:r w:rsidRPr="007C3A4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الصف </w:t>
      </w:r>
      <w:r w:rsidR="00A94E28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>ال</w:t>
      </w:r>
      <w:r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val="en-US" w:eastAsia="en-US" w:bidi="ar-SA"/>
        </w:rPr>
        <w:t>خامس</w:t>
      </w:r>
      <w:r w:rsidR="00BF0679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C3A4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ابتدائي</w:t>
      </w:r>
      <w:r w:rsidR="00C1626E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C1626E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val="en-US" w:eastAsia="en-US" w:bidi="ar-SA"/>
        </w:rPr>
        <w:t>منتصف</w:t>
      </w:r>
      <w:r w:rsidRPr="007C3A4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C1626E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="00C1626E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val="en-US" w:eastAsia="en-US" w:bidi="ar-SA"/>
        </w:rPr>
        <w:t>الف</w:t>
      </w:r>
      <w:r w:rsidRPr="007C3A4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صل الدراسي الثا</w:t>
      </w:r>
      <w:r w:rsidR="004A3A01">
        <w:rPr>
          <w:rFonts w:asciiTheme="minorHAnsi" w:eastAsiaTheme="minorHAnsi" w:hAnsiTheme="minorHAnsi" w:cs="Arial" w:hint="cs"/>
          <w:b/>
          <w:bCs/>
          <w:sz w:val="28"/>
          <w:szCs w:val="28"/>
          <w:rtl/>
          <w:lang w:val="en-US" w:eastAsia="en-US" w:bidi="ar-SA"/>
        </w:rPr>
        <w:t>لث</w:t>
      </w:r>
      <w:r w:rsidR="00FA2EEF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7C3A4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للعام</w:t>
      </w:r>
      <w:r w:rsidR="00101727">
        <w:rPr>
          <w:rFonts w:asciiTheme="minorHAnsi" w:eastAsiaTheme="minorHAnsi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1446</w:t>
      </w:r>
      <w:r w:rsidRPr="007C3A4A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هـ</w:t>
      </w:r>
    </w:p>
    <w:p w:rsidR="00114C08" w:rsidP="000A1B6E" w14:paraId="15128F49" w14:textId="469CB559">
      <w:pPr>
        <w:bidi/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  <w:rtl/>
          <w:lang w:val="en-US" w:eastAsia="en-US" w:bidi="ar-SA"/>
        </w:rPr>
      </w:pPr>
    </w:p>
    <w:p w:rsidR="00E4109B" w:rsidP="00E4109B" w14:paraId="0B27DEA5" w14:textId="5E5D392F">
      <w:pPr>
        <w:bidi/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280035</wp:posOffset>
                </wp:positionV>
                <wp:extent cx="606425" cy="606425"/>
                <wp:effectExtent l="0" t="0" r="15875" b="15875"/>
                <wp:wrapNone/>
                <wp:docPr id="11" name="شكل بيضاوي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425" cy="606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1" o:spid="_x0000_s1026" style="width:47.75pt;height:47.75pt;margin-top:22.05pt;margin-left:40.2pt;mso-height-percent:0;mso-height-relative:margin;mso-width-percent:0;mso-width-relative:margin;mso-wrap-distance-bottom:0;mso-wrap-distance-left:9pt;mso-wrap-distance-right:9pt;mso-wrap-distance-top:0;position:absolute;v-text-anchor:middle;z-index:251665408" filled="f" fillcolor="this" stroked="t" strokecolor="black" strokeweight="2pt"/>
            </w:pict>
          </mc:Fallback>
        </mc:AlternateContent>
      </w:r>
      <w:r w:rsidR="003008D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-598170</wp:posOffset>
                </wp:positionH>
                <wp:positionV relativeFrom="paragraph">
                  <wp:posOffset>280035</wp:posOffset>
                </wp:positionV>
                <wp:extent cx="991870" cy="991870"/>
                <wp:effectExtent l="0" t="0" r="11430" b="1143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1870" cy="9918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27" style="width:78.1pt;height:78.1pt;margin-top:22.05pt;margin-left:-47.1pt;mso-height-percent:0;mso-height-relative:margin;mso-width-percent:0;mso-width-relative:margin;mso-wrap-distance-bottom:0;mso-wrap-distance-left:9pt;mso-wrap-distance-right:9pt;mso-wrap-distance-top:0;position:absolute;v-text-anchor:middle;z-index:251663360" filled="f" fillcolor="this" stroked="t" strokecolor="black" strokeweight="2pt"/>
            </w:pict>
          </mc:Fallback>
        </mc:AlternateContent>
      </w:r>
      <w:r w:rsidRPr="000523FD" w:rsidR="0073122E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>السؤال الأول: ضعي علامة (</w:t>
      </w:r>
      <w:r w:rsidRPr="000523FD" w:rsidR="0073122E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√</w:t>
      </w:r>
      <w:r w:rsidRPr="000523FD" w:rsidR="0073122E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) أمام العبارات الصحيحة وعلامة (</w:t>
      </w:r>
      <w:r w:rsidRPr="000523FD" w:rsidR="0073122E">
        <w:rPr>
          <w:rFonts w:asciiTheme="minorHAnsi" w:eastAsiaTheme="minorHAnsi" w:hAnsiTheme="minorHAnsi" w:cstheme="minorHAnsi"/>
          <w:b/>
          <w:bCs/>
          <w:sz w:val="28"/>
          <w:szCs w:val="28"/>
          <w:u w:val="single"/>
          <w:rtl/>
          <w:lang w:val="en-US" w:eastAsia="en-US" w:bidi="ar-SA"/>
        </w:rPr>
        <w:t>ꭕ</w:t>
      </w:r>
      <w:r w:rsidRPr="000523FD" w:rsidR="0073122E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) أمام العبارات الخاطئة</w:t>
      </w:r>
    </w:p>
    <w:p w:rsidR="00701380" w:rsidRPr="00265704" w:rsidP="00265704" w14:paraId="5BC546AD" w14:textId="363AD21C">
      <w:pPr>
        <w:bidi/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Times New Roman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758190</wp:posOffset>
            </wp:positionH>
            <wp:positionV relativeFrom="paragraph">
              <wp:posOffset>93980</wp:posOffset>
            </wp:positionV>
            <wp:extent cx="4525645" cy="2353945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64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4529" w:rsidR="00274529">
        <w:rPr>
          <w:rFonts w:asciiTheme="minorHAnsi" w:eastAsiaTheme="minorHAnsi" w:hAnsiTheme="minorHAnsi" w:cs="Times New Roman"/>
          <w:sz w:val="28"/>
          <w:szCs w:val="28"/>
          <w:rtl/>
          <w:lang w:val="en-US" w:eastAsia="en-US" w:bidi="ar-SA"/>
        </w:rPr>
        <w:t xml:space="preserve"> </w:t>
      </w:r>
    </w:p>
    <w:p w:rsidR="00F524D8" w:rsidP="00EC7B70" w14:paraId="2FB4BE5C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0C877F26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4C03E2AA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5367F6D5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65B859D1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6A9FA79E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1631AFFC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27A6C9D1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F524D8" w:rsidP="00EC7B70" w14:paraId="4207F6DC" w14:textId="39679FE9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-676910</wp:posOffset>
                </wp:positionH>
                <wp:positionV relativeFrom="paragraph">
                  <wp:posOffset>265430</wp:posOffset>
                </wp:positionV>
                <wp:extent cx="641985" cy="641985"/>
                <wp:effectExtent l="0" t="0" r="18415" b="18415"/>
                <wp:wrapNone/>
                <wp:docPr id="12" name="شكل بيضاوي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1985" cy="64198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2" o:spid="_x0000_s1028" style="width:50.55pt;height:50.55pt;margin-top:20.9pt;margin-left:-53.3pt;mso-height-percent:0;mso-height-relative:margin;mso-width-percent:0;mso-width-relative:margin;mso-wrap-distance-bottom:0;mso-wrap-distance-left:9pt;mso-wrap-distance-right:9pt;mso-wrap-distance-top:0;position:absolute;v-text-anchor:middle;z-index:251667456" filled="f" fillcolor="this" stroked="t" strokecolor="black" strokeweight="2pt"/>
            </w:pict>
          </mc:Fallback>
        </mc:AlternateContent>
      </w:r>
    </w:p>
    <w:p w:rsidR="005E30AB" w:rsidP="00EC7B70" w14:paraId="1EF0311B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5E30AB" w:rsidP="00EC7B70" w14:paraId="1ED10A13" w14:textId="77777777">
      <w:pPr>
        <w:bidi/>
        <w:spacing w:after="0" w:line="240" w:lineRule="auto"/>
        <w:rPr>
          <w:rFonts w:ascii="Arial" w:eastAsia="Calibri" w:hAnsi="Arial" w:cs="Arial"/>
          <w:b/>
          <w:bCs/>
          <w:sz w:val="28"/>
          <w:szCs w:val="28"/>
          <w:u w:val="single"/>
          <w:rtl/>
          <w:lang w:val="en-US" w:eastAsia="en-US" w:bidi="ar-SA"/>
        </w:rPr>
      </w:pPr>
    </w:p>
    <w:p w:rsidR="00EC7B70" w:rsidP="00EC7B70" w14:paraId="679494A0" w14:textId="7F98AA7A">
      <w:pPr>
        <w:bidi/>
        <w:spacing w:after="0" w:line="240" w:lineRule="auto"/>
        <w:rPr>
          <w:rFonts w:ascii="Calibri" w:eastAsia="Calibri" w:hAnsi="Calibri" w:cs="Times New Roman"/>
          <w:b/>
          <w:bCs/>
          <w:sz w:val="28"/>
          <w:szCs w:val="28"/>
          <w:u w:val="single"/>
          <w:rtl/>
          <w:lang w:val="en-US" w:eastAsia="en-US" w:bidi="ar-SA"/>
        </w:rPr>
      </w:pPr>
      <w:r>
        <w:rPr>
          <w:rFonts w:cs="Arial" w:hint="cs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-812800</wp:posOffset>
            </wp:positionH>
            <wp:positionV relativeFrom="paragraph">
              <wp:posOffset>287020</wp:posOffset>
            </wp:positionV>
            <wp:extent cx="6925945" cy="2360295"/>
            <wp:effectExtent l="0" t="0" r="0" b="1905"/>
            <wp:wrapTopAndBottom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945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23FD" w:rsidR="008306AD">
        <w:rPr>
          <w:rFonts w:ascii="Arial" w:hAnsi="Arial" w:eastAsia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السؤال</w:t>
      </w:r>
      <w:r w:rsidRPr="000523FD" w:rsidR="008306AD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0523FD" w:rsidR="008306AD">
        <w:rPr>
          <w:rFonts w:ascii="Arial" w:hAnsi="Arial" w:eastAsia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الثاني</w:t>
      </w:r>
      <w:r w:rsidRPr="000523FD" w:rsidR="008306AD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: </w:t>
      </w:r>
      <w:r w:rsidRPr="000523FD" w:rsidR="008306AD">
        <w:rPr>
          <w:rFonts w:ascii="Arial" w:hAnsi="Arial" w:eastAsia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اختاري</w:t>
      </w:r>
      <w:r w:rsidRPr="000523FD" w:rsidR="008306AD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0523FD" w:rsidR="008306AD">
        <w:rPr>
          <w:rFonts w:ascii="Arial" w:hAnsi="Arial" w:eastAsia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الإجابة</w:t>
      </w:r>
      <w:r w:rsidRPr="000523FD" w:rsidR="008306AD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Pr="000523FD" w:rsidR="008306AD">
        <w:rPr>
          <w:rFonts w:ascii="Arial" w:hAnsi="Arial" w:eastAsia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>الصحيحة</w:t>
      </w:r>
      <w:r w:rsidR="00364957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="00783EF0">
        <w:rPr>
          <w:rFonts w:asciiTheme="minorHAnsi" w:eastAsiaTheme="minorHAnsi" w:hAnsiTheme="minorHAnsi" w:cs="Arial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في كل مما يلي </w:t>
      </w:r>
      <w:r w:rsidRPr="000523FD" w:rsidR="008306AD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  <w:r w:rsidR="00605762">
        <w:rPr>
          <w:rFonts w:asciiTheme="minorHAnsi" w:eastAsiaTheme="minorHAnsi" w:hAnsiTheme="minorHAnsi" w:cstheme="minorHAnsi" w:hint="cs"/>
          <w:b/>
          <w:bCs/>
          <w:sz w:val="28"/>
          <w:szCs w:val="28"/>
          <w:u w:val="single"/>
          <w:rtl/>
          <w:lang w:val="en-US" w:eastAsia="en-US" w:bidi="ar-SA"/>
        </w:rPr>
        <w:t>:</w:t>
      </w:r>
    </w:p>
    <w:p w:rsidR="00A83C2B" w:rsidP="00A83C2B" w14:paraId="6A1E7885" w14:textId="1E8D852D">
      <w:pPr>
        <w:bidi/>
        <w:spacing w:after="0" w:line="240" w:lineRule="auto"/>
        <w:rPr>
          <w:rFonts w:ascii="Calibri" w:eastAsia="Calibri" w:hAnsi="Calibri" w:cs="Arial"/>
          <w:b/>
          <w:bCs/>
          <w:color w:val="000000"/>
          <w:sz w:val="28"/>
          <w:szCs w:val="28"/>
          <w:u w:val="single"/>
          <w:rtl/>
          <w:lang w:val="en-US" w:eastAsia="en-US" w:bidi="ar-SA"/>
        </w:rPr>
      </w:pPr>
      <w:r>
        <w:rPr>
          <w:rFonts w:cs="Times New Roman"/>
          <w:b/>
          <w:bCs/>
          <w:noProof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2598420</wp:posOffset>
                </wp:positionV>
                <wp:extent cx="606425" cy="606425"/>
                <wp:effectExtent l="0" t="0" r="15875" b="15875"/>
                <wp:wrapNone/>
                <wp:docPr id="13" name="شكل بيضاوي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6425" cy="606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3" o:spid="_x0000_s1029" style="width:47.75pt;height:47.75pt;margin-top:204.6pt;margin-left:106.05pt;mso-height-percent:0;mso-height-relative:margin;mso-width-percent:0;mso-width-relative:margin;mso-wrap-distance-bottom:0;mso-wrap-distance-left:9pt;mso-wrap-distance-right:9pt;mso-wrap-distance-top:0;position:absolute;v-text-anchor:middle;z-index:251669504" filled="f" fillcolor="this" stroked="t" strokecolor="black" strokeweight="2pt"/>
            </w:pict>
          </mc:Fallback>
        </mc:AlternateContent>
      </w:r>
      <w:r w:rsidRPr="00EC7B70" w:rsidR="008C5D5C">
        <w:rPr>
          <w:rFonts w:asciiTheme="minorHAnsi" w:eastAsiaTheme="minorHAnsi" w:hAnsiTheme="minorHAnsi" w:cs="Arial" w:hint="cs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t>السؤال الثالث : أكملي الفراغات التالية :</w:t>
      </w:r>
    </w:p>
    <w:p w:rsidR="002F6C78" w:rsidRPr="00A83C2B" w:rsidP="00A83C2B" w14:paraId="7D13A98F" w14:textId="20747121">
      <w:pPr>
        <w:bidi/>
        <w:spacing w:after="0" w:line="240" w:lineRule="auto"/>
        <w:rPr>
          <w:rFonts w:ascii="Calibri" w:eastAsia="Calibri" w:hAnsi="Calibri" w:cs="Arial"/>
          <w:b/>
          <w:bCs/>
          <w:color w:val="000000"/>
          <w:sz w:val="28"/>
          <w:szCs w:val="28"/>
          <w:u w:val="single"/>
          <w:rtl/>
          <w:lang w:val="en-US" w:eastAsia="en-US" w:bidi="ar-SA"/>
        </w:rPr>
        <w:sectPr w:rsidSect="00415B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Page"/>
          <w:pgSz w:w="11906" w:h="16838"/>
          <w:pgMar w:top="1440" w:right="1800" w:bottom="1440" w:left="1800" w:header="794" w:footer="708" w:gutter="0"/>
          <w:pgBorders w:offsetFrom="page">
            <w:left w:val="single" w:sz="24" w:space="24" w:color="auto"/>
            <w:right w:val="single" w:sz="24" w:space="2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cs="Arial" w:hint="cs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201930</wp:posOffset>
            </wp:positionV>
            <wp:extent cx="3656965" cy="1027430"/>
            <wp:effectExtent l="0" t="0" r="635" b="1270"/>
            <wp:wrapTopAndBottom/>
            <wp:docPr id="36735892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358929" name="صورة 10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965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0F9" w:rsidR="00453F32">
        <w:rPr>
          <w:rFonts w:asciiTheme="minorHAnsi" w:eastAsiaTheme="minorHAnsi" w:hAnsiTheme="minorHAnsi" w:cs="Arial" w:hint="cs"/>
          <w:sz w:val="28"/>
          <w:szCs w:val="28"/>
          <w:rtl/>
          <w:lang w:val="en-US" w:eastAsia="en-US" w:bidi="ar-SA"/>
        </w:rPr>
        <w:t xml:space="preserve"> </w:t>
      </w:r>
    </w:p>
    <w:p w:rsidR="0018701D" w:rsidRPr="00703B32" w:rsidP="0018701D" w14:paraId="2C2AE0CC" w14:textId="60652AC9">
      <w:pPr>
        <w:bidi w:val="0"/>
        <w:spacing w:after="160" w:line="259" w:lineRule="auto"/>
        <w:jc w:val="lowKashida"/>
        <w:rPr>
          <w:rFonts w:ascii="Calibri" w:eastAsia="Calibri" w:hAnsi="Calibri" w:cs="Sultan Medium"/>
          <w:b/>
          <w:bCs/>
          <w:sz w:val="2"/>
          <w:szCs w:val="2"/>
          <w:u w:val="single"/>
          <w:rtl/>
          <w:lang w:val="en-US" w:eastAsia="en-US" w:bidi="ar-SA"/>
        </w:rPr>
      </w:pPr>
      <w:r w:rsidRPr="00C95077">
        <w:rPr>
          <w:rFonts w:ascii="Calibri" w:eastAsia="Times New Roman" w:hAnsi="Calibri" w:cs="Calibri"/>
          <w:noProof/>
          <w:sz w:val="24"/>
          <w:szCs w:val="24"/>
          <w:u w:val="single"/>
          <w:rtl/>
          <w:lang w:val="ar-EG" w:eastAsia="ar-SA" w:bidi="ar-EG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-201295</wp:posOffset>
                </wp:positionH>
                <wp:positionV relativeFrom="paragraph">
                  <wp:posOffset>-635</wp:posOffset>
                </wp:positionV>
                <wp:extent cx="638175" cy="504825"/>
                <wp:effectExtent l="0" t="0" r="9525" b="158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5077" w:rsidRPr="00AA7C12" w:rsidP="00D12BE4" w14:textId="77777777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</w:pPr>
                            <w:r w:rsidRPr="00AA7C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_____</w:t>
                            </w:r>
                          </w:p>
                          <w:p w:rsidR="00C95077" w:rsidRPr="00AA7C12" w:rsidP="00D12BE4" w14:textId="294FF536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Arial"/>
                                <w:b/>
                                <w:bCs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1520411358" o:spid="_x0000_s1030" type="#_x0000_t202" style="width:50.25pt;height:39.75pt;margin-top:-0.05pt;margin-left:-15.85pt;mso-height-percent:0;mso-height-relative:margin;mso-width-percent:0;mso-width-relative:margin;mso-wrap-distance-bottom:0;mso-wrap-distance-left:9pt;mso-wrap-distance-right:9pt;mso-wrap-distance-top:0;position:absolute;v-text-anchor:middle;z-index:251671552" fillcolor="white" stroked="t" strokecolor="black" strokeweight="2pt">
                <v:textbox>
                  <w:txbxContent>
                    <w:p w:rsidR="00C95077" w:rsidRPr="00AA7C12" w:rsidP="00D12BE4" w14:paraId="40FB5AFB" w14:textId="77777777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AA7C1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_____</w:t>
                      </w:r>
                    </w:p>
                    <w:p w:rsidR="00C95077" w:rsidRPr="00AA7C12" w:rsidP="00D12BE4" w14:paraId="05DE2368" w14:textId="294FF536">
                      <w:pPr>
                        <w:bidi w:val="0"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sz w:val="22"/>
                          <w:szCs w:val="22"/>
                          <w:lang w:val="en-US"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١٠</w:t>
                      </w:r>
                    </w:p>
                  </w:txbxContent>
                </v:textbox>
              </v:shape>
            </w:pict>
          </mc:Fallback>
        </mc:AlternateContent>
      </w:r>
    </w:p>
    <w:p w:rsidR="0018701D" w:rsidRPr="00A71E94" w:rsidP="0018701D" w14:paraId="03FEC44F" w14:textId="19F0C341">
      <w:pPr>
        <w:bidi/>
        <w:spacing w:after="160" w:line="259" w:lineRule="auto"/>
        <w:jc w:val="lowKashida"/>
        <w:rPr>
          <w:rFonts w:ascii="Times New Roman" w:eastAsia="Calibri" w:hAnsi="Times New Roman" w:cs="Times New Roman"/>
          <w:b/>
          <w:bCs/>
          <w:sz w:val="30"/>
          <w:szCs w:val="30"/>
          <w:u w:val="single"/>
          <w:rtl/>
          <w:lang w:val="en-US" w:eastAsia="en-US" w:bidi="ar-SA"/>
        </w:rPr>
      </w:pPr>
      <w:r w:rsidRPr="00A71E94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  <w:lang w:val="en-US" w:eastAsia="en-US" w:bidi="ar-SA"/>
        </w:rPr>
        <w:t>السؤال</w:t>
      </w:r>
      <w:r w:rsidR="00A71E94">
        <w:rPr>
          <w:rFonts w:asciiTheme="majorBidi" w:eastAsiaTheme="minorHAnsi" w:hAnsiTheme="majorBidi" w:cstheme="majorBidi" w:hint="cs"/>
          <w:b/>
          <w:bCs/>
          <w:sz w:val="30"/>
          <w:szCs w:val="30"/>
          <w:u w:val="single"/>
          <w:rtl/>
          <w:lang w:val="en-US" w:eastAsia="en-US" w:bidi="ar-SA"/>
        </w:rPr>
        <w:t xml:space="preserve"> الأول </w:t>
      </w:r>
      <w:r w:rsidRPr="00A71E94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  <w:lang w:val="en-US" w:eastAsia="en-US" w:bidi="ar-SA"/>
        </w:rPr>
        <w:t>: اختار الإجابة الصحيحة لكل من العبارات التالية</w:t>
      </w:r>
      <w:r w:rsidRPr="00A71E94" w:rsidR="00543CB1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  <w:lang w:val="en-US" w:eastAsia="en-US" w:bidi="ar-SA"/>
        </w:rPr>
        <w:t xml:space="preserve"> </w:t>
      </w:r>
      <w:r w:rsidRPr="00A71E94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  <w:lang w:val="en-US" w:eastAsia="en-US" w:bidi="ar-SA"/>
        </w:rPr>
        <w:t xml:space="preserve">: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3403"/>
        <w:gridCol w:w="3827"/>
      </w:tblGrid>
      <w:tr w14:paraId="6430577C" w14:textId="77777777" w:rsidTr="00BA691A">
        <w:tblPrEx>
          <w:tblW w:w="0" w:type="auto"/>
          <w:tblLook w:val="04A0"/>
        </w:tblPrEx>
        <w:trPr>
          <w:trHeight w:val="454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414533" w:rsidRPr="00562E26" w:rsidP="00562E26" w14:paraId="1A4BACC9" w14:textId="40AE00D8">
            <w:pPr>
              <w:divId w:val="690037297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١-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من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الخطاء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لمس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الأشياء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الساخنة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1EBBBE07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3C321C" w:rsidRPr="00562E26" w:rsidP="00562E26" w14:paraId="46EFCA95" w14:textId="0641FB71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3C321C" w:rsidRPr="00562E26" w:rsidP="00562E26" w14:paraId="783B8720" w14:textId="2C57C4DD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7CD94A4A" w14:textId="77777777" w:rsidTr="00BA691A">
        <w:tblPrEx>
          <w:tblW w:w="0" w:type="auto"/>
          <w:tblLook w:val="04A0"/>
        </w:tblPrEx>
        <w:trPr>
          <w:trHeight w:val="441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092579" w:rsidRPr="00562E26" w:rsidP="00562E26" w14:paraId="01E65862" w14:textId="6E6328DF">
            <w:pPr>
              <w:divId w:val="1106119262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٢-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من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الخطأ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ترك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الأطفال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قرب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المدفئة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423DDEAF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D9257C" w:rsidRPr="00562E26" w:rsidP="00562E26" w14:paraId="44630BDA" w14:textId="3E282F92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D9257C" w:rsidRPr="00562E26" w:rsidP="00562E26" w14:paraId="26CA8430" w14:textId="26B5D35A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3B0E888E" w14:textId="77777777" w:rsidTr="00BA691A">
        <w:tblPrEx>
          <w:tblW w:w="0" w:type="auto"/>
          <w:tblLook w:val="04A0"/>
        </w:tblPrEx>
        <w:trPr>
          <w:trHeight w:val="454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092579" w:rsidRPr="00562E26" w:rsidP="00562E26" w14:paraId="45647CA4" w14:textId="1581216C">
            <w:pPr>
              <w:divId w:val="1560939069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٣-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الحروق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تنقسم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إلى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ثلاث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درجات :</w:t>
            </w:r>
          </w:p>
        </w:tc>
      </w:tr>
      <w:tr w14:paraId="051F1A66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4A6440" w:rsidRPr="00562E26" w:rsidP="00562E26" w14:paraId="4DED4C5D" w14:textId="6CE03D28">
            <w:pPr>
              <w:divId w:val="1180505040"/>
              <w:bidi/>
              <w:jc w:val="center"/>
              <w:rPr>
                <w:rFonts w:ascii=".AppleSystemUIFont" w:eastAsia="Times New Roman" w:hAnsi=".AppleSystemUIFont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4A6440" w:rsidRPr="00562E26" w:rsidP="00562E26" w14:paraId="2397798F" w14:textId="0C4E2128">
            <w:pPr>
              <w:divId w:val="1131896743"/>
              <w:bidi/>
              <w:jc w:val="center"/>
              <w:rPr>
                <w:rFonts w:ascii=".AppleSystemUIFont" w:eastAsia="Times New Roman" w:hAnsi=".AppleSystemUIFont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30640C15" w14:textId="77777777" w:rsidTr="00BA691A">
        <w:tblPrEx>
          <w:tblW w:w="0" w:type="auto"/>
          <w:tblLook w:val="04A0"/>
        </w:tblPrEx>
        <w:trPr>
          <w:trHeight w:val="441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D774CC" w:rsidRPr="00562E26" w:rsidP="00562E26" w14:paraId="2ABD048B" w14:textId="6D23DB02">
            <w:pPr>
              <w:divId w:val="755442426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٤-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حروق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الدرجة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الثالثة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تعتبر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الأشد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وتحتاج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لعناية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طبية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شديدة ؟</w:t>
            </w:r>
          </w:p>
        </w:tc>
      </w:tr>
      <w:tr w14:paraId="22FC256F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D9257C" w:rsidRPr="00562E26" w:rsidP="00562E26" w14:paraId="496F92EE" w14:textId="4DC7E7CC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D9257C" w:rsidRPr="00562E26" w:rsidP="00562E26" w14:paraId="586482D6" w14:textId="09145454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7D5D9BBF" w14:textId="77777777" w:rsidTr="00BA691A">
        <w:tblPrEx>
          <w:tblW w:w="0" w:type="auto"/>
          <w:tblLook w:val="04A0"/>
        </w:tblPrEx>
        <w:trPr>
          <w:trHeight w:val="441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DB382F" w:rsidRPr="00562E26" w:rsidP="00562E26" w14:paraId="33DB411C" w14:textId="1395E06D">
            <w:pPr>
              <w:divId w:val="1339387883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٥-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أطلب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المساعدة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من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وحدة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الهلال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الأحمر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عند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حدوث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حالة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حرق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شديدة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36945288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414533" w:rsidRPr="00562E26" w:rsidP="00562E26" w14:paraId="1D6B60F0" w14:textId="6BF3DE79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414533" w:rsidRPr="00562E26" w:rsidP="00562E26" w14:paraId="3B729A40" w14:textId="05AABE7F">
            <w:pPr>
              <w:bidi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12E4FA08" w14:textId="77777777" w:rsidTr="00BA691A">
        <w:tblPrEx>
          <w:tblW w:w="0" w:type="auto"/>
          <w:tblLook w:val="04A0"/>
        </w:tblPrEx>
        <w:trPr>
          <w:trHeight w:val="443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A61F19" w:rsidRPr="00562E26" w:rsidP="00562E26" w14:paraId="253C3C60" w14:textId="77CF8372">
            <w:pPr>
              <w:divId w:val="866259335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٦-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احذر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عند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حمل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الأشياء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الساخنة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ولا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أسرع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في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المشي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71289AA6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4A6440" w:rsidRPr="00562E26" w:rsidP="00562E26" w14:paraId="5FDCF781" w14:textId="1C4FEDE0">
            <w:pPr>
              <w:divId w:val="1215434444"/>
              <w:bidi/>
              <w:jc w:val="center"/>
              <w:rPr>
                <w:rFonts w:ascii=".AppleSystemUIFont" w:eastAsia="Times New Roman" w:hAnsi=".AppleSystemUIFont" w:cs="Times New Roman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4A6440" w:rsidRPr="00562E26" w:rsidP="00562E26" w14:paraId="3B1008A6" w14:textId="70BB70D7">
            <w:pPr>
              <w:divId w:val="798650392"/>
              <w:bidi/>
              <w:jc w:val="center"/>
              <w:rPr>
                <w:rFonts w:ascii="Calibri" w:eastAsia="Times New Roman" w:hAnsi="Calibri" w:cs="Times New Roman"/>
                <w:b/>
                <w:bCs/>
                <w:sz w:val="30"/>
                <w:szCs w:val="30"/>
                <w:lang w:val="en-US" w:eastAsia="en-US" w:bidi="ar-SA"/>
              </w:rPr>
            </w:pPr>
            <w:r w:rsidRPr="00562E26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49411A9D" w14:textId="77777777" w:rsidTr="00BA691A">
        <w:tblPrEx>
          <w:tblW w:w="0" w:type="auto"/>
          <w:tblLook w:val="04A0"/>
        </w:tblPrEx>
        <w:trPr>
          <w:trHeight w:val="443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F77A73" w:rsidRPr="00562E26" w:rsidP="00562E26" w14:paraId="14097102" w14:textId="6EF2A20D">
            <w:pPr>
              <w:divId w:val="1186988826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٧-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من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أسباب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وقف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النزيف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الضغط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على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مكان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النزيف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بقوة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41202666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4A6440" w:rsidRPr="00562E26" w:rsidP="00562E26" w14:paraId="36FB31E9" w14:textId="6D1FE2DD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4A6440" w:rsidRPr="00562E26" w:rsidP="00562E26" w14:paraId="5DB69933" w14:textId="19AE7BCB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13A14D44" w14:textId="77777777" w:rsidTr="00BA691A">
        <w:tblPrEx>
          <w:tblW w:w="0" w:type="auto"/>
          <w:tblLook w:val="04A0"/>
        </w:tblPrEx>
        <w:trPr>
          <w:trHeight w:val="442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B91B7F" w:rsidRPr="00562E26" w:rsidP="00562E26" w14:paraId="31A4A02B" w14:textId="6D3FAD4E">
            <w:pPr>
              <w:divId w:val="52051363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٨-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الجرح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هو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تمزق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في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الجلد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يؤدي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إلى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خروج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الدم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من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الجسم :</w:t>
            </w:r>
          </w:p>
        </w:tc>
      </w:tr>
      <w:tr w14:paraId="1BEFC5F4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F77A73" w:rsidRPr="00562E26" w:rsidP="00562E26" w14:paraId="3D684331" w14:textId="043E2055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F77A73" w:rsidRPr="00562E26" w:rsidP="00562E26" w14:paraId="63E67A54" w14:textId="5E6B0CC2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042383D9" w14:textId="77777777" w:rsidTr="00BA691A">
        <w:tblPrEx>
          <w:tblW w:w="0" w:type="auto"/>
          <w:tblLook w:val="04A0"/>
        </w:tblPrEx>
        <w:trPr>
          <w:trHeight w:val="441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DB382F" w:rsidRPr="00562E26" w:rsidP="00562E26" w14:paraId="2BE826C1" w14:textId="3EE8686C">
            <w:pPr>
              <w:divId w:val="24410460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٩-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أتصل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بـ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 w:hint="cs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٩٧٧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إذا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كانت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لدي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حالة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طارئة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17AEF3C2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DB382F" w:rsidRPr="00562E26" w:rsidP="00562E26" w14:paraId="2323D202" w14:textId="4BD54AF0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DB382F" w:rsidRPr="00562E26" w:rsidP="00562E26" w14:paraId="303C6301" w14:textId="50A8B892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  <w:tr w14:paraId="00A4BC90" w14:textId="77777777" w:rsidTr="00BA691A">
        <w:tblPrEx>
          <w:tblW w:w="0" w:type="auto"/>
          <w:tblLook w:val="04A0"/>
        </w:tblPrEx>
        <w:trPr>
          <w:trHeight w:val="441"/>
        </w:trPr>
        <w:tc>
          <w:tcPr>
            <w:tcW w:w="0" w:type="auto"/>
            <w:gridSpan w:val="2"/>
            <w:shd w:val="clear" w:color="auto" w:fill="E5E5E5"/>
            <w:vAlign w:val="center"/>
          </w:tcPr>
          <w:p w:rsidR="00DB382F" w:rsidRPr="00562E26" w:rsidP="00562E26" w14:paraId="78AF8596" w14:textId="74FABE0A">
            <w:pPr>
              <w:divId w:val="1846553910"/>
              <w:bidi/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  <w:lang w:val="en-US" w:eastAsia="en-US" w:bidi="ar-SA"/>
              </w:rPr>
            </w:pP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١٠-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أنواع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الجروح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سطحية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وعميقة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 xml:space="preserve"> </w:t>
            </w:r>
            <w:r w:rsidRPr="00562E26">
              <w:rPr>
                <w:rFonts w:ascii="UICTFontTextStyleEmphasizedBody" w:hAnsi="UICTFontTextStyleEmphasizedBody" w:eastAsiaTheme="minorEastAsia" w:cs="Times New Roman"/>
                <w:b/>
                <w:bCs/>
                <w:i w:val="0"/>
                <w:iCs w:val="0"/>
                <w:sz w:val="30"/>
                <w:szCs w:val="30"/>
                <w:rtl/>
                <w:lang w:val="en-US" w:eastAsia="en-US" w:bidi="ar-SA"/>
              </w:rPr>
              <w:t>:</w:t>
            </w:r>
          </w:p>
        </w:tc>
      </w:tr>
      <w:tr w14:paraId="3D972ED0" w14:textId="77777777" w:rsidTr="00BA691A">
        <w:tblPrEx>
          <w:tblW w:w="0" w:type="auto"/>
          <w:tblLook w:val="04A0"/>
        </w:tblPrEx>
        <w:trPr>
          <w:trHeight w:val="527"/>
        </w:trPr>
        <w:tc>
          <w:tcPr>
            <w:tcW w:w="0" w:type="auto"/>
            <w:vAlign w:val="center"/>
          </w:tcPr>
          <w:p w:rsidR="00DB382F" w:rsidRPr="00562E26" w:rsidP="00562E26" w14:paraId="13B5C2B3" w14:textId="73BD9BA4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أ - صح</w:t>
            </w:r>
          </w:p>
        </w:tc>
        <w:tc>
          <w:tcPr>
            <w:tcW w:w="0" w:type="auto"/>
            <w:vAlign w:val="center"/>
          </w:tcPr>
          <w:p w:rsidR="00DB382F" w:rsidRPr="00562E26" w:rsidP="00562E26" w14:paraId="3EFAFBB5" w14:textId="4C08E447">
            <w:pPr>
              <w:bidi/>
              <w:jc w:val="center"/>
              <w:rPr>
                <w:rFonts w:ascii="Calibri" w:eastAsia="Calibri" w:hAnsi="Calibri" w:cs="Sultan Medium"/>
                <w:b/>
                <w:bCs/>
                <w:sz w:val="30"/>
                <w:szCs w:val="30"/>
                <w:u w:val="single"/>
                <w:rtl/>
                <w:lang w:val="en-US" w:eastAsia="en-US" w:bidi="ar-SA"/>
              </w:rPr>
            </w:pPr>
            <w:r w:rsidRPr="00562E26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  <w:lang w:val="en-US" w:eastAsia="en-US" w:bidi="ar-SA"/>
              </w:rPr>
              <w:t>ب - خطأ</w:t>
            </w:r>
          </w:p>
        </w:tc>
      </w:tr>
    </w:tbl>
    <w:p w:rsidR="00C9067F" w:rsidRPr="00703B32" w:rsidP="00703B32" w14:paraId="40246AF2" w14:textId="572C3EE2">
      <w:pPr>
        <w:bidi/>
        <w:spacing w:after="0" w:line="240" w:lineRule="auto"/>
        <w:rPr>
          <w:rFonts w:ascii="Times New Roman" w:eastAsia="Calibri" w:hAnsi="Times New Roman" w:cs="Times New Roman"/>
          <w:color w:val="323130"/>
          <w:sz w:val="28"/>
          <w:szCs w:val="28"/>
          <w:shd w:val="clear" w:color="auto" w:fill="FFFFFF"/>
          <w:rtl/>
          <w:lang w:val="en-US" w:eastAsia="en-US" w:bidi="ar-SA"/>
        </w:rPr>
      </w:pPr>
    </w:p>
    <w:sectPr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nextPage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Medium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panose1 w:val="020B0604020202020204"/>
    <w:charset w:val="00"/>
    <w:family w:val="roman"/>
    <w:pitch w:val="default"/>
  </w:font>
  <w:font w:name="UICTFontTextStyleBody"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69D8" w14:paraId="7AA56A4F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96EDB" w:rsidRPr="00FC2F64" w:rsidP="00FC2F64" w14:paraId="39072EB3" w14:textId="50E6ABA4">
    <w:pPr>
      <w:tabs>
        <w:tab w:val="center" w:pos="4153"/>
        <w:tab w:val="right" w:pos="8306"/>
      </w:tabs>
      <w:bidi/>
      <w:spacing w:after="0" w:line="240" w:lineRule="auto"/>
      <w:jc w:val="right"/>
      <w:rPr>
        <w:rFonts w:ascii="Calibri" w:eastAsia="Calibri" w:hAnsi="Calibri" w:cs="Calibri"/>
        <w:b/>
        <w:bCs/>
        <w:sz w:val="24"/>
        <w:szCs w:val="24"/>
        <w:lang w:val="en-US" w:eastAsia="en-US" w:bidi="ar-SA"/>
      </w:rPr>
    </w:pPr>
    <w:r w:rsidRPr="00FC2F64">
      <w:rPr>
        <w:rFonts w:asciiTheme="minorHAnsi" w:eastAsiaTheme="minorHAnsi" w:hAnsiTheme="minorHAnsi" w:cstheme="minorHAnsi"/>
        <w:b/>
        <w:bCs/>
        <w:sz w:val="24"/>
        <w:szCs w:val="24"/>
        <w:rtl/>
        <w:lang w:val="en-US" w:eastAsia="en-US" w:bidi="ar-SA"/>
      </w:rPr>
      <w:t xml:space="preserve">معلمة المادة : </w:t>
    </w:r>
    <w:r w:rsidR="004E4CED">
      <w:rPr>
        <w:rFonts w:asciiTheme="minorHAnsi" w:eastAsiaTheme="minorHAnsi" w:hAnsiTheme="minorHAnsi" w:cs="Arial" w:hint="cs"/>
        <w:b/>
        <w:bCs/>
        <w:sz w:val="24"/>
        <w:szCs w:val="24"/>
        <w:rtl/>
        <w:lang w:val="en-US" w:eastAsia="en-US" w:bidi="ar-SA"/>
      </w:rPr>
      <w:t>أمل بادغيش</w:t>
    </w:r>
    <w:r>
      <w:rPr>
        <w:rFonts w:asciiTheme="minorHAnsi" w:eastAsiaTheme="minorHAnsi" w:hAnsiTheme="minorHAnsi" w:cstheme="minorHAnsi" w:hint="cs"/>
        <w:b/>
        <w:bCs/>
        <w:sz w:val="24"/>
        <w:szCs w:val="24"/>
        <w:rtl/>
        <w:lang w:val="en-US" w:eastAsia="en-US" w:bidi="ar-SA"/>
      </w:rPr>
      <w:t xml:space="preserve">                                                               </w:t>
    </w:r>
    <w:r w:rsidRPr="00FC2F64">
      <w:rPr>
        <w:rFonts w:asciiTheme="minorHAnsi" w:eastAsiaTheme="minorHAnsi" w:hAnsiTheme="minorHAnsi" w:cstheme="minorHAnsi" w:hint="cs"/>
        <w:b/>
        <w:bCs/>
        <w:sz w:val="24"/>
        <w:szCs w:val="24"/>
        <w:rtl/>
        <w:lang w:val="en-US" w:eastAsia="en-US" w:bidi="ar-SA"/>
      </w:rPr>
      <w:t xml:space="preserve"> </w:t>
    </w:r>
    <w:r>
      <w:rPr>
        <w:rFonts w:asciiTheme="minorHAnsi" w:eastAsiaTheme="minorHAnsi" w:hAnsiTheme="minorHAnsi" w:cstheme="minorHAnsi" w:hint="cs"/>
        <w:b/>
        <w:bCs/>
        <w:sz w:val="24"/>
        <w:szCs w:val="24"/>
        <w:rtl/>
        <w:lang w:val="en-US" w:eastAsia="en-US" w:bidi="ar-SA"/>
      </w:rPr>
      <w:t xml:space="preserve">( بالتــــــــوفيــــــــــق للجــــــــميـــــــــع )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69D8" w14:paraId="56603E6D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23E6" w:rsidRPr="00C45E41" w14:paraId="5EA7BC5D" w14:textId="0CC20690">
    <w:pPr>
      <w:tabs>
        <w:tab w:val="center" w:pos="4320"/>
        <w:tab w:val="right" w:pos="8640"/>
      </w:tabs>
      <w:bidi w:val="0"/>
      <w:spacing w:after="0" w:line="240" w:lineRule="auto"/>
      <w:rPr>
        <w:rFonts w:ascii="Calibri" w:eastAsia="Calibri" w:hAnsi="Calibri" w:cs="Arial"/>
        <w:b/>
        <w:bCs/>
        <w:sz w:val="22"/>
        <w:szCs w:val="22"/>
        <w:rtl/>
        <w:lang w:val="en-US" w:eastAsia="en-US" w:bidi="ar-SA"/>
      </w:rPr>
    </w:pPr>
    <w:r w:rsidRPr="00C45E41">
      <w:rPr>
        <w:rFonts w:asciiTheme="minorHAnsi" w:eastAsiaTheme="minorHAnsi" w:hAnsiTheme="minorHAnsi" w:cstheme="minorBidi" w:hint="cs"/>
        <w:b/>
        <w:bCs/>
        <w:sz w:val="22"/>
        <w:szCs w:val="22"/>
        <w:rtl/>
        <w:lang w:val="en-US" w:eastAsia="en-US" w:bidi="ar-SA"/>
      </w:rPr>
      <w:t xml:space="preserve">انتهت الأسئلة                                                     معلم المادة :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636B9" w:rsidP="003F507C" w14:paraId="534B66B5" w14:textId="77777777">
    <w:pPr>
      <w:pStyle w:val="Header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36B9" w:rsidRPr="00714BD5" w:rsidP="003F507C" w14:paraId="1A1177F4" w14:textId="77777777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350335" cy="659219"/>
                                <wp:effectExtent l="0" t="0" r="2540" b="7620"/>
                                <wp:docPr id="1361021704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61021704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2049" type="#_x0000_t202" style="width:124.25pt;height:63.65pt;margin-top:-32pt;margin-left:7.5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stroked="f" strokeweight="2.25pt">
              <v:textbox>
                <w:txbxContent>
                  <w:p w:rsidR="00D636B9" w:rsidRPr="00714BD5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drawing>
                      <wp:inline distT="0" distB="0" distL="0" distR="0">
                        <wp:extent cx="1350335" cy="659219"/>
                        <wp:effectExtent l="0" t="0" r="2540" b="7620"/>
                        <wp:docPr id="3" name="صورة 3" descr="شعار وزارة التعليم مع الرؤية 2030 &amp;quot; نماذج مفرغه وشفافه &amp;quot; | المرسال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1" descr="شعار وزارة التعليم مع الرؤية 2030 &amp;quot; نماذج مفرغه وشفافه &amp;quot; | المرسال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2346" cy="66508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6B9" w:rsidRPr="00E955A1" w:rsidP="00E955A1" w14:paraId="73EDB90E" w14:textId="77777777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:rsidR="00D636B9" w:rsidRPr="00E955A1" w:rsidP="00E955A1" w14:paraId="01E14D05" w14:textId="77777777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:rsidR="00D636B9" w:rsidRPr="00E955A1" w:rsidP="00F532C9" w14:paraId="3B5460C1" w14:textId="77777777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  <w:r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</w:t>
                          </w:r>
                        </w:p>
                        <w:p w:rsidR="00D636B9" w:rsidRPr="00E955A1" w:rsidP="00F532C9" w14:paraId="2F109ED6" w14:textId="77777777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15" o:spid="_x0000_s2050" type="#_x0000_t202" style="width:137.85pt;height:75.3pt;margin-top:-30.4pt;margin-left:40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3360" filled="f" stroked="f">
              <v:textbox>
                <w:txbxContent>
                  <w:p w:rsidR="00D636B9" w:rsidRPr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:rsidR="00D636B9" w:rsidRPr="00E955A1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:rsidR="00D636B9" w:rsidRPr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  <w:r>
                      <w:rPr>
                        <w:rFonts w:cs="Sultan Medium" w:hint="cs"/>
                        <w:b/>
                        <w:bCs/>
                        <w:rtl/>
                      </w:rPr>
                      <w:t>........</w:t>
                    </w:r>
                  </w:p>
                  <w:p w:rsidR="00D636B9" w:rsidRPr="00E955A1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  <w:r>
                      <w:rPr>
                        <w:rFonts w:cs="Sultan Medium" w:hint="cs"/>
                        <w:b/>
                        <w:bCs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</w:p>
  <w:p w:rsidR="00D636B9" w14:paraId="0EB0059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69D8" w14:paraId="1ED84ECA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7B71" w:rsidP="00577B71" w14:paraId="5CD11157" w14:textId="0DFC7695">
    <w:pPr>
      <w:tabs>
        <w:tab w:val="left" w:pos="1856"/>
        <w:tab w:val="clear" w:pos="4153"/>
        <w:tab w:val="clear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rtl/>
        <w:lang w:val="en-US" w:eastAsia="en-US" w:bidi="ar-S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4044950</wp:posOffset>
              </wp:positionH>
              <wp:positionV relativeFrom="paragraph">
                <wp:posOffset>-449580</wp:posOffset>
              </wp:positionV>
              <wp:extent cx="1822450" cy="876300"/>
              <wp:effectExtent l="0" t="0" r="6350" b="0"/>
              <wp:wrapNone/>
              <wp:docPr id="2" name="مربع نص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245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RPr="00577B71" w:rsidP="00577B71" w14:textId="6FA737ED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</w:pPr>
                          <w:r w:rsidRPr="00577B71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  <w:t>المملكة العربية السعودية</w:t>
                          </w:r>
                        </w:p>
                        <w:p w:rsidR="00577B71" w:rsidRPr="00577B71" w:rsidP="00577B71" w14:textId="5623E7E0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</w:pPr>
                          <w:r w:rsidRPr="00577B71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  <w:t>وزارة التعليم</w:t>
                          </w:r>
                        </w:p>
                        <w:p w:rsidR="00577B71" w:rsidP="00EB36A2" w14:textId="7DF86DD6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</w:pPr>
                          <w:r w:rsidRPr="00577B71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  <w:t xml:space="preserve">إدارة التعليم في محافظة </w:t>
                          </w:r>
                          <w:r w:rsidR="004E4CED"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  <w:t>الطائف</w:t>
                          </w:r>
                        </w:p>
                        <w:p w:rsidR="004E4CED" w:rsidRPr="00577B71" w:rsidP="00EB36A2" w14:textId="2DF0BC22">
                          <w:pPr>
                            <w:bidi/>
                            <w:spacing w:after="0" w:line="240" w:lineRule="auto"/>
                            <w:jc w:val="both"/>
                            <w:rPr>
                              <w:rFonts w:ascii="Calibri" w:eastAsia="Calibri" w:hAnsi="Calibri" w:cs="Arial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asciiTheme="minorHAnsi" w:eastAsiaTheme="minorHAnsi" w:hAnsiTheme="minorHAnsi" w:cstheme="minorBidi" w:hint="cs"/>
                              <w:b/>
                              <w:bCs/>
                              <w:sz w:val="22"/>
                              <w:szCs w:val="22"/>
                              <w:rtl/>
                              <w:lang w:val="en-US" w:eastAsia="en-US" w:bidi="ar-SA"/>
                            </w:rPr>
                            <w:t>ابتدائية المحاني للطفولة المبكرة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51" type="#_x0000_t202" style="width:143.5pt;height:69pt;margin-top:-35.4pt;margin-left:318.5pt;mso-wrap-distance-bottom:0;mso-wrap-distance-left:9pt;mso-wrap-distance-right:9pt;mso-wrap-distance-top:0;position:absolute;v-text-anchor:top;z-index:251661312" fillcolor="white" stroked="f" strokeweight="0.5pt">
              <v:textbox>
                <w:txbxContent>
                  <w:p w:rsidR="00577B71" w:rsidRPr="00577B71" w:rsidP="00577B71" w14:paraId="332F75CB" w14:textId="6FA737ED">
                    <w:pPr>
                      <w:bidi/>
                      <w:spacing w:after="0" w:line="240" w:lineRule="auto"/>
                      <w:jc w:val="both"/>
                      <w:rPr>
                        <w:rFonts w:ascii="Calibri" w:eastAsia="Calibri" w:hAnsi="Calibri" w:cs="Arial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</w:pPr>
                    <w:r w:rsidRPr="00577B71">
                      <w:rPr>
                        <w:rFonts w:asciiTheme="minorHAnsi" w:eastAsiaTheme="minorHAnsi" w:hAnsiTheme="minorHAnsi" w:cstheme="minorBidi" w:hint="cs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  <w:t>المملكة العربية السعودية</w:t>
                    </w:r>
                  </w:p>
                  <w:p w:rsidR="00577B71" w:rsidRPr="00577B71" w:rsidP="00577B71" w14:paraId="7D1963A6" w14:textId="5623E7E0">
                    <w:pPr>
                      <w:bidi/>
                      <w:spacing w:after="0" w:line="240" w:lineRule="auto"/>
                      <w:jc w:val="both"/>
                      <w:rPr>
                        <w:rFonts w:ascii="Calibri" w:eastAsia="Calibri" w:hAnsi="Calibri" w:cs="Arial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</w:pPr>
                    <w:r w:rsidRPr="00577B71">
                      <w:rPr>
                        <w:rFonts w:asciiTheme="minorHAnsi" w:eastAsiaTheme="minorHAnsi" w:hAnsiTheme="minorHAnsi" w:cstheme="minorBidi" w:hint="cs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  <w:t>وزارة التعليم</w:t>
                    </w:r>
                  </w:p>
                  <w:p w:rsidR="00577B71" w:rsidP="00EB36A2" w14:paraId="576AC486" w14:textId="7DF86DD6">
                    <w:pPr>
                      <w:bidi/>
                      <w:spacing w:after="0" w:line="240" w:lineRule="auto"/>
                      <w:jc w:val="both"/>
                      <w:rPr>
                        <w:rFonts w:ascii="Calibri" w:eastAsia="Calibri" w:hAnsi="Calibri" w:cs="Arial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</w:pPr>
                    <w:r w:rsidRPr="00577B71">
                      <w:rPr>
                        <w:rFonts w:asciiTheme="minorHAnsi" w:eastAsiaTheme="minorHAnsi" w:hAnsiTheme="minorHAnsi" w:cstheme="minorBidi" w:hint="cs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  <w:t xml:space="preserve">إدارة التعليم في محافظة </w:t>
                    </w:r>
                    <w:r w:rsidR="004E4CED">
                      <w:rPr>
                        <w:rFonts w:asciiTheme="minorHAnsi" w:eastAsiaTheme="minorHAnsi" w:hAnsiTheme="minorHAnsi" w:cstheme="minorBidi" w:hint="cs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  <w:t>الطائف</w:t>
                    </w:r>
                  </w:p>
                  <w:p w:rsidR="004E4CED" w:rsidRPr="00577B71" w:rsidP="00EB36A2" w14:paraId="4D5DC5F1" w14:textId="2DF0BC22">
                    <w:pPr>
                      <w:bidi/>
                      <w:spacing w:after="0" w:line="240" w:lineRule="auto"/>
                      <w:jc w:val="both"/>
                      <w:rPr>
                        <w:rFonts w:ascii="Calibri" w:eastAsia="Calibri" w:hAnsi="Calibri" w:cs="Arial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</w:pPr>
                    <w:r>
                      <w:rPr>
                        <w:rFonts w:asciiTheme="minorHAnsi" w:eastAsiaTheme="minorHAnsi" w:hAnsiTheme="minorHAnsi" w:cstheme="minorBidi" w:hint="cs"/>
                        <w:b/>
                        <w:bCs/>
                        <w:sz w:val="22"/>
                        <w:szCs w:val="22"/>
                        <w:rtl/>
                        <w:lang w:val="en-US" w:eastAsia="en-US" w:bidi="ar-SA"/>
                      </w:rPr>
                      <w:t>ابتدائية المحاني للطفولة المبكرة</w:t>
                    </w:r>
                  </w:p>
                </w:txbxContent>
              </v:textbox>
            </v:shape>
          </w:pict>
        </mc:Fallback>
      </mc:AlternateContent>
    </w:r>
    <w:r w:rsidR="0073122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-368300</wp:posOffset>
              </wp:positionH>
              <wp:positionV relativeFrom="paragraph">
                <wp:posOffset>-421640</wp:posOffset>
              </wp:positionV>
              <wp:extent cx="1574800" cy="819150"/>
              <wp:effectExtent l="0" t="0" r="0" b="0"/>
              <wp:wrapSquare wrapText="bothSides"/>
              <wp:docPr id="5" name="مربع نص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574800" cy="819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3122E" w:rsidRPr="00E632DC" w:rsidP="00E632DC" w14:textId="50CCA33E">
                          <w:pPr>
                            <w:tabs>
                              <w:tab w:val="left" w:pos="1856"/>
                              <w:tab w:val="center" w:pos="4153"/>
                              <w:tab w:val="right" w:pos="8306"/>
                            </w:tabs>
                            <w:bidi/>
                            <w:spacing w:after="0" w:line="240" w:lineRule="auto"/>
                            <w:rPr>
                              <w:rFonts w:ascii="Calibri" w:eastAsia="Calibri" w:hAnsi="Calibri" w:cs="Arial"/>
                              <w:noProof/>
                              <w:sz w:val="22"/>
                              <w:szCs w:val="22"/>
                              <w:lang w:val="en-US" w:eastAsia="en-US" w:bidi="ar-SA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54100" cy="535391"/>
                                <wp:effectExtent l="0" t="0" r="0" b="0"/>
                                <wp:docPr id="648426252" name="صورة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48426252" name="صورة 6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xmlns:a="http://schemas.openxmlformats.org/drawingml/2006/main" uri="{837473B0-CC2E-450A-ABE3-18F120FF3D39}">
                                              <a1611:picAttrSrcUrl xmlns:a1611="http://schemas.microsoft.com/office/drawing/2016/11/main" xmlns:r="http://schemas.openxmlformats.org/officeDocument/2006/relationships" r:id="rId2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66346" cy="54161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5" o:spid="_x0000_s2052" type="#_x0000_t202" style="width:124pt;height:64.5pt;margin-top:-33.2pt;margin-left:-29pt;mso-height-percent:0;mso-height-relative:margin;mso-width-percent:0;mso-width-relative:margin;mso-wrap-distance-bottom:0;mso-wrap-distance-left:9pt;mso-wrap-distance-right:9pt;mso-wrap-distance-top:0;position:absolute;v-text-anchor:top;z-index:251666432" filled="f" fillcolor="this" stroked="f" strokeweight="0.5pt">
              <v:textbox>
                <w:txbxContent>
                  <w:p w:rsidR="0073122E" w:rsidRPr="00E632DC" w:rsidP="00E632DC" w14:paraId="30013BA2" w14:textId="50CCA33E">
                    <w:pPr>
                      <w:tabs>
                        <w:tab w:val="left" w:pos="1856"/>
                        <w:tab w:val="center" w:pos="4153"/>
                        <w:tab w:val="right" w:pos="8306"/>
                      </w:tabs>
                      <w:bidi/>
                      <w:spacing w:after="0" w:line="240" w:lineRule="auto"/>
                      <w:rPr>
                        <w:rFonts w:ascii="Calibri" w:eastAsia="Calibri" w:hAnsi="Calibri" w:cs="Arial"/>
                        <w:noProof/>
                        <w:sz w:val="22"/>
                        <w:szCs w:val="22"/>
                        <w:lang w:val="en-US" w:eastAsia="en-US" w:bidi="ar-SA"/>
                      </w:rPr>
                    </w:pPr>
                    <w:drawing>
                      <wp:inline distT="0" distB="0" distL="0" distR="0">
                        <wp:extent cx="1054100" cy="535391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صورة 6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  <a:ext xmlns:a="http://schemas.openxmlformats.org/drawingml/2006/main" uri="{837473B0-CC2E-450A-ABE3-18F120FF3D39}">
                                      <a1611:picAttrSrcUrl xmlns:a1611="http://schemas.microsoft.com/office/drawing/2016/11/main" xmlns:r="http://schemas.openxmlformats.org/officeDocument/2006/relationships" r:id="rId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66346" cy="5416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="00577B71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2400300</wp:posOffset>
              </wp:positionH>
              <wp:positionV relativeFrom="paragraph">
                <wp:posOffset>-466090</wp:posOffset>
              </wp:positionV>
              <wp:extent cx="1498600" cy="876300"/>
              <wp:effectExtent l="0" t="0" r="6350" b="0"/>
              <wp:wrapNone/>
              <wp:docPr id="127216058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98600" cy="876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577B71" w:rsidP="0073122E" w14:textId="1BAA07C7">
                          <w:pPr>
                            <w:bidi/>
                            <w:spacing w:after="160" w:line="259" w:lineRule="auto"/>
                            <w:jc w:val="center"/>
                            <w:rPr>
                              <w:rFonts w:ascii="Calibri" w:eastAsia="Calibri" w:hAnsi="Calibri" w:cs="Arial"/>
                              <w:sz w:val="22"/>
                              <w:szCs w:val="22"/>
                              <w:lang w:val="en-US" w:eastAsia="en-US" w:bidi="ar-SA"/>
                            </w:rPr>
                          </w:pPr>
                          <w:r>
                            <w:rPr>
                              <w:rFonts w:hint="cs"/>
                              <w:noProof/>
                            </w:rPr>
                            <w:drawing>
                              <wp:inline distT="0" distB="0" distL="0" distR="0">
                                <wp:extent cx="1543050" cy="900893"/>
                                <wp:effectExtent l="0" t="0" r="0" b="0"/>
                                <wp:docPr id="1517230174" name="صورة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17230174" name="صورة 4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  <a:ext xmlns:a="http://schemas.openxmlformats.org/drawingml/2006/main" uri="{837473B0-CC2E-450A-ABE3-18F120FF3D39}">
                                              <a1611:picAttrSrcUrl xmlns:a1611="http://schemas.microsoft.com/office/drawing/2016/11/main" xmlns:r="http://schemas.openxmlformats.org/officeDocument/2006/relationships" r:id="rId6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73000" cy="91837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3" o:spid="_x0000_s2053" type="#_x0000_t202" style="width:118pt;height:69pt;margin-top:-36.7pt;margin-left:189pt;mso-height-percent:0;mso-height-relative:margin;mso-width-percent:0;mso-width-relative:margin;mso-wrap-distance-bottom:0;mso-wrap-distance-left:9pt;mso-wrap-distance-right:9pt;mso-wrap-distance-top:0;position:absolute;v-text-anchor:top;z-index:251664384" fillcolor="white" stroked="f" strokeweight="0.5pt">
              <v:textbox>
                <w:txbxContent>
                  <w:p w:rsidR="00577B71" w:rsidP="0073122E" w14:paraId="3751D828" w14:textId="1BAA07C7">
                    <w:pPr>
                      <w:bidi/>
                      <w:spacing w:after="160" w:line="259" w:lineRule="auto"/>
                      <w:jc w:val="center"/>
                      <w:rPr>
                        <w:rFonts w:ascii="Calibri" w:eastAsia="Calibri" w:hAnsi="Calibri" w:cs="Arial"/>
                        <w:sz w:val="22"/>
                        <w:szCs w:val="22"/>
                        <w:lang w:val="en-US" w:eastAsia="en-US" w:bidi="ar-SA"/>
                      </w:rPr>
                    </w:pPr>
                    <w:drawing>
                      <wp:inline distT="0" distB="0" distL="0" distR="0">
                        <wp:extent cx="1543050" cy="900893"/>
                        <wp:effectExtent l="0" t="0" r="0" b="0"/>
                        <wp:docPr id="4" name="صورة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صورة 4"/>
                                <pic:cNvPicPr/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  <a:ext xmlns:a="http://schemas.openxmlformats.org/drawingml/2006/main" uri="{837473B0-CC2E-450A-ABE3-18F120FF3D39}">
                                      <a1611:picAttrSrcUrl xmlns:a1611="http://schemas.microsoft.com/office/drawing/2016/11/main" xmlns:r="http://schemas.openxmlformats.org/officeDocument/2006/relationships" r:id="rId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73000" cy="9183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  <w:tab/>
      <w:t xml:space="preserve">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69D8" w14:paraId="22947941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Calibri" w:hAnsi="Calibri" w:cs="Arial"/>
        <w:sz w:val="22"/>
        <w:szCs w:val="22"/>
        <w:lang w:val="en-US" w:eastAsia="en-US" w:bidi="ar-SA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8701D" w:rsidRPr="00FE5244" w:rsidP="0018701D" w14:paraId="14AC9132" w14:textId="4A8C411F">
    <w:pPr>
      <w:tabs>
        <w:tab w:val="center" w:pos="4320"/>
        <w:tab w:val="right" w:pos="8640"/>
      </w:tabs>
      <w:bidi/>
      <w:spacing w:after="0" w:line="240" w:lineRule="auto"/>
      <w:rPr>
        <w:rFonts w:ascii="Calibri" w:eastAsia="Calibri" w:hAnsi="Calibri" w:cs="Arial"/>
        <w:b/>
        <w:bCs/>
        <w:sz w:val="28"/>
        <w:szCs w:val="28"/>
        <w:rtl/>
        <w:lang w:val="en-US" w:eastAsia="en-US" w:bidi="ar-SA"/>
      </w:rPr>
    </w:pPr>
    <w:r w:rsidRPr="00FE5244">
      <w:rPr>
        <w:rFonts w:hint="cs"/>
        <w:b/>
        <w:bCs/>
        <w:noProof/>
        <w:sz w:val="28"/>
        <w:szCs w:val="28"/>
        <w:rtl/>
        <w:lang w:val="ar-SA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2266950</wp:posOffset>
          </wp:positionH>
          <wp:positionV relativeFrom="paragraph">
            <wp:posOffset>-238125</wp:posOffset>
          </wp:positionV>
          <wp:extent cx="1290320" cy="859155"/>
          <wp:effectExtent l="0" t="0" r="5080" b="4445"/>
          <wp:wrapTight wrapText="bothSides">
            <wp:wrapPolygon>
              <wp:start x="0" y="0"/>
              <wp:lineTo x="0" y="21392"/>
              <wp:lineTo x="21472" y="21392"/>
              <wp:lineTo x="21472" y="0"/>
              <wp:lineTo x="0" y="0"/>
            </wp:wrapPolygon>
          </wp:wrapTight>
          <wp:docPr id="162982309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823091" name="صورة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320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244">
      <w:rPr>
        <w:rFonts w:asciiTheme="minorHAnsi" w:eastAsiaTheme="minorHAnsi" w:hAnsiTheme="minorHAnsi" w:cstheme="minorBidi" w:hint="cs"/>
        <w:b/>
        <w:bCs/>
        <w:sz w:val="28"/>
        <w:szCs w:val="28"/>
        <w:rtl/>
        <w:lang w:val="en-US" w:eastAsia="en-US" w:bidi="ar-SA"/>
      </w:rPr>
      <w:t>المملكة العربية السعودية</w:t>
    </w:r>
  </w:p>
  <w:p w:rsidR="0018701D" w:rsidRPr="00FE5244" w:rsidP="0018701D" w14:paraId="42291807" w14:textId="0951CA57">
    <w:pPr>
      <w:tabs>
        <w:tab w:val="center" w:pos="4320"/>
        <w:tab w:val="right" w:pos="8640"/>
      </w:tabs>
      <w:bidi/>
      <w:spacing w:after="0" w:line="240" w:lineRule="auto"/>
      <w:rPr>
        <w:rFonts w:ascii="Calibri" w:eastAsia="Calibri" w:hAnsi="Calibri" w:cs="Arial"/>
        <w:b/>
        <w:bCs/>
        <w:sz w:val="28"/>
        <w:szCs w:val="28"/>
        <w:rtl/>
        <w:lang w:val="en-US" w:eastAsia="en-US" w:bidi="ar-SA"/>
      </w:rPr>
    </w:pPr>
    <w:r>
      <w:rPr>
        <w:rFonts w:asciiTheme="minorHAnsi" w:eastAsiaTheme="minorHAnsi" w:hAnsiTheme="minorHAnsi" w:cstheme="minorBidi" w:hint="cs"/>
        <w:b/>
        <w:bCs/>
        <w:sz w:val="28"/>
        <w:szCs w:val="28"/>
        <w:rtl/>
        <w:lang w:val="en-US" w:eastAsia="en-US" w:bidi="ar-SA"/>
      </w:rPr>
      <w:t xml:space="preserve">      </w:t>
    </w:r>
    <w:r w:rsidRPr="00FE5244">
      <w:rPr>
        <w:rFonts w:asciiTheme="minorHAnsi" w:eastAsiaTheme="minorHAnsi" w:hAnsiTheme="minorHAnsi" w:cstheme="minorBidi" w:hint="cs"/>
        <w:b/>
        <w:bCs/>
        <w:sz w:val="28"/>
        <w:szCs w:val="28"/>
        <w:rtl/>
        <w:lang w:val="en-US" w:eastAsia="en-US" w:bidi="ar-SA"/>
      </w:rPr>
      <w:t xml:space="preserve">وزارة التعليم </w:t>
    </w:r>
  </w:p>
  <w:p w:rsidR="0018701D" w:rsidRPr="00FE5244" w:rsidP="0018701D" w14:paraId="25576BB6" w14:textId="6F3F7699">
    <w:pPr>
      <w:tabs>
        <w:tab w:val="center" w:pos="4320"/>
        <w:tab w:val="right" w:pos="8640"/>
      </w:tabs>
      <w:bidi/>
      <w:spacing w:after="0" w:line="240" w:lineRule="auto"/>
      <w:rPr>
        <w:rFonts w:ascii="Calibri" w:eastAsia="Calibri" w:hAnsi="Calibri" w:cs="Arial"/>
        <w:b/>
        <w:bCs/>
        <w:sz w:val="28"/>
        <w:szCs w:val="28"/>
        <w:rtl/>
        <w:lang w:val="en-US" w:eastAsia="en-US" w:bidi="ar-SA"/>
      </w:rPr>
    </w:pPr>
    <w:r>
      <w:rPr>
        <w:rFonts w:asciiTheme="minorHAnsi" w:eastAsiaTheme="minorHAnsi" w:hAnsiTheme="minorHAnsi" w:cstheme="minorBidi" w:hint="cs"/>
        <w:b/>
        <w:bCs/>
        <w:sz w:val="28"/>
        <w:szCs w:val="28"/>
        <w:rtl/>
        <w:lang w:val="en-US" w:eastAsia="en-US" w:bidi="ar-SA"/>
      </w:rPr>
      <w:t xml:space="preserve"> </w:t>
    </w:r>
    <w:r w:rsidRPr="00FE5244" w:rsidR="00ED174A">
      <w:rPr>
        <w:rFonts w:asciiTheme="minorHAnsi" w:eastAsiaTheme="minorHAnsi" w:hAnsiTheme="minorHAnsi" w:cstheme="minorBidi" w:hint="cs"/>
        <w:b/>
        <w:bCs/>
        <w:sz w:val="28"/>
        <w:szCs w:val="28"/>
        <w:rtl/>
        <w:lang w:val="en-US" w:eastAsia="en-US" w:bidi="ar-SA"/>
      </w:rPr>
      <w:t>إدارة</w:t>
    </w:r>
    <w:r w:rsidRPr="00FE5244">
      <w:rPr>
        <w:rFonts w:asciiTheme="minorHAnsi" w:eastAsiaTheme="minorHAnsi" w:hAnsiTheme="minorHAnsi" w:cstheme="minorBidi" w:hint="cs"/>
        <w:b/>
        <w:bCs/>
        <w:sz w:val="28"/>
        <w:szCs w:val="28"/>
        <w:rtl/>
        <w:lang w:val="en-US" w:eastAsia="en-US" w:bidi="ar-SA"/>
      </w:rPr>
      <w:t xml:space="preserve"> التعليم بمحافظة </w:t>
    </w:r>
  </w:p>
  <w:p w:rsidR="00197DD9" w:rsidP="00204192" w14:paraId="5CDB0F60" w14:textId="77777777">
    <w:pPr>
      <w:bidi/>
      <w:spacing w:after="160" w:line="259" w:lineRule="auto"/>
      <w:jc w:val="center"/>
      <w:rPr>
        <w:rFonts w:ascii="Calibri" w:eastAsia="Calibri" w:hAnsi="Calibri" w:cs="Arial"/>
        <w:sz w:val="40"/>
        <w:szCs w:val="40"/>
        <w:rtl/>
        <w:lang w:val="en-US" w:eastAsia="en-US" w:bidi="ar-SA"/>
      </w:rPr>
    </w:pPr>
  </w:p>
  <w:p w:rsidR="00204192" w:rsidRPr="00FE5244" w:rsidP="00197DD9" w14:paraId="0ADD9DF5" w14:textId="04513A17">
    <w:pPr>
      <w:bidi/>
      <w:spacing w:after="160" w:line="259" w:lineRule="auto"/>
      <w:jc w:val="center"/>
      <w:rPr>
        <w:rFonts w:ascii="Calibri" w:eastAsia="Calibri" w:hAnsi="Calibri" w:cs="Arial"/>
        <w:b/>
        <w:bCs/>
        <w:sz w:val="30"/>
        <w:szCs w:val="30"/>
        <w:rtl/>
        <w:lang w:val="en-US" w:eastAsia="en-US" w:bidi="ar-SA"/>
      </w:rPr>
    </w:pP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 xml:space="preserve"> </w:t>
    </w:r>
    <w:r w:rsidRPr="00FE5244" w:rsidR="008A526D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>إ</w:t>
    </w: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 xml:space="preserve">ختبار مادة المهارات الحياتية والاسرية للصف </w:t>
    </w:r>
    <w:r w:rsidR="00BA691A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>الخامس</w:t>
    </w: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 xml:space="preserve"> </w:t>
    </w:r>
    <w:r w:rsidR="00BA691A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 xml:space="preserve">ابتدائي </w:t>
    </w:r>
  </w:p>
  <w:p w:rsidR="0018701D" w:rsidRPr="00FE5244" w:rsidP="00204192" w14:paraId="518CD9DB" w14:textId="5ED7A053">
    <w:pPr>
      <w:bidi/>
      <w:spacing w:after="160" w:line="259" w:lineRule="auto"/>
      <w:jc w:val="center"/>
      <w:rPr>
        <w:rFonts w:ascii="Calibri" w:eastAsia="Calibri" w:hAnsi="Calibri" w:cs="Arial"/>
        <w:b/>
        <w:bCs/>
        <w:sz w:val="30"/>
        <w:szCs w:val="30"/>
        <w:rtl/>
        <w:lang w:val="en-US" w:eastAsia="en-US" w:bidi="ar-SA"/>
      </w:rPr>
    </w:pP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>اسم الطالب</w:t>
    </w:r>
    <w:r w:rsidRPr="00FE5244" w:rsidR="00197DD9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 xml:space="preserve">ـة </w:t>
    </w: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 xml:space="preserve">: </w:t>
    </w:r>
    <w:r w:rsidRPr="00FE5244" w:rsidR="00197DD9">
      <w:rPr>
        <w:rFonts w:asciiTheme="minorHAnsi" w:eastAsiaTheme="minorHAnsi" w:hAnsiTheme="minorHAnsi" w:cstheme="minorBidi" w:hint="cs"/>
        <w:b/>
        <w:bCs/>
        <w:sz w:val="30"/>
        <w:szCs w:val="30"/>
        <w:rtl/>
        <w:lang w:val="en-US" w:eastAsia="en-US" w:bidi="ar-SA"/>
      </w:rPr>
      <w:t>……………………………………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BC36703"/>
    <w:multiLevelType w:val="hybridMultilevel"/>
    <w:tmpl w:val="ADA29176"/>
    <w:lvl w:ilvl="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F1DA4"/>
    <w:multiLevelType w:val="hybridMultilevel"/>
    <w:tmpl w:val="60B213A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6B1B6E"/>
    <w:multiLevelType w:val="hybridMultilevel"/>
    <w:tmpl w:val="60B213A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8400DC"/>
    <w:multiLevelType w:val="hybridMultilevel"/>
    <w:tmpl w:val="ADA29176"/>
    <w:lvl w:ilvl="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00615"/>
    <w:multiLevelType w:val="hybridMultilevel"/>
    <w:tmpl w:val="60B213A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D3322E"/>
    <w:multiLevelType w:val="hybridMultilevel"/>
    <w:tmpl w:val="60B213A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454433"/>
    <w:multiLevelType w:val="hybridMultilevel"/>
    <w:tmpl w:val="ADA29176"/>
    <w:lvl w:ilvl="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32DB6"/>
    <w:multiLevelType w:val="hybridMultilevel"/>
    <w:tmpl w:val="2DBCCB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760378"/>
    <w:multiLevelType w:val="hybridMultilevel"/>
    <w:tmpl w:val="2DBCCB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E750C9"/>
    <w:multiLevelType w:val="hybridMultilevel"/>
    <w:tmpl w:val="ADA29176"/>
    <w:lvl w:ilvl="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A1589"/>
    <w:multiLevelType w:val="hybridMultilevel"/>
    <w:tmpl w:val="45DEE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C51747C"/>
    <w:multiLevelType w:val="hybridMultilevel"/>
    <w:tmpl w:val="45DEE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399407">
    <w:abstractNumId w:val="9"/>
  </w:num>
  <w:num w:numId="2" w16cid:durableId="2069375862">
    <w:abstractNumId w:val="4"/>
  </w:num>
  <w:num w:numId="3" w16cid:durableId="424036339">
    <w:abstractNumId w:val="3"/>
  </w:num>
  <w:num w:numId="4" w16cid:durableId="1968506613">
    <w:abstractNumId w:val="5"/>
  </w:num>
  <w:num w:numId="5" w16cid:durableId="304314684">
    <w:abstractNumId w:val="0"/>
  </w:num>
  <w:num w:numId="6" w16cid:durableId="1215504362">
    <w:abstractNumId w:val="1"/>
  </w:num>
  <w:num w:numId="7" w16cid:durableId="1576166185">
    <w:abstractNumId w:val="6"/>
  </w:num>
  <w:num w:numId="8" w16cid:durableId="352345180">
    <w:abstractNumId w:val="2"/>
  </w:num>
  <w:num w:numId="9" w16cid:durableId="1375471742">
    <w:abstractNumId w:val="7"/>
  </w:num>
  <w:num w:numId="10" w16cid:durableId="1814638876">
    <w:abstractNumId w:val="11"/>
  </w:num>
  <w:num w:numId="11" w16cid:durableId="1235579146">
    <w:abstractNumId w:val="10"/>
  </w:num>
  <w:num w:numId="12" w16cid:durableId="1634022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9455B6"/>
    <w:rsid w:val="00023414"/>
    <w:rsid w:val="00032BF9"/>
    <w:rsid w:val="00046047"/>
    <w:rsid w:val="000523FD"/>
    <w:rsid w:val="000546AE"/>
    <w:rsid w:val="00092579"/>
    <w:rsid w:val="000A1B6E"/>
    <w:rsid w:val="00101727"/>
    <w:rsid w:val="00114C08"/>
    <w:rsid w:val="0018701D"/>
    <w:rsid w:val="00197DD9"/>
    <w:rsid w:val="00204192"/>
    <w:rsid w:val="00265704"/>
    <w:rsid w:val="00274529"/>
    <w:rsid w:val="00296EDB"/>
    <w:rsid w:val="002F6C78"/>
    <w:rsid w:val="003008D6"/>
    <w:rsid w:val="0034529F"/>
    <w:rsid w:val="00364957"/>
    <w:rsid w:val="003C321C"/>
    <w:rsid w:val="003C7470"/>
    <w:rsid w:val="003F507C"/>
    <w:rsid w:val="004070F9"/>
    <w:rsid w:val="00414533"/>
    <w:rsid w:val="0041489A"/>
    <w:rsid w:val="00453F32"/>
    <w:rsid w:val="00477205"/>
    <w:rsid w:val="004A3A01"/>
    <w:rsid w:val="004A6440"/>
    <w:rsid w:val="004E4CED"/>
    <w:rsid w:val="00503E6C"/>
    <w:rsid w:val="00541151"/>
    <w:rsid w:val="00543CB1"/>
    <w:rsid w:val="00562E26"/>
    <w:rsid w:val="00577B71"/>
    <w:rsid w:val="00591D5E"/>
    <w:rsid w:val="005E30AB"/>
    <w:rsid w:val="00601AD7"/>
    <w:rsid w:val="00603AC3"/>
    <w:rsid w:val="00605762"/>
    <w:rsid w:val="00637CA5"/>
    <w:rsid w:val="006501FE"/>
    <w:rsid w:val="006741D6"/>
    <w:rsid w:val="00701380"/>
    <w:rsid w:val="00703B32"/>
    <w:rsid w:val="00714BD5"/>
    <w:rsid w:val="0073122E"/>
    <w:rsid w:val="0074466A"/>
    <w:rsid w:val="00760306"/>
    <w:rsid w:val="00780126"/>
    <w:rsid w:val="00783EF0"/>
    <w:rsid w:val="007B23E6"/>
    <w:rsid w:val="007C3A4A"/>
    <w:rsid w:val="008306AD"/>
    <w:rsid w:val="00874B8F"/>
    <w:rsid w:val="008A526D"/>
    <w:rsid w:val="008C5D5C"/>
    <w:rsid w:val="00927AE3"/>
    <w:rsid w:val="009455B6"/>
    <w:rsid w:val="00A61F19"/>
    <w:rsid w:val="00A71E94"/>
    <w:rsid w:val="00A83C2B"/>
    <w:rsid w:val="00A933D7"/>
    <w:rsid w:val="00A94E28"/>
    <w:rsid w:val="00AA7C12"/>
    <w:rsid w:val="00AF1F8B"/>
    <w:rsid w:val="00B91B7F"/>
    <w:rsid w:val="00BA691A"/>
    <w:rsid w:val="00BF0679"/>
    <w:rsid w:val="00C1626E"/>
    <w:rsid w:val="00C36F64"/>
    <w:rsid w:val="00C45E41"/>
    <w:rsid w:val="00C9067F"/>
    <w:rsid w:val="00C95077"/>
    <w:rsid w:val="00D069D8"/>
    <w:rsid w:val="00D12BE4"/>
    <w:rsid w:val="00D636B9"/>
    <w:rsid w:val="00D774CC"/>
    <w:rsid w:val="00D9257C"/>
    <w:rsid w:val="00DB382F"/>
    <w:rsid w:val="00E4109B"/>
    <w:rsid w:val="00E55C98"/>
    <w:rsid w:val="00E632DC"/>
    <w:rsid w:val="00E955A1"/>
    <w:rsid w:val="00EA3ECC"/>
    <w:rsid w:val="00EB36A2"/>
    <w:rsid w:val="00EC7B70"/>
    <w:rsid w:val="00ED174A"/>
    <w:rsid w:val="00F03595"/>
    <w:rsid w:val="00F524D8"/>
    <w:rsid w:val="00F532C9"/>
    <w:rsid w:val="00F54B00"/>
    <w:rsid w:val="00F77A73"/>
    <w:rsid w:val="00FA2EEF"/>
    <w:rsid w:val="00FC2F64"/>
    <w:rsid w:val="00FE5244"/>
    <w:rsid w:val="00FF6B0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FC7911"/>
  <w15:docId w15:val="{61069D28-A6E2-49F2-BD94-06AF5C4B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Header">
    <w:name w:val="header"/>
    <w:basedOn w:val="Normal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3F507C"/>
    <w:rPr>
      <w:rFonts w:ascii="Calibri" w:eastAsia="Calibri" w:hAnsi="Calibri" w:cs="Arial"/>
    </w:rPr>
  </w:style>
  <w:style w:type="paragraph" w:styleId="Footer">
    <w:name w:val="footer"/>
    <w:basedOn w:val="Normal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3F507C"/>
    <w:rPr>
      <w:rFonts w:ascii="Calibri" w:eastAsia="Calibri" w:hAnsi="Calibri" w:cs="Arial"/>
    </w:rPr>
  </w:style>
  <w:style w:type="character" w:styleId="Strong">
    <w:name w:val="Strong"/>
    <w:basedOn w:val="DefaultParagraphFont"/>
    <w:uiPriority w:val="22"/>
    <w:qFormat/>
    <w:rsid w:val="00E955A1"/>
    <w:rPr>
      <w:b/>
      <w:bCs/>
    </w:rPr>
  </w:style>
  <w:style w:type="table" w:customStyle="1" w:styleId="1">
    <w:name w:val="شبكة جدول1"/>
    <w:basedOn w:val="TableNormal"/>
    <w:next w:val="TableGrid"/>
    <w:uiPriority w:val="59"/>
    <w:rsid w:val="0067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TableNormal"/>
    <w:next w:val="TableGrid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DefaultParagraphFont"/>
    <w:rsid w:val="00CC16B4"/>
    <w:rPr>
      <w:rFonts w:ascii="UICTFontTextStyleEmphasizedBody" w:hAnsi="UICTFontTextStyleEmphasizedBody"/>
      <w:b/>
      <w:bCs/>
      <w:i w:val="0"/>
      <w:iCs w:val="0"/>
      <w:sz w:val="53"/>
      <w:szCs w:val="53"/>
    </w:rPr>
  </w:style>
  <w:style w:type="table" w:customStyle="1" w:styleId="TableGrid0">
    <w:name w:val="Table Grid_0"/>
    <w:basedOn w:val="TableNormal"/>
    <w:uiPriority w:val="59"/>
    <w:rsid w:val="0018701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2">
    <w:name w:val="s2"/>
    <w:basedOn w:val="DefaultParagraphFont"/>
    <w:rsid w:val="00CC16B4"/>
    <w:rPr>
      <w:rFonts w:ascii="UICTFontTextStyleEmphasizedBody" w:hAnsi="UICTFontTextStyleEmphasizedBody"/>
      <w:b/>
      <w:bCs/>
      <w:i w:val="0"/>
      <w:iCs w:val="0"/>
      <w:sz w:val="32"/>
      <w:szCs w:val="32"/>
    </w:rPr>
  </w:style>
  <w:style w:type="paragraph" w:customStyle="1" w:styleId="p1">
    <w:name w:val="p1"/>
    <w:basedOn w:val="Normal"/>
    <w:rsid w:val="00CC16B4"/>
    <w:pPr>
      <w:bidi w:val="0"/>
      <w:spacing w:after="0" w:line="240" w:lineRule="auto"/>
    </w:pPr>
    <w:rPr>
      <w:rFonts w:ascii=".AppleSystemUIFont" w:eastAsia="Times New Roman" w:hAnsi=".AppleSystemUIFont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3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700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7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78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4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9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5975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30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7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498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90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4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5029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798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8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548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0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68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8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16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987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2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14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49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87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41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30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571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4.xml" /><Relationship Id="rId12" Type="http://schemas.openxmlformats.org/officeDocument/2006/relationships/footer" Target="footer3.xml" /><Relationship Id="rId13" Type="http://schemas.openxmlformats.org/officeDocument/2006/relationships/image" Target="media/image6.png" /><Relationship Id="rId14" Type="http://schemas.openxmlformats.org/officeDocument/2006/relationships/header" Target="header5.xml" /><Relationship Id="rId15" Type="http://schemas.openxmlformats.org/officeDocument/2006/relationships/header" Target="header6.xml" /><Relationship Id="rId16" Type="http://schemas.openxmlformats.org/officeDocument/2006/relationships/footer" Target="footer4.xml" /><Relationship Id="rId17" Type="http://schemas.openxmlformats.org/officeDocument/2006/relationships/footer" Target="footer5.xml" /><Relationship Id="rId18" Type="http://schemas.openxmlformats.org/officeDocument/2006/relationships/header" Target="header7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موقع منهجي</cp:lastModifiedBy>
  <cp:revision>22</cp:revision>
  <cp:lastPrinted>2024-03-25T21:43:00Z</cp:lastPrinted>
  <dcterms:created xsi:type="dcterms:W3CDTF">2022-03-29T07:44:00Z</dcterms:created>
  <dcterms:modified xsi:type="dcterms:W3CDTF">2025-04-20T08:43:00Z</dcterms:modified>
</cp:coreProperties>
</file>