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F3" w:rsidRDefault="00CE66AB" w:rsidP="005A6CF3">
      <w:pPr>
        <w:bidi w:val="0"/>
        <w:rPr>
          <w:rFonts w:cs="Arial"/>
        </w:rPr>
      </w:pPr>
      <w:bookmarkStart w:id="0" w:name="_GoBack"/>
      <w:bookmarkEnd w:id="0"/>
      <w:r>
        <w:rPr>
          <w:rFonts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6" o:spid="_x0000_s1026" type="#_x0000_t84" style="position:absolute;margin-left:-40.35pt;margin-top:238.35pt;width:491.6pt;height:151.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" fillcolor="#4f81bd [3204]" strokecolor="#243f60 [1604]" strokeweight="1pt">
            <v:textbox>
              <w:txbxContent>
                <w:p w:rsidR="00CF3D7F" w:rsidRDefault="00CF3D7F" w:rsidP="00A96F7F">
                  <w:pPr>
                    <w:jc w:val="center"/>
                    <w:rPr>
                      <w:b/>
                      <w:bCs/>
                      <w:sz w:val="84"/>
                      <w:szCs w:val="84"/>
                      <w:rtl/>
                      <w:lang w:bidi="ar-EG"/>
                    </w:rPr>
                  </w:pPr>
                  <w:r>
                    <w:rPr>
                      <w:rFonts w:hint="cs"/>
                      <w:b/>
                      <w:bCs/>
                      <w:sz w:val="84"/>
                      <w:szCs w:val="84"/>
                      <w:rtl/>
                      <w:lang w:bidi="ar-EG"/>
                    </w:rPr>
                    <w:t>برنامج</w:t>
                  </w:r>
                  <w:r w:rsidRPr="003F3670">
                    <w:rPr>
                      <w:rFonts w:hint="cs"/>
                      <w:b/>
                      <w:bCs/>
                      <w:sz w:val="84"/>
                      <w:szCs w:val="84"/>
                      <w:rtl/>
                      <w:lang w:bidi="ar-EG"/>
                    </w:rPr>
                    <w:t xml:space="preserve"> </w:t>
                  </w:r>
                  <w:r>
                    <w:rPr>
                      <w:rFonts w:hint="cs"/>
                      <w:b/>
                      <w:bCs/>
                      <w:sz w:val="84"/>
                      <w:szCs w:val="84"/>
                      <w:rtl/>
                      <w:lang w:bidi="ar-EG"/>
                    </w:rPr>
                    <w:t>تدريب المدربين</w:t>
                  </w:r>
                </w:p>
                <w:p w:rsidR="00CF3D7F" w:rsidRPr="003F3670" w:rsidRDefault="00CF3D7F" w:rsidP="00A96F7F">
                  <w:pPr>
                    <w:jc w:val="center"/>
                    <w:rPr>
                      <w:b/>
                      <w:bCs/>
                      <w:sz w:val="84"/>
                      <w:szCs w:val="84"/>
                      <w:lang w:bidi="ar-EG"/>
                    </w:rPr>
                  </w:pPr>
                  <w:r>
                    <w:rPr>
                      <w:b/>
                      <w:bCs/>
                      <w:sz w:val="84"/>
                      <w:szCs w:val="84"/>
                      <w:lang w:bidi="ar-EG"/>
                    </w:rPr>
                    <w:t>TOT</w:t>
                  </w:r>
                </w:p>
              </w:txbxContent>
            </v:textbox>
          </v:shape>
        </w:pict>
      </w:r>
      <w:r w:rsidR="005A6CF3">
        <w:rPr>
          <w:rFonts w:cs="Arial"/>
        </w:rPr>
        <w:br w:type="page"/>
      </w:r>
    </w:p>
    <w:p w:rsidR="005A6CF3" w:rsidRDefault="00EF238D" w:rsidP="00A96F7F">
      <w:pPr>
        <w:spacing w:line="240" w:lineRule="auto"/>
        <w:jc w:val="center"/>
        <w:rPr>
          <w:rtl/>
          <w:lang w:bidi="ar-EG"/>
        </w:rPr>
      </w:pPr>
      <w:r w:rsidRPr="00EF238D">
        <w:rPr>
          <w:rFonts w:ascii="Haettenschweiler" w:hAnsi="Haettenschweiler" w:cs="Diwani Bent" w:hint="eastAsia"/>
          <w:b/>
          <w:bCs/>
          <w:sz w:val="56"/>
          <w:szCs w:val="56"/>
          <w:rtl/>
        </w:rPr>
        <w:lastRenderedPageBreak/>
        <w:t>برنامج</w:t>
      </w:r>
      <w:r w:rsidRPr="00EF238D">
        <w:rPr>
          <w:rFonts w:ascii="Haettenschweiler" w:hAnsi="Haettenschweiler" w:cs="Diwani Bent"/>
          <w:b/>
          <w:bCs/>
          <w:sz w:val="56"/>
          <w:szCs w:val="56"/>
          <w:rtl/>
        </w:rPr>
        <w:t xml:space="preserve"> </w:t>
      </w:r>
      <w:r w:rsidR="00A96F7F">
        <w:rPr>
          <w:rFonts w:ascii="Haettenschweiler" w:hAnsi="Haettenschweiler" w:cs="Diwani Bent" w:hint="cs"/>
          <w:b/>
          <w:bCs/>
          <w:sz w:val="56"/>
          <w:szCs w:val="56"/>
          <w:rtl/>
        </w:rPr>
        <w:t xml:space="preserve">تدريب المدربين </w:t>
      </w:r>
    </w:p>
    <w:p w:rsidR="00031F9C" w:rsidRDefault="00031F9C" w:rsidP="000E0DC3">
      <w:pPr>
        <w:spacing w:line="312" w:lineRule="auto"/>
        <w:ind w:left="-908"/>
        <w:jc w:val="mediumKashida"/>
        <w:rPr>
          <w:rFonts w:ascii="Simplified Arabic" w:hAnsi="Simplified Arabic" w:cs="Simplified Arabic"/>
          <w:b/>
          <w:bCs/>
          <w:sz w:val="32"/>
          <w:szCs w:val="32"/>
          <w:rtl/>
        </w:rPr>
      </w:pPr>
      <w:r w:rsidRPr="00031F9C">
        <w:rPr>
          <w:rFonts w:cs="Monotype Koufi" w:hint="eastAsia"/>
          <w:b/>
          <w:bCs/>
          <w:sz w:val="36"/>
          <w:szCs w:val="36"/>
          <w:u w:val="single"/>
          <w:rtl/>
        </w:rPr>
        <w:t>مبررات</w:t>
      </w:r>
      <w:r w:rsidRPr="00031F9C">
        <w:rPr>
          <w:rFonts w:cs="Monotype Koufi"/>
          <w:b/>
          <w:bCs/>
          <w:sz w:val="36"/>
          <w:szCs w:val="36"/>
          <w:u w:val="single"/>
          <w:rtl/>
        </w:rPr>
        <w:t xml:space="preserve"> </w:t>
      </w:r>
      <w:r w:rsidRPr="00031F9C">
        <w:rPr>
          <w:rFonts w:cs="Monotype Koufi" w:hint="eastAsia"/>
          <w:b/>
          <w:bCs/>
          <w:sz w:val="36"/>
          <w:szCs w:val="36"/>
          <w:u w:val="single"/>
          <w:rtl/>
        </w:rPr>
        <w:t>البرنامج</w:t>
      </w:r>
      <w:r w:rsidRPr="00031F9C">
        <w:rPr>
          <w:rFonts w:cs="Monotype Koufi"/>
          <w:b/>
          <w:bCs/>
          <w:sz w:val="36"/>
          <w:szCs w:val="36"/>
          <w:u w:val="single"/>
          <w:rtl/>
        </w:rPr>
        <w:t xml:space="preserve"> </w:t>
      </w:r>
    </w:p>
    <w:p w:rsidR="00031F9C" w:rsidRPr="006855E6" w:rsidRDefault="00031F9C" w:rsidP="00031F9C">
      <w:pPr>
        <w:spacing w:line="312" w:lineRule="auto"/>
        <w:ind w:left="-908"/>
        <w:rPr>
          <w:rFonts w:ascii="Simplified Arabic" w:hAnsi="Simplified Arabic" w:cs="Simplified Arabic"/>
          <w:b/>
          <w:bCs/>
          <w:sz w:val="28"/>
          <w:szCs w:val="28"/>
          <w:rtl/>
        </w:rPr>
      </w:pPr>
      <w:r w:rsidRPr="006855E6">
        <w:rPr>
          <w:rFonts w:ascii="Simplified Arabic" w:hAnsi="Simplified Arabic" w:cs="Simplified Arabic"/>
          <w:b/>
          <w:bCs/>
          <w:sz w:val="28"/>
          <w:szCs w:val="28"/>
          <w:rtl/>
        </w:rPr>
        <w:t>1-</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اعتماد</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الكثير</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المعلمين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على</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الأسلوب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التقليدي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المحاضرة</w:t>
      </w:r>
      <w:r w:rsidRPr="006855E6">
        <w:rPr>
          <w:rFonts w:ascii="Simplified Arabic" w:hAnsi="Simplified Arabic" w:cs="Simplified Arabic"/>
          <w:b/>
          <w:bCs/>
          <w:sz w:val="28"/>
          <w:szCs w:val="28"/>
          <w:rtl/>
        </w:rPr>
        <w:t xml:space="preserve">. </w:t>
      </w:r>
    </w:p>
    <w:p w:rsidR="00031F9C" w:rsidRPr="006855E6" w:rsidRDefault="00031F9C" w:rsidP="00031F9C">
      <w:pPr>
        <w:spacing w:line="312" w:lineRule="auto"/>
        <w:ind w:left="-908"/>
        <w:rPr>
          <w:rFonts w:ascii="Simplified Arabic" w:hAnsi="Simplified Arabic" w:cs="Simplified Arabic"/>
          <w:b/>
          <w:bCs/>
          <w:sz w:val="28"/>
          <w:szCs w:val="28"/>
          <w:rtl/>
        </w:rPr>
      </w:pPr>
      <w:r w:rsidRPr="006855E6">
        <w:rPr>
          <w:rFonts w:ascii="Simplified Arabic" w:hAnsi="Simplified Arabic" w:cs="Simplified Arabic"/>
          <w:b/>
          <w:bCs/>
          <w:sz w:val="28"/>
          <w:szCs w:val="28"/>
          <w:rtl/>
        </w:rPr>
        <w:t>2-</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حاجة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التدريس</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المعلمين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إلى</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امتلاك</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المهارات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التدريبية</w:t>
      </w:r>
      <w:r w:rsidRPr="006855E6">
        <w:rPr>
          <w:rFonts w:ascii="Simplified Arabic" w:hAnsi="Simplified Arabic" w:cs="Simplified Arabic"/>
          <w:b/>
          <w:bCs/>
          <w:sz w:val="28"/>
          <w:szCs w:val="28"/>
          <w:rtl/>
        </w:rPr>
        <w:t xml:space="preserve">. </w:t>
      </w:r>
    </w:p>
    <w:p w:rsidR="00031F9C" w:rsidRPr="006855E6" w:rsidRDefault="00031F9C" w:rsidP="00031F9C">
      <w:pPr>
        <w:spacing w:line="312" w:lineRule="auto"/>
        <w:ind w:left="-908"/>
        <w:rPr>
          <w:rFonts w:ascii="Simplified Arabic" w:hAnsi="Simplified Arabic" w:cs="Simplified Arabic"/>
          <w:b/>
          <w:bCs/>
          <w:sz w:val="28"/>
          <w:szCs w:val="28"/>
          <w:rtl/>
        </w:rPr>
      </w:pPr>
      <w:r w:rsidRPr="006855E6">
        <w:rPr>
          <w:rFonts w:ascii="Simplified Arabic" w:hAnsi="Simplified Arabic" w:cs="Simplified Arabic"/>
          <w:b/>
          <w:bCs/>
          <w:sz w:val="28"/>
          <w:szCs w:val="28"/>
          <w:rtl/>
        </w:rPr>
        <w:t>3-</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حاجة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إلى</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التنويع</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أساليب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تدريبهم</w:t>
      </w:r>
      <w:r w:rsidR="00940DC8">
        <w:rPr>
          <w:rFonts w:ascii="Simplified Arabic" w:hAnsi="Simplified Arabic" w:cs="Simplified Arabic" w:hint="cs"/>
          <w:b/>
          <w:bCs/>
          <w:sz w:val="28"/>
          <w:szCs w:val="28"/>
          <w:rtl/>
        </w:rPr>
        <w:t xml:space="preserve"> .</w:t>
      </w:r>
    </w:p>
    <w:p w:rsidR="00031F9C" w:rsidRPr="006855E6" w:rsidRDefault="00031F9C" w:rsidP="006855E6">
      <w:pPr>
        <w:spacing w:line="312" w:lineRule="auto"/>
        <w:ind w:hanging="908"/>
        <w:rPr>
          <w:rFonts w:ascii="Simplified Arabic" w:hAnsi="Simplified Arabic" w:cs="Simplified Arabic"/>
          <w:b/>
          <w:bCs/>
          <w:sz w:val="28"/>
          <w:szCs w:val="28"/>
          <w:rtl/>
        </w:rPr>
      </w:pPr>
      <w:r w:rsidRPr="006855E6">
        <w:rPr>
          <w:rFonts w:ascii="Simplified Arabic" w:hAnsi="Simplified Arabic" w:cs="Simplified Arabic"/>
          <w:b/>
          <w:bCs/>
          <w:sz w:val="28"/>
          <w:szCs w:val="28"/>
          <w:rtl/>
        </w:rPr>
        <w:t>4-</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مواكبة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التدريس</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المعلمين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عامة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وأعضاء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بشكل</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خاص</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للتطور</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والمستجدات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مجال</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التدريب</w:t>
      </w:r>
      <w:r w:rsidRPr="006855E6">
        <w:rPr>
          <w:rFonts w:ascii="Simplified Arabic" w:hAnsi="Simplified Arabic" w:cs="Simplified Arabic"/>
          <w:b/>
          <w:bCs/>
          <w:sz w:val="28"/>
          <w:szCs w:val="28"/>
          <w:rtl/>
        </w:rPr>
        <w:t xml:space="preserve">. </w:t>
      </w:r>
    </w:p>
    <w:p w:rsidR="00031F9C" w:rsidRPr="006855E6" w:rsidRDefault="00031F9C" w:rsidP="006855E6">
      <w:pPr>
        <w:spacing w:line="312" w:lineRule="auto"/>
        <w:ind w:hanging="908"/>
        <w:jc w:val="lowKashida"/>
        <w:rPr>
          <w:rFonts w:ascii="Simplified Arabic" w:hAnsi="Simplified Arabic" w:cs="Simplified Arabic"/>
          <w:b/>
          <w:bCs/>
          <w:sz w:val="28"/>
          <w:szCs w:val="28"/>
          <w:rtl/>
        </w:rPr>
      </w:pPr>
      <w:r w:rsidRPr="006855E6">
        <w:rPr>
          <w:rFonts w:ascii="Simplified Arabic" w:hAnsi="Simplified Arabic" w:cs="Simplified Arabic"/>
          <w:b/>
          <w:bCs/>
          <w:sz w:val="28"/>
          <w:szCs w:val="28"/>
          <w:rtl/>
        </w:rPr>
        <w:t>5-</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التركيز</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على</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الجانب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التطبيقي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أكثر</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الجانب</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النظري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لإحداث</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نقلة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نوعية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006855E6">
        <w:rPr>
          <w:rFonts w:ascii="Simplified Arabic" w:hAnsi="Simplified Arabic" w:cs="Simplified Arabic" w:hint="cs"/>
          <w:b/>
          <w:bCs/>
          <w:sz w:val="28"/>
          <w:szCs w:val="28"/>
          <w:rtl/>
        </w:rPr>
        <w:br/>
      </w:r>
      <w:r w:rsidRPr="006855E6">
        <w:rPr>
          <w:rFonts w:ascii="Simplified Arabic" w:hAnsi="Simplified Arabic" w:cs="Simplified Arabic" w:hint="eastAsia"/>
          <w:b/>
          <w:bCs/>
          <w:sz w:val="28"/>
          <w:szCs w:val="28"/>
          <w:rtl/>
        </w:rPr>
        <w:t>الميدان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التربوي</w:t>
      </w:r>
      <w:r w:rsidRPr="006855E6">
        <w:rPr>
          <w:rFonts w:ascii="Simplified Arabic" w:hAnsi="Simplified Arabic" w:cs="Simplified Arabic"/>
          <w:b/>
          <w:bCs/>
          <w:sz w:val="28"/>
          <w:szCs w:val="28"/>
          <w:rtl/>
        </w:rPr>
        <w:t xml:space="preserve">. </w:t>
      </w:r>
    </w:p>
    <w:p w:rsidR="004F4303" w:rsidRDefault="00031F9C" w:rsidP="00031F9C">
      <w:pPr>
        <w:spacing w:line="312" w:lineRule="auto"/>
        <w:ind w:left="-908"/>
        <w:jc w:val="lowKashida"/>
        <w:rPr>
          <w:rFonts w:ascii="Simplified Arabic" w:hAnsi="Simplified Arabic" w:cs="Simplified Arabic"/>
          <w:b/>
          <w:bCs/>
          <w:sz w:val="28"/>
          <w:szCs w:val="28"/>
          <w:rtl/>
        </w:rPr>
      </w:pPr>
      <w:r w:rsidRPr="006855E6">
        <w:rPr>
          <w:rFonts w:ascii="Simplified Arabic" w:hAnsi="Simplified Arabic" w:cs="Simplified Arabic"/>
          <w:b/>
          <w:bCs/>
          <w:sz w:val="28"/>
          <w:szCs w:val="28"/>
          <w:rtl/>
        </w:rPr>
        <w:t>6-</w:t>
      </w:r>
      <w:r w:rsidRPr="006855E6">
        <w:rPr>
          <w:rFonts w:ascii="Simplified Arabic" w:hAnsi="Simplified Arabic" w:cs="Simplified Arabic"/>
          <w:b/>
          <w:bCs/>
          <w:sz w:val="28"/>
          <w:szCs w:val="28"/>
          <w:rtl/>
        </w:rPr>
        <w:tab/>
      </w:r>
      <w:r w:rsidRPr="006855E6">
        <w:rPr>
          <w:rFonts w:ascii="Simplified Arabic" w:hAnsi="Simplified Arabic" w:cs="Simplified Arabic" w:hint="eastAsia"/>
          <w:b/>
          <w:bCs/>
          <w:sz w:val="28"/>
          <w:szCs w:val="28"/>
          <w:rtl/>
        </w:rPr>
        <w:t>إعداد</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مدربين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مهرة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من</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أعضاء</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هيئة</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التدريس</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في</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كليات</w:t>
      </w:r>
      <w:r w:rsidRPr="006855E6">
        <w:rPr>
          <w:rFonts w:ascii="Simplified Arabic" w:hAnsi="Simplified Arabic" w:cs="Simplified Arabic"/>
          <w:b/>
          <w:bCs/>
          <w:sz w:val="28"/>
          <w:szCs w:val="28"/>
          <w:rtl/>
        </w:rPr>
        <w:t xml:space="preserve"> </w:t>
      </w:r>
      <w:r w:rsidRPr="006855E6">
        <w:rPr>
          <w:rFonts w:ascii="Simplified Arabic" w:hAnsi="Simplified Arabic" w:cs="Simplified Arabic" w:hint="eastAsia"/>
          <w:b/>
          <w:bCs/>
          <w:sz w:val="28"/>
          <w:szCs w:val="28"/>
          <w:rtl/>
        </w:rPr>
        <w:t>المعلمين</w:t>
      </w:r>
      <w:r w:rsidRPr="006855E6">
        <w:rPr>
          <w:rFonts w:ascii="Simplified Arabic" w:hAnsi="Simplified Arabic" w:cs="Simplified Arabic"/>
          <w:b/>
          <w:bCs/>
          <w:sz w:val="28"/>
          <w:szCs w:val="28"/>
          <w:rtl/>
        </w:rPr>
        <w:t>.</w:t>
      </w:r>
    </w:p>
    <w:p w:rsidR="004F4303" w:rsidRDefault="004F4303" w:rsidP="004F4303">
      <w:pPr>
        <w:spacing w:line="312" w:lineRule="auto"/>
        <w:ind w:left="-908"/>
        <w:rPr>
          <w:rFonts w:ascii="Simplified Arabic" w:hAnsi="Simplified Arabic" w:cs="Simplified Arabic"/>
          <w:b/>
          <w:bCs/>
          <w:sz w:val="28"/>
          <w:szCs w:val="28"/>
          <w:rtl/>
        </w:rPr>
      </w:pPr>
      <w:r w:rsidRPr="004F4303">
        <w:rPr>
          <w:rFonts w:cs="Monotype Koufi" w:hint="eastAsia"/>
          <w:b/>
          <w:bCs/>
          <w:sz w:val="36"/>
          <w:szCs w:val="36"/>
          <w:u w:val="single"/>
          <w:rtl/>
        </w:rPr>
        <w:t>أهداف</w:t>
      </w:r>
      <w:r w:rsidRPr="004F4303">
        <w:rPr>
          <w:rFonts w:cs="Monotype Koufi"/>
          <w:b/>
          <w:bCs/>
          <w:sz w:val="36"/>
          <w:szCs w:val="36"/>
          <w:u w:val="single"/>
          <w:rtl/>
        </w:rPr>
        <w:t xml:space="preserve"> </w:t>
      </w:r>
      <w:r w:rsidRPr="004F4303">
        <w:rPr>
          <w:rFonts w:cs="Monotype Koufi" w:hint="eastAsia"/>
          <w:b/>
          <w:bCs/>
          <w:sz w:val="36"/>
          <w:szCs w:val="36"/>
          <w:u w:val="single"/>
          <w:rtl/>
        </w:rPr>
        <w:t>البرنامج</w:t>
      </w:r>
      <w:r w:rsidRPr="004F4303">
        <w:rPr>
          <w:rFonts w:cs="Monotype Koufi"/>
          <w:b/>
          <w:bCs/>
          <w:sz w:val="36"/>
          <w:szCs w:val="36"/>
          <w:u w:val="single"/>
          <w:rtl/>
        </w:rPr>
        <w:t xml:space="preserve"> </w:t>
      </w:r>
    </w:p>
    <w:p w:rsidR="004F4303" w:rsidRPr="004F4303" w:rsidRDefault="004F4303" w:rsidP="004F4303">
      <w:pPr>
        <w:spacing w:line="312" w:lineRule="auto"/>
        <w:ind w:hanging="908"/>
        <w:jc w:val="lowKashida"/>
        <w:rPr>
          <w:rFonts w:ascii="Simplified Arabic" w:hAnsi="Simplified Arabic" w:cs="Simplified Arabic"/>
          <w:b/>
          <w:bCs/>
          <w:sz w:val="28"/>
          <w:szCs w:val="28"/>
          <w:rtl/>
        </w:rPr>
      </w:pPr>
      <w:r w:rsidRPr="004F4303">
        <w:rPr>
          <w:rFonts w:ascii="Simplified Arabic" w:hAnsi="Simplified Arabic" w:cs="Simplified Arabic"/>
          <w:b/>
          <w:bCs/>
          <w:sz w:val="28"/>
          <w:szCs w:val="28"/>
          <w:rtl/>
        </w:rPr>
        <w:t>1-</w:t>
      </w:r>
      <w:r w:rsidRPr="004F4303">
        <w:rPr>
          <w:rFonts w:ascii="Simplified Arabic" w:hAnsi="Simplified Arabic" w:cs="Simplified Arabic"/>
          <w:b/>
          <w:bCs/>
          <w:sz w:val="28"/>
          <w:szCs w:val="28"/>
          <w:rtl/>
        </w:rPr>
        <w:tab/>
      </w:r>
      <w:r w:rsidRPr="004F4303">
        <w:rPr>
          <w:rFonts w:ascii="Simplified Arabic" w:hAnsi="Simplified Arabic" w:cs="Simplified Arabic" w:hint="eastAsia"/>
          <w:b/>
          <w:bCs/>
          <w:sz w:val="28"/>
          <w:szCs w:val="28"/>
          <w:rtl/>
        </w:rPr>
        <w:t>خلق</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اتجاهات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إيجابية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لدى</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أعضاء</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هيئة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في</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كليات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المعلمين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نحو</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مفهوم</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وأهميته</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وحاجة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الميدان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التربوي</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إليه</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في</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هذه</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المرحلة</w:t>
      </w:r>
      <w:r w:rsidRPr="004F4303">
        <w:rPr>
          <w:rFonts w:ascii="Simplified Arabic" w:hAnsi="Simplified Arabic" w:cs="Simplified Arabic"/>
          <w:b/>
          <w:bCs/>
          <w:sz w:val="28"/>
          <w:szCs w:val="28"/>
          <w:rtl/>
        </w:rPr>
        <w:t>.</w:t>
      </w:r>
    </w:p>
    <w:p w:rsidR="004F4303" w:rsidRPr="004F4303" w:rsidRDefault="004F4303" w:rsidP="004F4303">
      <w:pPr>
        <w:spacing w:line="312" w:lineRule="auto"/>
        <w:ind w:hanging="908"/>
        <w:jc w:val="lowKashida"/>
        <w:rPr>
          <w:rFonts w:ascii="Simplified Arabic" w:hAnsi="Simplified Arabic" w:cs="Simplified Arabic"/>
          <w:b/>
          <w:bCs/>
          <w:sz w:val="28"/>
          <w:szCs w:val="28"/>
          <w:rtl/>
        </w:rPr>
      </w:pPr>
      <w:r w:rsidRPr="004F4303">
        <w:rPr>
          <w:rFonts w:ascii="Simplified Arabic" w:hAnsi="Simplified Arabic" w:cs="Simplified Arabic"/>
          <w:b/>
          <w:bCs/>
          <w:sz w:val="28"/>
          <w:szCs w:val="28"/>
          <w:rtl/>
        </w:rPr>
        <w:t>2-</w:t>
      </w:r>
      <w:r w:rsidRPr="004F4303">
        <w:rPr>
          <w:rFonts w:ascii="Simplified Arabic" w:hAnsi="Simplified Arabic" w:cs="Simplified Arabic"/>
          <w:b/>
          <w:bCs/>
          <w:sz w:val="28"/>
          <w:szCs w:val="28"/>
          <w:rtl/>
        </w:rPr>
        <w:tab/>
      </w:r>
      <w:r w:rsidRPr="004F4303">
        <w:rPr>
          <w:rFonts w:ascii="Simplified Arabic" w:hAnsi="Simplified Arabic" w:cs="Simplified Arabic" w:hint="eastAsia"/>
          <w:b/>
          <w:bCs/>
          <w:sz w:val="28"/>
          <w:szCs w:val="28"/>
          <w:rtl/>
        </w:rPr>
        <w:t>أن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تمتلك</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هيئة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أعضاء</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هيئة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التدريس</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في</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كليات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المعلمين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مهارات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وقدرات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المدربين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المتميزين</w:t>
      </w:r>
      <w:r w:rsidRPr="004F4303">
        <w:rPr>
          <w:rFonts w:ascii="Simplified Arabic" w:hAnsi="Simplified Arabic" w:cs="Simplified Arabic"/>
          <w:b/>
          <w:bCs/>
          <w:sz w:val="28"/>
          <w:szCs w:val="28"/>
          <w:rtl/>
        </w:rPr>
        <w:t xml:space="preserve">. </w:t>
      </w:r>
    </w:p>
    <w:p w:rsidR="004F4303" w:rsidRPr="004F4303" w:rsidRDefault="004F4303" w:rsidP="004F4303">
      <w:pPr>
        <w:spacing w:line="312" w:lineRule="auto"/>
        <w:ind w:left="-908"/>
        <w:rPr>
          <w:rFonts w:ascii="Simplified Arabic" w:hAnsi="Simplified Arabic" w:cs="Simplified Arabic"/>
          <w:b/>
          <w:bCs/>
          <w:sz w:val="28"/>
          <w:szCs w:val="28"/>
          <w:rtl/>
        </w:rPr>
      </w:pPr>
      <w:r w:rsidRPr="004F4303">
        <w:rPr>
          <w:rFonts w:ascii="Simplified Arabic" w:hAnsi="Simplified Arabic" w:cs="Simplified Arabic"/>
          <w:b/>
          <w:bCs/>
          <w:sz w:val="28"/>
          <w:szCs w:val="28"/>
          <w:rtl/>
        </w:rPr>
        <w:t>3-</w:t>
      </w:r>
      <w:r w:rsidRPr="004F4303">
        <w:rPr>
          <w:rFonts w:ascii="Simplified Arabic" w:hAnsi="Simplified Arabic" w:cs="Simplified Arabic"/>
          <w:b/>
          <w:bCs/>
          <w:sz w:val="28"/>
          <w:szCs w:val="28"/>
          <w:rtl/>
        </w:rPr>
        <w:tab/>
      </w:r>
      <w:r w:rsidRPr="004F4303">
        <w:rPr>
          <w:rFonts w:ascii="Simplified Arabic" w:hAnsi="Simplified Arabic" w:cs="Simplified Arabic" w:hint="eastAsia"/>
          <w:b/>
          <w:bCs/>
          <w:sz w:val="28"/>
          <w:szCs w:val="28"/>
          <w:rtl/>
        </w:rPr>
        <w:t>أن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يمتلك</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أعضاء</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هيئة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القدرة</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على</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تحديد</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الاحتياجات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التدريبية</w:t>
      </w:r>
      <w:r w:rsidRPr="004F4303">
        <w:rPr>
          <w:rFonts w:ascii="Simplified Arabic" w:hAnsi="Simplified Arabic" w:cs="Simplified Arabic"/>
          <w:b/>
          <w:bCs/>
          <w:sz w:val="28"/>
          <w:szCs w:val="28"/>
          <w:rtl/>
        </w:rPr>
        <w:t xml:space="preserve">. </w:t>
      </w:r>
    </w:p>
    <w:p w:rsidR="001D3AD5" w:rsidRDefault="004F4303" w:rsidP="004F4303">
      <w:pPr>
        <w:spacing w:line="312" w:lineRule="auto"/>
        <w:ind w:left="-908"/>
        <w:jc w:val="lowKashida"/>
        <w:rPr>
          <w:rFonts w:ascii="Arial" w:hAnsi="Arial"/>
          <w:b/>
          <w:bCs/>
          <w:sz w:val="28"/>
          <w:szCs w:val="28"/>
          <w:rtl/>
        </w:rPr>
      </w:pPr>
      <w:r w:rsidRPr="004F4303">
        <w:rPr>
          <w:rFonts w:ascii="Simplified Arabic" w:hAnsi="Simplified Arabic" w:cs="Simplified Arabic"/>
          <w:b/>
          <w:bCs/>
          <w:sz w:val="28"/>
          <w:szCs w:val="28"/>
          <w:rtl/>
        </w:rPr>
        <w:t>4-</w:t>
      </w:r>
      <w:r w:rsidRPr="004F4303">
        <w:rPr>
          <w:rFonts w:ascii="Simplified Arabic" w:hAnsi="Simplified Arabic" w:cs="Simplified Arabic"/>
          <w:b/>
          <w:bCs/>
          <w:sz w:val="28"/>
          <w:szCs w:val="28"/>
          <w:rtl/>
        </w:rPr>
        <w:tab/>
      </w:r>
      <w:r w:rsidRPr="004F4303">
        <w:rPr>
          <w:rFonts w:ascii="Simplified Arabic" w:hAnsi="Simplified Arabic" w:cs="Simplified Arabic" w:hint="eastAsia"/>
          <w:b/>
          <w:bCs/>
          <w:sz w:val="28"/>
          <w:szCs w:val="28"/>
          <w:rtl/>
        </w:rPr>
        <w:t>أن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يمتلك</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المدرب</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مهارات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التنظيم</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والالتزام</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بالوقت</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وحسن</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التعامل</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مع</w:t>
      </w:r>
      <w:r w:rsidRPr="004F4303">
        <w:rPr>
          <w:rFonts w:ascii="Simplified Arabic" w:hAnsi="Simplified Arabic" w:cs="Simplified Arabic"/>
          <w:b/>
          <w:bCs/>
          <w:sz w:val="28"/>
          <w:szCs w:val="28"/>
          <w:rtl/>
        </w:rPr>
        <w:t xml:space="preserve">  </w:t>
      </w:r>
      <w:r w:rsidRPr="004F4303">
        <w:rPr>
          <w:rFonts w:ascii="Simplified Arabic" w:hAnsi="Simplified Arabic" w:cs="Simplified Arabic" w:hint="eastAsia"/>
          <w:b/>
          <w:bCs/>
          <w:sz w:val="28"/>
          <w:szCs w:val="28"/>
          <w:rtl/>
        </w:rPr>
        <w:t>المتدربين</w:t>
      </w:r>
      <w:r w:rsidRPr="004F4303">
        <w:rPr>
          <w:rFonts w:ascii="Simplified Arabic" w:hAnsi="Simplified Arabic" w:cs="Simplified Arabic"/>
          <w:b/>
          <w:bCs/>
          <w:sz w:val="28"/>
          <w:szCs w:val="28"/>
          <w:rtl/>
        </w:rPr>
        <w:t xml:space="preserve"> .</w:t>
      </w:r>
    </w:p>
    <w:p w:rsidR="001D3AD5" w:rsidRDefault="001D3AD5" w:rsidP="001D3AD5">
      <w:pPr>
        <w:spacing w:line="312" w:lineRule="auto"/>
        <w:ind w:left="-908"/>
        <w:rPr>
          <w:rFonts w:ascii="Simplified Arabic" w:hAnsi="Simplified Arabic" w:cs="Simplified Arabic"/>
          <w:b/>
          <w:bCs/>
          <w:sz w:val="28"/>
          <w:szCs w:val="28"/>
          <w:rtl/>
        </w:rPr>
      </w:pPr>
      <w:r w:rsidRPr="001D3AD5">
        <w:rPr>
          <w:rFonts w:cs="Monotype Koufi" w:hint="eastAsia"/>
          <w:b/>
          <w:bCs/>
          <w:sz w:val="36"/>
          <w:szCs w:val="36"/>
          <w:u w:val="single"/>
          <w:rtl/>
        </w:rPr>
        <w:lastRenderedPageBreak/>
        <w:t>مفهوم</w:t>
      </w:r>
      <w:r w:rsidRPr="001D3AD5">
        <w:rPr>
          <w:rFonts w:cs="Monotype Koufi"/>
          <w:b/>
          <w:bCs/>
          <w:sz w:val="36"/>
          <w:szCs w:val="36"/>
          <w:u w:val="single"/>
          <w:rtl/>
        </w:rPr>
        <w:t xml:space="preserve"> </w:t>
      </w:r>
      <w:r w:rsidRPr="001D3AD5">
        <w:rPr>
          <w:rFonts w:cs="Monotype Koufi" w:hint="eastAsia"/>
          <w:b/>
          <w:bCs/>
          <w:sz w:val="36"/>
          <w:szCs w:val="36"/>
          <w:u w:val="single"/>
          <w:rtl/>
        </w:rPr>
        <w:t>التدريب</w:t>
      </w:r>
    </w:p>
    <w:p w:rsidR="000236C5" w:rsidRDefault="001D3AD5" w:rsidP="004F4303">
      <w:pPr>
        <w:spacing w:line="312" w:lineRule="auto"/>
        <w:ind w:left="-908"/>
        <w:jc w:val="lowKashida"/>
        <w:rPr>
          <w:rFonts w:ascii="Simplified Arabic" w:hAnsi="Simplified Arabic" w:cs="Simplified Arabic"/>
          <w:b/>
          <w:bCs/>
          <w:sz w:val="28"/>
          <w:szCs w:val="28"/>
          <w:rtl/>
        </w:rPr>
      </w:pPr>
      <w:r w:rsidRPr="001D3AD5">
        <w:rPr>
          <w:rFonts w:ascii="Simplified Arabic" w:hAnsi="Simplified Arabic" w:cs="Simplified Arabic" w:hint="eastAsia"/>
          <w:b/>
          <w:bCs/>
          <w:sz w:val="28"/>
          <w:szCs w:val="28"/>
          <w:rtl/>
        </w:rPr>
        <w:t>هو</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الأداة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التي</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تهيئ</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الفرد</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لأداء</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مهام</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إدارية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وفنية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بكفاءة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عالية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يكون</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مردودها</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ذا</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أهمية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بالغة</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في</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تطوير</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الفرد</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والمجتمع</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بشكل</w:t>
      </w:r>
      <w:r w:rsidRPr="001D3AD5">
        <w:rPr>
          <w:rFonts w:ascii="Simplified Arabic" w:hAnsi="Simplified Arabic" w:cs="Simplified Arabic"/>
          <w:b/>
          <w:bCs/>
          <w:sz w:val="28"/>
          <w:szCs w:val="28"/>
          <w:rtl/>
        </w:rPr>
        <w:t xml:space="preserve"> </w:t>
      </w:r>
      <w:r w:rsidRPr="001D3AD5">
        <w:rPr>
          <w:rFonts w:ascii="Simplified Arabic" w:hAnsi="Simplified Arabic" w:cs="Simplified Arabic" w:hint="eastAsia"/>
          <w:b/>
          <w:bCs/>
          <w:sz w:val="28"/>
          <w:szCs w:val="28"/>
          <w:rtl/>
        </w:rPr>
        <w:t>عام</w:t>
      </w:r>
    </w:p>
    <w:p w:rsidR="00C759AC" w:rsidRDefault="00C759AC" w:rsidP="004F4303">
      <w:pPr>
        <w:spacing w:line="312" w:lineRule="auto"/>
        <w:ind w:left="-908"/>
        <w:jc w:val="lowKashida"/>
        <w:rPr>
          <w:rFonts w:ascii="Simplified Arabic" w:hAnsi="Simplified Arabic" w:cs="Simplified Arabic"/>
          <w:b/>
          <w:bCs/>
          <w:sz w:val="28"/>
          <w:szCs w:val="28"/>
          <w:rtl/>
          <w:lang w:bidi="ar-EG"/>
        </w:rPr>
      </w:pPr>
    </w:p>
    <w:p w:rsidR="00C759AC" w:rsidRDefault="00C759AC" w:rsidP="00C759AC">
      <w:pPr>
        <w:spacing w:line="312" w:lineRule="auto"/>
        <w:ind w:left="-908"/>
        <w:jc w:val="lowKashida"/>
        <w:rPr>
          <w:rFonts w:ascii="Simplified Arabic" w:hAnsi="Simplified Arabic" w:cs="Simplified Arabic"/>
          <w:b/>
          <w:bCs/>
          <w:sz w:val="28"/>
          <w:szCs w:val="28"/>
          <w:rtl/>
        </w:rPr>
      </w:pPr>
      <w:r w:rsidRPr="00C759AC">
        <w:rPr>
          <w:rFonts w:cs="Monotype Koufi" w:hint="eastAsia"/>
          <w:b/>
          <w:bCs/>
          <w:sz w:val="36"/>
          <w:szCs w:val="36"/>
          <w:u w:val="single"/>
          <w:rtl/>
        </w:rPr>
        <w:t>أنواع</w:t>
      </w:r>
      <w:r w:rsidRPr="00C759AC">
        <w:rPr>
          <w:rFonts w:cs="Monotype Koufi"/>
          <w:b/>
          <w:bCs/>
          <w:sz w:val="36"/>
          <w:szCs w:val="36"/>
          <w:u w:val="single"/>
          <w:rtl/>
        </w:rPr>
        <w:t xml:space="preserve"> </w:t>
      </w:r>
      <w:r w:rsidRPr="00C759AC">
        <w:rPr>
          <w:rFonts w:cs="Monotype Koufi" w:hint="eastAsia"/>
          <w:b/>
          <w:bCs/>
          <w:sz w:val="36"/>
          <w:szCs w:val="36"/>
          <w:u w:val="single"/>
          <w:rtl/>
        </w:rPr>
        <w:t xml:space="preserve">التدريب </w:t>
      </w:r>
    </w:p>
    <w:p w:rsidR="00C759AC" w:rsidRPr="00C759AC" w:rsidRDefault="00C759AC" w:rsidP="00C759AC">
      <w:pPr>
        <w:spacing w:line="312" w:lineRule="auto"/>
        <w:ind w:left="-908"/>
        <w:jc w:val="lowKashida"/>
        <w:rPr>
          <w:rFonts w:ascii="Simplified Arabic" w:hAnsi="Simplified Arabic" w:cs="Simplified Arabic"/>
          <w:b/>
          <w:bCs/>
          <w:sz w:val="28"/>
          <w:szCs w:val="28"/>
          <w:rtl/>
        </w:rPr>
      </w:pPr>
      <w:r w:rsidRPr="00C759AC">
        <w:rPr>
          <w:rFonts w:ascii="Simplified Arabic" w:hAnsi="Simplified Arabic" w:cs="Simplified Arabic" w:hint="eastAsia"/>
          <w:b/>
          <w:bCs/>
          <w:sz w:val="28"/>
          <w:szCs w:val="28"/>
          <w:rtl/>
        </w:rPr>
        <w:t>هناك</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أكثر</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تقسيم</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للتدريب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منها</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تقسيم</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حيث</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التنفيذ</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ومن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حيث</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التطبيق</w:t>
      </w:r>
      <w:r w:rsidRPr="00C759AC">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br/>
      </w:r>
      <w:r w:rsidRPr="00C759AC">
        <w:rPr>
          <w:rFonts w:ascii="Simplified Arabic" w:hAnsi="Simplified Arabic" w:cs="Simplified Arabic" w:hint="eastAsia"/>
          <w:b/>
          <w:bCs/>
          <w:sz w:val="28"/>
          <w:szCs w:val="28"/>
          <w:rtl/>
        </w:rPr>
        <w:t>ومن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هذه</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التقسيمات</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ما</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يلي</w:t>
      </w:r>
      <w:r w:rsidRPr="00C759AC">
        <w:rPr>
          <w:rFonts w:ascii="Simplified Arabic" w:hAnsi="Simplified Arabic" w:cs="Simplified Arabic"/>
          <w:b/>
          <w:bCs/>
          <w:sz w:val="28"/>
          <w:szCs w:val="28"/>
          <w:rtl/>
        </w:rPr>
        <w:t xml:space="preserve"> : </w:t>
      </w:r>
    </w:p>
    <w:p w:rsidR="00C759AC" w:rsidRPr="00C759AC" w:rsidRDefault="00C759AC" w:rsidP="00C759AC">
      <w:pPr>
        <w:spacing w:line="312" w:lineRule="auto"/>
        <w:ind w:left="-908"/>
        <w:rPr>
          <w:rFonts w:ascii="Simplified Arabic" w:hAnsi="Simplified Arabic" w:cs="Simplified Arabic"/>
          <w:b/>
          <w:bCs/>
          <w:sz w:val="28"/>
          <w:szCs w:val="28"/>
          <w:rtl/>
        </w:rPr>
      </w:pPr>
      <w:r w:rsidRPr="00C759AC">
        <w:rPr>
          <w:rFonts w:ascii="Simplified Arabic" w:hAnsi="Simplified Arabic" w:cs="Simplified Arabic"/>
          <w:b/>
          <w:bCs/>
          <w:sz w:val="28"/>
          <w:szCs w:val="28"/>
          <w:rtl/>
        </w:rPr>
        <w:t xml:space="preserve">1-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حيث</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التنفيذ</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يقسم</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إلى</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قسمين</w:t>
      </w:r>
      <w:r w:rsidRPr="00C759AC">
        <w:rPr>
          <w:rFonts w:ascii="Simplified Arabic" w:hAnsi="Simplified Arabic" w:cs="Simplified Arabic"/>
          <w:b/>
          <w:bCs/>
          <w:sz w:val="28"/>
          <w:szCs w:val="28"/>
          <w:rtl/>
        </w:rPr>
        <w:t>.</w:t>
      </w:r>
    </w:p>
    <w:p w:rsidR="00C759AC" w:rsidRPr="00C759AC" w:rsidRDefault="00C759AC" w:rsidP="004359EA">
      <w:pPr>
        <w:spacing w:line="312" w:lineRule="auto"/>
        <w:ind w:left="-908" w:firstLine="908"/>
        <w:rPr>
          <w:rFonts w:ascii="Simplified Arabic" w:hAnsi="Simplified Arabic" w:cs="Simplified Arabic"/>
          <w:b/>
          <w:bCs/>
          <w:sz w:val="28"/>
          <w:szCs w:val="28"/>
          <w:rtl/>
        </w:rPr>
      </w:pPr>
      <w:r w:rsidRPr="00C759AC">
        <w:rPr>
          <w:rFonts w:ascii="Simplified Arabic" w:hAnsi="Simplified Arabic" w:cs="Simplified Arabic" w:hint="eastAsia"/>
          <w:b/>
          <w:bCs/>
          <w:sz w:val="28"/>
          <w:szCs w:val="28"/>
          <w:rtl/>
        </w:rPr>
        <w:t>أ</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قبل</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الخدمة</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أي</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إعداد</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الكوادر</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البشرية</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مسبقاً</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لتولي</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مهام</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معينة</w:t>
      </w:r>
      <w:r w:rsidRPr="00C759AC">
        <w:rPr>
          <w:rFonts w:ascii="Simplified Arabic" w:hAnsi="Simplified Arabic" w:cs="Simplified Arabic"/>
          <w:b/>
          <w:bCs/>
          <w:sz w:val="28"/>
          <w:szCs w:val="28"/>
          <w:rtl/>
        </w:rPr>
        <w:t>.</w:t>
      </w:r>
    </w:p>
    <w:p w:rsidR="00C759AC" w:rsidRPr="00C759AC" w:rsidRDefault="00C759AC" w:rsidP="004359EA">
      <w:pPr>
        <w:spacing w:line="312" w:lineRule="auto"/>
        <w:ind w:left="-908" w:firstLine="908"/>
        <w:rPr>
          <w:rFonts w:ascii="Simplified Arabic" w:hAnsi="Simplified Arabic" w:cs="Simplified Arabic"/>
          <w:b/>
          <w:bCs/>
          <w:sz w:val="28"/>
          <w:szCs w:val="28"/>
          <w:rtl/>
        </w:rPr>
      </w:pPr>
      <w:r w:rsidRPr="00C759AC">
        <w:rPr>
          <w:rFonts w:ascii="Simplified Arabic" w:hAnsi="Simplified Arabic" w:cs="Simplified Arabic" w:hint="eastAsia"/>
          <w:b/>
          <w:bCs/>
          <w:sz w:val="28"/>
          <w:szCs w:val="28"/>
          <w:rtl/>
        </w:rPr>
        <w:t>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أثناء</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الخدمة</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أي</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تطوير</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كفايات</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العاملين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على</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رأس</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العمل</w:t>
      </w:r>
      <w:r w:rsidRPr="00C759AC">
        <w:rPr>
          <w:rFonts w:ascii="Simplified Arabic" w:hAnsi="Simplified Arabic" w:cs="Simplified Arabic"/>
          <w:b/>
          <w:bCs/>
          <w:sz w:val="28"/>
          <w:szCs w:val="28"/>
          <w:rtl/>
        </w:rPr>
        <w:t xml:space="preserve">. </w:t>
      </w:r>
    </w:p>
    <w:p w:rsidR="00C759AC" w:rsidRPr="00C759AC" w:rsidRDefault="00C759AC" w:rsidP="00C759AC">
      <w:pPr>
        <w:spacing w:line="312" w:lineRule="auto"/>
        <w:ind w:left="-908"/>
        <w:rPr>
          <w:rFonts w:ascii="Simplified Arabic" w:hAnsi="Simplified Arabic" w:cs="Simplified Arabic"/>
          <w:b/>
          <w:bCs/>
          <w:sz w:val="28"/>
          <w:szCs w:val="28"/>
          <w:rtl/>
        </w:rPr>
      </w:pPr>
      <w:r w:rsidRPr="00C759AC">
        <w:rPr>
          <w:rFonts w:ascii="Simplified Arabic" w:hAnsi="Simplified Arabic" w:cs="Simplified Arabic"/>
          <w:b/>
          <w:bCs/>
          <w:sz w:val="28"/>
          <w:szCs w:val="28"/>
          <w:rtl/>
        </w:rPr>
        <w:t xml:space="preserve">2-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من</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حيث</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التطبيق</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إلى</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قسمين</w:t>
      </w:r>
      <w:r w:rsidRPr="00C759AC">
        <w:rPr>
          <w:rFonts w:ascii="Simplified Arabic" w:hAnsi="Simplified Arabic" w:cs="Simplified Arabic"/>
          <w:b/>
          <w:bCs/>
          <w:sz w:val="28"/>
          <w:szCs w:val="28"/>
          <w:rtl/>
        </w:rPr>
        <w:t xml:space="preserve"> : </w:t>
      </w:r>
    </w:p>
    <w:p w:rsidR="00C759AC" w:rsidRPr="00C759AC" w:rsidRDefault="00C759AC" w:rsidP="004359EA">
      <w:pPr>
        <w:spacing w:line="312" w:lineRule="auto"/>
        <w:ind w:left="-908" w:firstLine="908"/>
        <w:rPr>
          <w:rFonts w:ascii="Simplified Arabic" w:hAnsi="Simplified Arabic" w:cs="Simplified Arabic"/>
          <w:b/>
          <w:bCs/>
          <w:sz w:val="28"/>
          <w:szCs w:val="28"/>
          <w:rtl/>
        </w:rPr>
      </w:pPr>
      <w:r w:rsidRPr="00C759AC">
        <w:rPr>
          <w:rFonts w:ascii="Simplified Arabic" w:hAnsi="Simplified Arabic" w:cs="Simplified Arabic" w:hint="eastAsia"/>
          <w:b/>
          <w:bCs/>
          <w:sz w:val="28"/>
          <w:szCs w:val="28"/>
          <w:rtl/>
        </w:rPr>
        <w:t>أ</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النظري</w:t>
      </w:r>
      <w:r w:rsidRPr="00C759AC">
        <w:rPr>
          <w:rFonts w:ascii="Simplified Arabic" w:hAnsi="Simplified Arabic" w:cs="Simplified Arabic"/>
          <w:b/>
          <w:bCs/>
          <w:sz w:val="28"/>
          <w:szCs w:val="28"/>
          <w:rtl/>
        </w:rPr>
        <w:t xml:space="preserve">. </w:t>
      </w:r>
    </w:p>
    <w:p w:rsidR="00B638BB" w:rsidRDefault="00C759AC" w:rsidP="004359EA">
      <w:pPr>
        <w:spacing w:line="312" w:lineRule="auto"/>
        <w:ind w:left="-908" w:firstLine="908"/>
        <w:jc w:val="lowKashida"/>
        <w:rPr>
          <w:rFonts w:ascii="Arial" w:hAnsi="Arial"/>
          <w:b/>
          <w:bCs/>
          <w:sz w:val="28"/>
          <w:szCs w:val="28"/>
          <w:rtl/>
        </w:rPr>
      </w:pPr>
      <w:r w:rsidRPr="00C759AC">
        <w:rPr>
          <w:rFonts w:ascii="Simplified Arabic" w:hAnsi="Simplified Arabic" w:cs="Simplified Arabic" w:hint="eastAsia"/>
          <w:b/>
          <w:bCs/>
          <w:sz w:val="28"/>
          <w:szCs w:val="28"/>
          <w:rtl/>
        </w:rPr>
        <w:t>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التدريب</w:t>
      </w:r>
      <w:r w:rsidRPr="00C759AC">
        <w:rPr>
          <w:rFonts w:ascii="Simplified Arabic" w:hAnsi="Simplified Arabic" w:cs="Simplified Arabic"/>
          <w:b/>
          <w:bCs/>
          <w:sz w:val="28"/>
          <w:szCs w:val="28"/>
          <w:rtl/>
        </w:rPr>
        <w:t xml:space="preserve"> </w:t>
      </w:r>
      <w:r w:rsidRPr="00C759AC">
        <w:rPr>
          <w:rFonts w:ascii="Simplified Arabic" w:hAnsi="Simplified Arabic" w:cs="Simplified Arabic" w:hint="eastAsia"/>
          <w:b/>
          <w:bCs/>
          <w:sz w:val="28"/>
          <w:szCs w:val="28"/>
          <w:rtl/>
        </w:rPr>
        <w:t>العملي</w:t>
      </w:r>
      <w:r w:rsidRPr="00C759AC">
        <w:rPr>
          <w:rFonts w:ascii="Simplified Arabic" w:hAnsi="Simplified Arabic" w:cs="Simplified Arabic"/>
          <w:b/>
          <w:bCs/>
          <w:sz w:val="28"/>
          <w:szCs w:val="28"/>
          <w:rtl/>
        </w:rPr>
        <w:t>.</w:t>
      </w:r>
    </w:p>
    <w:p w:rsidR="00B638BB" w:rsidRDefault="00B638BB">
      <w:pPr>
        <w:bidi w:val="0"/>
        <w:rPr>
          <w:rFonts w:ascii="Arial" w:hAnsi="Arial"/>
          <w:b/>
          <w:bCs/>
          <w:sz w:val="28"/>
          <w:szCs w:val="28"/>
        </w:rPr>
      </w:pPr>
      <w:r>
        <w:rPr>
          <w:rFonts w:ascii="Arial" w:hAnsi="Arial"/>
          <w:b/>
          <w:bCs/>
          <w:sz w:val="28"/>
          <w:szCs w:val="28"/>
          <w:rtl/>
        </w:rPr>
        <w:br w:type="page"/>
      </w:r>
    </w:p>
    <w:p w:rsidR="00B638BB" w:rsidRPr="00B638BB" w:rsidRDefault="00B638BB" w:rsidP="00B638BB">
      <w:pPr>
        <w:spacing w:line="312" w:lineRule="auto"/>
        <w:ind w:left="-908"/>
        <w:jc w:val="center"/>
        <w:rPr>
          <w:rFonts w:cs="Monotype Koufi"/>
          <w:b/>
          <w:bCs/>
          <w:sz w:val="40"/>
          <w:szCs w:val="40"/>
          <w:u w:val="single"/>
          <w:rtl/>
        </w:rPr>
      </w:pPr>
      <w:r w:rsidRPr="00B638BB">
        <w:rPr>
          <w:rFonts w:cs="Monotype Koufi" w:hint="cs"/>
          <w:b/>
          <w:bCs/>
          <w:sz w:val="40"/>
          <w:szCs w:val="40"/>
          <w:u w:val="single"/>
          <w:rtl/>
        </w:rPr>
        <w:lastRenderedPageBreak/>
        <w:t>الاحتياجات التدريبية</w:t>
      </w:r>
    </w:p>
    <w:p w:rsidR="00B638BB" w:rsidRDefault="00E03409" w:rsidP="00B638BB">
      <w:pPr>
        <w:spacing w:line="312" w:lineRule="auto"/>
        <w:ind w:left="-908"/>
        <w:rPr>
          <w:rFonts w:ascii="Simplified Arabic" w:hAnsi="Simplified Arabic" w:cs="Simplified Arabic"/>
          <w:b/>
          <w:bCs/>
          <w:sz w:val="28"/>
          <w:szCs w:val="28"/>
          <w:rtl/>
        </w:rPr>
      </w:pPr>
      <w:r w:rsidRPr="00E03409">
        <w:rPr>
          <w:rFonts w:cs="Monotype Koufi" w:hint="eastAsia"/>
          <w:b/>
          <w:bCs/>
          <w:sz w:val="36"/>
          <w:szCs w:val="36"/>
          <w:u w:val="single"/>
          <w:rtl/>
        </w:rPr>
        <w:t>مفهوم</w:t>
      </w:r>
      <w:r w:rsidRPr="00E03409">
        <w:rPr>
          <w:rFonts w:cs="Monotype Koufi"/>
          <w:b/>
          <w:bCs/>
          <w:sz w:val="36"/>
          <w:szCs w:val="36"/>
          <w:u w:val="single"/>
          <w:rtl/>
        </w:rPr>
        <w:t xml:space="preserve"> </w:t>
      </w:r>
      <w:r w:rsidRPr="00E03409">
        <w:rPr>
          <w:rFonts w:cs="Monotype Koufi" w:hint="eastAsia"/>
          <w:b/>
          <w:bCs/>
          <w:sz w:val="36"/>
          <w:szCs w:val="36"/>
          <w:u w:val="single"/>
          <w:rtl/>
        </w:rPr>
        <w:t>الاحتياجات</w:t>
      </w:r>
      <w:r w:rsidRPr="00E03409">
        <w:rPr>
          <w:rFonts w:cs="Monotype Koufi"/>
          <w:b/>
          <w:bCs/>
          <w:sz w:val="36"/>
          <w:szCs w:val="36"/>
          <w:u w:val="single"/>
          <w:rtl/>
        </w:rPr>
        <w:t xml:space="preserve"> </w:t>
      </w:r>
      <w:r w:rsidRPr="00E03409">
        <w:rPr>
          <w:rFonts w:cs="Monotype Koufi" w:hint="eastAsia"/>
          <w:b/>
          <w:bCs/>
          <w:sz w:val="36"/>
          <w:szCs w:val="36"/>
          <w:u w:val="single"/>
          <w:rtl/>
        </w:rPr>
        <w:t>التدريبية</w:t>
      </w:r>
    </w:p>
    <w:p w:rsidR="00C759AC" w:rsidRDefault="00E03409" w:rsidP="00C759AC">
      <w:pPr>
        <w:spacing w:line="312" w:lineRule="auto"/>
        <w:ind w:left="-908"/>
        <w:jc w:val="lowKashida"/>
        <w:rPr>
          <w:rFonts w:ascii="Simplified Arabic" w:hAnsi="Simplified Arabic" w:cs="Simplified Arabic"/>
          <w:b/>
          <w:bCs/>
          <w:sz w:val="28"/>
          <w:szCs w:val="28"/>
          <w:rtl/>
        </w:rPr>
      </w:pPr>
      <w:r w:rsidRPr="00E03409">
        <w:rPr>
          <w:rFonts w:ascii="Simplified Arabic" w:hAnsi="Simplified Arabic" w:cs="Simplified Arabic" w:hint="eastAsia"/>
          <w:b/>
          <w:bCs/>
          <w:sz w:val="28"/>
          <w:szCs w:val="28"/>
          <w:rtl/>
        </w:rPr>
        <w:t>تعني</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تحديد</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الدوافع</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التي</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دعت</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إلى</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تصميم</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البرنامج</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التدريبي</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أو</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هي</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الفجوة</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بين</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ما</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هو</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قائم</w:t>
      </w:r>
      <w:r w:rsidRPr="00E03409">
        <w:rPr>
          <w:rFonts w:ascii="Simplified Arabic" w:hAnsi="Simplified Arabic" w:cs="Simplified Arabic"/>
          <w:b/>
          <w:bCs/>
          <w:sz w:val="28"/>
          <w:szCs w:val="28"/>
          <w:rtl/>
        </w:rPr>
        <w:t xml:space="preserve"> </w:t>
      </w:r>
      <w:r w:rsidR="00F71CEE">
        <w:rPr>
          <w:rFonts w:ascii="Simplified Arabic" w:hAnsi="Simplified Arabic" w:cs="Simplified Arabic" w:hint="cs"/>
          <w:b/>
          <w:bCs/>
          <w:sz w:val="28"/>
          <w:szCs w:val="28"/>
          <w:rtl/>
        </w:rPr>
        <w:br/>
      </w:r>
      <w:r w:rsidRPr="00E03409">
        <w:rPr>
          <w:rFonts w:ascii="Simplified Arabic" w:hAnsi="Simplified Arabic" w:cs="Simplified Arabic" w:hint="eastAsia"/>
          <w:b/>
          <w:bCs/>
          <w:sz w:val="28"/>
          <w:szCs w:val="28"/>
          <w:rtl/>
        </w:rPr>
        <w:t>وما</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هو</w:t>
      </w:r>
      <w:r w:rsidRPr="00E03409">
        <w:rPr>
          <w:rFonts w:ascii="Simplified Arabic" w:hAnsi="Simplified Arabic" w:cs="Simplified Arabic"/>
          <w:b/>
          <w:bCs/>
          <w:sz w:val="28"/>
          <w:szCs w:val="28"/>
          <w:rtl/>
        </w:rPr>
        <w:t xml:space="preserve"> </w:t>
      </w:r>
      <w:r w:rsidRPr="00E03409">
        <w:rPr>
          <w:rFonts w:ascii="Simplified Arabic" w:hAnsi="Simplified Arabic" w:cs="Simplified Arabic" w:hint="eastAsia"/>
          <w:b/>
          <w:bCs/>
          <w:sz w:val="28"/>
          <w:szCs w:val="28"/>
          <w:rtl/>
        </w:rPr>
        <w:t>متوقع</w:t>
      </w:r>
    </w:p>
    <w:p w:rsidR="00A452A3" w:rsidRPr="00A452A3" w:rsidRDefault="00A452A3" w:rsidP="00A452A3">
      <w:pPr>
        <w:spacing w:line="312" w:lineRule="auto"/>
        <w:ind w:left="-908"/>
        <w:rPr>
          <w:rFonts w:cs="Monotype Koufi"/>
          <w:b/>
          <w:bCs/>
          <w:sz w:val="36"/>
          <w:szCs w:val="36"/>
          <w:u w:val="single"/>
          <w:rtl/>
        </w:rPr>
      </w:pPr>
      <w:r w:rsidRPr="00A452A3">
        <w:rPr>
          <w:rFonts w:cs="Monotype Koufi" w:hint="cs"/>
          <w:b/>
          <w:bCs/>
          <w:sz w:val="36"/>
          <w:szCs w:val="36"/>
          <w:u w:val="single"/>
          <w:rtl/>
        </w:rPr>
        <w:t>أهمية تحديد الاحتياجات التدريبية:</w:t>
      </w:r>
    </w:p>
    <w:p w:rsidR="00A452A3" w:rsidRPr="00A452A3" w:rsidRDefault="00A452A3" w:rsidP="00A452A3">
      <w:pPr>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Pr>
          <w:rFonts w:ascii="Simplified Arabic" w:hAnsi="Simplified Arabic" w:cs="Simplified Arabic" w:hint="cs"/>
          <w:b/>
          <w:bCs/>
          <w:sz w:val="28"/>
          <w:szCs w:val="28"/>
          <w:rtl/>
        </w:rPr>
        <w:tab/>
      </w:r>
      <w:r w:rsidRPr="00A452A3">
        <w:rPr>
          <w:rFonts w:ascii="Simplified Arabic" w:hAnsi="Simplified Arabic" w:cs="Simplified Arabic" w:hint="cs"/>
          <w:b/>
          <w:bCs/>
          <w:sz w:val="28"/>
          <w:szCs w:val="28"/>
          <w:rtl/>
        </w:rPr>
        <w:t xml:space="preserve">لتحديد الأولويات التدريبية للمؤسسة أو الإدارة وبناء أكثر من برنامج حسب الحاجة لذلك . </w:t>
      </w:r>
    </w:p>
    <w:p w:rsidR="00A452A3" w:rsidRPr="00A452A3" w:rsidRDefault="00A452A3" w:rsidP="00A452A3">
      <w:pPr>
        <w:spacing w:line="312" w:lineRule="auto"/>
        <w:ind w:left="-90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Pr>
          <w:rFonts w:ascii="Simplified Arabic" w:hAnsi="Simplified Arabic" w:cs="Simplified Arabic" w:hint="cs"/>
          <w:b/>
          <w:bCs/>
          <w:sz w:val="28"/>
          <w:szCs w:val="28"/>
          <w:rtl/>
        </w:rPr>
        <w:tab/>
      </w:r>
      <w:r w:rsidRPr="00A452A3">
        <w:rPr>
          <w:rFonts w:ascii="Simplified Arabic" w:hAnsi="Simplified Arabic" w:cs="Simplified Arabic" w:hint="cs"/>
          <w:b/>
          <w:bCs/>
          <w:sz w:val="28"/>
          <w:szCs w:val="28"/>
          <w:rtl/>
        </w:rPr>
        <w:t xml:space="preserve">لإمكانية بناء برنامج تدريبي مناسب للاحتياج الفعلي للمؤسسة أو الإدارة. </w:t>
      </w:r>
    </w:p>
    <w:p w:rsidR="00A452A3" w:rsidRPr="000B3138" w:rsidRDefault="00A452A3" w:rsidP="000B3138">
      <w:pPr>
        <w:spacing w:line="312" w:lineRule="auto"/>
        <w:ind w:left="-908"/>
        <w:rPr>
          <w:rFonts w:cs="Monotype Koufi"/>
          <w:b/>
          <w:bCs/>
          <w:sz w:val="36"/>
          <w:szCs w:val="36"/>
          <w:u w:val="single"/>
        </w:rPr>
      </w:pPr>
      <w:r w:rsidRPr="000B3138">
        <w:rPr>
          <w:rFonts w:cs="Monotype Koufi" w:hint="cs"/>
          <w:b/>
          <w:bCs/>
          <w:sz w:val="36"/>
          <w:szCs w:val="36"/>
          <w:u w:val="single"/>
          <w:rtl/>
        </w:rPr>
        <w:t xml:space="preserve">مستويات الاحتياجات التدريبية:  </w:t>
      </w:r>
    </w:p>
    <w:p w:rsidR="00A452A3" w:rsidRPr="000B3138" w:rsidRDefault="000B3138" w:rsidP="000B3138">
      <w:pPr>
        <w:spacing w:line="312" w:lineRule="auto"/>
        <w:ind w:left="-90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Pr>
          <w:rFonts w:ascii="Simplified Arabic" w:hAnsi="Simplified Arabic" w:cs="Simplified Arabic" w:hint="cs"/>
          <w:b/>
          <w:bCs/>
          <w:sz w:val="28"/>
          <w:szCs w:val="28"/>
          <w:rtl/>
        </w:rPr>
        <w:tab/>
      </w:r>
      <w:r w:rsidR="00A452A3" w:rsidRPr="000B3138">
        <w:rPr>
          <w:rFonts w:ascii="Simplified Arabic" w:hAnsi="Simplified Arabic" w:cs="Simplified Arabic" w:hint="cs"/>
          <w:b/>
          <w:bCs/>
          <w:sz w:val="28"/>
          <w:szCs w:val="28"/>
          <w:rtl/>
        </w:rPr>
        <w:t xml:space="preserve">احتياجات تدريبية لتحسين الأداء لدى الموظف. </w:t>
      </w:r>
    </w:p>
    <w:p w:rsidR="00A452A3" w:rsidRPr="000B3138" w:rsidRDefault="000B3138" w:rsidP="000B3138">
      <w:pPr>
        <w:spacing w:line="312" w:lineRule="auto"/>
        <w:ind w:left="-90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Pr>
          <w:rFonts w:ascii="Simplified Arabic" w:hAnsi="Simplified Arabic" w:cs="Simplified Arabic" w:hint="cs"/>
          <w:b/>
          <w:bCs/>
          <w:sz w:val="28"/>
          <w:szCs w:val="28"/>
          <w:rtl/>
        </w:rPr>
        <w:tab/>
      </w:r>
      <w:r w:rsidR="00A452A3" w:rsidRPr="000B3138">
        <w:rPr>
          <w:rFonts w:ascii="Simplified Arabic" w:hAnsi="Simplified Arabic" w:cs="Simplified Arabic" w:hint="cs"/>
          <w:b/>
          <w:bCs/>
          <w:sz w:val="28"/>
          <w:szCs w:val="28"/>
          <w:rtl/>
        </w:rPr>
        <w:t xml:space="preserve">احتياجات تدريبية لتحسين الأداء الإداري للإداريين. </w:t>
      </w:r>
    </w:p>
    <w:p w:rsidR="00A452A3" w:rsidRDefault="000B3138" w:rsidP="000B3138">
      <w:pPr>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w:t>
      </w:r>
      <w:r>
        <w:rPr>
          <w:rFonts w:ascii="Simplified Arabic" w:hAnsi="Simplified Arabic" w:cs="Simplified Arabic" w:hint="cs"/>
          <w:b/>
          <w:bCs/>
          <w:sz w:val="28"/>
          <w:szCs w:val="28"/>
          <w:rtl/>
        </w:rPr>
        <w:tab/>
      </w:r>
      <w:r>
        <w:rPr>
          <w:rFonts w:ascii="Simplified Arabic" w:hAnsi="Simplified Arabic" w:cs="Simplified Arabic" w:hint="cs"/>
          <w:b/>
          <w:bCs/>
          <w:sz w:val="28"/>
          <w:szCs w:val="28"/>
          <w:rtl/>
        </w:rPr>
        <w:tab/>
      </w:r>
      <w:r w:rsidR="00A452A3" w:rsidRPr="000B3138">
        <w:rPr>
          <w:rFonts w:ascii="Simplified Arabic" w:hAnsi="Simplified Arabic" w:cs="Simplified Arabic" w:hint="cs"/>
          <w:b/>
          <w:bCs/>
          <w:sz w:val="28"/>
          <w:szCs w:val="28"/>
          <w:rtl/>
        </w:rPr>
        <w:t xml:space="preserve">احتياجات تدريبية لتحسين الخدمات الفنية الإدارية والإنتاجية في المؤسسة أو الإدارة. </w:t>
      </w:r>
    </w:p>
    <w:p w:rsidR="00F24F62" w:rsidRPr="00F24F62" w:rsidRDefault="00F24F62" w:rsidP="00F24F62">
      <w:pPr>
        <w:spacing w:line="312" w:lineRule="auto"/>
        <w:ind w:left="-908"/>
        <w:jc w:val="lowKashida"/>
        <w:rPr>
          <w:rFonts w:ascii="Simplified Arabic" w:hAnsi="Simplified Arabic" w:cs="Simplified Arabic"/>
          <w:b/>
          <w:bCs/>
          <w:sz w:val="28"/>
          <w:szCs w:val="28"/>
        </w:rPr>
      </w:pPr>
      <w:r w:rsidRPr="00F24F62">
        <w:rPr>
          <w:rFonts w:ascii="Simplified Arabic" w:hAnsi="Simplified Arabic" w:cs="Simplified Arabic" w:hint="cs"/>
          <w:b/>
          <w:bCs/>
          <w:sz w:val="28"/>
          <w:szCs w:val="28"/>
          <w:rtl/>
        </w:rPr>
        <w:t xml:space="preserve">ويمكن استخدام بعض الأدوات لتحديد الاحتياجات التدريبية، مثل : </w:t>
      </w:r>
    </w:p>
    <w:p w:rsidR="00F24F62" w:rsidRPr="00F24F62" w:rsidRDefault="00F24F62" w:rsidP="00F24F62">
      <w:pPr>
        <w:spacing w:line="312" w:lineRule="auto"/>
        <w:ind w:left="-908"/>
        <w:jc w:val="lowKashida"/>
        <w:rPr>
          <w:rFonts w:ascii="Simplified Arabic" w:hAnsi="Simplified Arabic" w:cs="Simplified Arabic"/>
          <w:b/>
          <w:bCs/>
          <w:sz w:val="28"/>
          <w:szCs w:val="28"/>
          <w:rtl/>
        </w:rPr>
      </w:pPr>
      <w:r w:rsidRPr="00F24F62">
        <w:rPr>
          <w:rFonts w:ascii="Simplified Arabic" w:hAnsi="Simplified Arabic" w:cs="Simplified Arabic" w:hint="cs"/>
          <w:b/>
          <w:bCs/>
          <w:sz w:val="28"/>
          <w:szCs w:val="28"/>
          <w:rtl/>
        </w:rPr>
        <w:t xml:space="preserve">المقابلات، واستطلاع آراء العاملين في الميدان من معلمين ومديرين وقيادات تربوية والملاحظة والتسجيلات المرئية ومقاييس التقدير والأدوات المسحية والعينات الحقيقية للخدمة والإنتاج والدراسات والبحوث المتخصصة.  </w:t>
      </w:r>
    </w:p>
    <w:p w:rsidR="00F24F62" w:rsidRPr="000B3138" w:rsidRDefault="00F24F62" w:rsidP="000B3138">
      <w:pPr>
        <w:spacing w:line="312" w:lineRule="auto"/>
        <w:ind w:left="-908"/>
        <w:jc w:val="lowKashida"/>
        <w:rPr>
          <w:rFonts w:ascii="Simplified Arabic" w:hAnsi="Simplified Arabic" w:cs="Simplified Arabic"/>
          <w:b/>
          <w:bCs/>
          <w:sz w:val="28"/>
          <w:szCs w:val="28"/>
        </w:rPr>
      </w:pPr>
    </w:p>
    <w:p w:rsidR="00A55C65" w:rsidRDefault="00A55C65">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A55C65" w:rsidRDefault="00A55C65" w:rsidP="00A55C65">
      <w:pPr>
        <w:spacing w:line="312" w:lineRule="auto"/>
        <w:ind w:left="-908"/>
        <w:jc w:val="center"/>
        <w:rPr>
          <w:rFonts w:cs="Monotype Koufi"/>
          <w:b/>
          <w:bCs/>
          <w:sz w:val="36"/>
          <w:szCs w:val="36"/>
          <w:u w:val="single"/>
          <w:rtl/>
        </w:rPr>
      </w:pPr>
      <w:r w:rsidRPr="00A55C65">
        <w:rPr>
          <w:rFonts w:cs="Monotype Koufi" w:hint="eastAsia"/>
          <w:b/>
          <w:bCs/>
          <w:sz w:val="40"/>
          <w:szCs w:val="40"/>
          <w:u w:val="single"/>
          <w:rtl/>
        </w:rPr>
        <w:lastRenderedPageBreak/>
        <w:t>أساليب</w:t>
      </w:r>
      <w:r w:rsidRPr="00A55C65">
        <w:rPr>
          <w:rFonts w:cs="Monotype Koufi"/>
          <w:b/>
          <w:bCs/>
          <w:sz w:val="40"/>
          <w:szCs w:val="40"/>
          <w:u w:val="single"/>
          <w:rtl/>
        </w:rPr>
        <w:t xml:space="preserve"> </w:t>
      </w:r>
      <w:r w:rsidRPr="00A55C65">
        <w:rPr>
          <w:rFonts w:cs="Monotype Koufi" w:hint="eastAsia"/>
          <w:b/>
          <w:bCs/>
          <w:sz w:val="40"/>
          <w:szCs w:val="40"/>
          <w:u w:val="single"/>
          <w:rtl/>
        </w:rPr>
        <w:t>التدريب</w:t>
      </w:r>
    </w:p>
    <w:p w:rsidR="00A55C65" w:rsidRDefault="00A55C65" w:rsidP="00A55C65">
      <w:pPr>
        <w:spacing w:line="312" w:lineRule="auto"/>
        <w:ind w:left="-908"/>
        <w:jc w:val="lowKashida"/>
        <w:rPr>
          <w:rFonts w:ascii="Simplified Arabic" w:hAnsi="Simplified Arabic" w:cs="Simplified Arabic"/>
          <w:b/>
          <w:bCs/>
          <w:sz w:val="28"/>
          <w:szCs w:val="28"/>
          <w:rtl/>
        </w:rPr>
      </w:pPr>
      <w:r w:rsidRPr="00A55C65">
        <w:rPr>
          <w:rFonts w:cs="Monotype Koufi" w:hint="eastAsia"/>
          <w:b/>
          <w:bCs/>
          <w:sz w:val="36"/>
          <w:szCs w:val="36"/>
          <w:u w:val="single"/>
          <w:rtl/>
        </w:rPr>
        <w:t>أساليب</w:t>
      </w:r>
      <w:r w:rsidRPr="00A55C65">
        <w:rPr>
          <w:rFonts w:cs="Monotype Koufi"/>
          <w:b/>
          <w:bCs/>
          <w:sz w:val="36"/>
          <w:szCs w:val="36"/>
          <w:u w:val="single"/>
          <w:rtl/>
        </w:rPr>
        <w:t xml:space="preserve"> </w:t>
      </w:r>
      <w:r w:rsidRPr="00A55C65">
        <w:rPr>
          <w:rFonts w:cs="Monotype Koufi" w:hint="eastAsia"/>
          <w:b/>
          <w:bCs/>
          <w:sz w:val="36"/>
          <w:szCs w:val="36"/>
          <w:u w:val="single"/>
          <w:rtl/>
        </w:rPr>
        <w:t>التدريب</w:t>
      </w:r>
      <w:r w:rsidRPr="00A55C65">
        <w:rPr>
          <w:rFonts w:cs="Monotype Koufi"/>
          <w:b/>
          <w:bCs/>
          <w:sz w:val="36"/>
          <w:szCs w:val="36"/>
          <w:u w:val="single"/>
          <w:rtl/>
        </w:rPr>
        <w:t xml:space="preserve"> </w:t>
      </w:r>
    </w:p>
    <w:p w:rsidR="00A55C65" w:rsidRPr="00A55C65" w:rsidRDefault="00A55C65" w:rsidP="00A55C65">
      <w:pPr>
        <w:spacing w:line="312" w:lineRule="auto"/>
        <w:ind w:left="-908"/>
        <w:jc w:val="lowKashida"/>
        <w:rPr>
          <w:rFonts w:ascii="Simplified Arabic" w:hAnsi="Simplified Arabic" w:cs="Simplified Arabic"/>
          <w:b/>
          <w:bCs/>
          <w:sz w:val="28"/>
          <w:szCs w:val="28"/>
          <w:rtl/>
        </w:rPr>
      </w:pPr>
      <w:r w:rsidRPr="00A55C65">
        <w:rPr>
          <w:rFonts w:ascii="Simplified Arabic" w:hAnsi="Simplified Arabic" w:cs="Simplified Arabic" w:hint="eastAsia"/>
          <w:b/>
          <w:bCs/>
          <w:sz w:val="28"/>
          <w:szCs w:val="28"/>
          <w:rtl/>
        </w:rPr>
        <w:t>يمكن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استخدام</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العديد</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أساليب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مع</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الأخذ</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بعين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الاعتبار</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مدى</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مناسبة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كل</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أسلوب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للمحتوى</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التدريبي</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بحيث</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يستخدم</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أكثر</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الأساليب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فاعلية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في</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تحقيق</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الغرض</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المنشود،</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فقد</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تجد</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عدة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أساليب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يمكن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أن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تستخدم</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لإيصال</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المعلومة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ولكن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بينها</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هناك</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أسلوب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مميز</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وأكثر</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كفاءة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ودقة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في</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توصيل</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المعلومة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وهذه</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الأمور</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المهمة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التي</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يجب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أن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يراعيها</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المدرب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في</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اختياره</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لأساليب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w:t>
      </w:r>
      <w:r w:rsidRPr="00A55C65">
        <w:rPr>
          <w:rFonts w:ascii="Simplified Arabic" w:hAnsi="Simplified Arabic" w:cs="Simplified Arabic"/>
          <w:b/>
          <w:bCs/>
          <w:sz w:val="28"/>
          <w:szCs w:val="28"/>
          <w:rtl/>
        </w:rPr>
        <w:t xml:space="preserve">. </w:t>
      </w:r>
    </w:p>
    <w:p w:rsidR="00A452A3" w:rsidRDefault="00A55C65" w:rsidP="00A55C65">
      <w:pPr>
        <w:spacing w:line="312" w:lineRule="auto"/>
        <w:ind w:left="-908"/>
        <w:jc w:val="lowKashida"/>
        <w:rPr>
          <w:rFonts w:ascii="Simplified Arabic" w:hAnsi="Simplified Arabic" w:cs="Simplified Arabic"/>
          <w:b/>
          <w:bCs/>
          <w:sz w:val="28"/>
          <w:szCs w:val="28"/>
          <w:rtl/>
        </w:rPr>
      </w:pPr>
      <w:r w:rsidRPr="00A55C65">
        <w:rPr>
          <w:rFonts w:ascii="Simplified Arabic" w:hAnsi="Simplified Arabic" w:cs="Simplified Arabic" w:hint="eastAsia"/>
          <w:b/>
          <w:bCs/>
          <w:sz w:val="28"/>
          <w:szCs w:val="28"/>
          <w:rtl/>
        </w:rPr>
        <w:t>وسوف</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يتم</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استخدام</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بعض</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الأساليب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التدريبية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مع</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توضيح</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لمفهومها</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ومزاياها</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ومحاذير</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استخدامها</w:t>
      </w:r>
      <w:r w:rsidRPr="00A55C65">
        <w:rPr>
          <w:rFonts w:ascii="Simplified Arabic" w:hAnsi="Simplified Arabic" w:cs="Simplified Arabic"/>
          <w:b/>
          <w:bCs/>
          <w:sz w:val="28"/>
          <w:szCs w:val="28"/>
          <w:rtl/>
        </w:rPr>
        <w:t xml:space="preserve"> .</w:t>
      </w:r>
    </w:p>
    <w:p w:rsidR="00A55C65" w:rsidRDefault="00A55C65" w:rsidP="00A55C65">
      <w:pPr>
        <w:spacing w:line="312" w:lineRule="auto"/>
        <w:ind w:left="-908"/>
        <w:jc w:val="lowKashida"/>
        <w:rPr>
          <w:rFonts w:ascii="Simplified Arabic" w:hAnsi="Simplified Arabic" w:cs="Simplified Arabic"/>
          <w:b/>
          <w:bCs/>
          <w:sz w:val="28"/>
          <w:szCs w:val="28"/>
          <w:rtl/>
        </w:rPr>
      </w:pPr>
    </w:p>
    <w:p w:rsidR="00A55C65" w:rsidRDefault="00A55C65" w:rsidP="00A55C65">
      <w:pPr>
        <w:spacing w:line="312" w:lineRule="auto"/>
        <w:ind w:left="-908"/>
        <w:jc w:val="lowKashida"/>
        <w:rPr>
          <w:rFonts w:ascii="Simplified Arabic" w:hAnsi="Simplified Arabic" w:cs="Simplified Arabic"/>
          <w:b/>
          <w:bCs/>
          <w:sz w:val="28"/>
          <w:szCs w:val="28"/>
          <w:rtl/>
        </w:rPr>
      </w:pPr>
      <w:r w:rsidRPr="00A55C65">
        <w:rPr>
          <w:rFonts w:cs="Monotype Koufi" w:hint="eastAsia"/>
          <w:b/>
          <w:bCs/>
          <w:sz w:val="36"/>
          <w:szCs w:val="36"/>
          <w:u w:val="single"/>
          <w:rtl/>
        </w:rPr>
        <w:t>معايير</w:t>
      </w:r>
      <w:r w:rsidRPr="00A55C65">
        <w:rPr>
          <w:rFonts w:cs="Monotype Koufi"/>
          <w:b/>
          <w:bCs/>
          <w:sz w:val="36"/>
          <w:szCs w:val="36"/>
          <w:u w:val="single"/>
          <w:rtl/>
        </w:rPr>
        <w:t xml:space="preserve"> </w:t>
      </w:r>
      <w:r w:rsidRPr="00A55C65">
        <w:rPr>
          <w:rFonts w:cs="Monotype Koufi" w:hint="eastAsia"/>
          <w:b/>
          <w:bCs/>
          <w:sz w:val="36"/>
          <w:szCs w:val="36"/>
          <w:u w:val="single"/>
          <w:rtl/>
        </w:rPr>
        <w:t>اختيار</w:t>
      </w:r>
      <w:r w:rsidRPr="00A55C65">
        <w:rPr>
          <w:rFonts w:cs="Monotype Koufi"/>
          <w:b/>
          <w:bCs/>
          <w:sz w:val="36"/>
          <w:szCs w:val="36"/>
          <w:u w:val="single"/>
          <w:rtl/>
        </w:rPr>
        <w:t xml:space="preserve"> </w:t>
      </w:r>
      <w:r w:rsidRPr="00A55C65">
        <w:rPr>
          <w:rFonts w:cs="Monotype Koufi" w:hint="eastAsia"/>
          <w:b/>
          <w:bCs/>
          <w:sz w:val="36"/>
          <w:szCs w:val="36"/>
          <w:u w:val="single"/>
          <w:rtl/>
        </w:rPr>
        <w:t>أساليب</w:t>
      </w:r>
      <w:r w:rsidRPr="00A55C65">
        <w:rPr>
          <w:rFonts w:cs="Monotype Koufi"/>
          <w:b/>
          <w:bCs/>
          <w:sz w:val="36"/>
          <w:szCs w:val="36"/>
          <w:u w:val="single"/>
          <w:rtl/>
        </w:rPr>
        <w:t xml:space="preserve"> </w:t>
      </w:r>
      <w:r w:rsidRPr="00A55C65">
        <w:rPr>
          <w:rFonts w:cs="Monotype Koufi" w:hint="eastAsia"/>
          <w:b/>
          <w:bCs/>
          <w:sz w:val="36"/>
          <w:szCs w:val="36"/>
          <w:u w:val="single"/>
          <w:rtl/>
        </w:rPr>
        <w:t xml:space="preserve">التدريب </w:t>
      </w:r>
    </w:p>
    <w:p w:rsidR="00A55C65" w:rsidRDefault="00A55C65" w:rsidP="00A55C65">
      <w:pPr>
        <w:spacing w:line="312" w:lineRule="auto"/>
        <w:ind w:left="-908"/>
        <w:jc w:val="lowKashida"/>
        <w:rPr>
          <w:rFonts w:ascii="Simplified Arabic" w:hAnsi="Simplified Arabic" w:cs="Simplified Arabic"/>
          <w:b/>
          <w:bCs/>
          <w:sz w:val="28"/>
          <w:szCs w:val="28"/>
          <w:rtl/>
        </w:rPr>
      </w:pPr>
      <w:r w:rsidRPr="00A55C65">
        <w:rPr>
          <w:rFonts w:ascii="Simplified Arabic" w:hAnsi="Simplified Arabic" w:cs="Simplified Arabic" w:hint="eastAsia"/>
          <w:b/>
          <w:bCs/>
          <w:sz w:val="28"/>
          <w:szCs w:val="28"/>
          <w:rtl/>
        </w:rPr>
        <w:t>هناك</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العديد</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المعايير</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لاختيار</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أساليب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مثل</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نوعية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المتدربين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وعددهم،</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وكفاءة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المدربين</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وقدراتهم</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على</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تنفيذ</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البرنامج</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التدريبي،</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وأهداف</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ومهامه</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النظرية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والعملية،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ومدة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البرنامج</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التدريبي،</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ونوعية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الأدوات</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والوسائل</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المستخدمة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ومناسبتها،</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وميزانية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ومواعيده،</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ومدى</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مناسبة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الأساليب</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التدريبية</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لحاجات</w:t>
      </w:r>
      <w:r w:rsidRPr="00A55C65">
        <w:rPr>
          <w:rFonts w:ascii="Simplified Arabic" w:hAnsi="Simplified Arabic" w:cs="Simplified Arabic"/>
          <w:b/>
          <w:bCs/>
          <w:sz w:val="28"/>
          <w:szCs w:val="28"/>
          <w:rtl/>
        </w:rPr>
        <w:t xml:space="preserve"> </w:t>
      </w:r>
      <w:r w:rsidRPr="00A55C65">
        <w:rPr>
          <w:rFonts w:ascii="Simplified Arabic" w:hAnsi="Simplified Arabic" w:cs="Simplified Arabic" w:hint="eastAsia"/>
          <w:b/>
          <w:bCs/>
          <w:sz w:val="28"/>
          <w:szCs w:val="28"/>
          <w:rtl/>
        </w:rPr>
        <w:t>المتدربين</w:t>
      </w:r>
      <w:r w:rsidRPr="00A55C65">
        <w:rPr>
          <w:rFonts w:ascii="Simplified Arabic" w:hAnsi="Simplified Arabic" w:cs="Simplified Arabic"/>
          <w:b/>
          <w:bCs/>
          <w:sz w:val="28"/>
          <w:szCs w:val="28"/>
          <w:rtl/>
        </w:rPr>
        <w:t>.</w:t>
      </w:r>
    </w:p>
    <w:p w:rsidR="00A55C65" w:rsidRDefault="00A55C65">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A55C65" w:rsidRDefault="00A55C65" w:rsidP="00B90CC8">
      <w:pPr>
        <w:spacing w:line="288" w:lineRule="auto"/>
        <w:ind w:left="-908"/>
        <w:jc w:val="lowKashida"/>
        <w:rPr>
          <w:rFonts w:cs="Monotype Koufi"/>
          <w:b/>
          <w:bCs/>
          <w:sz w:val="36"/>
          <w:szCs w:val="36"/>
          <w:u w:val="single"/>
          <w:rtl/>
        </w:rPr>
      </w:pPr>
      <w:r>
        <w:rPr>
          <w:rFonts w:cs="Monotype Koufi" w:hint="cs"/>
          <w:b/>
          <w:bCs/>
          <w:sz w:val="36"/>
          <w:szCs w:val="36"/>
          <w:u w:val="single"/>
          <w:rtl/>
        </w:rPr>
        <w:lastRenderedPageBreak/>
        <w:t xml:space="preserve">الكوادر التدريبية: </w:t>
      </w:r>
    </w:p>
    <w:p w:rsidR="00A55C65" w:rsidRPr="00A55C65" w:rsidRDefault="00A55C65" w:rsidP="00B90CC8">
      <w:pPr>
        <w:spacing w:line="288" w:lineRule="auto"/>
        <w:ind w:left="-908"/>
        <w:jc w:val="lowKashida"/>
        <w:rPr>
          <w:rFonts w:cs="Monotype Koufi"/>
          <w:b/>
          <w:bCs/>
          <w:sz w:val="36"/>
          <w:szCs w:val="36"/>
          <w:u w:val="single"/>
          <w:rtl/>
          <w:lang w:bidi="ar-EG"/>
        </w:rPr>
      </w:pPr>
      <w:r w:rsidRPr="00A55C65">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Pr="00B90CC8">
        <w:rPr>
          <w:rFonts w:ascii="Simplified Arabic" w:hAnsi="Simplified Arabic" w:cs="Simplified Arabic" w:hint="cs"/>
          <w:b/>
          <w:bCs/>
          <w:sz w:val="28"/>
          <w:szCs w:val="28"/>
          <w:u w:val="single"/>
          <w:rtl/>
        </w:rPr>
        <w:t>المدربون</w:t>
      </w:r>
      <w:r w:rsidRPr="00A55C65">
        <w:rPr>
          <w:rFonts w:ascii="Simplified Arabic" w:hAnsi="Simplified Arabic" w:cs="Simplified Arabic" w:hint="cs"/>
          <w:b/>
          <w:bCs/>
          <w:sz w:val="28"/>
          <w:szCs w:val="28"/>
          <w:rtl/>
        </w:rPr>
        <w:t xml:space="preserve">: </w:t>
      </w:r>
    </w:p>
    <w:p w:rsidR="00A55C65" w:rsidRPr="00A55C65" w:rsidRDefault="00A55C65" w:rsidP="00B90CC8">
      <w:pPr>
        <w:spacing w:line="288" w:lineRule="auto"/>
        <w:jc w:val="lowKashida"/>
        <w:rPr>
          <w:rFonts w:ascii="Simplified Arabic" w:hAnsi="Simplified Arabic" w:cs="Simplified Arabic"/>
          <w:b/>
          <w:bCs/>
          <w:sz w:val="28"/>
          <w:szCs w:val="28"/>
          <w:rtl/>
        </w:rPr>
      </w:pPr>
      <w:r w:rsidRPr="00A55C65">
        <w:rPr>
          <w:rFonts w:ascii="Simplified Arabic" w:hAnsi="Simplified Arabic" w:cs="Simplified Arabic" w:hint="cs"/>
          <w:b/>
          <w:bCs/>
          <w:sz w:val="28"/>
          <w:szCs w:val="28"/>
          <w:rtl/>
        </w:rPr>
        <w:t xml:space="preserve">لكي يحقق المدرب نجاحاً في التدريب يجب أن يمتلك مجموعة من السلوكيات </w:t>
      </w:r>
      <w:r w:rsidR="00B90CC8">
        <w:rPr>
          <w:rFonts w:ascii="Simplified Arabic" w:hAnsi="Simplified Arabic" w:cs="Simplified Arabic"/>
          <w:b/>
          <w:bCs/>
          <w:sz w:val="28"/>
          <w:szCs w:val="28"/>
          <w:rtl/>
        </w:rPr>
        <w:br/>
      </w:r>
      <w:r w:rsidRPr="00A55C65">
        <w:rPr>
          <w:rFonts w:ascii="Simplified Arabic" w:hAnsi="Simplified Arabic" w:cs="Simplified Arabic" w:hint="cs"/>
          <w:b/>
          <w:bCs/>
          <w:sz w:val="28"/>
          <w:szCs w:val="28"/>
          <w:rtl/>
        </w:rPr>
        <w:t xml:space="preserve">والخصائص منها : </w:t>
      </w:r>
    </w:p>
    <w:p w:rsidR="00A55C65" w:rsidRPr="00A55C65" w:rsidRDefault="00A55C65" w:rsidP="00B90CC8">
      <w:pPr>
        <w:spacing w:line="288" w:lineRule="auto"/>
        <w:ind w:left="-908" w:firstLine="908"/>
        <w:jc w:val="lowKashida"/>
        <w:rPr>
          <w:rFonts w:ascii="Simplified Arabic" w:hAnsi="Simplified Arabic" w:cs="Simplified Arabic"/>
          <w:b/>
          <w:bCs/>
          <w:sz w:val="28"/>
          <w:szCs w:val="28"/>
          <w:rtl/>
        </w:rPr>
      </w:pPr>
      <w:r w:rsidRPr="00A55C65">
        <w:rPr>
          <w:rFonts w:ascii="Simplified Arabic" w:hAnsi="Simplified Arabic" w:cs="Simplified Arabic" w:hint="cs"/>
          <w:b/>
          <w:bCs/>
          <w:sz w:val="28"/>
          <w:szCs w:val="28"/>
          <w:rtl/>
        </w:rPr>
        <w:t xml:space="preserve">أ- </w:t>
      </w:r>
      <w:r w:rsidR="00B90CC8">
        <w:rPr>
          <w:rFonts w:ascii="Simplified Arabic" w:hAnsi="Simplified Arabic" w:cs="Simplified Arabic" w:hint="cs"/>
          <w:b/>
          <w:bCs/>
          <w:sz w:val="28"/>
          <w:szCs w:val="28"/>
          <w:rtl/>
        </w:rPr>
        <w:tab/>
      </w:r>
      <w:r w:rsidRPr="00A55C65">
        <w:rPr>
          <w:rFonts w:ascii="Simplified Arabic" w:hAnsi="Simplified Arabic" w:cs="Simplified Arabic" w:hint="cs"/>
          <w:b/>
          <w:bCs/>
          <w:sz w:val="28"/>
          <w:szCs w:val="28"/>
          <w:rtl/>
        </w:rPr>
        <w:t xml:space="preserve">رغبته في التدريب، وتقبل المتدربين والعمل المتخصص. </w:t>
      </w:r>
    </w:p>
    <w:p w:rsidR="00A55C65" w:rsidRPr="00A55C65" w:rsidRDefault="00A55C65" w:rsidP="00B90CC8">
      <w:pPr>
        <w:spacing w:line="288" w:lineRule="auto"/>
        <w:ind w:left="-908" w:firstLine="908"/>
        <w:jc w:val="lowKashida"/>
        <w:rPr>
          <w:rFonts w:ascii="Simplified Arabic" w:hAnsi="Simplified Arabic" w:cs="Simplified Arabic"/>
          <w:b/>
          <w:bCs/>
          <w:sz w:val="28"/>
          <w:szCs w:val="28"/>
          <w:rtl/>
        </w:rPr>
      </w:pPr>
      <w:r w:rsidRPr="00A55C65">
        <w:rPr>
          <w:rFonts w:ascii="Simplified Arabic" w:hAnsi="Simplified Arabic" w:cs="Simplified Arabic" w:hint="cs"/>
          <w:b/>
          <w:bCs/>
          <w:sz w:val="28"/>
          <w:szCs w:val="28"/>
          <w:rtl/>
        </w:rPr>
        <w:t xml:space="preserve">ب- </w:t>
      </w:r>
      <w:r w:rsidR="00B90CC8">
        <w:rPr>
          <w:rFonts w:ascii="Simplified Arabic" w:hAnsi="Simplified Arabic" w:cs="Simplified Arabic" w:hint="cs"/>
          <w:b/>
          <w:bCs/>
          <w:sz w:val="28"/>
          <w:szCs w:val="28"/>
          <w:rtl/>
        </w:rPr>
        <w:tab/>
      </w:r>
      <w:r w:rsidRPr="00A55C65">
        <w:rPr>
          <w:rFonts w:ascii="Simplified Arabic" w:hAnsi="Simplified Arabic" w:cs="Simplified Arabic" w:hint="cs"/>
          <w:b/>
          <w:bCs/>
          <w:sz w:val="28"/>
          <w:szCs w:val="28"/>
          <w:rtl/>
        </w:rPr>
        <w:t>معرفة المدرب بقدراته وقدرات ومستويات متدربيه واحتياج المؤسسة الفعلي.</w:t>
      </w:r>
    </w:p>
    <w:p w:rsidR="00A55C65" w:rsidRPr="00A55C65" w:rsidRDefault="00A55C65" w:rsidP="00B90CC8">
      <w:pPr>
        <w:spacing w:line="288" w:lineRule="auto"/>
        <w:ind w:left="-908" w:firstLine="908"/>
        <w:jc w:val="lowKashida"/>
        <w:rPr>
          <w:rFonts w:ascii="Simplified Arabic" w:hAnsi="Simplified Arabic" w:cs="Simplified Arabic"/>
          <w:b/>
          <w:bCs/>
          <w:sz w:val="28"/>
          <w:szCs w:val="28"/>
          <w:rtl/>
        </w:rPr>
      </w:pPr>
      <w:r w:rsidRPr="00A55C65">
        <w:rPr>
          <w:rFonts w:ascii="Simplified Arabic" w:hAnsi="Simplified Arabic" w:cs="Simplified Arabic" w:hint="cs"/>
          <w:b/>
          <w:bCs/>
          <w:sz w:val="28"/>
          <w:szCs w:val="28"/>
          <w:rtl/>
        </w:rPr>
        <w:t xml:space="preserve">ج- </w:t>
      </w:r>
      <w:r w:rsidR="00B90CC8">
        <w:rPr>
          <w:rFonts w:ascii="Simplified Arabic" w:hAnsi="Simplified Arabic" w:cs="Simplified Arabic" w:hint="cs"/>
          <w:b/>
          <w:bCs/>
          <w:sz w:val="28"/>
          <w:szCs w:val="28"/>
          <w:rtl/>
        </w:rPr>
        <w:tab/>
      </w:r>
      <w:r w:rsidRPr="00A55C65">
        <w:rPr>
          <w:rFonts w:ascii="Simplified Arabic" w:hAnsi="Simplified Arabic" w:cs="Simplified Arabic" w:hint="cs"/>
          <w:b/>
          <w:bCs/>
          <w:sz w:val="28"/>
          <w:szCs w:val="28"/>
          <w:rtl/>
        </w:rPr>
        <w:t xml:space="preserve">التمكن من المادة التدريبية وبنائها وبخاصة للمدير وأعضاء هيئة التدريب. </w:t>
      </w:r>
    </w:p>
    <w:p w:rsidR="00A55C65" w:rsidRPr="00A55C65" w:rsidRDefault="00A55C65" w:rsidP="00B90CC8">
      <w:pPr>
        <w:spacing w:line="288" w:lineRule="auto"/>
        <w:ind w:left="-908" w:firstLine="908"/>
        <w:jc w:val="lowKashida"/>
        <w:rPr>
          <w:rFonts w:ascii="Simplified Arabic" w:hAnsi="Simplified Arabic" w:cs="Simplified Arabic"/>
          <w:b/>
          <w:bCs/>
          <w:sz w:val="28"/>
          <w:szCs w:val="28"/>
          <w:rtl/>
        </w:rPr>
      </w:pPr>
      <w:r w:rsidRPr="00A55C65">
        <w:rPr>
          <w:rFonts w:ascii="Simplified Arabic" w:hAnsi="Simplified Arabic" w:cs="Simplified Arabic" w:hint="cs"/>
          <w:b/>
          <w:bCs/>
          <w:sz w:val="28"/>
          <w:szCs w:val="28"/>
          <w:rtl/>
        </w:rPr>
        <w:t xml:space="preserve">د- </w:t>
      </w:r>
      <w:r w:rsidR="00B90CC8">
        <w:rPr>
          <w:rFonts w:ascii="Simplified Arabic" w:hAnsi="Simplified Arabic" w:cs="Simplified Arabic" w:hint="cs"/>
          <w:b/>
          <w:bCs/>
          <w:sz w:val="28"/>
          <w:szCs w:val="28"/>
          <w:rtl/>
        </w:rPr>
        <w:tab/>
      </w:r>
      <w:r w:rsidRPr="00A55C65">
        <w:rPr>
          <w:rFonts w:ascii="Simplified Arabic" w:hAnsi="Simplified Arabic" w:cs="Simplified Arabic" w:hint="cs"/>
          <w:b/>
          <w:bCs/>
          <w:sz w:val="28"/>
          <w:szCs w:val="28"/>
          <w:rtl/>
        </w:rPr>
        <w:t xml:space="preserve">المعرفة الدقيقة بالميدان وواقعه ومشكلاته وظروفه المادية والبشرية. </w:t>
      </w:r>
    </w:p>
    <w:p w:rsidR="00A55C65" w:rsidRPr="00A55C65" w:rsidRDefault="00A55C65" w:rsidP="00B90CC8">
      <w:pPr>
        <w:spacing w:line="288" w:lineRule="auto"/>
        <w:ind w:left="720" w:hanging="720"/>
        <w:jc w:val="lowKashida"/>
        <w:rPr>
          <w:rFonts w:ascii="Simplified Arabic" w:hAnsi="Simplified Arabic" w:cs="Simplified Arabic"/>
          <w:b/>
          <w:bCs/>
          <w:sz w:val="28"/>
          <w:szCs w:val="28"/>
          <w:rtl/>
        </w:rPr>
      </w:pPr>
      <w:r w:rsidRPr="00A55C65">
        <w:rPr>
          <w:rFonts w:ascii="Simplified Arabic" w:hAnsi="Simplified Arabic" w:cs="Simplified Arabic" w:hint="cs"/>
          <w:b/>
          <w:bCs/>
          <w:sz w:val="28"/>
          <w:szCs w:val="28"/>
          <w:rtl/>
        </w:rPr>
        <w:t xml:space="preserve">هـ- </w:t>
      </w:r>
      <w:r w:rsidR="00B90CC8">
        <w:rPr>
          <w:rFonts w:ascii="Simplified Arabic" w:hAnsi="Simplified Arabic" w:cs="Simplified Arabic" w:hint="cs"/>
          <w:b/>
          <w:bCs/>
          <w:sz w:val="28"/>
          <w:szCs w:val="28"/>
          <w:rtl/>
        </w:rPr>
        <w:tab/>
      </w:r>
      <w:r w:rsidRPr="00A55C65">
        <w:rPr>
          <w:rFonts w:ascii="Simplified Arabic" w:hAnsi="Simplified Arabic" w:cs="Simplified Arabic" w:hint="cs"/>
          <w:b/>
          <w:bCs/>
          <w:sz w:val="28"/>
          <w:szCs w:val="28"/>
          <w:rtl/>
        </w:rPr>
        <w:t xml:space="preserve">قدرته على الاتصال مع الآخرين والتخطيط للبرنامج التدريبي، وتقبل آراء المتدربين، وتعديل بعض الاتجاهات والأفكار السلبية لديهم، وتعزيزهم في الوقت المناسب، والتميز في إدارة المجموعات ومتابعتها، وتنويع أساليب التدريب، وتوظيف التقنية الحديثة في التدريب، والتفاعل الهادف في الأنشطة مع المتدربين وإعطاء تصور عن التدريب. </w:t>
      </w:r>
    </w:p>
    <w:p w:rsidR="00A55C65" w:rsidRPr="00F83B4D" w:rsidRDefault="00A55C65" w:rsidP="00B90CC8">
      <w:pPr>
        <w:pStyle w:val="1"/>
        <w:spacing w:line="288" w:lineRule="auto"/>
        <w:rPr>
          <w:rFonts w:cs="Traditional Arabic"/>
          <w:b w:val="0"/>
          <w:bCs/>
          <w:color w:val="800000"/>
          <w:sz w:val="36"/>
          <w:rtl/>
        </w:rPr>
      </w:pPr>
      <w:r w:rsidRPr="00F83B4D">
        <w:rPr>
          <w:rFonts w:cs="Traditional Arabic" w:hint="cs"/>
          <w:b w:val="0"/>
          <w:bCs/>
          <w:color w:val="800000"/>
          <w:sz w:val="36"/>
          <w:rtl/>
        </w:rPr>
        <w:t xml:space="preserve">اختيار المدربين: </w:t>
      </w:r>
    </w:p>
    <w:p w:rsidR="00A55C65" w:rsidRPr="00B90CC8" w:rsidRDefault="00A55C65" w:rsidP="00B90CC8">
      <w:pPr>
        <w:spacing w:line="288" w:lineRule="auto"/>
        <w:jc w:val="lowKashida"/>
        <w:rPr>
          <w:rFonts w:ascii="Simplified Arabic" w:hAnsi="Simplified Arabic" w:cs="Simplified Arabic"/>
          <w:b/>
          <w:bCs/>
          <w:sz w:val="28"/>
          <w:szCs w:val="28"/>
          <w:rtl/>
        </w:rPr>
      </w:pPr>
      <w:r w:rsidRPr="00B90CC8">
        <w:rPr>
          <w:rFonts w:ascii="Simplified Arabic" w:hAnsi="Simplified Arabic" w:cs="Simplified Arabic" w:hint="cs"/>
          <w:b/>
          <w:bCs/>
          <w:sz w:val="28"/>
          <w:szCs w:val="28"/>
          <w:rtl/>
        </w:rPr>
        <w:t xml:space="preserve">أما عن اختيار المدربين فيمكن أن يرشح المدرب اعتماداً على قدراته وتميزه في عمله، </w:t>
      </w:r>
      <w:r w:rsidR="00B90CC8">
        <w:rPr>
          <w:rFonts w:ascii="Simplified Arabic" w:hAnsi="Simplified Arabic" w:cs="Simplified Arabic"/>
          <w:b/>
          <w:bCs/>
          <w:sz w:val="28"/>
          <w:szCs w:val="28"/>
          <w:rtl/>
        </w:rPr>
        <w:br/>
      </w:r>
      <w:r w:rsidRPr="00B90CC8">
        <w:rPr>
          <w:rFonts w:ascii="Simplified Arabic" w:hAnsi="Simplified Arabic" w:cs="Simplified Arabic" w:hint="cs"/>
          <w:b/>
          <w:bCs/>
          <w:sz w:val="28"/>
          <w:szCs w:val="28"/>
          <w:rtl/>
        </w:rPr>
        <w:t xml:space="preserve">أو اعتماداً على ترشيح إدارته أو مؤسسته، أو العلاقات الشخصية في بعض الأحيان. </w:t>
      </w:r>
    </w:p>
    <w:p w:rsidR="00A55C65" w:rsidRPr="00B90CC8" w:rsidRDefault="00A55C65" w:rsidP="00B90CC8">
      <w:pPr>
        <w:spacing w:line="288" w:lineRule="auto"/>
        <w:jc w:val="lowKashida"/>
        <w:rPr>
          <w:rFonts w:ascii="Simplified Arabic" w:hAnsi="Simplified Arabic" w:cs="Simplified Arabic"/>
          <w:b/>
          <w:bCs/>
          <w:sz w:val="28"/>
          <w:szCs w:val="28"/>
          <w:rtl/>
        </w:rPr>
      </w:pPr>
      <w:r w:rsidRPr="00B90CC8">
        <w:rPr>
          <w:rFonts w:ascii="Simplified Arabic" w:hAnsi="Simplified Arabic" w:cs="Simplified Arabic" w:hint="cs"/>
          <w:b/>
          <w:bCs/>
          <w:sz w:val="28"/>
          <w:szCs w:val="28"/>
          <w:rtl/>
        </w:rPr>
        <w:t>وتستخدم بعض الوسائل لذلك مثل المقابلة الشخصية والسيرة الذاتية وغيرها من أدوات، ويحدد عدد المدربين حسب البرنامج التدريبي.</w:t>
      </w:r>
    </w:p>
    <w:p w:rsidR="00A55C65" w:rsidRPr="00B90CC8" w:rsidRDefault="00A55C65" w:rsidP="00B90CC8">
      <w:pPr>
        <w:spacing w:line="288" w:lineRule="auto"/>
        <w:ind w:left="-908"/>
        <w:jc w:val="lowKashida"/>
        <w:rPr>
          <w:rFonts w:ascii="Simplified Arabic" w:hAnsi="Simplified Arabic" w:cs="Simplified Arabic"/>
          <w:b/>
          <w:bCs/>
          <w:sz w:val="28"/>
          <w:szCs w:val="28"/>
        </w:rPr>
      </w:pPr>
      <w:r w:rsidRPr="00B90CC8">
        <w:rPr>
          <w:rFonts w:ascii="Simplified Arabic" w:hAnsi="Simplified Arabic" w:cs="Simplified Arabic" w:hint="cs"/>
          <w:b/>
          <w:bCs/>
          <w:sz w:val="28"/>
          <w:szCs w:val="28"/>
          <w:rtl/>
        </w:rPr>
        <w:t xml:space="preserve">2- </w:t>
      </w:r>
      <w:r w:rsidR="00B90CC8">
        <w:rPr>
          <w:rFonts w:ascii="Simplified Arabic" w:hAnsi="Simplified Arabic" w:cs="Simplified Arabic" w:hint="cs"/>
          <w:b/>
          <w:bCs/>
          <w:sz w:val="28"/>
          <w:szCs w:val="28"/>
          <w:rtl/>
        </w:rPr>
        <w:tab/>
      </w:r>
      <w:r w:rsidRPr="00B90CC8">
        <w:rPr>
          <w:rFonts w:ascii="Simplified Arabic" w:hAnsi="Simplified Arabic" w:cs="Simplified Arabic" w:hint="cs"/>
          <w:b/>
          <w:bCs/>
          <w:sz w:val="28"/>
          <w:szCs w:val="28"/>
          <w:rtl/>
        </w:rPr>
        <w:t xml:space="preserve">الخبراء ومستشارو التدريب. </w:t>
      </w:r>
    </w:p>
    <w:p w:rsidR="00A55C65" w:rsidRPr="00B90CC8" w:rsidRDefault="00B90CC8" w:rsidP="00B90CC8">
      <w:pPr>
        <w:spacing w:line="288" w:lineRule="auto"/>
        <w:ind w:left="-90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A55C65" w:rsidRPr="00B90CC8">
        <w:rPr>
          <w:rFonts w:ascii="Simplified Arabic" w:hAnsi="Simplified Arabic" w:cs="Simplified Arabic" w:hint="cs"/>
          <w:b/>
          <w:bCs/>
          <w:sz w:val="28"/>
          <w:szCs w:val="28"/>
          <w:rtl/>
        </w:rPr>
        <w:t xml:space="preserve">الكوادر الفنية اللازمة للتدريب. </w:t>
      </w:r>
    </w:p>
    <w:p w:rsidR="00A55C65" w:rsidRPr="00B90CC8" w:rsidRDefault="00B90CC8" w:rsidP="00B90CC8">
      <w:pPr>
        <w:spacing w:line="288"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A55C65" w:rsidRPr="00B90CC8">
        <w:rPr>
          <w:rFonts w:ascii="Simplified Arabic" w:hAnsi="Simplified Arabic" w:cs="Simplified Arabic" w:hint="cs"/>
          <w:b/>
          <w:bCs/>
          <w:sz w:val="28"/>
          <w:szCs w:val="28"/>
          <w:rtl/>
        </w:rPr>
        <w:t xml:space="preserve">الخدمات المساندة. </w:t>
      </w:r>
    </w:p>
    <w:p w:rsidR="00134717" w:rsidRDefault="00134717" w:rsidP="00134717">
      <w:pPr>
        <w:spacing w:line="288" w:lineRule="auto"/>
        <w:ind w:left="-908"/>
        <w:jc w:val="center"/>
        <w:rPr>
          <w:rFonts w:cs="Monotype Koufi"/>
          <w:b/>
          <w:bCs/>
          <w:sz w:val="36"/>
          <w:szCs w:val="36"/>
          <w:u w:val="single"/>
          <w:rtl/>
        </w:rPr>
      </w:pPr>
      <w:r w:rsidRPr="00134717">
        <w:rPr>
          <w:rFonts w:cs="Monotype Koufi" w:hint="eastAsia"/>
          <w:b/>
          <w:bCs/>
          <w:sz w:val="36"/>
          <w:szCs w:val="36"/>
          <w:u w:val="single"/>
          <w:rtl/>
        </w:rPr>
        <w:lastRenderedPageBreak/>
        <w:t>إرشادات</w:t>
      </w:r>
      <w:r w:rsidRPr="00134717">
        <w:rPr>
          <w:rFonts w:cs="Monotype Koufi"/>
          <w:b/>
          <w:bCs/>
          <w:sz w:val="36"/>
          <w:szCs w:val="36"/>
          <w:u w:val="single"/>
          <w:rtl/>
        </w:rPr>
        <w:t xml:space="preserve"> </w:t>
      </w:r>
      <w:r w:rsidRPr="00134717">
        <w:rPr>
          <w:rFonts w:cs="Monotype Koufi" w:hint="eastAsia"/>
          <w:b/>
          <w:bCs/>
          <w:sz w:val="36"/>
          <w:szCs w:val="36"/>
          <w:u w:val="single"/>
          <w:rtl/>
        </w:rPr>
        <w:t>عامة</w:t>
      </w:r>
      <w:r w:rsidRPr="00134717">
        <w:rPr>
          <w:rFonts w:cs="Monotype Koufi"/>
          <w:b/>
          <w:bCs/>
          <w:sz w:val="36"/>
          <w:szCs w:val="36"/>
          <w:u w:val="single"/>
          <w:rtl/>
        </w:rPr>
        <w:t xml:space="preserve"> </w:t>
      </w:r>
      <w:r w:rsidRPr="00134717">
        <w:rPr>
          <w:rFonts w:cs="Monotype Koufi" w:hint="eastAsia"/>
          <w:b/>
          <w:bCs/>
          <w:sz w:val="36"/>
          <w:szCs w:val="36"/>
          <w:u w:val="single"/>
          <w:rtl/>
        </w:rPr>
        <w:t>لاستخدام</w:t>
      </w:r>
      <w:r w:rsidRPr="00134717">
        <w:rPr>
          <w:rFonts w:cs="Monotype Koufi"/>
          <w:b/>
          <w:bCs/>
          <w:sz w:val="36"/>
          <w:szCs w:val="36"/>
          <w:u w:val="single"/>
          <w:rtl/>
        </w:rPr>
        <w:t xml:space="preserve"> </w:t>
      </w:r>
      <w:r w:rsidRPr="00134717">
        <w:rPr>
          <w:rFonts w:cs="Monotype Koufi" w:hint="eastAsia"/>
          <w:b/>
          <w:bCs/>
          <w:sz w:val="36"/>
          <w:szCs w:val="36"/>
          <w:u w:val="single"/>
          <w:rtl/>
        </w:rPr>
        <w:t>الحقيبة</w:t>
      </w:r>
    </w:p>
    <w:p w:rsidR="00CF4524" w:rsidRPr="00CF4524" w:rsidRDefault="00CF4524" w:rsidP="00CF4524">
      <w:pPr>
        <w:spacing w:line="288" w:lineRule="auto"/>
        <w:ind w:left="-908"/>
        <w:rPr>
          <w:rFonts w:ascii="Simplified Arabic" w:hAnsi="Simplified Arabic" w:cs="Simplified Arabic"/>
          <w:b/>
          <w:bCs/>
          <w:sz w:val="32"/>
          <w:szCs w:val="32"/>
          <w:rtl/>
        </w:rPr>
      </w:pPr>
      <w:r w:rsidRPr="00CF4524">
        <w:rPr>
          <w:rFonts w:ascii="Simplified Arabic" w:hAnsi="Simplified Arabic" w:cs="Simplified Arabic" w:hint="eastAsia"/>
          <w:b/>
          <w:bCs/>
          <w:sz w:val="32"/>
          <w:szCs w:val="32"/>
          <w:rtl/>
        </w:rPr>
        <w:t>لاستخدام</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الحقيبة</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على</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نحو</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فعال</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يتوقع</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من</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المدرب</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القيام</w:t>
      </w:r>
      <w:r w:rsidRPr="00CF4524">
        <w:rPr>
          <w:rFonts w:ascii="Simplified Arabic" w:hAnsi="Simplified Arabic" w:cs="Simplified Arabic"/>
          <w:b/>
          <w:bCs/>
          <w:sz w:val="32"/>
          <w:szCs w:val="32"/>
          <w:rtl/>
        </w:rPr>
        <w:t xml:space="preserve"> </w:t>
      </w:r>
      <w:r w:rsidRPr="00CF4524">
        <w:rPr>
          <w:rFonts w:ascii="Simplified Arabic" w:hAnsi="Simplified Arabic" w:cs="Simplified Arabic" w:hint="eastAsia"/>
          <w:b/>
          <w:bCs/>
          <w:sz w:val="32"/>
          <w:szCs w:val="32"/>
          <w:rtl/>
        </w:rPr>
        <w:t>بـ</w:t>
      </w:r>
      <w:r w:rsidRPr="00CF4524">
        <w:rPr>
          <w:rFonts w:ascii="Simplified Arabic" w:hAnsi="Simplified Arabic" w:cs="Simplified Arabic"/>
          <w:b/>
          <w:bCs/>
          <w:sz w:val="32"/>
          <w:szCs w:val="32"/>
          <w:rtl/>
        </w:rPr>
        <w:t>:</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tl/>
        </w:rPr>
      </w:pPr>
      <w:r w:rsidRPr="00CF4524">
        <w:rPr>
          <w:rFonts w:ascii="Simplified Arabic" w:hAnsi="Simplified Arabic" w:cs="Simplified Arabic" w:hint="cs"/>
          <w:b/>
          <w:bCs/>
          <w:sz w:val="28"/>
          <w:szCs w:val="28"/>
          <w:rtl/>
        </w:rPr>
        <w:t xml:space="preserve">قراءة أوراق عمل المتدرب والمدرب وخطة الجلسة التدريبية ومناقشة أهدافها ومبرراتها وإجراءات تنفيذها.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تجهيز المواد التدريبية اللازمة مسبقاً.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التأكد من جاهزية المكان المعد للجلسات التدريبية.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قيام المدرب بإثراء معرفته بموضوعات الجلسات التدريبية من خلال القراءة والاطلاع.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يوزع المدرب المتدربين على مجموعات من (3-5) أشخاص.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تعيين مقرر أو قائد لكل مجموعة.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توضيح أهداف الجلسة ومناقشتها مع المتدربين وتحديد المهام، وإعطاء تعليمات واضحة بشأن تنظيم العمل داخل المجموعات وخارجها.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التقيد بخطة تنفيذ الجلسة.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بعد تنفيذ النشاط يطلب من كل مجموعة تلخيص ما توصلت إليه وكتابته على أوراق </w:t>
      </w:r>
      <w:r w:rsidR="004517BB">
        <w:rPr>
          <w:rFonts w:ascii="Simplified Arabic" w:hAnsi="Simplified Arabic" w:cs="Simplified Arabic"/>
          <w:b/>
          <w:bCs/>
          <w:sz w:val="28"/>
          <w:szCs w:val="28"/>
          <w:rtl/>
        </w:rPr>
        <w:br/>
      </w:r>
      <w:r w:rsidRPr="00CF4524">
        <w:rPr>
          <w:rFonts w:ascii="Simplified Arabic" w:hAnsi="Simplified Arabic" w:cs="Simplified Arabic" w:hint="cs"/>
          <w:b/>
          <w:bCs/>
          <w:sz w:val="28"/>
          <w:szCs w:val="28"/>
          <w:rtl/>
        </w:rPr>
        <w:t xml:space="preserve">أو شفافيات لعرضه على باقي المجموعات.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Pr>
      </w:pPr>
      <w:r w:rsidRPr="00CF4524">
        <w:rPr>
          <w:rFonts w:ascii="Simplified Arabic" w:hAnsi="Simplified Arabic" w:cs="Simplified Arabic" w:hint="cs"/>
          <w:b/>
          <w:bCs/>
          <w:sz w:val="28"/>
          <w:szCs w:val="28"/>
          <w:rtl/>
        </w:rPr>
        <w:t xml:space="preserve">التجول بين المجموعات أثناء التنفيذ ومشاركتها العمل والتعليم . </w:t>
      </w:r>
    </w:p>
    <w:p w:rsidR="00134717" w:rsidRPr="00CF4524" w:rsidRDefault="00134717" w:rsidP="00BE1A4C">
      <w:pPr>
        <w:pStyle w:val="ListParagraph"/>
        <w:numPr>
          <w:ilvl w:val="0"/>
          <w:numId w:val="1"/>
        </w:numPr>
        <w:spacing w:line="288" w:lineRule="auto"/>
        <w:jc w:val="lowKashida"/>
        <w:rPr>
          <w:rFonts w:ascii="Simplified Arabic" w:hAnsi="Simplified Arabic" w:cs="Simplified Arabic"/>
          <w:b/>
          <w:bCs/>
          <w:sz w:val="28"/>
          <w:szCs w:val="28"/>
          <w:rtl/>
        </w:rPr>
      </w:pPr>
      <w:r w:rsidRPr="00CF4524">
        <w:rPr>
          <w:rFonts w:ascii="Simplified Arabic" w:hAnsi="Simplified Arabic" w:cs="Simplified Arabic" w:hint="cs"/>
          <w:b/>
          <w:bCs/>
          <w:sz w:val="28"/>
          <w:szCs w:val="28"/>
          <w:rtl/>
        </w:rPr>
        <w:t>توفير أوراق العمل والنشرات بشكل كافٍ لتوزيعها على المجموعات.</w:t>
      </w:r>
    </w:p>
    <w:p w:rsidR="00347488" w:rsidRDefault="00347488">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347488" w:rsidRPr="00347488" w:rsidRDefault="00347488" w:rsidP="00347488">
      <w:pPr>
        <w:spacing w:line="288" w:lineRule="auto"/>
        <w:ind w:left="-908"/>
        <w:jc w:val="center"/>
        <w:rPr>
          <w:rFonts w:cs="Monotype Koufi"/>
          <w:b/>
          <w:bCs/>
          <w:sz w:val="36"/>
          <w:szCs w:val="36"/>
          <w:u w:val="single"/>
          <w:rtl/>
        </w:rPr>
      </w:pPr>
      <w:r w:rsidRPr="00347488">
        <w:rPr>
          <w:rFonts w:cs="Monotype Koufi" w:hint="cs"/>
          <w:b/>
          <w:bCs/>
          <w:sz w:val="36"/>
          <w:szCs w:val="36"/>
          <w:u w:val="single"/>
          <w:rtl/>
        </w:rPr>
        <w:lastRenderedPageBreak/>
        <w:t>الأهداف العامة للحقيبة التدريبية</w:t>
      </w:r>
    </w:p>
    <w:p w:rsidR="00347488" w:rsidRPr="00347488" w:rsidRDefault="00347488" w:rsidP="00347488">
      <w:pPr>
        <w:spacing w:line="288" w:lineRule="auto"/>
        <w:ind w:left="-908"/>
        <w:jc w:val="lowKashida"/>
        <w:rPr>
          <w:rFonts w:ascii="Simplified Arabic" w:hAnsi="Simplified Arabic" w:cs="Simplified Arabic"/>
          <w:b/>
          <w:bCs/>
          <w:sz w:val="32"/>
          <w:szCs w:val="32"/>
          <w:u w:val="single"/>
          <w:rtl/>
        </w:rPr>
      </w:pPr>
      <w:r w:rsidRPr="00347488">
        <w:rPr>
          <w:rFonts w:ascii="Simplified Arabic" w:hAnsi="Simplified Arabic" w:cs="Simplified Arabic" w:hint="cs"/>
          <w:b/>
          <w:bCs/>
          <w:sz w:val="32"/>
          <w:szCs w:val="32"/>
          <w:u w:val="single"/>
          <w:rtl/>
        </w:rPr>
        <w:t xml:space="preserve">تهدف هذه الحقيبة التدريبية إلى تحقيق ما يلي: </w:t>
      </w:r>
    </w:p>
    <w:p w:rsidR="00347488" w:rsidRPr="00347488" w:rsidRDefault="00347488" w:rsidP="00BE1A4C">
      <w:pPr>
        <w:pStyle w:val="ListParagraph"/>
        <w:numPr>
          <w:ilvl w:val="0"/>
          <w:numId w:val="1"/>
        </w:numPr>
        <w:spacing w:line="288" w:lineRule="auto"/>
        <w:jc w:val="lowKashida"/>
        <w:rPr>
          <w:rFonts w:ascii="Simplified Arabic" w:hAnsi="Simplified Arabic" w:cs="Simplified Arabic"/>
          <w:b/>
          <w:bCs/>
          <w:sz w:val="28"/>
          <w:szCs w:val="28"/>
          <w:rtl/>
        </w:rPr>
      </w:pPr>
      <w:r w:rsidRPr="00347488">
        <w:rPr>
          <w:rFonts w:ascii="Simplified Arabic" w:hAnsi="Simplified Arabic" w:cs="Simplified Arabic" w:hint="cs"/>
          <w:b/>
          <w:bCs/>
          <w:sz w:val="28"/>
          <w:szCs w:val="28"/>
          <w:rtl/>
        </w:rPr>
        <w:t xml:space="preserve">إكساب المتدرب مهارة تحديد الأهداف العامة للتدريب وصياغتها. </w:t>
      </w:r>
    </w:p>
    <w:p w:rsidR="00347488" w:rsidRPr="00347488" w:rsidRDefault="00347488" w:rsidP="00BE1A4C">
      <w:pPr>
        <w:pStyle w:val="ListParagraph"/>
        <w:numPr>
          <w:ilvl w:val="0"/>
          <w:numId w:val="1"/>
        </w:numPr>
        <w:spacing w:line="288" w:lineRule="auto"/>
        <w:jc w:val="lowKashida"/>
        <w:rPr>
          <w:rFonts w:ascii="Simplified Arabic" w:hAnsi="Simplified Arabic" w:cs="Simplified Arabic"/>
          <w:b/>
          <w:bCs/>
          <w:sz w:val="28"/>
          <w:szCs w:val="28"/>
        </w:rPr>
      </w:pPr>
      <w:r w:rsidRPr="00347488">
        <w:rPr>
          <w:rFonts w:ascii="Simplified Arabic" w:hAnsi="Simplified Arabic" w:cs="Simplified Arabic" w:hint="cs"/>
          <w:b/>
          <w:bCs/>
          <w:sz w:val="28"/>
          <w:szCs w:val="28"/>
          <w:rtl/>
        </w:rPr>
        <w:t xml:space="preserve">إكساب المتدرب مهارة وضع الأهداف الخاصة للتدريب. </w:t>
      </w:r>
    </w:p>
    <w:p w:rsidR="00347488" w:rsidRPr="00347488" w:rsidRDefault="00347488" w:rsidP="00BE1A4C">
      <w:pPr>
        <w:pStyle w:val="ListParagraph"/>
        <w:numPr>
          <w:ilvl w:val="0"/>
          <w:numId w:val="1"/>
        </w:numPr>
        <w:spacing w:line="288" w:lineRule="auto"/>
        <w:jc w:val="lowKashida"/>
        <w:rPr>
          <w:rFonts w:ascii="Simplified Arabic" w:hAnsi="Simplified Arabic" w:cs="Simplified Arabic"/>
          <w:b/>
          <w:bCs/>
          <w:sz w:val="28"/>
          <w:szCs w:val="28"/>
        </w:rPr>
      </w:pPr>
      <w:r w:rsidRPr="00347488">
        <w:rPr>
          <w:rFonts w:ascii="Simplified Arabic" w:hAnsi="Simplified Arabic" w:cs="Simplified Arabic" w:hint="cs"/>
          <w:b/>
          <w:bCs/>
          <w:sz w:val="28"/>
          <w:szCs w:val="28"/>
          <w:rtl/>
        </w:rPr>
        <w:t xml:space="preserve">تنمية مهارة كتابة الأهداف التدريبية في الجوانب الثلاثة: المعرفي والمهاري والوجداني.  </w:t>
      </w:r>
    </w:p>
    <w:p w:rsidR="00347488" w:rsidRPr="00347488" w:rsidRDefault="00347488" w:rsidP="00BE1A4C">
      <w:pPr>
        <w:pStyle w:val="ListParagraph"/>
        <w:numPr>
          <w:ilvl w:val="0"/>
          <w:numId w:val="1"/>
        </w:numPr>
        <w:spacing w:line="288" w:lineRule="auto"/>
        <w:jc w:val="lowKashida"/>
        <w:rPr>
          <w:rFonts w:ascii="Simplified Arabic" w:hAnsi="Simplified Arabic" w:cs="Simplified Arabic"/>
          <w:b/>
          <w:bCs/>
          <w:sz w:val="28"/>
          <w:szCs w:val="28"/>
        </w:rPr>
      </w:pPr>
      <w:r w:rsidRPr="00347488">
        <w:rPr>
          <w:rFonts w:ascii="Simplified Arabic" w:hAnsi="Simplified Arabic" w:cs="Simplified Arabic" w:hint="cs"/>
          <w:b/>
          <w:bCs/>
          <w:sz w:val="28"/>
          <w:szCs w:val="28"/>
          <w:rtl/>
        </w:rPr>
        <w:t xml:space="preserve">إكساب المتدرب مهارة إعداد المحتوى التدريبي الجيد. </w:t>
      </w:r>
    </w:p>
    <w:p w:rsidR="00347488" w:rsidRPr="00347488" w:rsidRDefault="00347488" w:rsidP="00BE1A4C">
      <w:pPr>
        <w:pStyle w:val="ListParagraph"/>
        <w:numPr>
          <w:ilvl w:val="0"/>
          <w:numId w:val="1"/>
        </w:numPr>
        <w:spacing w:line="288" w:lineRule="auto"/>
        <w:jc w:val="lowKashida"/>
        <w:rPr>
          <w:rFonts w:ascii="Simplified Arabic" w:hAnsi="Simplified Arabic" w:cs="Simplified Arabic"/>
          <w:b/>
          <w:bCs/>
          <w:sz w:val="28"/>
          <w:szCs w:val="28"/>
        </w:rPr>
      </w:pPr>
      <w:r w:rsidRPr="00347488">
        <w:rPr>
          <w:rFonts w:ascii="Simplified Arabic" w:hAnsi="Simplified Arabic" w:cs="Simplified Arabic" w:hint="cs"/>
          <w:b/>
          <w:bCs/>
          <w:sz w:val="28"/>
          <w:szCs w:val="28"/>
          <w:rtl/>
        </w:rPr>
        <w:t xml:space="preserve">تنمية قدرة المتدرب على وضع هيكلة البرنامج التدريبي. </w:t>
      </w:r>
    </w:p>
    <w:p w:rsidR="00347488" w:rsidRPr="00347488" w:rsidRDefault="00347488" w:rsidP="00BE1A4C">
      <w:pPr>
        <w:pStyle w:val="ListParagraph"/>
        <w:numPr>
          <w:ilvl w:val="0"/>
          <w:numId w:val="1"/>
        </w:numPr>
        <w:spacing w:line="288" w:lineRule="auto"/>
        <w:jc w:val="lowKashida"/>
        <w:rPr>
          <w:rFonts w:ascii="Simplified Arabic" w:hAnsi="Simplified Arabic" w:cs="Simplified Arabic"/>
          <w:b/>
          <w:bCs/>
          <w:sz w:val="28"/>
          <w:szCs w:val="28"/>
        </w:rPr>
      </w:pPr>
      <w:r w:rsidRPr="00347488">
        <w:rPr>
          <w:rFonts w:ascii="Simplified Arabic" w:hAnsi="Simplified Arabic" w:cs="Simplified Arabic" w:hint="cs"/>
          <w:b/>
          <w:bCs/>
          <w:sz w:val="28"/>
          <w:szCs w:val="28"/>
          <w:rtl/>
        </w:rPr>
        <w:t xml:space="preserve">تمكين المتدرب من إعداد برنامج تدريبي. </w:t>
      </w:r>
    </w:p>
    <w:p w:rsidR="00347488" w:rsidRDefault="00347488" w:rsidP="00BE1A4C">
      <w:pPr>
        <w:pStyle w:val="ListParagraph"/>
        <w:numPr>
          <w:ilvl w:val="0"/>
          <w:numId w:val="1"/>
        </w:numPr>
        <w:spacing w:line="288" w:lineRule="auto"/>
        <w:jc w:val="lowKashida"/>
        <w:rPr>
          <w:rFonts w:ascii="Simplified Arabic" w:hAnsi="Simplified Arabic" w:cs="Simplified Arabic"/>
          <w:b/>
          <w:bCs/>
          <w:sz w:val="28"/>
          <w:szCs w:val="28"/>
        </w:rPr>
      </w:pPr>
      <w:r w:rsidRPr="00347488">
        <w:rPr>
          <w:rFonts w:ascii="Simplified Arabic" w:hAnsi="Simplified Arabic" w:cs="Simplified Arabic" w:hint="cs"/>
          <w:b/>
          <w:bCs/>
          <w:sz w:val="28"/>
          <w:szCs w:val="28"/>
          <w:rtl/>
        </w:rPr>
        <w:t>تنمية القدرات القيادية لدى المتدربين.</w:t>
      </w:r>
    </w:p>
    <w:p w:rsidR="001C7582" w:rsidRDefault="001C7582" w:rsidP="001C7582">
      <w:pPr>
        <w:spacing w:line="288" w:lineRule="auto"/>
        <w:jc w:val="lowKashida"/>
        <w:rPr>
          <w:rFonts w:ascii="Simplified Arabic" w:hAnsi="Simplified Arabic" w:cs="Simplified Arabic"/>
          <w:b/>
          <w:bCs/>
          <w:sz w:val="28"/>
          <w:szCs w:val="28"/>
          <w:rtl/>
        </w:rPr>
      </w:pPr>
    </w:p>
    <w:p w:rsidR="001C7582" w:rsidRDefault="001C7582" w:rsidP="001C7582">
      <w:pPr>
        <w:spacing w:line="288" w:lineRule="auto"/>
        <w:ind w:left="-908"/>
        <w:jc w:val="lowKashida"/>
        <w:rPr>
          <w:rFonts w:ascii="Simplified Arabic" w:hAnsi="Simplified Arabic" w:cs="Simplified Arabic"/>
          <w:b/>
          <w:bCs/>
          <w:sz w:val="32"/>
          <w:szCs w:val="32"/>
          <w:u w:val="single"/>
          <w:rtl/>
        </w:rPr>
      </w:pPr>
      <w:r w:rsidRPr="001C7582">
        <w:rPr>
          <w:rFonts w:ascii="Simplified Arabic" w:hAnsi="Simplified Arabic" w:cs="Simplified Arabic" w:hint="eastAsia"/>
          <w:b/>
          <w:bCs/>
          <w:sz w:val="32"/>
          <w:szCs w:val="32"/>
          <w:u w:val="single"/>
          <w:rtl/>
        </w:rPr>
        <w:t>إرشا</w:t>
      </w:r>
      <w:r w:rsidRPr="004517BB">
        <w:rPr>
          <w:rFonts w:ascii="Simplified Arabic" w:hAnsi="Simplified Arabic" w:cs="Simplified Arabic" w:hint="eastAsia"/>
          <w:b/>
          <w:bCs/>
          <w:sz w:val="32"/>
          <w:szCs w:val="32"/>
          <w:u w:val="single"/>
          <w:rtl/>
        </w:rPr>
        <w:t>دات</w:t>
      </w:r>
      <w:r w:rsidRPr="004517BB">
        <w:rPr>
          <w:rFonts w:ascii="Simplified Arabic" w:hAnsi="Simplified Arabic" w:cs="Simplified Arabic"/>
          <w:b/>
          <w:bCs/>
          <w:sz w:val="32"/>
          <w:szCs w:val="32"/>
          <w:u w:val="single"/>
          <w:rtl/>
        </w:rPr>
        <w:t xml:space="preserve"> </w:t>
      </w:r>
      <w:r w:rsidRPr="001C7582">
        <w:rPr>
          <w:rFonts w:ascii="Simplified Arabic" w:hAnsi="Simplified Arabic" w:cs="Simplified Arabic" w:hint="eastAsia"/>
          <w:b/>
          <w:bCs/>
          <w:sz w:val="32"/>
          <w:szCs w:val="32"/>
          <w:u w:val="single"/>
          <w:rtl/>
        </w:rPr>
        <w:t>خاصة</w:t>
      </w:r>
      <w:r w:rsidRPr="001C7582">
        <w:rPr>
          <w:rFonts w:ascii="Simplified Arabic" w:hAnsi="Simplified Arabic" w:cs="Simplified Arabic"/>
          <w:b/>
          <w:bCs/>
          <w:sz w:val="32"/>
          <w:szCs w:val="32"/>
          <w:u w:val="single"/>
          <w:rtl/>
        </w:rPr>
        <w:t xml:space="preserve"> </w:t>
      </w:r>
      <w:r w:rsidRPr="001C7582">
        <w:rPr>
          <w:rFonts w:ascii="Simplified Arabic" w:hAnsi="Simplified Arabic" w:cs="Simplified Arabic" w:hint="eastAsia"/>
          <w:b/>
          <w:bCs/>
          <w:sz w:val="32"/>
          <w:szCs w:val="32"/>
          <w:u w:val="single"/>
          <w:rtl/>
        </w:rPr>
        <w:t>بالجلسة</w:t>
      </w:r>
      <w:r w:rsidRPr="001C7582">
        <w:rPr>
          <w:rFonts w:ascii="Simplified Arabic" w:hAnsi="Simplified Arabic" w:cs="Simplified Arabic"/>
          <w:b/>
          <w:bCs/>
          <w:sz w:val="32"/>
          <w:szCs w:val="32"/>
          <w:u w:val="single"/>
          <w:rtl/>
        </w:rPr>
        <w:t xml:space="preserve"> </w:t>
      </w:r>
      <w:r w:rsidRPr="001C7582">
        <w:rPr>
          <w:rFonts w:ascii="Simplified Arabic" w:hAnsi="Simplified Arabic" w:cs="Simplified Arabic" w:hint="eastAsia"/>
          <w:b/>
          <w:bCs/>
          <w:sz w:val="32"/>
          <w:szCs w:val="32"/>
          <w:u w:val="single"/>
          <w:rtl/>
        </w:rPr>
        <w:t>التدريبية</w:t>
      </w:r>
      <w:r>
        <w:rPr>
          <w:rFonts w:ascii="Simplified Arabic" w:hAnsi="Simplified Arabic" w:cs="Simplified Arabic" w:hint="cs"/>
          <w:b/>
          <w:bCs/>
          <w:sz w:val="32"/>
          <w:szCs w:val="32"/>
          <w:u w:val="single"/>
          <w:rtl/>
        </w:rPr>
        <w:t xml:space="preserve">: </w:t>
      </w:r>
    </w:p>
    <w:p w:rsidR="001C7582" w:rsidRPr="001C7582" w:rsidRDefault="001C7582" w:rsidP="001C7582">
      <w:pPr>
        <w:spacing w:line="288" w:lineRule="auto"/>
        <w:ind w:left="-908"/>
        <w:jc w:val="lowKashida"/>
        <w:rPr>
          <w:rFonts w:ascii="Simplified Arabic" w:hAnsi="Simplified Arabic" w:cs="Simplified Arabic"/>
          <w:b/>
          <w:bCs/>
          <w:sz w:val="32"/>
          <w:szCs w:val="32"/>
          <w:u w:val="single"/>
          <w:rtl/>
        </w:rPr>
      </w:pPr>
      <w:r w:rsidRPr="001C7582">
        <w:rPr>
          <w:rFonts w:ascii="Simplified Arabic" w:hAnsi="Simplified Arabic" w:cs="Simplified Arabic" w:hint="cs"/>
          <w:b/>
          <w:bCs/>
          <w:sz w:val="28"/>
          <w:szCs w:val="28"/>
          <w:rtl/>
        </w:rPr>
        <w:t xml:space="preserve">من المتوقع أثناء الجلسة التدريبية أن يحرص المدرب على: </w:t>
      </w:r>
    </w:p>
    <w:p w:rsidR="001C7582" w:rsidRPr="001C7582" w:rsidRDefault="001C7582" w:rsidP="00BE1A4C">
      <w:pPr>
        <w:pStyle w:val="ListParagraph"/>
        <w:numPr>
          <w:ilvl w:val="0"/>
          <w:numId w:val="1"/>
        </w:numPr>
        <w:spacing w:line="288" w:lineRule="auto"/>
        <w:jc w:val="lowKashida"/>
        <w:rPr>
          <w:rFonts w:ascii="Simplified Arabic" w:hAnsi="Simplified Arabic" w:cs="Simplified Arabic"/>
          <w:b/>
          <w:bCs/>
          <w:sz w:val="28"/>
          <w:szCs w:val="28"/>
          <w:rtl/>
        </w:rPr>
      </w:pPr>
      <w:r w:rsidRPr="001C7582">
        <w:rPr>
          <w:rFonts w:ascii="Simplified Arabic" w:hAnsi="Simplified Arabic" w:cs="Simplified Arabic" w:hint="cs"/>
          <w:b/>
          <w:bCs/>
          <w:sz w:val="28"/>
          <w:szCs w:val="28"/>
          <w:rtl/>
        </w:rPr>
        <w:t xml:space="preserve"> تلخيص الآراء المهمة للمجموعات. </w:t>
      </w:r>
    </w:p>
    <w:p w:rsidR="001C7582" w:rsidRPr="001C7582" w:rsidRDefault="001C7582" w:rsidP="00BE1A4C">
      <w:pPr>
        <w:pStyle w:val="ListParagraph"/>
        <w:numPr>
          <w:ilvl w:val="0"/>
          <w:numId w:val="1"/>
        </w:numPr>
        <w:spacing w:line="288" w:lineRule="auto"/>
        <w:jc w:val="lowKashida"/>
        <w:rPr>
          <w:rFonts w:ascii="Simplified Arabic" w:hAnsi="Simplified Arabic" w:cs="Simplified Arabic"/>
          <w:b/>
          <w:bCs/>
          <w:sz w:val="28"/>
          <w:szCs w:val="28"/>
        </w:rPr>
      </w:pPr>
      <w:r w:rsidRPr="001C7582">
        <w:rPr>
          <w:rFonts w:ascii="Simplified Arabic" w:hAnsi="Simplified Arabic" w:cs="Simplified Arabic" w:hint="cs"/>
          <w:b/>
          <w:bCs/>
          <w:sz w:val="28"/>
          <w:szCs w:val="28"/>
          <w:rtl/>
        </w:rPr>
        <w:t xml:space="preserve"> السماح للمتدربين بالتعبير عن أفكارهم. </w:t>
      </w:r>
    </w:p>
    <w:p w:rsidR="001C7582" w:rsidRPr="001C7582" w:rsidRDefault="001C7582" w:rsidP="00BE1A4C">
      <w:pPr>
        <w:pStyle w:val="ListParagraph"/>
        <w:numPr>
          <w:ilvl w:val="0"/>
          <w:numId w:val="1"/>
        </w:numPr>
        <w:spacing w:line="288" w:lineRule="auto"/>
        <w:jc w:val="lowKashida"/>
        <w:rPr>
          <w:rFonts w:ascii="Simplified Arabic" w:hAnsi="Simplified Arabic" w:cs="Simplified Arabic"/>
          <w:b/>
          <w:bCs/>
          <w:sz w:val="28"/>
          <w:szCs w:val="28"/>
        </w:rPr>
      </w:pPr>
      <w:r w:rsidRPr="001C7582">
        <w:rPr>
          <w:rFonts w:ascii="Simplified Arabic" w:hAnsi="Simplified Arabic" w:cs="Simplified Arabic" w:hint="cs"/>
          <w:b/>
          <w:bCs/>
          <w:sz w:val="28"/>
          <w:szCs w:val="28"/>
          <w:rtl/>
        </w:rPr>
        <w:t xml:space="preserve"> عدم السماح بالحوار الثنائي. </w:t>
      </w:r>
    </w:p>
    <w:p w:rsidR="001C7582" w:rsidRPr="001C7582" w:rsidRDefault="001C7582" w:rsidP="00BE1A4C">
      <w:pPr>
        <w:pStyle w:val="ListParagraph"/>
        <w:numPr>
          <w:ilvl w:val="0"/>
          <w:numId w:val="1"/>
        </w:numPr>
        <w:spacing w:line="288" w:lineRule="auto"/>
        <w:jc w:val="lowKashida"/>
        <w:rPr>
          <w:rFonts w:ascii="Simplified Arabic" w:hAnsi="Simplified Arabic" w:cs="Simplified Arabic"/>
          <w:b/>
          <w:bCs/>
          <w:sz w:val="28"/>
          <w:szCs w:val="28"/>
        </w:rPr>
      </w:pPr>
      <w:r w:rsidRPr="001C7582">
        <w:rPr>
          <w:rFonts w:ascii="Simplified Arabic" w:hAnsi="Simplified Arabic" w:cs="Simplified Arabic" w:hint="cs"/>
          <w:b/>
          <w:bCs/>
          <w:sz w:val="28"/>
          <w:szCs w:val="28"/>
          <w:rtl/>
        </w:rPr>
        <w:t xml:space="preserve"> عدم سيطرة أحد الأفراد على نقاش المجموعة. </w:t>
      </w:r>
    </w:p>
    <w:p w:rsidR="001C7582" w:rsidRPr="001C7582" w:rsidRDefault="001C7582" w:rsidP="00BE1A4C">
      <w:pPr>
        <w:pStyle w:val="ListParagraph"/>
        <w:numPr>
          <w:ilvl w:val="0"/>
          <w:numId w:val="1"/>
        </w:numPr>
        <w:spacing w:line="288" w:lineRule="auto"/>
        <w:jc w:val="lowKashida"/>
        <w:rPr>
          <w:rFonts w:ascii="Simplified Arabic" w:hAnsi="Simplified Arabic" w:cs="Simplified Arabic"/>
          <w:b/>
          <w:bCs/>
          <w:sz w:val="28"/>
          <w:szCs w:val="28"/>
        </w:rPr>
      </w:pPr>
      <w:r w:rsidRPr="001C7582">
        <w:rPr>
          <w:rFonts w:ascii="Simplified Arabic" w:hAnsi="Simplified Arabic" w:cs="Simplified Arabic" w:hint="cs"/>
          <w:b/>
          <w:bCs/>
          <w:sz w:val="28"/>
          <w:szCs w:val="28"/>
          <w:rtl/>
        </w:rPr>
        <w:t xml:space="preserve"> الربط بين التأمل والتفكير والأسئلة التي يجب أن يسألها المصمم نفسه.</w:t>
      </w:r>
    </w:p>
    <w:p w:rsidR="001C7582" w:rsidRPr="001C7582" w:rsidRDefault="001C7582" w:rsidP="001C7582">
      <w:pPr>
        <w:spacing w:line="288" w:lineRule="auto"/>
        <w:jc w:val="lowKashida"/>
        <w:rPr>
          <w:rFonts w:ascii="Simplified Arabic" w:hAnsi="Simplified Arabic" w:cs="Simplified Arabic"/>
          <w:b/>
          <w:bCs/>
          <w:sz w:val="28"/>
          <w:szCs w:val="28"/>
          <w:rtl/>
        </w:rPr>
      </w:pPr>
    </w:p>
    <w:p w:rsidR="003B1D36" w:rsidRDefault="003B1D36">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3B1D36" w:rsidRDefault="003B1D36" w:rsidP="003A7380">
      <w:pPr>
        <w:spacing w:line="264" w:lineRule="auto"/>
        <w:ind w:left="-908"/>
        <w:jc w:val="center"/>
        <w:rPr>
          <w:rFonts w:ascii="Simplified Arabic" w:hAnsi="Simplified Arabic" w:cs="Simplified Arabic"/>
          <w:b/>
          <w:bCs/>
          <w:sz w:val="32"/>
          <w:szCs w:val="32"/>
          <w:u w:val="single"/>
          <w:rtl/>
        </w:rPr>
      </w:pPr>
      <w:r w:rsidRPr="003B1D36">
        <w:rPr>
          <w:rFonts w:cs="Monotype Koufi" w:hint="eastAsia"/>
          <w:b/>
          <w:bCs/>
          <w:sz w:val="36"/>
          <w:szCs w:val="36"/>
          <w:u w:val="single"/>
          <w:rtl/>
        </w:rPr>
        <w:lastRenderedPageBreak/>
        <w:t>انطباعات</w:t>
      </w:r>
      <w:r w:rsidRPr="003B1D36">
        <w:rPr>
          <w:rFonts w:cs="Monotype Koufi"/>
          <w:b/>
          <w:bCs/>
          <w:sz w:val="36"/>
          <w:szCs w:val="36"/>
          <w:u w:val="single"/>
          <w:rtl/>
        </w:rPr>
        <w:t xml:space="preserve"> </w:t>
      </w:r>
      <w:r w:rsidRPr="003B1D36">
        <w:rPr>
          <w:rFonts w:cs="Monotype Koufi" w:hint="eastAsia"/>
          <w:b/>
          <w:bCs/>
          <w:sz w:val="36"/>
          <w:szCs w:val="36"/>
          <w:u w:val="single"/>
          <w:rtl/>
        </w:rPr>
        <w:t>المتدربين</w:t>
      </w:r>
      <w:r w:rsidRPr="003B1D36">
        <w:rPr>
          <w:rFonts w:cs="Monotype Koufi"/>
          <w:b/>
          <w:bCs/>
          <w:sz w:val="36"/>
          <w:szCs w:val="36"/>
          <w:u w:val="single"/>
          <w:rtl/>
        </w:rPr>
        <w:t xml:space="preserve"> </w:t>
      </w:r>
      <w:r w:rsidRPr="003B1D36">
        <w:rPr>
          <w:rFonts w:cs="Monotype Koufi" w:hint="eastAsia"/>
          <w:b/>
          <w:bCs/>
          <w:sz w:val="36"/>
          <w:szCs w:val="36"/>
          <w:u w:val="single"/>
          <w:rtl/>
        </w:rPr>
        <w:t>نحو</w:t>
      </w:r>
      <w:r w:rsidRPr="003B1D36">
        <w:rPr>
          <w:rFonts w:cs="Monotype Koufi"/>
          <w:b/>
          <w:bCs/>
          <w:sz w:val="36"/>
          <w:szCs w:val="36"/>
          <w:u w:val="single"/>
          <w:rtl/>
        </w:rPr>
        <w:t xml:space="preserve"> </w:t>
      </w:r>
      <w:r w:rsidRPr="003B1D36">
        <w:rPr>
          <w:rFonts w:cs="Monotype Koufi" w:hint="eastAsia"/>
          <w:b/>
          <w:bCs/>
          <w:sz w:val="36"/>
          <w:szCs w:val="36"/>
          <w:u w:val="single"/>
          <w:rtl/>
        </w:rPr>
        <w:t>التدريب</w:t>
      </w:r>
      <w:r w:rsidRPr="003B1D36">
        <w:rPr>
          <w:rFonts w:cs="Monotype Koufi"/>
          <w:b/>
          <w:bCs/>
          <w:sz w:val="36"/>
          <w:szCs w:val="36"/>
          <w:u w:val="single"/>
          <w:rtl/>
        </w:rPr>
        <w:t xml:space="preserve"> </w:t>
      </w:r>
      <w:r w:rsidRPr="003B1D36">
        <w:rPr>
          <w:rFonts w:cs="Monotype Koufi" w:hint="eastAsia"/>
          <w:b/>
          <w:bCs/>
          <w:sz w:val="36"/>
          <w:szCs w:val="36"/>
          <w:u w:val="single"/>
          <w:rtl/>
        </w:rPr>
        <w:t>والمدرب</w:t>
      </w:r>
    </w:p>
    <w:p w:rsidR="008962B2" w:rsidRDefault="008962B2" w:rsidP="003A7380">
      <w:pPr>
        <w:spacing w:before="120" w:after="120" w:line="264" w:lineRule="auto"/>
        <w:ind w:firstLine="567"/>
        <w:jc w:val="lowKashida"/>
        <w:rPr>
          <w:color w:val="800000"/>
          <w:sz w:val="36"/>
          <w:rtl/>
        </w:rPr>
      </w:pPr>
    </w:p>
    <w:p w:rsidR="008962B2" w:rsidRPr="008962B2" w:rsidRDefault="008962B2" w:rsidP="003A7380">
      <w:pPr>
        <w:spacing w:line="264" w:lineRule="auto"/>
        <w:ind w:left="-908" w:firstLine="908"/>
        <w:jc w:val="lowKashida"/>
        <w:rPr>
          <w:rFonts w:ascii="Simplified Arabic" w:hAnsi="Simplified Arabic" w:cs="Simplified Arabic"/>
          <w:b/>
          <w:bCs/>
          <w:sz w:val="28"/>
          <w:szCs w:val="28"/>
          <w:rtl/>
        </w:rPr>
      </w:pPr>
      <w:r w:rsidRPr="008962B2">
        <w:rPr>
          <w:rFonts w:ascii="Simplified Arabic" w:hAnsi="Simplified Arabic" w:cs="Simplified Arabic" w:hint="cs"/>
          <w:b/>
          <w:bCs/>
          <w:sz w:val="28"/>
          <w:szCs w:val="28"/>
          <w:rtl/>
        </w:rPr>
        <w:t xml:space="preserve">يأتي بعض المتدربين دونما رغبة واقتناع بالتدريب، والبعض يأتي ويعتبر هذه الدورة عبارة عن فترة من الاستجمام وراحة الأعصاب، كما أن البعض ينظر للمدرب الذي أمامه بنوع من عدم الاهتمام، فيسأل نفسه من هذا الشخص الذي أمامي وهل سأستفيد منه أم لا؟، حقيقة الأمر أنا لا يهمني الشخص الذي أمامي بقدر ما يهمني ما يحمل هذا الشخص من معلومات ومهارات يمكن أن أستفيد منها هذا هو الشيء المهم الذي يجب أن يضعه المتدرب نصب عينيه. </w:t>
      </w:r>
    </w:p>
    <w:p w:rsidR="008962B2" w:rsidRPr="008962B2" w:rsidRDefault="008962B2" w:rsidP="003A7380">
      <w:pPr>
        <w:spacing w:line="264" w:lineRule="auto"/>
        <w:ind w:left="-908" w:firstLine="908"/>
        <w:jc w:val="lowKashida"/>
        <w:rPr>
          <w:rFonts w:ascii="Simplified Arabic" w:hAnsi="Simplified Arabic" w:cs="Simplified Arabic"/>
          <w:b/>
          <w:bCs/>
          <w:sz w:val="28"/>
          <w:szCs w:val="28"/>
          <w:rtl/>
        </w:rPr>
      </w:pPr>
      <w:r w:rsidRPr="008962B2">
        <w:rPr>
          <w:rFonts w:ascii="Simplified Arabic" w:hAnsi="Simplified Arabic" w:cs="Simplified Arabic" w:hint="cs"/>
          <w:b/>
          <w:bCs/>
          <w:sz w:val="28"/>
          <w:szCs w:val="28"/>
          <w:rtl/>
        </w:rPr>
        <w:t xml:space="preserve">ويتساءل البعض كيف وأنني في هذه السن وفي هذه المرحلة أجلس ويقف شخص أمامي ويحاضر أو نقوم بعمل مجموعات مثل طلاب المدارس أو ورش عمل أو أن أقف أمام الجميع وأعرض وجهة نظري الشخصية أو وجهة نظر الأخوة في المجموعة، أقول إن هذا ليس عيباً وجلوسنا على مقاعد في هذه السن دلالة على وعينا وفهمنا وتقبلنا ورغبتنا في الاطلاع على ما هو جديد وحديث </w:t>
      </w:r>
      <w:r w:rsidR="003A7380">
        <w:rPr>
          <w:rFonts w:ascii="Simplified Arabic" w:hAnsi="Simplified Arabic" w:cs="Simplified Arabic"/>
          <w:b/>
          <w:bCs/>
          <w:sz w:val="28"/>
          <w:szCs w:val="28"/>
          <w:rtl/>
        </w:rPr>
        <w:br/>
      </w:r>
      <w:r w:rsidRPr="008962B2">
        <w:rPr>
          <w:rFonts w:ascii="Simplified Arabic" w:hAnsi="Simplified Arabic" w:cs="Simplified Arabic" w:hint="cs"/>
          <w:b/>
          <w:bCs/>
          <w:sz w:val="28"/>
          <w:szCs w:val="28"/>
          <w:rtl/>
        </w:rPr>
        <w:t xml:space="preserve">في مجال التدريب. </w:t>
      </w:r>
    </w:p>
    <w:p w:rsidR="008962B2" w:rsidRPr="008962B2" w:rsidRDefault="008962B2" w:rsidP="003A7380">
      <w:pPr>
        <w:spacing w:line="264" w:lineRule="auto"/>
        <w:ind w:left="-908" w:firstLine="908"/>
        <w:jc w:val="lowKashida"/>
        <w:rPr>
          <w:rFonts w:ascii="Simplified Arabic" w:hAnsi="Simplified Arabic" w:cs="Simplified Arabic"/>
          <w:b/>
          <w:bCs/>
          <w:sz w:val="28"/>
          <w:szCs w:val="28"/>
          <w:rtl/>
        </w:rPr>
      </w:pPr>
      <w:r w:rsidRPr="008962B2">
        <w:rPr>
          <w:rFonts w:ascii="Simplified Arabic" w:hAnsi="Simplified Arabic" w:cs="Simplified Arabic" w:hint="cs"/>
          <w:b/>
          <w:bCs/>
          <w:sz w:val="28"/>
          <w:szCs w:val="28"/>
          <w:rtl/>
        </w:rPr>
        <w:t xml:space="preserve">وليس عيباً أن أمتلك مهارات وأساليب تدريبية لأنني في إدارتي مطلوب مني أن أقف الموقف نفسه وعليّ أن أتزود بكل ما يحيط بعملية التدريب منذ  التفكير بوضع برنامج تدريبي حتى كتابة أهدافه ومحتواه وأساليب تدريبه ووسائله وأنشطته وتقييمه. </w:t>
      </w:r>
    </w:p>
    <w:p w:rsidR="008962B2" w:rsidRPr="008962B2" w:rsidRDefault="008962B2" w:rsidP="003A7380">
      <w:pPr>
        <w:spacing w:line="264" w:lineRule="auto"/>
        <w:ind w:left="-908" w:firstLine="908"/>
        <w:jc w:val="lowKashida"/>
        <w:rPr>
          <w:rFonts w:ascii="Simplified Arabic" w:hAnsi="Simplified Arabic" w:cs="Simplified Arabic"/>
          <w:b/>
          <w:bCs/>
          <w:sz w:val="28"/>
          <w:szCs w:val="28"/>
          <w:rtl/>
        </w:rPr>
      </w:pPr>
      <w:r w:rsidRPr="008962B2">
        <w:rPr>
          <w:rFonts w:ascii="Simplified Arabic" w:hAnsi="Simplified Arabic" w:cs="Simplified Arabic" w:hint="cs"/>
          <w:b/>
          <w:bCs/>
          <w:sz w:val="28"/>
          <w:szCs w:val="28"/>
          <w:rtl/>
        </w:rPr>
        <w:t>فحقيقة التدريب ليس اكتساب معلومات جديدة فحسب بل تبادل خبرات فالأشخاص الذين على رأس عملهم يمتلكون الكثير من الخبرات والتدريب يعني تبادل الخبرات ما بين المتدربين وعرض للمشكلات المختلفة التي تواجههم يومياً في عملهم أمام الجميع والاستماع لأكثر من طريقة لحل مثل هذه المشكلات, ومجرد الحضور لقاعة التدريب هو بحد ذاته خبرة وبناء العلاقات الجيدة مع المدربين والتعارف ما بين المتدربين أيضاً خبرة، كذلك تجديد المتدرب لمعلوماته خبرة ومعرفة آلية التدريب من حيث التنظيم والالتزام بالوقت والحضور وتنفيذ الأنشطة وغيرها تعتبر خبرة يكتسبها المتدرب وترسيخ قناعات المتدربين بفعالية وفائدة التدريب الذي يمارسونه وحثهم على الابتكار والإبداع وإيجاد الرغبة الذاتية لدى المتدربين لتطوير أنفسهم ورفع كفاياتهم .</w:t>
      </w:r>
    </w:p>
    <w:p w:rsidR="008962B2" w:rsidRDefault="008962B2" w:rsidP="003B1D36">
      <w:pPr>
        <w:spacing w:line="288" w:lineRule="auto"/>
        <w:ind w:left="-908"/>
        <w:jc w:val="lowKashida"/>
        <w:rPr>
          <w:rFonts w:ascii="Simplified Arabic" w:hAnsi="Simplified Arabic" w:cs="Simplified Arabic"/>
          <w:b/>
          <w:bCs/>
          <w:sz w:val="32"/>
          <w:szCs w:val="32"/>
          <w:u w:val="single"/>
          <w:rtl/>
        </w:rPr>
      </w:pPr>
    </w:p>
    <w:p w:rsidR="00A57E1B" w:rsidRDefault="00A57E1B" w:rsidP="00A57E1B">
      <w:pPr>
        <w:tabs>
          <w:tab w:val="left" w:pos="731"/>
        </w:tabs>
        <w:spacing w:line="240" w:lineRule="auto"/>
        <w:ind w:left="-908"/>
        <w:rPr>
          <w:rFonts w:ascii="Arial" w:hAnsi="Arial" w:cs="Arial"/>
          <w:b/>
          <w:bCs/>
          <w:sz w:val="32"/>
          <w:szCs w:val="32"/>
          <w:rtl/>
        </w:rPr>
      </w:pPr>
    </w:p>
    <w:p w:rsidR="00A57E1B" w:rsidRDefault="00A57E1B" w:rsidP="00A57E1B">
      <w:pPr>
        <w:spacing w:line="240" w:lineRule="auto"/>
        <w:jc w:val="lowKashida"/>
        <w:rPr>
          <w:rFonts w:ascii="Arial" w:hAnsi="Arial" w:cs="Arial"/>
          <w:b/>
          <w:bCs/>
          <w:sz w:val="32"/>
          <w:szCs w:val="32"/>
          <w:rtl/>
        </w:rPr>
      </w:pPr>
    </w:p>
    <w:p w:rsidR="00A57E1B" w:rsidRDefault="00A57E1B" w:rsidP="00A57E1B">
      <w:pPr>
        <w:spacing w:line="240" w:lineRule="auto"/>
        <w:jc w:val="lowKashida"/>
        <w:rPr>
          <w:rFonts w:ascii="Arial" w:hAnsi="Arial" w:cs="Arial"/>
          <w:b/>
          <w:bCs/>
          <w:sz w:val="32"/>
          <w:szCs w:val="32"/>
          <w:rtl/>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Fonts w:ascii="Arial" w:hAnsi="Arial" w:cs="Arial"/>
          <w:b/>
          <w:bCs/>
          <w:sz w:val="80"/>
          <w:szCs w:val="80"/>
        </w:rPr>
      </w:pPr>
    </w:p>
    <w:p w:rsidR="00A57E1B" w:rsidRDefault="00A57E1B" w:rsidP="00A57E1B">
      <w:pPr>
        <w:bidi w:val="0"/>
        <w:jc w:val="center"/>
        <w:rPr>
          <w:rStyle w:val="BookTitle"/>
        </w:rPr>
      </w:pPr>
      <w:r w:rsidRPr="00A57E1B">
        <w:rPr>
          <w:rFonts w:ascii="Arial" w:hAnsi="Arial" w:cs="Arial" w:hint="eastAsia"/>
          <w:b/>
          <w:bCs/>
          <w:sz w:val="80"/>
          <w:szCs w:val="80"/>
          <w:rtl/>
        </w:rPr>
        <w:t>الأهداف</w:t>
      </w:r>
      <w:r w:rsidRPr="00A57E1B">
        <w:rPr>
          <w:rFonts w:ascii="Arial" w:hAnsi="Arial" w:cs="Arial"/>
          <w:b/>
          <w:bCs/>
          <w:sz w:val="80"/>
          <w:szCs w:val="80"/>
          <w:rtl/>
        </w:rPr>
        <w:t xml:space="preserve"> </w:t>
      </w:r>
      <w:r w:rsidRPr="00A57E1B">
        <w:rPr>
          <w:rFonts w:ascii="Arial" w:hAnsi="Arial" w:cs="Arial" w:hint="eastAsia"/>
          <w:b/>
          <w:bCs/>
          <w:sz w:val="80"/>
          <w:szCs w:val="80"/>
          <w:rtl/>
        </w:rPr>
        <w:t>التربوية</w:t>
      </w:r>
      <w:r w:rsidRPr="00A57E1B">
        <w:rPr>
          <w:rStyle w:val="BookTitle"/>
          <w:rFonts w:ascii="Arial" w:hAnsi="Arial" w:cs="Arial"/>
          <w:i w:val="0"/>
          <w:iCs w:val="0"/>
          <w:spacing w:val="0"/>
          <w:sz w:val="80"/>
          <w:szCs w:val="80"/>
        </w:rPr>
        <w:t xml:space="preserve"> </w:t>
      </w:r>
      <w:r>
        <w:rPr>
          <w:rStyle w:val="BookTitle"/>
        </w:rPr>
        <w:br w:type="page"/>
      </w:r>
    </w:p>
    <w:p w:rsidR="00A57E1B" w:rsidRPr="00F51C48" w:rsidRDefault="00001BC2" w:rsidP="00F51C48">
      <w:pPr>
        <w:spacing w:line="264" w:lineRule="auto"/>
        <w:ind w:left="-908"/>
        <w:jc w:val="center"/>
        <w:rPr>
          <w:rFonts w:cs="Monotype Koufi"/>
          <w:b/>
          <w:bCs/>
          <w:sz w:val="36"/>
          <w:szCs w:val="36"/>
          <w:u w:val="single"/>
          <w:rtl/>
        </w:rPr>
      </w:pPr>
      <w:r w:rsidRPr="00001BC2">
        <w:rPr>
          <w:rFonts w:cs="Monotype Koufi" w:hint="eastAsia"/>
          <w:b/>
          <w:bCs/>
          <w:sz w:val="36"/>
          <w:szCs w:val="36"/>
          <w:u w:val="single"/>
          <w:rtl/>
        </w:rPr>
        <w:lastRenderedPageBreak/>
        <w:t>مفهوم</w:t>
      </w:r>
      <w:r w:rsidRPr="00001BC2">
        <w:rPr>
          <w:rFonts w:cs="Monotype Koufi"/>
          <w:b/>
          <w:bCs/>
          <w:sz w:val="36"/>
          <w:szCs w:val="36"/>
          <w:u w:val="single"/>
          <w:rtl/>
        </w:rPr>
        <w:t xml:space="preserve"> </w:t>
      </w:r>
      <w:r w:rsidR="00A57E1B" w:rsidRPr="00F51C48">
        <w:rPr>
          <w:rFonts w:cs="Monotype Koufi" w:hint="cs"/>
          <w:b/>
          <w:bCs/>
          <w:sz w:val="36"/>
          <w:szCs w:val="36"/>
          <w:u w:val="single"/>
          <w:rtl/>
        </w:rPr>
        <w:t>الأهداف التربوية</w:t>
      </w:r>
    </w:p>
    <w:p w:rsidR="00134717" w:rsidRPr="00F51C48" w:rsidRDefault="00FF1D27" w:rsidP="00A55C65">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193F56" w:rsidRPr="00F51C48" w:rsidRDefault="00193F56" w:rsidP="00BE1A4C">
      <w:pPr>
        <w:pStyle w:val="ListParagraph"/>
        <w:numPr>
          <w:ilvl w:val="0"/>
          <w:numId w:val="2"/>
        </w:numPr>
        <w:spacing w:line="312" w:lineRule="auto"/>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 xml:space="preserve">مفهوم الأهداف التربوية. </w:t>
      </w:r>
    </w:p>
    <w:p w:rsidR="00193F56" w:rsidRPr="00F51C48" w:rsidRDefault="00193F56" w:rsidP="00BE1A4C">
      <w:pPr>
        <w:pStyle w:val="ListParagraph"/>
        <w:numPr>
          <w:ilvl w:val="0"/>
          <w:numId w:val="2"/>
        </w:numPr>
        <w:spacing w:line="312" w:lineRule="auto"/>
        <w:jc w:val="lowKashida"/>
        <w:rPr>
          <w:rFonts w:ascii="Simplified Arabic" w:hAnsi="Simplified Arabic" w:cs="Simplified Arabic"/>
          <w:b/>
          <w:bCs/>
          <w:sz w:val="28"/>
          <w:szCs w:val="28"/>
        </w:rPr>
      </w:pPr>
      <w:r w:rsidRPr="00F51C48">
        <w:rPr>
          <w:rFonts w:ascii="Simplified Arabic" w:hAnsi="Simplified Arabic" w:cs="Simplified Arabic" w:hint="cs"/>
          <w:b/>
          <w:bCs/>
          <w:sz w:val="28"/>
          <w:szCs w:val="28"/>
          <w:rtl/>
        </w:rPr>
        <w:t xml:space="preserve">أقسام الأهداف التربوية. </w:t>
      </w:r>
    </w:p>
    <w:p w:rsidR="00193F56" w:rsidRPr="00F51C48" w:rsidRDefault="00193F56" w:rsidP="00BE1A4C">
      <w:pPr>
        <w:pStyle w:val="ListParagraph"/>
        <w:numPr>
          <w:ilvl w:val="0"/>
          <w:numId w:val="2"/>
        </w:numPr>
        <w:spacing w:line="312" w:lineRule="auto"/>
        <w:jc w:val="lowKashida"/>
        <w:rPr>
          <w:rFonts w:ascii="Simplified Arabic" w:hAnsi="Simplified Arabic" w:cs="Simplified Arabic"/>
          <w:b/>
          <w:bCs/>
          <w:sz w:val="28"/>
          <w:szCs w:val="28"/>
        </w:rPr>
      </w:pPr>
      <w:r w:rsidRPr="00F51C48">
        <w:rPr>
          <w:rFonts w:ascii="Simplified Arabic" w:hAnsi="Simplified Arabic" w:cs="Simplified Arabic" w:hint="cs"/>
          <w:b/>
          <w:bCs/>
          <w:sz w:val="28"/>
          <w:szCs w:val="28"/>
          <w:rtl/>
        </w:rPr>
        <w:t>مجالات الأهداف التربوية.</w:t>
      </w:r>
    </w:p>
    <w:p w:rsidR="00456992" w:rsidRDefault="00193F56" w:rsidP="00BE1A4C">
      <w:pPr>
        <w:pStyle w:val="ListParagraph"/>
        <w:numPr>
          <w:ilvl w:val="0"/>
          <w:numId w:val="2"/>
        </w:numPr>
        <w:spacing w:line="312" w:lineRule="auto"/>
        <w:jc w:val="lowKashida"/>
        <w:rPr>
          <w:rFonts w:ascii="Simplified Arabic" w:hAnsi="Simplified Arabic" w:cs="Simplified Arabic"/>
          <w:b/>
          <w:bCs/>
          <w:sz w:val="28"/>
          <w:szCs w:val="28"/>
        </w:rPr>
      </w:pPr>
      <w:r w:rsidRPr="00F51C48">
        <w:rPr>
          <w:rFonts w:ascii="Simplified Arabic" w:hAnsi="Simplified Arabic" w:cs="Simplified Arabic" w:hint="cs"/>
          <w:b/>
          <w:bCs/>
          <w:sz w:val="28"/>
          <w:szCs w:val="28"/>
          <w:rtl/>
        </w:rPr>
        <w:t xml:space="preserve">أنواع الأهداف </w:t>
      </w:r>
    </w:p>
    <w:p w:rsidR="00193F56" w:rsidRPr="00F51C48" w:rsidRDefault="00193F56" w:rsidP="00BE1A4C">
      <w:pPr>
        <w:pStyle w:val="ListParagraph"/>
        <w:numPr>
          <w:ilvl w:val="0"/>
          <w:numId w:val="2"/>
        </w:numPr>
        <w:spacing w:line="312" w:lineRule="auto"/>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التربوية.</w:t>
      </w:r>
    </w:p>
    <w:p w:rsidR="001774C2" w:rsidRDefault="00456992" w:rsidP="00A55C65">
      <w:pPr>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b/>
          <w:bCs/>
          <w:sz w:val="28"/>
          <w:szCs w:val="28"/>
          <w:rtl/>
        </w:rPr>
        <w:br/>
      </w: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456992" w:rsidRDefault="00456992" w:rsidP="00A55C65">
      <w:pPr>
        <w:spacing w:line="312" w:lineRule="auto"/>
        <w:ind w:left="-908"/>
        <w:jc w:val="lowKashida"/>
        <w:rPr>
          <w:rFonts w:ascii="Simplified Arabic" w:hAnsi="Simplified Arabic" w:cs="Simplified Arabic"/>
          <w:b/>
          <w:bCs/>
          <w:sz w:val="28"/>
          <w:szCs w:val="28"/>
          <w:rtl/>
        </w:rPr>
      </w:pP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lastRenderedPageBreak/>
        <w:t xml:space="preserve">مفهوم الأهداف التدريبية: </w:t>
      </w:r>
    </w:p>
    <w:p w:rsidR="001774C2" w:rsidRPr="00A062CB" w:rsidRDefault="001774C2" w:rsidP="00A062CB">
      <w:pPr>
        <w:spacing w:line="312" w:lineRule="auto"/>
        <w:ind w:left="-908"/>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هي عبارات أو جمل تحدد سلوكاً مرغوباً تأمل المؤسسة ظهوره لدى المتدرب نتيجة اكتسابه خبرات التعلم وتغيير الظروف الحاضرة للمتدرب. </w:t>
      </w: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t xml:space="preserve">أقسام الأهداف التدريبية: </w:t>
      </w:r>
    </w:p>
    <w:p w:rsidR="001774C2" w:rsidRPr="00A062CB" w:rsidRDefault="001774C2" w:rsidP="00BE1A4C">
      <w:pPr>
        <w:pStyle w:val="ListParagraph"/>
        <w:numPr>
          <w:ilvl w:val="0"/>
          <w:numId w:val="3"/>
        </w:num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أهداف عامة: أهداف تصف الغايات النهائية للتعلم وهي بعيدة المدى. </w:t>
      </w:r>
    </w:p>
    <w:p w:rsidR="001774C2" w:rsidRPr="00A062CB" w:rsidRDefault="001774C2" w:rsidP="00BE1A4C">
      <w:pPr>
        <w:pStyle w:val="ListParagraph"/>
        <w:numPr>
          <w:ilvl w:val="0"/>
          <w:numId w:val="3"/>
        </w:num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أهدف فرعية : أهداف تصف مخرجات تعليمية محددة وهي قصيرة المدى.</w:t>
      </w: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t xml:space="preserve">مجالات الأهداف التدريبية: </w:t>
      </w:r>
    </w:p>
    <w:p w:rsidR="001774C2" w:rsidRPr="00A062CB" w:rsidRDefault="001774C2" w:rsidP="00A062CB">
      <w:pPr>
        <w:spacing w:line="312" w:lineRule="auto"/>
        <w:ind w:left="-908"/>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1</w:t>
      </w:r>
      <w:r w:rsidR="00A062CB">
        <w:rPr>
          <w:rFonts w:ascii="Simplified Arabic" w:hAnsi="Simplified Arabic" w:cs="Simplified Arabic" w:hint="cs"/>
          <w:b/>
          <w:bCs/>
          <w:sz w:val="28"/>
          <w:szCs w:val="28"/>
          <w:rtl/>
        </w:rPr>
        <w:t>-</w:t>
      </w:r>
      <w:r w:rsidR="00A062CB">
        <w:rPr>
          <w:rFonts w:ascii="Simplified Arabic" w:hAnsi="Simplified Arabic" w:cs="Simplified Arabic" w:hint="cs"/>
          <w:b/>
          <w:bCs/>
          <w:sz w:val="28"/>
          <w:szCs w:val="28"/>
          <w:rtl/>
        </w:rPr>
        <w:tab/>
      </w:r>
      <w:r w:rsidRPr="00A062CB">
        <w:rPr>
          <w:rFonts w:ascii="Simplified Arabic" w:hAnsi="Simplified Arabic" w:cs="Simplified Arabic" w:hint="cs"/>
          <w:b/>
          <w:bCs/>
          <w:sz w:val="28"/>
          <w:szCs w:val="28"/>
          <w:u w:val="single"/>
          <w:rtl/>
        </w:rPr>
        <w:t>المجال المعرفي</w:t>
      </w:r>
      <w:r w:rsidRPr="00A062CB">
        <w:rPr>
          <w:rFonts w:ascii="Simplified Arabic" w:hAnsi="Simplified Arabic" w:cs="Simplified Arabic" w:hint="cs"/>
          <w:b/>
          <w:bCs/>
          <w:sz w:val="28"/>
          <w:szCs w:val="28"/>
          <w:rtl/>
        </w:rPr>
        <w:t xml:space="preserve"> </w:t>
      </w:r>
      <w:r w:rsidR="00A062CB">
        <w:rPr>
          <w:rFonts w:ascii="Simplified Arabic" w:hAnsi="Simplified Arabic" w:cs="Simplified Arabic" w:hint="cs"/>
          <w:b/>
          <w:bCs/>
          <w:sz w:val="28"/>
          <w:szCs w:val="28"/>
          <w:rtl/>
        </w:rPr>
        <w:t>:</w:t>
      </w:r>
    </w:p>
    <w:p w:rsidR="001774C2" w:rsidRPr="00A062CB" w:rsidRDefault="001774C2" w:rsidP="00A062CB">
      <w:p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يمثل الأهداف التعليمية التي تتعلق بالتعامل العقلي مع المعارف وتشمل (التذكر، الفهم، التطبيق، التحليل، التركيب، التقويم). </w:t>
      </w:r>
    </w:p>
    <w:p w:rsidR="001774C2" w:rsidRPr="00A062CB" w:rsidRDefault="001774C2" w:rsidP="00A062CB">
      <w:pPr>
        <w:spacing w:line="312" w:lineRule="auto"/>
        <w:ind w:left="-908"/>
        <w:jc w:val="lowKashida"/>
        <w:rPr>
          <w:rFonts w:ascii="Simplified Arabic" w:hAnsi="Simplified Arabic" w:cs="Simplified Arabic"/>
          <w:b/>
          <w:bCs/>
          <w:sz w:val="28"/>
          <w:szCs w:val="28"/>
          <w:u w:val="single"/>
          <w:rtl/>
        </w:rPr>
      </w:pPr>
      <w:r w:rsidRPr="00A062CB">
        <w:rPr>
          <w:rFonts w:ascii="Simplified Arabic" w:hAnsi="Simplified Arabic" w:cs="Simplified Arabic" w:hint="cs"/>
          <w:b/>
          <w:bCs/>
          <w:sz w:val="28"/>
          <w:szCs w:val="28"/>
          <w:rtl/>
        </w:rPr>
        <w:t xml:space="preserve">2- </w:t>
      </w:r>
      <w:r w:rsidR="00A062CB" w:rsidRPr="00A062CB">
        <w:rPr>
          <w:rFonts w:ascii="Simplified Arabic" w:hAnsi="Simplified Arabic" w:cs="Simplified Arabic" w:hint="cs"/>
          <w:b/>
          <w:bCs/>
          <w:sz w:val="28"/>
          <w:szCs w:val="28"/>
          <w:rtl/>
        </w:rPr>
        <w:tab/>
      </w:r>
      <w:r w:rsidRPr="00A062CB">
        <w:rPr>
          <w:rFonts w:ascii="Simplified Arabic" w:hAnsi="Simplified Arabic" w:cs="Simplified Arabic" w:hint="cs"/>
          <w:b/>
          <w:bCs/>
          <w:sz w:val="28"/>
          <w:szCs w:val="28"/>
          <w:u w:val="single"/>
          <w:rtl/>
        </w:rPr>
        <w:t xml:space="preserve">المجال الوجداني الانفعالي </w:t>
      </w:r>
    </w:p>
    <w:p w:rsidR="001774C2" w:rsidRPr="00A062CB" w:rsidRDefault="001774C2" w:rsidP="00A062CB">
      <w:p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يتضمن الأهداف التعليمية التي ترتبط بالعادات والعقائد والتقاليد والمشاعر والاتجاهات والميول والانفعالات. </w:t>
      </w:r>
    </w:p>
    <w:p w:rsidR="001774C2" w:rsidRPr="00A062CB" w:rsidRDefault="001774C2" w:rsidP="00A062CB">
      <w:pPr>
        <w:spacing w:line="312" w:lineRule="auto"/>
        <w:ind w:left="-908"/>
        <w:jc w:val="lowKashida"/>
        <w:rPr>
          <w:rFonts w:ascii="Simplified Arabic" w:hAnsi="Simplified Arabic" w:cs="Simplified Arabic"/>
          <w:b/>
          <w:bCs/>
          <w:sz w:val="28"/>
          <w:szCs w:val="28"/>
          <w:u w:val="single"/>
          <w:rtl/>
        </w:rPr>
      </w:pPr>
      <w:r w:rsidRPr="00A062CB">
        <w:rPr>
          <w:rFonts w:ascii="Simplified Arabic" w:hAnsi="Simplified Arabic" w:cs="Simplified Arabic" w:hint="cs"/>
          <w:b/>
          <w:bCs/>
          <w:sz w:val="28"/>
          <w:szCs w:val="28"/>
          <w:rtl/>
        </w:rPr>
        <w:t xml:space="preserve">3- </w:t>
      </w:r>
      <w:r w:rsidR="00A062CB" w:rsidRPr="00A062CB">
        <w:rPr>
          <w:rFonts w:ascii="Simplified Arabic" w:hAnsi="Simplified Arabic" w:cs="Simplified Arabic" w:hint="cs"/>
          <w:b/>
          <w:bCs/>
          <w:sz w:val="28"/>
          <w:szCs w:val="28"/>
          <w:rtl/>
        </w:rPr>
        <w:tab/>
      </w:r>
      <w:r w:rsidRPr="00A062CB">
        <w:rPr>
          <w:rFonts w:ascii="Simplified Arabic" w:hAnsi="Simplified Arabic" w:cs="Simplified Arabic" w:hint="cs"/>
          <w:b/>
          <w:bCs/>
          <w:sz w:val="28"/>
          <w:szCs w:val="28"/>
          <w:u w:val="single"/>
          <w:rtl/>
        </w:rPr>
        <w:t>المجال المهاري (الحركي)</w:t>
      </w:r>
    </w:p>
    <w:p w:rsidR="001774C2" w:rsidRPr="00A062CB" w:rsidRDefault="001774C2" w:rsidP="00A062CB">
      <w:pPr>
        <w:spacing w:line="312" w:lineRule="auto"/>
        <w:jc w:val="lowKashida"/>
        <w:rPr>
          <w:rFonts w:ascii="Simplified Arabic" w:hAnsi="Simplified Arabic" w:cs="Simplified Arabic"/>
          <w:b/>
          <w:bCs/>
          <w:sz w:val="28"/>
          <w:szCs w:val="28"/>
          <w:rtl/>
        </w:rPr>
      </w:pPr>
      <w:r w:rsidRPr="00A062CB">
        <w:rPr>
          <w:rFonts w:ascii="Simplified Arabic" w:hAnsi="Simplified Arabic" w:cs="Simplified Arabic" w:hint="cs"/>
          <w:b/>
          <w:bCs/>
          <w:sz w:val="28"/>
          <w:szCs w:val="28"/>
          <w:rtl/>
        </w:rPr>
        <w:t xml:space="preserve">ويتضمن الأهداف التعليمية التي تتعلق بمهارات الأداء الحركي والتآزر الحركي ( أي التوافق بين الإحساس العصبي والاستجابات الحركية كالقص والتلوين والرسم والأشغال اليدوية). </w:t>
      </w:r>
    </w:p>
    <w:p w:rsidR="001774C2" w:rsidRDefault="001774C2" w:rsidP="001774C2">
      <w:pPr>
        <w:pStyle w:val="Header"/>
        <w:tabs>
          <w:tab w:val="clear" w:pos="4153"/>
          <w:tab w:val="clear" w:pos="8306"/>
        </w:tabs>
        <w:spacing w:before="120" w:after="120"/>
        <w:ind w:firstLine="584"/>
        <w:jc w:val="both"/>
        <w:rPr>
          <w:rFonts w:cs="Traditional Arabic"/>
          <w:sz w:val="36"/>
          <w:szCs w:val="36"/>
          <w:rtl/>
        </w:rPr>
      </w:pPr>
    </w:p>
    <w:p w:rsidR="008E0069" w:rsidRPr="008E0069" w:rsidRDefault="008E0069">
      <w:pPr>
        <w:bidi w:val="0"/>
        <w:rPr>
          <w:rFonts w:cs="Monotype Koufi"/>
          <w:b/>
          <w:bCs/>
          <w:sz w:val="32"/>
          <w:szCs w:val="32"/>
        </w:rPr>
      </w:pPr>
      <w:r w:rsidRPr="008E0069">
        <w:rPr>
          <w:rFonts w:cs="Monotype Koufi"/>
          <w:b/>
          <w:bCs/>
          <w:sz w:val="32"/>
          <w:szCs w:val="32"/>
          <w:rtl/>
        </w:rPr>
        <w:br w:type="page"/>
      </w: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lastRenderedPageBreak/>
        <w:t xml:space="preserve">مصادر أهداف التدريب: </w:t>
      </w:r>
    </w:p>
    <w:p w:rsidR="000B3F63" w:rsidRDefault="000B3F63" w:rsidP="000B3F63">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1774C2" w:rsidRPr="00EA588C">
        <w:rPr>
          <w:rFonts w:ascii="Simplified Arabic" w:hAnsi="Simplified Arabic" w:cs="Simplified Arabic" w:hint="cs"/>
          <w:b/>
          <w:bCs/>
          <w:sz w:val="28"/>
          <w:szCs w:val="28"/>
          <w:rtl/>
        </w:rPr>
        <w:t xml:space="preserve">سياسة المؤسسة التطويرية العملية. </w:t>
      </w:r>
    </w:p>
    <w:p w:rsidR="001774C2" w:rsidRPr="000B3F63" w:rsidRDefault="000B3F63" w:rsidP="000B3F63">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1774C2" w:rsidRPr="000B3F63">
        <w:rPr>
          <w:rFonts w:ascii="Simplified Arabic" w:hAnsi="Simplified Arabic" w:cs="Simplified Arabic" w:hint="cs"/>
          <w:b/>
          <w:bCs/>
          <w:sz w:val="28"/>
          <w:szCs w:val="28"/>
          <w:rtl/>
        </w:rPr>
        <w:t xml:space="preserve">الحاجات الشخصية التي تظهر لدى الموظف لتطوير وتسهيل مهمات الوظيفة المتخصصة. </w:t>
      </w:r>
    </w:p>
    <w:p w:rsidR="000B3F63" w:rsidRDefault="001774C2" w:rsidP="000B3F63">
      <w:pPr>
        <w:spacing w:line="264" w:lineRule="auto"/>
        <w:ind w:left="-908"/>
        <w:rPr>
          <w:rFonts w:cs="Monotype Koufi"/>
          <w:b/>
          <w:bCs/>
          <w:sz w:val="32"/>
          <w:szCs w:val="32"/>
          <w:u w:val="single"/>
          <w:rtl/>
        </w:rPr>
      </w:pPr>
      <w:r w:rsidRPr="001D6EBE">
        <w:rPr>
          <w:rFonts w:cs="Monotype Koufi" w:hint="cs"/>
          <w:b/>
          <w:bCs/>
          <w:sz w:val="32"/>
          <w:szCs w:val="32"/>
          <w:u w:val="single"/>
          <w:rtl/>
        </w:rPr>
        <w:t>توصيف الأهداف لبرنامج التدريب:</w:t>
      </w:r>
      <w:r w:rsidR="000B3F63">
        <w:rPr>
          <w:rFonts w:cs="Monotype Koufi" w:hint="cs"/>
          <w:b/>
          <w:bCs/>
          <w:sz w:val="32"/>
          <w:szCs w:val="32"/>
          <w:u w:val="single"/>
          <w:rtl/>
        </w:rPr>
        <w:t xml:space="preserve"> </w:t>
      </w:r>
    </w:p>
    <w:p w:rsidR="001774C2" w:rsidRPr="000B3F63" w:rsidRDefault="000B3F63" w:rsidP="000B3F63">
      <w:pPr>
        <w:spacing w:line="264" w:lineRule="auto"/>
        <w:ind w:left="-908"/>
        <w:rPr>
          <w:rFonts w:ascii="Simplified Arabic" w:hAnsi="Simplified Arabic" w:cs="Simplified Arabic"/>
          <w:b/>
          <w:bCs/>
          <w:sz w:val="28"/>
          <w:szCs w:val="28"/>
          <w:rtl/>
        </w:rPr>
      </w:pPr>
      <w:r w:rsidRPr="000B3F63">
        <w:rPr>
          <w:rFonts w:ascii="Simplified Arabic" w:hAnsi="Simplified Arabic" w:cs="Simplified Arabic" w:hint="cs"/>
          <w:b/>
          <w:bCs/>
          <w:sz w:val="28"/>
          <w:szCs w:val="28"/>
          <w:rtl/>
        </w:rPr>
        <w:t>1-</w:t>
      </w:r>
      <w:r w:rsidRPr="000B3F63">
        <w:rPr>
          <w:rFonts w:ascii="Simplified Arabic" w:hAnsi="Simplified Arabic" w:cs="Simplified Arabic" w:hint="cs"/>
          <w:b/>
          <w:bCs/>
          <w:sz w:val="28"/>
          <w:szCs w:val="28"/>
          <w:rtl/>
        </w:rPr>
        <w:tab/>
      </w:r>
      <w:r w:rsidR="001774C2" w:rsidRPr="000B3F63">
        <w:rPr>
          <w:rFonts w:ascii="Simplified Arabic" w:hAnsi="Simplified Arabic" w:cs="Simplified Arabic" w:hint="cs"/>
          <w:b/>
          <w:bCs/>
          <w:sz w:val="28"/>
          <w:szCs w:val="28"/>
          <w:rtl/>
        </w:rPr>
        <w:t xml:space="preserve">تفصيل الأهداف العامة بناء على أسماء المهمات الوظيفية مباشرة. </w:t>
      </w:r>
    </w:p>
    <w:p w:rsidR="000B3F63" w:rsidRDefault="000B3F63" w:rsidP="000B3F63">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1774C2" w:rsidRPr="00EA588C">
        <w:rPr>
          <w:rFonts w:ascii="Simplified Arabic" w:hAnsi="Simplified Arabic" w:cs="Simplified Arabic" w:hint="cs"/>
          <w:b/>
          <w:bCs/>
          <w:sz w:val="28"/>
          <w:szCs w:val="28"/>
          <w:rtl/>
        </w:rPr>
        <w:t xml:space="preserve">تفصيل أنواع الأهداف التحصيلية النهائية (معرفة،تطبيق، ميول، حل مشكلات، تقييم) بناء </w:t>
      </w:r>
      <w:r w:rsidR="00EA588C">
        <w:rPr>
          <w:rFonts w:ascii="Simplified Arabic" w:hAnsi="Simplified Arabic" w:cs="Simplified Arabic" w:hint="cs"/>
          <w:b/>
          <w:bCs/>
          <w:sz w:val="28"/>
          <w:szCs w:val="28"/>
          <w:rtl/>
        </w:rPr>
        <w:t xml:space="preserve"> </w:t>
      </w:r>
      <w:r w:rsidR="00EA588C">
        <w:rPr>
          <w:rFonts w:ascii="Simplified Arabic" w:hAnsi="Simplified Arabic" w:cs="Simplified Arabic" w:hint="cs"/>
          <w:b/>
          <w:bCs/>
          <w:sz w:val="28"/>
          <w:szCs w:val="28"/>
          <w:rtl/>
        </w:rPr>
        <w:br/>
        <w:t xml:space="preserve"> </w:t>
      </w:r>
      <w:r w:rsidR="00EA588C">
        <w:rPr>
          <w:rFonts w:ascii="Simplified Arabic" w:hAnsi="Simplified Arabic" w:cs="Simplified Arabic" w:hint="cs"/>
          <w:b/>
          <w:bCs/>
          <w:sz w:val="28"/>
          <w:szCs w:val="28"/>
          <w:rtl/>
        </w:rPr>
        <w:tab/>
      </w:r>
      <w:r w:rsidR="00EA588C">
        <w:rPr>
          <w:rFonts w:ascii="Simplified Arabic" w:hAnsi="Simplified Arabic" w:cs="Simplified Arabic" w:hint="cs"/>
          <w:b/>
          <w:bCs/>
          <w:sz w:val="28"/>
          <w:szCs w:val="28"/>
          <w:rtl/>
        </w:rPr>
        <w:tab/>
      </w:r>
      <w:r w:rsidR="001774C2" w:rsidRPr="00EA588C">
        <w:rPr>
          <w:rFonts w:ascii="Simplified Arabic" w:hAnsi="Simplified Arabic" w:cs="Simplified Arabic" w:hint="cs"/>
          <w:b/>
          <w:bCs/>
          <w:sz w:val="28"/>
          <w:szCs w:val="28"/>
          <w:rtl/>
        </w:rPr>
        <w:t>على التصرفات الوظيفية.</w:t>
      </w:r>
    </w:p>
    <w:p w:rsidR="001774C2" w:rsidRPr="000B3F63" w:rsidRDefault="000B3F63" w:rsidP="000B3F63">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1774C2" w:rsidRPr="000B3F63">
        <w:rPr>
          <w:rFonts w:ascii="Simplified Arabic" w:hAnsi="Simplified Arabic" w:cs="Simplified Arabic" w:hint="cs"/>
          <w:b/>
          <w:bCs/>
          <w:sz w:val="28"/>
          <w:szCs w:val="28"/>
          <w:rtl/>
        </w:rPr>
        <w:t>تفصيل الأهداف الإجرائية المدخلة.</w:t>
      </w:r>
    </w:p>
    <w:p w:rsidR="001774C2" w:rsidRPr="00EA588C" w:rsidRDefault="001774C2" w:rsidP="00EA588C">
      <w:pPr>
        <w:spacing w:line="264" w:lineRule="auto"/>
        <w:ind w:left="-908"/>
        <w:rPr>
          <w:rFonts w:cs="Monotype Koufi"/>
          <w:b/>
          <w:bCs/>
          <w:sz w:val="32"/>
          <w:szCs w:val="32"/>
          <w:u w:val="single"/>
          <w:rtl/>
        </w:rPr>
      </w:pPr>
      <w:r w:rsidRPr="00EA588C">
        <w:rPr>
          <w:rFonts w:cs="Monotype Koufi" w:hint="cs"/>
          <w:b/>
          <w:bCs/>
          <w:sz w:val="32"/>
          <w:szCs w:val="32"/>
          <w:u w:val="single"/>
          <w:rtl/>
        </w:rPr>
        <w:t xml:space="preserve">توصيف الأهداف العامة لبرنامج التدريب: </w:t>
      </w:r>
    </w:p>
    <w:p w:rsidR="001774C2" w:rsidRPr="00C06396" w:rsidRDefault="00C06396" w:rsidP="00C06396">
      <w:pPr>
        <w:pStyle w:val="ListParagraph"/>
        <w:spacing w:line="312" w:lineRule="auto"/>
        <w:ind w:left="-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1774C2" w:rsidRPr="00C06396">
        <w:rPr>
          <w:rFonts w:ascii="Simplified Arabic" w:hAnsi="Simplified Arabic" w:cs="Simplified Arabic" w:hint="cs"/>
          <w:b/>
          <w:bCs/>
          <w:sz w:val="28"/>
          <w:szCs w:val="28"/>
          <w:rtl/>
        </w:rPr>
        <w:t xml:space="preserve">النظر إلى المهمات الرئيسة ضمن الوظيفة الواحدة. </w:t>
      </w:r>
    </w:p>
    <w:p w:rsidR="001774C2" w:rsidRPr="00C06396" w:rsidRDefault="00C06396" w:rsidP="00C06396">
      <w:pPr>
        <w:pStyle w:val="ListParagraph"/>
        <w:spacing w:line="312" w:lineRule="auto"/>
        <w:ind w:left="-90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1774C2" w:rsidRPr="00C06396">
        <w:rPr>
          <w:rFonts w:ascii="Simplified Arabic" w:hAnsi="Simplified Arabic" w:cs="Simplified Arabic" w:hint="cs"/>
          <w:b/>
          <w:bCs/>
          <w:sz w:val="28"/>
          <w:szCs w:val="28"/>
          <w:rtl/>
        </w:rPr>
        <w:t>النظر إلى فئات حاجة الموظفين والمؤسسة.</w:t>
      </w:r>
    </w:p>
    <w:p w:rsidR="001774C2" w:rsidRPr="00C06396" w:rsidRDefault="00C06396" w:rsidP="00C06396">
      <w:pPr>
        <w:pStyle w:val="ListParagraph"/>
        <w:spacing w:line="312" w:lineRule="auto"/>
        <w:ind w:left="-90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1774C2" w:rsidRPr="00C06396">
        <w:rPr>
          <w:rFonts w:ascii="Simplified Arabic" w:hAnsi="Simplified Arabic" w:cs="Simplified Arabic" w:hint="cs"/>
          <w:b/>
          <w:bCs/>
          <w:sz w:val="28"/>
          <w:szCs w:val="28"/>
          <w:rtl/>
        </w:rPr>
        <w:t>حاجات الاتصال والتنظيم و مناخ العمل و الإنتاج و العلاقات العامة والتسويق.</w:t>
      </w:r>
    </w:p>
    <w:p w:rsidR="001774C2" w:rsidRPr="001D6EBE" w:rsidRDefault="001774C2" w:rsidP="001D6EBE">
      <w:pPr>
        <w:spacing w:line="264" w:lineRule="auto"/>
        <w:ind w:left="-908"/>
        <w:rPr>
          <w:rFonts w:cs="Monotype Koufi"/>
          <w:b/>
          <w:bCs/>
          <w:sz w:val="32"/>
          <w:szCs w:val="32"/>
          <w:u w:val="single"/>
          <w:rtl/>
        </w:rPr>
      </w:pPr>
      <w:r w:rsidRPr="001D6EBE">
        <w:rPr>
          <w:rFonts w:cs="Monotype Koufi" w:hint="cs"/>
          <w:b/>
          <w:bCs/>
          <w:sz w:val="32"/>
          <w:szCs w:val="32"/>
          <w:u w:val="single"/>
          <w:rtl/>
        </w:rPr>
        <w:t>أنواع الأهداف التدريبية:</w:t>
      </w:r>
    </w:p>
    <w:p w:rsidR="001774C2" w:rsidRPr="00056746" w:rsidRDefault="001774C2" w:rsidP="00056746">
      <w:pPr>
        <w:pStyle w:val="ListParagraph"/>
        <w:spacing w:line="312" w:lineRule="auto"/>
        <w:ind w:left="-908"/>
        <w:jc w:val="lowKashida"/>
        <w:rPr>
          <w:rFonts w:ascii="Simplified Arabic" w:hAnsi="Simplified Arabic" w:cs="Simplified Arabic"/>
          <w:b/>
          <w:bCs/>
          <w:sz w:val="32"/>
          <w:szCs w:val="32"/>
          <w:u w:val="single"/>
          <w:rtl/>
        </w:rPr>
      </w:pPr>
      <w:r w:rsidRPr="00056746">
        <w:rPr>
          <w:rFonts w:ascii="Simplified Arabic" w:hAnsi="Simplified Arabic" w:cs="Simplified Arabic" w:hint="cs"/>
          <w:b/>
          <w:bCs/>
          <w:sz w:val="32"/>
          <w:szCs w:val="32"/>
          <w:u w:val="single"/>
          <w:rtl/>
        </w:rPr>
        <w:t xml:space="preserve">تقسم الأهداف التدريبية إلى عدة أنواع منها : </w:t>
      </w:r>
    </w:p>
    <w:p w:rsidR="001774C2" w:rsidRPr="00490148" w:rsidRDefault="00490148" w:rsidP="00490148">
      <w:pPr>
        <w:pStyle w:val="ListParagraph"/>
        <w:spacing w:line="312" w:lineRule="auto"/>
        <w:ind w:left="-908"/>
        <w:jc w:val="lowKashida"/>
        <w:rPr>
          <w:rFonts w:ascii="Simplified Arabic" w:hAnsi="Simplified Arabic" w:cs="Simplified Arabic"/>
          <w:b/>
          <w:bCs/>
          <w:color w:val="FF0000"/>
          <w:sz w:val="28"/>
          <w:szCs w:val="28"/>
          <w:rtl/>
        </w:rPr>
      </w:pPr>
      <w:r w:rsidRPr="00490148">
        <w:rPr>
          <w:rFonts w:ascii="Simplified Arabic" w:hAnsi="Simplified Arabic" w:cs="Simplified Arabic" w:hint="cs"/>
          <w:b/>
          <w:bCs/>
          <w:color w:val="FF0000"/>
          <w:sz w:val="28"/>
          <w:szCs w:val="28"/>
          <w:rtl/>
        </w:rPr>
        <w:t>1-</w:t>
      </w:r>
      <w:r w:rsidRPr="00490148">
        <w:rPr>
          <w:rFonts w:ascii="Simplified Arabic" w:hAnsi="Simplified Arabic" w:cs="Simplified Arabic" w:hint="cs"/>
          <w:b/>
          <w:bCs/>
          <w:color w:val="FF0000"/>
          <w:sz w:val="28"/>
          <w:szCs w:val="28"/>
          <w:rtl/>
        </w:rPr>
        <w:tab/>
      </w:r>
      <w:r w:rsidR="001774C2" w:rsidRPr="00490148">
        <w:rPr>
          <w:rFonts w:ascii="Simplified Arabic" w:hAnsi="Simplified Arabic" w:cs="Simplified Arabic" w:hint="cs"/>
          <w:b/>
          <w:bCs/>
          <w:color w:val="FF0000"/>
          <w:sz w:val="28"/>
          <w:szCs w:val="28"/>
          <w:rtl/>
        </w:rPr>
        <w:t xml:space="preserve">أهداف تدريبية تلبي حاجة المؤسسة وتتمثل في : </w:t>
      </w:r>
    </w:p>
    <w:p w:rsidR="001774C2" w:rsidRPr="006D7B32" w:rsidRDefault="001774C2" w:rsidP="006D7B32">
      <w:pPr>
        <w:pStyle w:val="ListParagraph"/>
        <w:spacing w:line="312" w:lineRule="auto"/>
        <w:ind w:left="-908" w:firstLine="908"/>
        <w:jc w:val="lowKashida"/>
        <w:rPr>
          <w:rFonts w:ascii="Simplified Arabic" w:hAnsi="Simplified Arabic" w:cs="Simplified Arabic"/>
          <w:b/>
          <w:bCs/>
          <w:sz w:val="28"/>
          <w:szCs w:val="28"/>
          <w:rtl/>
        </w:rPr>
      </w:pPr>
      <w:r w:rsidRPr="006D7B32">
        <w:rPr>
          <w:rFonts w:ascii="Simplified Arabic" w:hAnsi="Simplified Arabic" w:cs="Simplified Arabic" w:hint="cs"/>
          <w:b/>
          <w:bCs/>
          <w:sz w:val="28"/>
          <w:szCs w:val="28"/>
          <w:rtl/>
        </w:rPr>
        <w:t xml:space="preserve">أ- </w:t>
      </w:r>
      <w:r w:rsidR="006D7B32">
        <w:rPr>
          <w:rFonts w:ascii="Simplified Arabic" w:hAnsi="Simplified Arabic" w:cs="Simplified Arabic" w:hint="cs"/>
          <w:b/>
          <w:bCs/>
          <w:sz w:val="28"/>
          <w:szCs w:val="28"/>
          <w:rtl/>
        </w:rPr>
        <w:tab/>
      </w:r>
      <w:r w:rsidRPr="006D7B32">
        <w:rPr>
          <w:rFonts w:ascii="Simplified Arabic" w:hAnsi="Simplified Arabic" w:cs="Simplified Arabic" w:hint="cs"/>
          <w:b/>
          <w:bCs/>
          <w:sz w:val="28"/>
          <w:szCs w:val="28"/>
          <w:rtl/>
        </w:rPr>
        <w:t>أهداف يقصد بها تطوير المؤسسة في جميع الجوانب.</w:t>
      </w:r>
    </w:p>
    <w:p w:rsidR="001774C2" w:rsidRPr="006D7B32" w:rsidRDefault="001774C2" w:rsidP="006D7B32">
      <w:pPr>
        <w:pStyle w:val="ListParagraph"/>
        <w:spacing w:line="312" w:lineRule="auto"/>
        <w:ind w:left="-908" w:firstLine="908"/>
        <w:jc w:val="lowKashida"/>
        <w:rPr>
          <w:rFonts w:ascii="Simplified Arabic" w:hAnsi="Simplified Arabic" w:cs="Simplified Arabic"/>
          <w:b/>
          <w:bCs/>
          <w:sz w:val="28"/>
          <w:szCs w:val="28"/>
          <w:rtl/>
        </w:rPr>
      </w:pPr>
      <w:r w:rsidRPr="006D7B32">
        <w:rPr>
          <w:rFonts w:ascii="Simplified Arabic" w:hAnsi="Simplified Arabic" w:cs="Simplified Arabic" w:hint="cs"/>
          <w:b/>
          <w:bCs/>
          <w:sz w:val="28"/>
          <w:szCs w:val="28"/>
          <w:rtl/>
        </w:rPr>
        <w:t xml:space="preserve">ب- </w:t>
      </w:r>
      <w:r w:rsidR="006D7B32">
        <w:rPr>
          <w:rFonts w:ascii="Simplified Arabic" w:hAnsi="Simplified Arabic" w:cs="Simplified Arabic" w:hint="cs"/>
          <w:b/>
          <w:bCs/>
          <w:sz w:val="28"/>
          <w:szCs w:val="28"/>
          <w:rtl/>
        </w:rPr>
        <w:tab/>
      </w:r>
      <w:r w:rsidRPr="006D7B32">
        <w:rPr>
          <w:rFonts w:ascii="Simplified Arabic" w:hAnsi="Simplified Arabic" w:cs="Simplified Arabic" w:hint="cs"/>
          <w:b/>
          <w:bCs/>
          <w:sz w:val="28"/>
          <w:szCs w:val="28"/>
          <w:rtl/>
        </w:rPr>
        <w:t>أهداف خاصة بالموظف قد تكون شخصية أو مهارية أو سلوكية.</w:t>
      </w:r>
    </w:p>
    <w:p w:rsidR="001774C2" w:rsidRPr="006D7B32" w:rsidRDefault="001774C2" w:rsidP="006D7B32">
      <w:pPr>
        <w:pStyle w:val="ListParagraph"/>
        <w:spacing w:line="312" w:lineRule="auto"/>
        <w:ind w:left="-908" w:firstLine="908"/>
        <w:jc w:val="lowKashida"/>
        <w:rPr>
          <w:rFonts w:ascii="Simplified Arabic" w:hAnsi="Simplified Arabic" w:cs="Simplified Arabic"/>
          <w:b/>
          <w:bCs/>
          <w:sz w:val="28"/>
          <w:szCs w:val="28"/>
          <w:rtl/>
        </w:rPr>
      </w:pPr>
      <w:r w:rsidRPr="006D7B32">
        <w:rPr>
          <w:rFonts w:ascii="Simplified Arabic" w:hAnsi="Simplified Arabic" w:cs="Simplified Arabic" w:hint="cs"/>
          <w:b/>
          <w:bCs/>
          <w:sz w:val="28"/>
          <w:szCs w:val="28"/>
          <w:rtl/>
        </w:rPr>
        <w:t xml:space="preserve">ج- </w:t>
      </w:r>
      <w:r w:rsidR="006D7B32">
        <w:rPr>
          <w:rFonts w:ascii="Simplified Arabic" w:hAnsi="Simplified Arabic" w:cs="Simplified Arabic" w:hint="cs"/>
          <w:b/>
          <w:bCs/>
          <w:sz w:val="28"/>
          <w:szCs w:val="28"/>
          <w:rtl/>
        </w:rPr>
        <w:tab/>
      </w:r>
      <w:r w:rsidRPr="006D7B32">
        <w:rPr>
          <w:rFonts w:ascii="Simplified Arabic" w:hAnsi="Simplified Arabic" w:cs="Simplified Arabic" w:hint="cs"/>
          <w:b/>
          <w:bCs/>
          <w:sz w:val="28"/>
          <w:szCs w:val="28"/>
          <w:rtl/>
        </w:rPr>
        <w:t xml:space="preserve">أهداف خاصة بتطوير العمل من آلية التنفيذ أو تغير ظروفها. </w:t>
      </w:r>
    </w:p>
    <w:p w:rsidR="001774C2" w:rsidRPr="006D7B32" w:rsidRDefault="006D7B32" w:rsidP="006D7B32">
      <w:pPr>
        <w:pStyle w:val="ListParagraph"/>
        <w:spacing w:line="312" w:lineRule="auto"/>
        <w:ind w:left="-908" w:firstLine="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د-</w:t>
      </w:r>
      <w:r>
        <w:rPr>
          <w:rFonts w:ascii="Simplified Arabic" w:hAnsi="Simplified Arabic" w:cs="Simplified Arabic" w:hint="cs"/>
          <w:b/>
          <w:bCs/>
          <w:sz w:val="28"/>
          <w:szCs w:val="28"/>
          <w:rtl/>
        </w:rPr>
        <w:tab/>
      </w:r>
      <w:r w:rsidR="001774C2" w:rsidRPr="006D7B32">
        <w:rPr>
          <w:rFonts w:ascii="Simplified Arabic" w:hAnsi="Simplified Arabic" w:cs="Simplified Arabic" w:hint="cs"/>
          <w:b/>
          <w:bCs/>
          <w:sz w:val="28"/>
          <w:szCs w:val="28"/>
          <w:rtl/>
        </w:rPr>
        <w:t>أهداف تلبي حاجة الفئات المستفيدة من المؤسسة</w:t>
      </w:r>
    </w:p>
    <w:p w:rsidR="006D7B32" w:rsidRDefault="006D7B32" w:rsidP="0058669E">
      <w:pPr>
        <w:pStyle w:val="ListParagraph"/>
        <w:spacing w:line="312" w:lineRule="auto"/>
        <w:ind w:left="-908"/>
        <w:jc w:val="lowKashida"/>
        <w:rPr>
          <w:rFonts w:ascii="Simplified Arabic" w:hAnsi="Simplified Arabic" w:cs="Simplified Arabic"/>
          <w:b/>
          <w:bCs/>
          <w:color w:val="FF0000"/>
          <w:sz w:val="28"/>
          <w:szCs w:val="28"/>
          <w:rtl/>
        </w:rPr>
      </w:pPr>
    </w:p>
    <w:p w:rsidR="00B60EA2" w:rsidRDefault="00B60EA2" w:rsidP="0058669E">
      <w:pPr>
        <w:pStyle w:val="ListParagraph"/>
        <w:spacing w:line="312" w:lineRule="auto"/>
        <w:ind w:left="-908"/>
        <w:jc w:val="lowKashida"/>
        <w:rPr>
          <w:rFonts w:ascii="Simplified Arabic" w:hAnsi="Simplified Arabic" w:cs="Simplified Arabic"/>
          <w:b/>
          <w:bCs/>
          <w:color w:val="FF0000"/>
          <w:sz w:val="28"/>
          <w:szCs w:val="28"/>
          <w:rtl/>
        </w:rPr>
      </w:pPr>
    </w:p>
    <w:p w:rsidR="001774C2" w:rsidRPr="0058669E" w:rsidRDefault="001774C2" w:rsidP="0058669E">
      <w:pPr>
        <w:pStyle w:val="ListParagraph"/>
        <w:spacing w:line="312" w:lineRule="auto"/>
        <w:ind w:left="-908"/>
        <w:jc w:val="lowKashida"/>
        <w:rPr>
          <w:rFonts w:ascii="Simplified Arabic" w:hAnsi="Simplified Arabic" w:cs="Simplified Arabic"/>
          <w:b/>
          <w:bCs/>
          <w:color w:val="FF0000"/>
          <w:sz w:val="28"/>
          <w:szCs w:val="28"/>
          <w:rtl/>
        </w:rPr>
      </w:pPr>
      <w:r w:rsidRPr="0058669E">
        <w:rPr>
          <w:rFonts w:ascii="Simplified Arabic" w:hAnsi="Simplified Arabic" w:cs="Simplified Arabic" w:hint="cs"/>
          <w:b/>
          <w:bCs/>
          <w:color w:val="FF0000"/>
          <w:sz w:val="28"/>
          <w:szCs w:val="28"/>
          <w:rtl/>
        </w:rPr>
        <w:lastRenderedPageBreak/>
        <w:t xml:space="preserve">2- </w:t>
      </w:r>
      <w:r w:rsidR="00B60EA2">
        <w:rPr>
          <w:rFonts w:ascii="Simplified Arabic" w:hAnsi="Simplified Arabic" w:cs="Simplified Arabic" w:hint="cs"/>
          <w:b/>
          <w:bCs/>
          <w:color w:val="FF0000"/>
          <w:sz w:val="28"/>
          <w:szCs w:val="28"/>
          <w:rtl/>
        </w:rPr>
        <w:tab/>
      </w:r>
      <w:r w:rsidRPr="0058669E">
        <w:rPr>
          <w:rFonts w:ascii="Simplified Arabic" w:hAnsi="Simplified Arabic" w:cs="Simplified Arabic" w:hint="cs"/>
          <w:b/>
          <w:bCs/>
          <w:color w:val="FF0000"/>
          <w:sz w:val="28"/>
          <w:szCs w:val="28"/>
          <w:rtl/>
        </w:rPr>
        <w:t>أهداف تدريبية خاصة بطبيعة فترة التنفيذ:</w:t>
      </w:r>
    </w:p>
    <w:p w:rsidR="001774C2" w:rsidRPr="00B60EA2" w:rsidRDefault="00B60EA2" w:rsidP="00B60EA2">
      <w:pPr>
        <w:pStyle w:val="ListParagraph"/>
        <w:spacing w:line="312" w:lineRule="auto"/>
        <w:ind w:left="-908" w:firstLine="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Pr>
          <w:rFonts w:ascii="Simplified Arabic" w:hAnsi="Simplified Arabic" w:cs="Simplified Arabic" w:hint="cs"/>
          <w:b/>
          <w:bCs/>
          <w:sz w:val="28"/>
          <w:szCs w:val="28"/>
          <w:rtl/>
        </w:rPr>
        <w:tab/>
      </w:r>
      <w:r w:rsidR="001774C2" w:rsidRPr="00B60EA2">
        <w:rPr>
          <w:rFonts w:ascii="Simplified Arabic" w:hAnsi="Simplified Arabic" w:cs="Simplified Arabic" w:hint="cs"/>
          <w:b/>
          <w:bCs/>
          <w:sz w:val="28"/>
          <w:szCs w:val="28"/>
          <w:rtl/>
        </w:rPr>
        <w:t xml:space="preserve">أهداف عامة وهي محدودة العدد في البرنامج تهدف إلى تثبيت مهمات التدريب. </w:t>
      </w:r>
    </w:p>
    <w:p w:rsidR="001774C2" w:rsidRPr="00B60EA2" w:rsidRDefault="00B60EA2" w:rsidP="00B60EA2">
      <w:pPr>
        <w:pStyle w:val="ListParagraph"/>
        <w:spacing w:line="312" w:lineRule="auto"/>
        <w:ind w:left="-908" w:firstLine="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ب-</w:t>
      </w:r>
      <w:r>
        <w:rPr>
          <w:rFonts w:ascii="Simplified Arabic" w:hAnsi="Simplified Arabic" w:cs="Simplified Arabic" w:hint="cs"/>
          <w:b/>
          <w:bCs/>
          <w:sz w:val="28"/>
          <w:szCs w:val="28"/>
          <w:rtl/>
        </w:rPr>
        <w:tab/>
      </w:r>
      <w:r w:rsidR="001774C2" w:rsidRPr="00B60EA2">
        <w:rPr>
          <w:rFonts w:ascii="Simplified Arabic" w:hAnsi="Simplified Arabic" w:cs="Simplified Arabic" w:hint="cs"/>
          <w:b/>
          <w:bCs/>
          <w:sz w:val="28"/>
          <w:szCs w:val="28"/>
          <w:rtl/>
        </w:rPr>
        <w:t>أهداف سلوكية نهائية لتثبيت السلوك الوظيفي لمهمة التدريب.</w:t>
      </w:r>
    </w:p>
    <w:p w:rsidR="001774C2" w:rsidRPr="00B60EA2" w:rsidRDefault="00B60EA2" w:rsidP="00B60EA2">
      <w:pPr>
        <w:pStyle w:val="ListParagraph"/>
        <w:spacing w:line="312" w:lineRule="auto"/>
        <w:ind w:left="-908" w:firstLine="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ج-</w:t>
      </w:r>
      <w:r>
        <w:rPr>
          <w:rFonts w:ascii="Simplified Arabic" w:hAnsi="Simplified Arabic" w:cs="Simplified Arabic" w:hint="cs"/>
          <w:b/>
          <w:bCs/>
          <w:sz w:val="28"/>
          <w:szCs w:val="28"/>
          <w:rtl/>
        </w:rPr>
        <w:tab/>
      </w:r>
      <w:r w:rsidR="001774C2" w:rsidRPr="00B60EA2">
        <w:rPr>
          <w:rFonts w:ascii="Simplified Arabic" w:hAnsi="Simplified Arabic" w:cs="Simplified Arabic" w:hint="cs"/>
          <w:b/>
          <w:bCs/>
          <w:sz w:val="28"/>
          <w:szCs w:val="28"/>
          <w:rtl/>
        </w:rPr>
        <w:t xml:space="preserve">أهداف سلوكية مرحلية لتثبيت السلوك المنبثق من السلوك الهدف العام. </w:t>
      </w:r>
    </w:p>
    <w:p w:rsidR="001774C2" w:rsidRPr="0058669E" w:rsidRDefault="001774C2" w:rsidP="0058669E">
      <w:pPr>
        <w:pStyle w:val="ListParagraph"/>
        <w:spacing w:line="312" w:lineRule="auto"/>
        <w:ind w:left="-908"/>
        <w:jc w:val="lowKashida"/>
        <w:rPr>
          <w:rFonts w:ascii="Simplified Arabic" w:hAnsi="Simplified Arabic" w:cs="Simplified Arabic"/>
          <w:b/>
          <w:bCs/>
          <w:color w:val="FF0000"/>
          <w:sz w:val="28"/>
          <w:szCs w:val="28"/>
          <w:rtl/>
        </w:rPr>
      </w:pPr>
      <w:r w:rsidRPr="0058669E">
        <w:rPr>
          <w:rFonts w:ascii="Simplified Arabic" w:hAnsi="Simplified Arabic" w:cs="Simplified Arabic" w:hint="cs"/>
          <w:b/>
          <w:bCs/>
          <w:color w:val="FF0000"/>
          <w:sz w:val="28"/>
          <w:szCs w:val="28"/>
          <w:rtl/>
        </w:rPr>
        <w:t>3- أهداف تدريب حسب دورها في التدريب:</w:t>
      </w:r>
    </w:p>
    <w:p w:rsidR="001774C2" w:rsidRPr="007A10C0" w:rsidRDefault="001774C2" w:rsidP="007A10C0">
      <w:pPr>
        <w:pStyle w:val="ListParagraph"/>
        <w:spacing w:line="312" w:lineRule="auto"/>
        <w:ind w:hanging="720"/>
        <w:jc w:val="lowKashida"/>
        <w:rPr>
          <w:rFonts w:ascii="Simplified Arabic" w:hAnsi="Simplified Arabic" w:cs="Simplified Arabic"/>
          <w:b/>
          <w:bCs/>
          <w:sz w:val="28"/>
          <w:szCs w:val="28"/>
          <w:rtl/>
        </w:rPr>
      </w:pPr>
      <w:r w:rsidRPr="007A10C0">
        <w:rPr>
          <w:rFonts w:ascii="Simplified Arabic" w:hAnsi="Simplified Arabic" w:cs="Simplified Arabic" w:hint="cs"/>
          <w:b/>
          <w:bCs/>
          <w:sz w:val="28"/>
          <w:szCs w:val="28"/>
          <w:rtl/>
        </w:rPr>
        <w:t xml:space="preserve">أ- </w:t>
      </w:r>
      <w:r w:rsidR="007A10C0">
        <w:rPr>
          <w:rFonts w:ascii="Simplified Arabic" w:hAnsi="Simplified Arabic" w:cs="Simplified Arabic" w:hint="cs"/>
          <w:b/>
          <w:bCs/>
          <w:sz w:val="28"/>
          <w:szCs w:val="28"/>
          <w:rtl/>
        </w:rPr>
        <w:tab/>
      </w:r>
      <w:r w:rsidRPr="007A10C0">
        <w:rPr>
          <w:rFonts w:ascii="Simplified Arabic" w:hAnsi="Simplified Arabic" w:cs="Simplified Arabic" w:hint="cs"/>
          <w:b/>
          <w:bCs/>
          <w:sz w:val="28"/>
          <w:szCs w:val="28"/>
          <w:rtl/>
        </w:rPr>
        <w:t>أهداف تصميم تستخدم في تنفيذ برامج التدريب وتطويرها من قبل المصمم، ومكوناتها الأهداف العامة والأهداف السلوكية النهائية.</w:t>
      </w:r>
    </w:p>
    <w:p w:rsidR="001774C2" w:rsidRPr="007A10C0" w:rsidRDefault="001774C2" w:rsidP="007A10C0">
      <w:pPr>
        <w:pStyle w:val="ListParagraph"/>
        <w:spacing w:line="312" w:lineRule="auto"/>
        <w:ind w:left="-908" w:firstLine="908"/>
        <w:jc w:val="lowKashida"/>
        <w:rPr>
          <w:rFonts w:ascii="Simplified Arabic" w:hAnsi="Simplified Arabic" w:cs="Simplified Arabic"/>
          <w:b/>
          <w:bCs/>
          <w:sz w:val="28"/>
          <w:szCs w:val="28"/>
          <w:rtl/>
        </w:rPr>
      </w:pPr>
      <w:r w:rsidRPr="007A10C0">
        <w:rPr>
          <w:rFonts w:ascii="Simplified Arabic" w:hAnsi="Simplified Arabic" w:cs="Simplified Arabic" w:hint="cs"/>
          <w:b/>
          <w:bCs/>
          <w:sz w:val="28"/>
          <w:szCs w:val="28"/>
          <w:rtl/>
        </w:rPr>
        <w:t xml:space="preserve">ب- </w:t>
      </w:r>
      <w:r w:rsidR="007A10C0">
        <w:rPr>
          <w:rFonts w:ascii="Simplified Arabic" w:hAnsi="Simplified Arabic" w:cs="Simplified Arabic" w:hint="cs"/>
          <w:b/>
          <w:bCs/>
          <w:sz w:val="28"/>
          <w:szCs w:val="28"/>
          <w:rtl/>
        </w:rPr>
        <w:tab/>
      </w:r>
      <w:r w:rsidRPr="007A10C0">
        <w:rPr>
          <w:rFonts w:ascii="Simplified Arabic" w:hAnsi="Simplified Arabic" w:cs="Simplified Arabic" w:hint="cs"/>
          <w:b/>
          <w:bCs/>
          <w:sz w:val="28"/>
          <w:szCs w:val="28"/>
          <w:rtl/>
        </w:rPr>
        <w:t xml:space="preserve">أهداف إجرائية، هي ترجمة المدربين للأهداف العامة والسلوكية إلى جزئيات صغيرة </w:t>
      </w:r>
      <w:r w:rsidR="007A10C0">
        <w:rPr>
          <w:rFonts w:ascii="Simplified Arabic" w:hAnsi="Simplified Arabic" w:cs="Simplified Arabic"/>
          <w:b/>
          <w:bCs/>
          <w:sz w:val="28"/>
          <w:szCs w:val="28"/>
          <w:rtl/>
        </w:rPr>
        <w:tab/>
      </w:r>
      <w:r w:rsidR="007A10C0">
        <w:rPr>
          <w:rFonts w:ascii="Simplified Arabic" w:hAnsi="Simplified Arabic" w:cs="Simplified Arabic" w:hint="cs"/>
          <w:b/>
          <w:bCs/>
          <w:sz w:val="28"/>
          <w:szCs w:val="28"/>
          <w:rtl/>
        </w:rPr>
        <w:tab/>
      </w:r>
      <w:r w:rsidR="007A10C0">
        <w:rPr>
          <w:rFonts w:ascii="Simplified Arabic" w:hAnsi="Simplified Arabic" w:cs="Simplified Arabic" w:hint="cs"/>
          <w:b/>
          <w:bCs/>
          <w:sz w:val="28"/>
          <w:szCs w:val="28"/>
          <w:rtl/>
        </w:rPr>
        <w:tab/>
      </w:r>
      <w:r w:rsidRPr="007A10C0">
        <w:rPr>
          <w:rFonts w:ascii="Simplified Arabic" w:hAnsi="Simplified Arabic" w:cs="Simplified Arabic" w:hint="cs"/>
          <w:b/>
          <w:bCs/>
          <w:sz w:val="28"/>
          <w:szCs w:val="28"/>
          <w:rtl/>
        </w:rPr>
        <w:t xml:space="preserve">تمثل في مجموعها الهدف العام. </w:t>
      </w:r>
    </w:p>
    <w:p w:rsidR="001774C2" w:rsidRPr="0058669E" w:rsidRDefault="001774C2" w:rsidP="0058669E">
      <w:pPr>
        <w:pStyle w:val="ListParagraph"/>
        <w:spacing w:line="312" w:lineRule="auto"/>
        <w:ind w:left="-908"/>
        <w:jc w:val="lowKashida"/>
        <w:rPr>
          <w:rFonts w:ascii="Simplified Arabic" w:hAnsi="Simplified Arabic" w:cs="Simplified Arabic"/>
          <w:b/>
          <w:bCs/>
          <w:color w:val="FF0000"/>
          <w:sz w:val="28"/>
          <w:szCs w:val="28"/>
          <w:rtl/>
        </w:rPr>
      </w:pPr>
      <w:r w:rsidRPr="0058669E">
        <w:rPr>
          <w:rFonts w:ascii="Simplified Arabic" w:hAnsi="Simplified Arabic" w:cs="Simplified Arabic" w:hint="cs"/>
          <w:b/>
          <w:bCs/>
          <w:color w:val="FF0000"/>
          <w:sz w:val="28"/>
          <w:szCs w:val="28"/>
          <w:rtl/>
        </w:rPr>
        <w:t>4- أهداف تدريبية تتعلق بالسلوك البشري وتقسم إلى عدة أقسام:</w:t>
      </w:r>
    </w:p>
    <w:p w:rsidR="001774C2" w:rsidRPr="00676E9B" w:rsidRDefault="001774C2" w:rsidP="00676E9B">
      <w:pPr>
        <w:pStyle w:val="ListParagraph"/>
        <w:spacing w:line="312" w:lineRule="auto"/>
        <w:ind w:left="0"/>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أ- </w:t>
      </w:r>
      <w:r w:rsidR="00676E9B">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تتعلق بالإدراك حسب تصنيف بلوم أهداف (المعرفة، مثل: التذكر، العد، </w:t>
      </w:r>
      <w:r w:rsidR="00676E9B">
        <w:rPr>
          <w:rFonts w:ascii="Simplified Arabic" w:hAnsi="Simplified Arabic" w:cs="Simplified Arabic"/>
          <w:b/>
          <w:bCs/>
          <w:sz w:val="28"/>
          <w:szCs w:val="28"/>
          <w:rtl/>
        </w:rPr>
        <w:br/>
      </w:r>
      <w:r w:rsidR="00676E9B">
        <w:rPr>
          <w:rFonts w:ascii="Simplified Arabic" w:hAnsi="Simplified Arabic" w:cs="Simplified Arabic" w:hint="cs"/>
          <w:b/>
          <w:bCs/>
          <w:sz w:val="28"/>
          <w:szCs w:val="28"/>
          <w:rtl/>
        </w:rPr>
        <w:t xml:space="preserve"> </w:t>
      </w:r>
      <w:r w:rsidR="00676E9B">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التسمية، الاستعادة).</w:t>
      </w:r>
    </w:p>
    <w:p w:rsidR="001774C2" w:rsidRPr="00676E9B" w:rsidRDefault="001774C2" w:rsidP="00323807">
      <w:pPr>
        <w:pStyle w:val="ListParagraph"/>
        <w:spacing w:line="312" w:lineRule="auto"/>
        <w:ind w:left="-18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 </w:t>
      </w:r>
      <w:r w:rsidR="00323807">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الاستيعاب ( الإيجاز، التلخيص، التفصيل، الشرح، التوضيح). </w:t>
      </w:r>
    </w:p>
    <w:p w:rsidR="001774C2" w:rsidRPr="00676E9B" w:rsidRDefault="001774C2" w:rsidP="00323807">
      <w:pPr>
        <w:pStyle w:val="ListParagraph"/>
        <w:spacing w:line="312" w:lineRule="auto"/>
        <w:ind w:left="-18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 </w:t>
      </w:r>
      <w:r w:rsidR="00323807">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التطبيق ( الاستعمال، التنفيذ، التشغيل، الإنجاز المباشر). </w:t>
      </w:r>
    </w:p>
    <w:p w:rsidR="001774C2" w:rsidRPr="00676E9B" w:rsidRDefault="001774C2" w:rsidP="00323807">
      <w:pPr>
        <w:pStyle w:val="ListParagraph"/>
        <w:spacing w:line="312" w:lineRule="auto"/>
        <w:ind w:left="-18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 </w:t>
      </w:r>
      <w:r w:rsidR="00323807">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التحليل ( كإظهار العلاقة بين الأجزاء). </w:t>
      </w:r>
    </w:p>
    <w:p w:rsidR="001774C2" w:rsidRPr="00676E9B" w:rsidRDefault="001774C2" w:rsidP="00323807">
      <w:pPr>
        <w:pStyle w:val="ListParagraph"/>
        <w:spacing w:line="312" w:lineRule="auto"/>
        <w:ind w:left="-18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 </w:t>
      </w:r>
      <w:r w:rsidR="00323807">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التكوين (التطوير كإنتاج شيء جديد من مواد أو معارف). </w:t>
      </w:r>
    </w:p>
    <w:p w:rsidR="001774C2" w:rsidRPr="00676E9B" w:rsidRDefault="001774C2" w:rsidP="00323807">
      <w:pPr>
        <w:pStyle w:val="ListParagraph"/>
        <w:spacing w:line="312" w:lineRule="auto"/>
        <w:ind w:left="-18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 </w:t>
      </w:r>
      <w:r w:rsidR="00323807">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التقييم كتحديد صلاحية أو فاعلية الأشياء المبتكرة الجديدة. </w:t>
      </w:r>
    </w:p>
    <w:p w:rsidR="001774C2" w:rsidRPr="00676E9B" w:rsidRDefault="001774C2" w:rsidP="00323807">
      <w:pPr>
        <w:pStyle w:val="ListParagraph"/>
        <w:spacing w:line="312" w:lineRule="auto"/>
        <w:ind w:left="-18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 </w:t>
      </w:r>
      <w:r w:rsidR="00323807">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الحقائق الخاصة (إشارة الموظف لأجزاء السيارة). </w:t>
      </w:r>
    </w:p>
    <w:p w:rsidR="001774C2" w:rsidRPr="00676E9B" w:rsidRDefault="001774C2" w:rsidP="00323807">
      <w:pPr>
        <w:pStyle w:val="ListParagraph"/>
        <w:spacing w:line="312" w:lineRule="auto"/>
        <w:ind w:left="-18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 </w:t>
      </w:r>
      <w:r w:rsidR="00323807">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المفاهيم: توضيح الموظف لدور الماوس في جهاز الكمبيوتر. </w:t>
      </w:r>
    </w:p>
    <w:p w:rsidR="001774C2" w:rsidRPr="00676E9B" w:rsidRDefault="001774C2" w:rsidP="00323807">
      <w:pPr>
        <w:pStyle w:val="ListParagraph"/>
        <w:spacing w:line="312" w:lineRule="auto"/>
        <w:ind w:left="1440" w:hanging="720"/>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 </w:t>
      </w:r>
      <w:r w:rsidR="00323807">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حل المشكلات: قدرة الموظف على التصرف السليم </w:t>
      </w:r>
      <w:r w:rsidR="00323807">
        <w:rPr>
          <w:rFonts w:ascii="Simplified Arabic" w:hAnsi="Simplified Arabic" w:cs="Simplified Arabic"/>
          <w:b/>
          <w:bCs/>
          <w:sz w:val="28"/>
          <w:szCs w:val="28"/>
          <w:rtl/>
        </w:rPr>
        <w:br/>
      </w:r>
      <w:r w:rsidRPr="00676E9B">
        <w:rPr>
          <w:rFonts w:ascii="Simplified Arabic" w:hAnsi="Simplified Arabic" w:cs="Simplified Arabic" w:hint="cs"/>
          <w:b/>
          <w:bCs/>
          <w:sz w:val="28"/>
          <w:szCs w:val="28"/>
          <w:rtl/>
        </w:rPr>
        <w:t xml:space="preserve">في المواقف المفاجئة. </w:t>
      </w:r>
    </w:p>
    <w:p w:rsidR="002E4F68" w:rsidRDefault="002E4F68">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1774C2" w:rsidRPr="00676E9B" w:rsidRDefault="001774C2" w:rsidP="002E4F68">
      <w:pPr>
        <w:pStyle w:val="ListParagraph"/>
        <w:spacing w:line="312" w:lineRule="auto"/>
        <w:ind w:hanging="720"/>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lastRenderedPageBreak/>
        <w:t xml:space="preserve">ب- </w:t>
      </w:r>
      <w:r w:rsidR="002E4F68">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 xml:space="preserve">أهداف عاطفية خاصة (بالقيم والميول والعلاقات الإنسانية مثل القبول والتقدير للمتدربين واحترام خبراتهم). </w:t>
      </w:r>
    </w:p>
    <w:p w:rsidR="001774C2" w:rsidRPr="00676E9B" w:rsidRDefault="001774C2" w:rsidP="00676E9B">
      <w:pPr>
        <w:pStyle w:val="ListParagraph"/>
        <w:spacing w:line="312" w:lineRule="auto"/>
        <w:ind w:left="-90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ج- </w:t>
      </w:r>
      <w:r w:rsidR="002E4F68">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أهداف حركية عملية مثل قيام المتدرب بإحضار الوسائل ووضعها أمام زملائه.</w:t>
      </w:r>
    </w:p>
    <w:p w:rsidR="001774C2" w:rsidRPr="00676E9B" w:rsidRDefault="001774C2" w:rsidP="00676E9B">
      <w:pPr>
        <w:pStyle w:val="ListParagraph"/>
        <w:spacing w:line="312" w:lineRule="auto"/>
        <w:ind w:left="-908" w:firstLine="908"/>
        <w:jc w:val="lowKashida"/>
        <w:rPr>
          <w:rFonts w:ascii="Simplified Arabic" w:hAnsi="Simplified Arabic" w:cs="Simplified Arabic"/>
          <w:b/>
          <w:bCs/>
          <w:sz w:val="28"/>
          <w:szCs w:val="28"/>
          <w:rtl/>
        </w:rPr>
      </w:pPr>
      <w:r w:rsidRPr="00676E9B">
        <w:rPr>
          <w:rFonts w:ascii="Simplified Arabic" w:hAnsi="Simplified Arabic" w:cs="Simplified Arabic" w:hint="cs"/>
          <w:b/>
          <w:bCs/>
          <w:sz w:val="28"/>
          <w:szCs w:val="28"/>
          <w:rtl/>
        </w:rPr>
        <w:t xml:space="preserve">د- </w:t>
      </w:r>
      <w:r w:rsidR="002E4F68">
        <w:rPr>
          <w:rFonts w:ascii="Simplified Arabic" w:hAnsi="Simplified Arabic" w:cs="Simplified Arabic" w:hint="cs"/>
          <w:b/>
          <w:bCs/>
          <w:sz w:val="28"/>
          <w:szCs w:val="28"/>
          <w:rtl/>
        </w:rPr>
        <w:tab/>
      </w:r>
      <w:r w:rsidRPr="00676E9B">
        <w:rPr>
          <w:rFonts w:ascii="Simplified Arabic" w:hAnsi="Simplified Arabic" w:cs="Simplified Arabic" w:hint="cs"/>
          <w:b/>
          <w:bCs/>
          <w:sz w:val="28"/>
          <w:szCs w:val="28"/>
          <w:rtl/>
        </w:rPr>
        <w:t>أهداف اجتماعية، وتتمثل في المحافظة على العادات والقيم الاجتماعية وتحسينها.</w:t>
      </w:r>
    </w:p>
    <w:p w:rsidR="001774C2" w:rsidRDefault="001774C2" w:rsidP="001774C2">
      <w:pPr>
        <w:pStyle w:val="1"/>
        <w:jc w:val="center"/>
        <w:rPr>
          <w:rFonts w:cs="Traditional Arabic"/>
          <w:b w:val="0"/>
          <w:bCs/>
          <w:sz w:val="42"/>
          <w:szCs w:val="40"/>
          <w:rtl/>
        </w:rPr>
      </w:pPr>
    </w:p>
    <w:p w:rsidR="002E5CB1" w:rsidRDefault="002E5CB1">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FA3FAC" w:rsidRDefault="00FA3FAC" w:rsidP="00FA3FAC">
      <w:pPr>
        <w:spacing w:line="312" w:lineRule="auto"/>
        <w:ind w:left="-908"/>
        <w:jc w:val="center"/>
        <w:rPr>
          <w:rFonts w:ascii="Simplified Arabic" w:hAnsi="Simplified Arabic" w:cs="Simplified Arabic"/>
          <w:b/>
          <w:bCs/>
          <w:sz w:val="28"/>
          <w:szCs w:val="28"/>
          <w:rtl/>
        </w:rPr>
      </w:pPr>
      <w:r w:rsidRPr="00FA3FAC">
        <w:rPr>
          <w:rFonts w:cs="Monotype Koufi" w:hint="eastAsia"/>
          <w:b/>
          <w:bCs/>
          <w:sz w:val="36"/>
          <w:szCs w:val="36"/>
          <w:u w:val="single"/>
          <w:rtl/>
        </w:rPr>
        <w:lastRenderedPageBreak/>
        <w:t>مفهوم</w:t>
      </w:r>
      <w:r w:rsidRPr="00FA3FAC">
        <w:rPr>
          <w:rFonts w:cs="Monotype Koufi"/>
          <w:b/>
          <w:bCs/>
          <w:sz w:val="36"/>
          <w:szCs w:val="36"/>
          <w:u w:val="single"/>
          <w:rtl/>
        </w:rPr>
        <w:t xml:space="preserve"> </w:t>
      </w:r>
      <w:r w:rsidRPr="00FA3FAC">
        <w:rPr>
          <w:rFonts w:cs="Monotype Koufi" w:hint="eastAsia"/>
          <w:b/>
          <w:bCs/>
          <w:sz w:val="36"/>
          <w:szCs w:val="36"/>
          <w:u w:val="single"/>
          <w:rtl/>
        </w:rPr>
        <w:t>الأهداف</w:t>
      </w:r>
      <w:r w:rsidRPr="00FA3FAC">
        <w:rPr>
          <w:rFonts w:cs="Monotype Koufi"/>
          <w:b/>
          <w:bCs/>
          <w:sz w:val="36"/>
          <w:szCs w:val="36"/>
          <w:u w:val="single"/>
          <w:rtl/>
        </w:rPr>
        <w:t xml:space="preserve"> </w:t>
      </w:r>
      <w:r w:rsidRPr="00FA3FAC">
        <w:rPr>
          <w:rFonts w:cs="Monotype Koufi" w:hint="eastAsia"/>
          <w:b/>
          <w:bCs/>
          <w:sz w:val="36"/>
          <w:szCs w:val="36"/>
          <w:u w:val="single"/>
          <w:rtl/>
        </w:rPr>
        <w:t>السلوكية</w:t>
      </w:r>
      <w:r w:rsidRPr="00FA3FAC">
        <w:rPr>
          <w:rFonts w:cs="Monotype Koufi"/>
          <w:b/>
          <w:bCs/>
          <w:sz w:val="36"/>
          <w:szCs w:val="36"/>
          <w:u w:val="single"/>
          <w:rtl/>
        </w:rPr>
        <w:t xml:space="preserve"> </w:t>
      </w:r>
      <w:r w:rsidRPr="00FA3FAC">
        <w:rPr>
          <w:rFonts w:cs="Monotype Koufi" w:hint="eastAsia"/>
          <w:b/>
          <w:bCs/>
          <w:sz w:val="36"/>
          <w:szCs w:val="36"/>
          <w:u w:val="single"/>
          <w:rtl/>
        </w:rPr>
        <w:t>الإجرائية</w:t>
      </w:r>
    </w:p>
    <w:p w:rsidR="002E5CB1" w:rsidRPr="00F51C48" w:rsidRDefault="002E5CB1" w:rsidP="002E5CB1">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900418" w:rsidRPr="00900418" w:rsidRDefault="00900418" w:rsidP="00BE1A4C">
      <w:pPr>
        <w:pStyle w:val="ListParagraph"/>
        <w:numPr>
          <w:ilvl w:val="0"/>
          <w:numId w:val="4"/>
        </w:numPr>
        <w:spacing w:line="312" w:lineRule="auto"/>
        <w:jc w:val="lowKashida"/>
        <w:rPr>
          <w:rFonts w:ascii="Simplified Arabic" w:hAnsi="Simplified Arabic" w:cs="Simplified Arabic"/>
          <w:b/>
          <w:bCs/>
          <w:sz w:val="28"/>
          <w:szCs w:val="28"/>
          <w:rtl/>
        </w:rPr>
      </w:pPr>
      <w:r w:rsidRPr="00900418">
        <w:rPr>
          <w:rFonts w:ascii="Simplified Arabic" w:hAnsi="Simplified Arabic" w:cs="Simplified Arabic" w:hint="eastAsia"/>
          <w:b/>
          <w:bCs/>
          <w:sz w:val="28"/>
          <w:szCs w:val="28"/>
          <w:rtl/>
        </w:rPr>
        <w:t>مفهوم</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الهدف</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السلوكي</w:t>
      </w:r>
      <w:r w:rsidRPr="00900418">
        <w:rPr>
          <w:rFonts w:ascii="Simplified Arabic" w:hAnsi="Simplified Arabic" w:cs="Simplified Arabic"/>
          <w:b/>
          <w:bCs/>
          <w:sz w:val="28"/>
          <w:szCs w:val="28"/>
          <w:rtl/>
        </w:rPr>
        <w:t>.</w:t>
      </w:r>
    </w:p>
    <w:p w:rsidR="00900418" w:rsidRPr="00900418" w:rsidRDefault="00900418" w:rsidP="00BE1A4C">
      <w:pPr>
        <w:pStyle w:val="ListParagraph"/>
        <w:numPr>
          <w:ilvl w:val="0"/>
          <w:numId w:val="4"/>
        </w:numPr>
        <w:spacing w:line="312" w:lineRule="auto"/>
        <w:jc w:val="lowKashida"/>
        <w:rPr>
          <w:rFonts w:ascii="Simplified Arabic" w:hAnsi="Simplified Arabic" w:cs="Simplified Arabic"/>
          <w:b/>
          <w:bCs/>
          <w:sz w:val="28"/>
          <w:szCs w:val="28"/>
          <w:rtl/>
        </w:rPr>
      </w:pPr>
      <w:r w:rsidRPr="00900418">
        <w:rPr>
          <w:rFonts w:ascii="Simplified Arabic" w:hAnsi="Simplified Arabic" w:cs="Simplified Arabic" w:hint="eastAsia"/>
          <w:b/>
          <w:bCs/>
          <w:sz w:val="28"/>
          <w:szCs w:val="28"/>
          <w:rtl/>
        </w:rPr>
        <w:t>مصادر</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اشتقاق</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الأهداف</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السلوكية</w:t>
      </w:r>
      <w:r w:rsidRPr="00900418">
        <w:rPr>
          <w:rFonts w:ascii="Simplified Arabic" w:hAnsi="Simplified Arabic" w:cs="Simplified Arabic"/>
          <w:b/>
          <w:bCs/>
          <w:sz w:val="28"/>
          <w:szCs w:val="28"/>
          <w:rtl/>
        </w:rPr>
        <w:t xml:space="preserve">. </w:t>
      </w:r>
    </w:p>
    <w:p w:rsidR="00900418" w:rsidRPr="00900418" w:rsidRDefault="00900418" w:rsidP="00BE1A4C">
      <w:pPr>
        <w:pStyle w:val="ListParagraph"/>
        <w:numPr>
          <w:ilvl w:val="0"/>
          <w:numId w:val="4"/>
        </w:numPr>
        <w:spacing w:line="312" w:lineRule="auto"/>
        <w:jc w:val="lowKashida"/>
        <w:rPr>
          <w:rFonts w:ascii="Simplified Arabic" w:hAnsi="Simplified Arabic" w:cs="Simplified Arabic"/>
          <w:b/>
          <w:bCs/>
          <w:sz w:val="28"/>
          <w:szCs w:val="28"/>
          <w:rtl/>
        </w:rPr>
      </w:pPr>
      <w:r w:rsidRPr="00900418">
        <w:rPr>
          <w:rFonts w:ascii="Simplified Arabic" w:hAnsi="Simplified Arabic" w:cs="Simplified Arabic" w:hint="eastAsia"/>
          <w:b/>
          <w:bCs/>
          <w:sz w:val="28"/>
          <w:szCs w:val="28"/>
          <w:rtl/>
        </w:rPr>
        <w:t>مواصفات</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الهدف</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السلوكي</w:t>
      </w:r>
      <w:r w:rsidRPr="00900418">
        <w:rPr>
          <w:rFonts w:ascii="Simplified Arabic" w:hAnsi="Simplified Arabic" w:cs="Simplified Arabic"/>
          <w:b/>
          <w:bCs/>
          <w:sz w:val="28"/>
          <w:szCs w:val="28"/>
          <w:rtl/>
        </w:rPr>
        <w:t xml:space="preserve"> </w:t>
      </w:r>
      <w:r w:rsidRPr="00900418">
        <w:rPr>
          <w:rFonts w:ascii="Simplified Arabic" w:hAnsi="Simplified Arabic" w:cs="Simplified Arabic" w:hint="eastAsia"/>
          <w:b/>
          <w:bCs/>
          <w:sz w:val="28"/>
          <w:szCs w:val="28"/>
          <w:rtl/>
        </w:rPr>
        <w:t>الإجرائي</w:t>
      </w:r>
      <w:r w:rsidRPr="00900418">
        <w:rPr>
          <w:rFonts w:ascii="Simplified Arabic" w:hAnsi="Simplified Arabic" w:cs="Simplified Arabic"/>
          <w:b/>
          <w:bCs/>
          <w:sz w:val="28"/>
          <w:szCs w:val="28"/>
          <w:rtl/>
        </w:rPr>
        <w:t>. .</w:t>
      </w:r>
    </w:p>
    <w:p w:rsidR="00900418" w:rsidRDefault="00900418" w:rsidP="002E5CB1">
      <w:pPr>
        <w:spacing w:line="312" w:lineRule="auto"/>
        <w:ind w:left="-908"/>
        <w:jc w:val="lowKashida"/>
        <w:rPr>
          <w:rFonts w:ascii="Simplified Arabic" w:hAnsi="Simplified Arabic" w:cs="Simplified Arabic"/>
          <w:b/>
          <w:bCs/>
          <w:sz w:val="28"/>
          <w:szCs w:val="28"/>
          <w:rtl/>
        </w:rPr>
      </w:pPr>
    </w:p>
    <w:p w:rsidR="003F2930" w:rsidRDefault="00456992" w:rsidP="002E5CB1">
      <w:pPr>
        <w:spacing w:line="312"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hint="cs"/>
          <w:b/>
          <w:bCs/>
          <w:sz w:val="28"/>
          <w:szCs w:val="28"/>
          <w:rtl/>
        </w:rPr>
        <w:br/>
      </w:r>
      <w:r>
        <w:rPr>
          <w:rFonts w:ascii="Simplified Arabic" w:hAnsi="Simplified Arabic" w:cs="Simplified Arabic"/>
          <w:b/>
          <w:bCs/>
          <w:sz w:val="28"/>
          <w:szCs w:val="28"/>
          <w:rtl/>
        </w:rPr>
        <w:br/>
      </w:r>
    </w:p>
    <w:p w:rsidR="003F2930" w:rsidRPr="003F2930" w:rsidRDefault="003F2930" w:rsidP="003F2930">
      <w:pPr>
        <w:spacing w:line="264" w:lineRule="auto"/>
        <w:ind w:left="-908"/>
        <w:rPr>
          <w:rFonts w:cs="Monotype Koufi"/>
          <w:b/>
          <w:bCs/>
          <w:sz w:val="32"/>
          <w:szCs w:val="32"/>
          <w:u w:val="single"/>
          <w:rtl/>
        </w:rPr>
      </w:pPr>
      <w:r w:rsidRPr="003F2930">
        <w:rPr>
          <w:rFonts w:cs="Monotype Koufi" w:hint="cs"/>
          <w:b/>
          <w:bCs/>
          <w:sz w:val="32"/>
          <w:szCs w:val="32"/>
          <w:u w:val="single"/>
          <w:rtl/>
        </w:rPr>
        <w:lastRenderedPageBreak/>
        <w:t xml:space="preserve">مفهوم الهدف السلوكي: </w:t>
      </w:r>
    </w:p>
    <w:p w:rsidR="003F2930" w:rsidRPr="003F2930" w:rsidRDefault="003F2930" w:rsidP="00500077">
      <w:pPr>
        <w:spacing w:line="312" w:lineRule="auto"/>
        <w:ind w:left="-908"/>
        <w:jc w:val="lowKashida"/>
        <w:rPr>
          <w:rFonts w:ascii="Simplified Arabic" w:hAnsi="Simplified Arabic" w:cs="Simplified Arabic"/>
          <w:b/>
          <w:bCs/>
          <w:sz w:val="28"/>
          <w:szCs w:val="28"/>
          <w:rtl/>
        </w:rPr>
      </w:pPr>
      <w:r w:rsidRPr="003F2930">
        <w:rPr>
          <w:rFonts w:ascii="Simplified Arabic" w:hAnsi="Simplified Arabic" w:cs="Simplified Arabic" w:hint="cs"/>
          <w:b/>
          <w:bCs/>
          <w:sz w:val="28"/>
          <w:szCs w:val="28"/>
          <w:rtl/>
        </w:rPr>
        <w:t xml:space="preserve">عبارة عن مجموعة من الأنشطة أو الخطوات العملية أو السلوكيات المتتابعة التي يقوم بها المدرب في أدائه لتصرف أو مهارة وظيفية محددة أو هدف تحصيلي معين. </w:t>
      </w:r>
    </w:p>
    <w:p w:rsidR="003F2930" w:rsidRPr="003F2930" w:rsidRDefault="003F2930" w:rsidP="003F2930">
      <w:pPr>
        <w:spacing w:line="264" w:lineRule="auto"/>
        <w:ind w:left="-908"/>
        <w:rPr>
          <w:rFonts w:cs="Monotype Koufi"/>
          <w:b/>
          <w:bCs/>
          <w:sz w:val="32"/>
          <w:szCs w:val="32"/>
          <w:u w:val="single"/>
          <w:rtl/>
        </w:rPr>
      </w:pPr>
      <w:r w:rsidRPr="003F2930">
        <w:rPr>
          <w:rFonts w:cs="Monotype Koufi" w:hint="cs"/>
          <w:b/>
          <w:bCs/>
          <w:sz w:val="32"/>
          <w:szCs w:val="32"/>
          <w:u w:val="single"/>
          <w:rtl/>
        </w:rPr>
        <w:t xml:space="preserve">توصيف الأهداف السلوكية: </w:t>
      </w:r>
      <w:r w:rsidRPr="003F2930">
        <w:rPr>
          <w:rFonts w:cs="Monotype Koufi"/>
          <w:b/>
          <w:bCs/>
          <w:sz w:val="32"/>
          <w:szCs w:val="32"/>
          <w:u w:val="single"/>
          <w:rtl/>
        </w:rPr>
        <w:tab/>
      </w:r>
    </w:p>
    <w:p w:rsidR="003F2930" w:rsidRPr="003F2930" w:rsidRDefault="003F2930" w:rsidP="00500077">
      <w:pPr>
        <w:spacing w:line="312" w:lineRule="auto"/>
        <w:ind w:left="-908"/>
        <w:jc w:val="lowKashida"/>
        <w:rPr>
          <w:rFonts w:ascii="Simplified Arabic" w:hAnsi="Simplified Arabic" w:cs="Simplified Arabic"/>
          <w:b/>
          <w:bCs/>
          <w:sz w:val="28"/>
          <w:szCs w:val="28"/>
          <w:rtl/>
        </w:rPr>
      </w:pPr>
      <w:r w:rsidRPr="003F2930">
        <w:rPr>
          <w:rFonts w:ascii="Simplified Arabic" w:hAnsi="Simplified Arabic" w:cs="Simplified Arabic" w:hint="cs"/>
          <w:b/>
          <w:bCs/>
          <w:sz w:val="28"/>
          <w:szCs w:val="28"/>
          <w:rtl/>
        </w:rPr>
        <w:t xml:space="preserve">تُبنى اعتماداً على الأهداف العامة للبرنامج ويتم تجزئتها إلى عناصر دقيقة لتصل في النهاية إلى تحقيق الأهداف العامة. </w:t>
      </w:r>
    </w:p>
    <w:p w:rsidR="00500077" w:rsidRDefault="003F2930" w:rsidP="00500077">
      <w:pPr>
        <w:spacing w:line="264" w:lineRule="auto"/>
        <w:ind w:left="-908"/>
        <w:rPr>
          <w:rFonts w:cs="Monotype Koufi"/>
          <w:b/>
          <w:bCs/>
          <w:sz w:val="32"/>
          <w:szCs w:val="32"/>
          <w:u w:val="single"/>
          <w:rtl/>
        </w:rPr>
      </w:pPr>
      <w:r w:rsidRPr="003F2930">
        <w:rPr>
          <w:rFonts w:cs="Monotype Koufi" w:hint="cs"/>
          <w:b/>
          <w:bCs/>
          <w:sz w:val="32"/>
          <w:szCs w:val="32"/>
          <w:u w:val="single"/>
          <w:rtl/>
        </w:rPr>
        <w:t>مصدرا اشتقاق الأهداف السلوكية:</w:t>
      </w:r>
      <w:r w:rsidR="00500077">
        <w:rPr>
          <w:rFonts w:cs="Monotype Koufi" w:hint="cs"/>
          <w:b/>
          <w:bCs/>
          <w:sz w:val="32"/>
          <w:szCs w:val="32"/>
          <w:u w:val="single"/>
          <w:rtl/>
        </w:rPr>
        <w:t xml:space="preserve"> </w:t>
      </w:r>
    </w:p>
    <w:p w:rsidR="00500077" w:rsidRPr="00E06A25" w:rsidRDefault="00500077" w:rsidP="00500077">
      <w:pPr>
        <w:spacing w:line="264" w:lineRule="auto"/>
        <w:ind w:left="-908"/>
        <w:rPr>
          <w:rFonts w:ascii="Simplified Arabic" w:hAnsi="Simplified Arabic" w:cs="Simplified Arabic"/>
          <w:b/>
          <w:bCs/>
          <w:sz w:val="28"/>
          <w:szCs w:val="28"/>
          <w:rtl/>
        </w:rPr>
      </w:pPr>
      <w:r w:rsidRPr="00E06A25">
        <w:rPr>
          <w:rFonts w:ascii="Simplified Arabic" w:hAnsi="Simplified Arabic" w:cs="Simplified Arabic" w:hint="cs"/>
          <w:b/>
          <w:bCs/>
          <w:sz w:val="28"/>
          <w:szCs w:val="28"/>
          <w:rtl/>
        </w:rPr>
        <w:t>1-</w:t>
      </w:r>
      <w:r w:rsidRPr="00E06A25">
        <w:rPr>
          <w:rFonts w:ascii="Simplified Arabic" w:hAnsi="Simplified Arabic" w:cs="Simplified Arabic" w:hint="cs"/>
          <w:b/>
          <w:bCs/>
          <w:sz w:val="28"/>
          <w:szCs w:val="28"/>
          <w:rtl/>
        </w:rPr>
        <w:tab/>
      </w:r>
      <w:r w:rsidR="003F2930" w:rsidRPr="00500077">
        <w:rPr>
          <w:rFonts w:ascii="Simplified Arabic" w:hAnsi="Simplified Arabic" w:cs="Simplified Arabic" w:hint="cs"/>
          <w:b/>
          <w:bCs/>
          <w:sz w:val="28"/>
          <w:szCs w:val="28"/>
          <w:rtl/>
        </w:rPr>
        <w:t xml:space="preserve">الأهداف العامة المتوافرة لدى المدرب. </w:t>
      </w:r>
    </w:p>
    <w:p w:rsidR="003F2930" w:rsidRPr="00E06A25" w:rsidRDefault="00500077" w:rsidP="00500077">
      <w:pPr>
        <w:spacing w:line="264" w:lineRule="auto"/>
        <w:ind w:left="-908"/>
        <w:rPr>
          <w:rFonts w:ascii="Simplified Arabic" w:hAnsi="Simplified Arabic" w:cs="Simplified Arabic"/>
          <w:b/>
          <w:bCs/>
          <w:sz w:val="28"/>
          <w:szCs w:val="28"/>
        </w:rPr>
      </w:pPr>
      <w:r w:rsidRPr="00E06A25">
        <w:rPr>
          <w:rFonts w:ascii="Simplified Arabic" w:hAnsi="Simplified Arabic" w:cs="Simplified Arabic" w:hint="cs"/>
          <w:b/>
          <w:bCs/>
          <w:sz w:val="28"/>
          <w:szCs w:val="28"/>
          <w:rtl/>
        </w:rPr>
        <w:t>2-</w:t>
      </w:r>
      <w:r w:rsidRPr="00E06A25">
        <w:rPr>
          <w:rFonts w:ascii="Simplified Arabic" w:hAnsi="Simplified Arabic" w:cs="Simplified Arabic" w:hint="cs"/>
          <w:b/>
          <w:bCs/>
          <w:sz w:val="28"/>
          <w:szCs w:val="28"/>
          <w:rtl/>
        </w:rPr>
        <w:tab/>
      </w:r>
      <w:r w:rsidR="003F2930" w:rsidRPr="00500077">
        <w:rPr>
          <w:rFonts w:ascii="Simplified Arabic" w:hAnsi="Simplified Arabic" w:cs="Simplified Arabic" w:hint="cs"/>
          <w:b/>
          <w:bCs/>
          <w:sz w:val="28"/>
          <w:szCs w:val="28"/>
          <w:rtl/>
        </w:rPr>
        <w:t xml:space="preserve">السلوكيات العامة وعناصرها الجزئية. </w:t>
      </w:r>
    </w:p>
    <w:p w:rsidR="003F2930" w:rsidRPr="003F2930" w:rsidRDefault="003F2930" w:rsidP="003F2930">
      <w:pPr>
        <w:spacing w:line="264" w:lineRule="auto"/>
        <w:ind w:left="-908"/>
        <w:rPr>
          <w:rFonts w:cs="Monotype Koufi"/>
          <w:b/>
          <w:bCs/>
          <w:sz w:val="32"/>
          <w:szCs w:val="32"/>
          <w:u w:val="single"/>
          <w:rtl/>
        </w:rPr>
      </w:pPr>
      <w:r w:rsidRPr="003F2930">
        <w:rPr>
          <w:rFonts w:cs="Monotype Koufi" w:hint="cs"/>
          <w:b/>
          <w:bCs/>
          <w:sz w:val="32"/>
          <w:szCs w:val="32"/>
          <w:u w:val="single"/>
          <w:rtl/>
        </w:rPr>
        <w:t xml:space="preserve">مواصفات الهدف السلوكي الإجرائي: </w:t>
      </w:r>
    </w:p>
    <w:p w:rsidR="003F2930" w:rsidRPr="003F2930" w:rsidRDefault="00E06A25" w:rsidP="00E06A25">
      <w:pPr>
        <w:spacing w:line="264" w:lineRule="auto"/>
        <w:ind w:left="-908"/>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 xml:space="preserve">أن يكون قابلاً للملاحظة والقياس. </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 xml:space="preserve">أن يكون محدداً ويقيس ما وضع لقياسه. </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 xml:space="preserve">أن يصاغ بعبارات سلوكية إجرائية صحيحة. </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4-</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أن يصف سلوك المتدرب.</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5-</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 xml:space="preserve">سهولة تحقيقه من قبل المتدرب ( قابل للتطبيق ). </w:t>
      </w:r>
    </w:p>
    <w:p w:rsidR="003F2930" w:rsidRPr="003F2930" w:rsidRDefault="00E06A25" w:rsidP="00E06A25">
      <w:pPr>
        <w:spacing w:line="264" w:lineRule="auto"/>
        <w:ind w:left="-908"/>
        <w:rPr>
          <w:rFonts w:ascii="Simplified Arabic" w:hAnsi="Simplified Arabic" w:cs="Simplified Arabic"/>
          <w:b/>
          <w:bCs/>
          <w:sz w:val="28"/>
          <w:szCs w:val="28"/>
        </w:rPr>
      </w:pPr>
      <w:r>
        <w:rPr>
          <w:rFonts w:ascii="Simplified Arabic" w:hAnsi="Simplified Arabic" w:cs="Simplified Arabic" w:hint="cs"/>
          <w:b/>
          <w:bCs/>
          <w:sz w:val="28"/>
          <w:szCs w:val="28"/>
          <w:rtl/>
        </w:rPr>
        <w:t>6-</w:t>
      </w:r>
      <w:r>
        <w:rPr>
          <w:rFonts w:ascii="Simplified Arabic" w:hAnsi="Simplified Arabic" w:cs="Simplified Arabic" w:hint="cs"/>
          <w:b/>
          <w:bCs/>
          <w:sz w:val="28"/>
          <w:szCs w:val="28"/>
          <w:rtl/>
        </w:rPr>
        <w:tab/>
      </w:r>
      <w:r w:rsidR="003F2930" w:rsidRPr="003F2930">
        <w:rPr>
          <w:rFonts w:ascii="Simplified Arabic" w:hAnsi="Simplified Arabic" w:cs="Simplified Arabic" w:hint="cs"/>
          <w:b/>
          <w:bCs/>
          <w:sz w:val="28"/>
          <w:szCs w:val="28"/>
          <w:rtl/>
        </w:rPr>
        <w:t>أن يصف الهدف نواتج التعلم بدقة.</w:t>
      </w:r>
    </w:p>
    <w:p w:rsidR="004F6D2A" w:rsidRDefault="004F6D2A">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4F6D2A" w:rsidRDefault="004F6D2A" w:rsidP="004F6D2A">
      <w:pPr>
        <w:spacing w:line="312" w:lineRule="auto"/>
        <w:ind w:left="-908"/>
        <w:jc w:val="center"/>
        <w:rPr>
          <w:rFonts w:ascii="Simplified Arabic" w:hAnsi="Simplified Arabic" w:cs="Simplified Arabic"/>
          <w:b/>
          <w:bCs/>
          <w:sz w:val="28"/>
          <w:szCs w:val="28"/>
          <w:rtl/>
        </w:rPr>
      </w:pPr>
      <w:r w:rsidRPr="004F6D2A">
        <w:rPr>
          <w:rFonts w:cs="Monotype Koufi" w:hint="eastAsia"/>
          <w:b/>
          <w:bCs/>
          <w:sz w:val="36"/>
          <w:szCs w:val="36"/>
          <w:u w:val="single"/>
          <w:rtl/>
        </w:rPr>
        <w:lastRenderedPageBreak/>
        <w:t>صياغة</w:t>
      </w:r>
      <w:r w:rsidRPr="004F6D2A">
        <w:rPr>
          <w:rFonts w:cs="Monotype Koufi"/>
          <w:b/>
          <w:bCs/>
          <w:sz w:val="36"/>
          <w:szCs w:val="36"/>
          <w:u w:val="single"/>
          <w:rtl/>
        </w:rPr>
        <w:t xml:space="preserve"> </w:t>
      </w:r>
      <w:r w:rsidRPr="004F6D2A">
        <w:rPr>
          <w:rFonts w:cs="Monotype Koufi" w:hint="eastAsia"/>
          <w:b/>
          <w:bCs/>
          <w:sz w:val="36"/>
          <w:szCs w:val="36"/>
          <w:u w:val="single"/>
          <w:rtl/>
        </w:rPr>
        <w:t>الأهداف</w:t>
      </w:r>
      <w:r w:rsidRPr="004F6D2A">
        <w:rPr>
          <w:rFonts w:cs="Monotype Koufi"/>
          <w:b/>
          <w:bCs/>
          <w:sz w:val="36"/>
          <w:szCs w:val="36"/>
          <w:u w:val="single"/>
          <w:rtl/>
        </w:rPr>
        <w:t xml:space="preserve"> </w:t>
      </w:r>
      <w:r w:rsidRPr="004F6D2A">
        <w:rPr>
          <w:rFonts w:cs="Monotype Koufi" w:hint="eastAsia"/>
          <w:b/>
          <w:bCs/>
          <w:sz w:val="36"/>
          <w:szCs w:val="36"/>
          <w:u w:val="single"/>
          <w:rtl/>
        </w:rPr>
        <w:t>السلوكية</w:t>
      </w:r>
      <w:r w:rsidRPr="004F6D2A">
        <w:rPr>
          <w:rFonts w:cs="Monotype Koufi"/>
          <w:b/>
          <w:bCs/>
          <w:sz w:val="36"/>
          <w:szCs w:val="36"/>
          <w:u w:val="single"/>
          <w:rtl/>
        </w:rPr>
        <w:t xml:space="preserve"> </w:t>
      </w:r>
      <w:r w:rsidRPr="004F6D2A">
        <w:rPr>
          <w:rFonts w:cs="Monotype Koufi" w:hint="eastAsia"/>
          <w:b/>
          <w:bCs/>
          <w:sz w:val="36"/>
          <w:szCs w:val="36"/>
          <w:u w:val="single"/>
          <w:rtl/>
        </w:rPr>
        <w:t>الإجرائية</w:t>
      </w:r>
    </w:p>
    <w:p w:rsidR="004F6D2A" w:rsidRPr="00F51C48" w:rsidRDefault="004F6D2A" w:rsidP="004F6D2A">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4F6D2A" w:rsidRPr="004F6D2A" w:rsidRDefault="004F6D2A" w:rsidP="00BE1A4C">
      <w:pPr>
        <w:pStyle w:val="ListParagraph"/>
        <w:numPr>
          <w:ilvl w:val="0"/>
          <w:numId w:val="5"/>
        </w:numPr>
        <w:spacing w:line="312" w:lineRule="auto"/>
        <w:jc w:val="lowKashida"/>
        <w:rPr>
          <w:rFonts w:ascii="Simplified Arabic" w:hAnsi="Simplified Arabic" w:cs="Simplified Arabic"/>
          <w:b/>
          <w:bCs/>
          <w:sz w:val="28"/>
          <w:szCs w:val="28"/>
          <w:rtl/>
        </w:rPr>
      </w:pPr>
      <w:r w:rsidRPr="004F6D2A">
        <w:rPr>
          <w:rFonts w:ascii="Simplified Arabic" w:hAnsi="Simplified Arabic" w:cs="Simplified Arabic" w:hint="eastAsia"/>
          <w:b/>
          <w:bCs/>
          <w:sz w:val="28"/>
          <w:szCs w:val="28"/>
          <w:rtl/>
        </w:rPr>
        <w:t>المكونات</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أو</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العناصر</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التي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يجب</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أن</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تتوافر</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في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الهدف</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السلوكي</w:t>
      </w:r>
      <w:r w:rsidRPr="004F6D2A">
        <w:rPr>
          <w:rFonts w:ascii="Simplified Arabic" w:hAnsi="Simplified Arabic" w:cs="Simplified Arabic"/>
          <w:b/>
          <w:bCs/>
          <w:sz w:val="28"/>
          <w:szCs w:val="28"/>
          <w:rtl/>
        </w:rPr>
        <w:t>.</w:t>
      </w:r>
    </w:p>
    <w:p w:rsidR="004F6D2A" w:rsidRPr="004F6D2A" w:rsidRDefault="004F6D2A" w:rsidP="00BE1A4C">
      <w:pPr>
        <w:pStyle w:val="ListParagraph"/>
        <w:numPr>
          <w:ilvl w:val="0"/>
          <w:numId w:val="5"/>
        </w:numPr>
        <w:spacing w:line="312" w:lineRule="auto"/>
        <w:jc w:val="lowKashida"/>
        <w:rPr>
          <w:rFonts w:ascii="Simplified Arabic" w:hAnsi="Simplified Arabic" w:cs="Simplified Arabic"/>
          <w:b/>
          <w:bCs/>
          <w:sz w:val="28"/>
          <w:szCs w:val="28"/>
          <w:rtl/>
        </w:rPr>
      </w:pPr>
      <w:r w:rsidRPr="004F6D2A">
        <w:rPr>
          <w:rFonts w:ascii="Simplified Arabic" w:hAnsi="Simplified Arabic" w:cs="Simplified Arabic" w:hint="eastAsia"/>
          <w:b/>
          <w:bCs/>
          <w:sz w:val="28"/>
          <w:szCs w:val="28"/>
          <w:rtl/>
        </w:rPr>
        <w:t>أفعال</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قابلة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للقياس،</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وأفعال</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صعبة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القياس</w:t>
      </w:r>
      <w:r w:rsidRPr="004F6D2A">
        <w:rPr>
          <w:rFonts w:ascii="Simplified Arabic" w:hAnsi="Simplified Arabic" w:cs="Simplified Arabic"/>
          <w:b/>
          <w:bCs/>
          <w:sz w:val="28"/>
          <w:szCs w:val="28"/>
          <w:rtl/>
        </w:rPr>
        <w:t xml:space="preserve">. </w:t>
      </w:r>
    </w:p>
    <w:p w:rsidR="004F6D2A" w:rsidRPr="004F6D2A" w:rsidRDefault="004F6D2A" w:rsidP="00BE1A4C">
      <w:pPr>
        <w:pStyle w:val="ListParagraph"/>
        <w:numPr>
          <w:ilvl w:val="0"/>
          <w:numId w:val="5"/>
        </w:numPr>
        <w:spacing w:line="312" w:lineRule="auto"/>
        <w:jc w:val="lowKashida"/>
        <w:rPr>
          <w:rFonts w:ascii="Simplified Arabic" w:hAnsi="Simplified Arabic" w:cs="Simplified Arabic"/>
          <w:b/>
          <w:bCs/>
          <w:sz w:val="28"/>
          <w:szCs w:val="28"/>
          <w:rtl/>
        </w:rPr>
      </w:pPr>
      <w:r w:rsidRPr="004F6D2A">
        <w:rPr>
          <w:rFonts w:ascii="Simplified Arabic" w:hAnsi="Simplified Arabic" w:cs="Simplified Arabic" w:hint="eastAsia"/>
          <w:b/>
          <w:bCs/>
          <w:sz w:val="28"/>
          <w:szCs w:val="28"/>
          <w:rtl/>
        </w:rPr>
        <w:t>الأفعال</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السلوكية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الإجرائية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في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المجالات</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الثلاثة</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المعرفي،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المهاري،</w:t>
      </w:r>
      <w:r w:rsidRPr="004F6D2A">
        <w:rPr>
          <w:rFonts w:ascii="Simplified Arabic" w:hAnsi="Simplified Arabic" w:cs="Simplified Arabic"/>
          <w:b/>
          <w:bCs/>
          <w:sz w:val="28"/>
          <w:szCs w:val="28"/>
          <w:rtl/>
        </w:rPr>
        <w:t xml:space="preserve"> </w:t>
      </w:r>
      <w:r w:rsidRPr="004F6D2A">
        <w:rPr>
          <w:rFonts w:ascii="Simplified Arabic" w:hAnsi="Simplified Arabic" w:cs="Simplified Arabic" w:hint="eastAsia"/>
          <w:b/>
          <w:bCs/>
          <w:sz w:val="28"/>
          <w:szCs w:val="28"/>
          <w:rtl/>
        </w:rPr>
        <w:t>والوجداني</w:t>
      </w:r>
      <w:r w:rsidRPr="004F6D2A">
        <w:rPr>
          <w:rFonts w:ascii="Simplified Arabic" w:hAnsi="Simplified Arabic" w:cs="Simplified Arabic"/>
          <w:b/>
          <w:bCs/>
          <w:sz w:val="28"/>
          <w:szCs w:val="28"/>
          <w:rtl/>
        </w:rPr>
        <w:t>.</w:t>
      </w:r>
    </w:p>
    <w:p w:rsidR="004F6D2A" w:rsidRPr="00E46E79" w:rsidRDefault="004F6D2A" w:rsidP="004F6D2A">
      <w:pPr>
        <w:spacing w:line="312" w:lineRule="auto"/>
        <w:ind w:left="-908"/>
        <w:jc w:val="lowKashida"/>
        <w:rPr>
          <w:rFonts w:ascii="Simplified Arabic" w:hAnsi="Simplified Arabic" w:cs="Simplified Arabic"/>
          <w:b/>
          <w:bCs/>
          <w:sz w:val="2"/>
          <w:szCs w:val="2"/>
          <w:rtl/>
        </w:rPr>
      </w:pPr>
    </w:p>
    <w:p w:rsidR="004F6D2A" w:rsidRPr="00F51C48" w:rsidRDefault="004F6D2A" w:rsidP="004F6D2A">
      <w:pPr>
        <w:spacing w:line="312" w:lineRule="auto"/>
        <w:ind w:left="-908"/>
        <w:jc w:val="lowKashida"/>
        <w:rPr>
          <w:rFonts w:ascii="Simplified Arabic" w:hAnsi="Simplified Arabic" w:cs="Simplified Arabic"/>
          <w:b/>
          <w:bCs/>
          <w:sz w:val="28"/>
          <w:szCs w:val="28"/>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3F771E" w:rsidRDefault="003F771E" w:rsidP="002A4919">
      <w:pPr>
        <w:spacing w:line="312" w:lineRule="auto"/>
        <w:ind w:left="-908"/>
        <w:jc w:val="center"/>
        <w:rPr>
          <w:rFonts w:cs="Monotype Koufi"/>
          <w:b/>
          <w:bCs/>
          <w:sz w:val="36"/>
          <w:szCs w:val="36"/>
          <w:u w:val="single"/>
          <w:rtl/>
        </w:rPr>
      </w:pPr>
    </w:p>
    <w:p w:rsidR="00594767" w:rsidRPr="002A4919" w:rsidRDefault="00594767" w:rsidP="002A4919">
      <w:pPr>
        <w:spacing w:line="312" w:lineRule="auto"/>
        <w:ind w:left="-908"/>
        <w:jc w:val="center"/>
        <w:rPr>
          <w:rFonts w:cs="Monotype Koufi"/>
          <w:b/>
          <w:bCs/>
          <w:sz w:val="36"/>
          <w:szCs w:val="36"/>
          <w:u w:val="single"/>
          <w:rtl/>
        </w:rPr>
      </w:pPr>
      <w:r w:rsidRPr="002A4919">
        <w:rPr>
          <w:rFonts w:cs="Monotype Koufi" w:hint="cs"/>
          <w:b/>
          <w:bCs/>
          <w:sz w:val="36"/>
          <w:szCs w:val="36"/>
          <w:u w:val="single"/>
          <w:rtl/>
        </w:rPr>
        <w:lastRenderedPageBreak/>
        <w:t>صياغة الأهداف السلوكية الإجرائية للمدرب والمتدرب</w:t>
      </w:r>
    </w:p>
    <w:p w:rsidR="00594767" w:rsidRPr="002A4919" w:rsidRDefault="00594767" w:rsidP="00594767">
      <w:pPr>
        <w:pStyle w:val="Header"/>
        <w:tabs>
          <w:tab w:val="clear" w:pos="4153"/>
          <w:tab w:val="clear" w:pos="8306"/>
        </w:tabs>
        <w:spacing w:before="120" w:after="120" w:line="276" w:lineRule="auto"/>
        <w:ind w:firstLine="584"/>
        <w:jc w:val="both"/>
        <w:rPr>
          <w:rFonts w:ascii="Simplified Arabic" w:hAnsi="Simplified Arabic" w:cs="Simplified Arabic"/>
          <w:b/>
          <w:bCs/>
          <w:sz w:val="28"/>
          <w:szCs w:val="28"/>
          <w:rtl/>
        </w:rPr>
      </w:pPr>
      <w:r w:rsidRPr="002A4919">
        <w:rPr>
          <w:rFonts w:ascii="Simplified Arabic" w:hAnsi="Simplified Arabic" w:cs="Simplified Arabic"/>
          <w:b/>
          <w:bCs/>
          <w:sz w:val="28"/>
          <w:szCs w:val="28"/>
          <w:rtl/>
        </w:rPr>
        <w:t xml:space="preserve">أن + فعل سلوكي إجرائي + المتدرب + محتوى الأداء والتعلم + شروط الأداء.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أن المصدرية.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Pr>
      </w:pPr>
      <w:r w:rsidRPr="002A4919">
        <w:rPr>
          <w:rFonts w:ascii="Simplified Arabic" w:hAnsi="Simplified Arabic" w:cs="Simplified Arabic" w:hint="cs"/>
          <w:b/>
          <w:bCs/>
          <w:sz w:val="28"/>
          <w:szCs w:val="28"/>
          <w:rtl/>
        </w:rPr>
        <w:t xml:space="preserve">فعل سلوكي إجرائي: هو الفعل الذي يشير إلى سلوك يمكن للمتدرب أداؤه ويشاهده المدرب ويستطيع قياسه.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Pr>
      </w:pPr>
      <w:r w:rsidRPr="002A4919">
        <w:rPr>
          <w:rFonts w:ascii="Simplified Arabic" w:hAnsi="Simplified Arabic" w:cs="Simplified Arabic" w:hint="cs"/>
          <w:b/>
          <w:bCs/>
          <w:sz w:val="28"/>
          <w:szCs w:val="28"/>
          <w:rtl/>
        </w:rPr>
        <w:t xml:space="preserve">محتوى الأداء أو التعلم: هو الفعل السلوكي الذي سيوجه المتدرب لأدائه في مجال المعارف أو الاتجاهات أو المهارات.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معيار الأداء: الحد الأدنى المقبول لصحة تنفيذ السلوك.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Pr>
      </w:pPr>
      <w:r w:rsidRPr="002A4919">
        <w:rPr>
          <w:rFonts w:ascii="Simplified Arabic" w:hAnsi="Simplified Arabic" w:cs="Simplified Arabic" w:hint="cs"/>
          <w:b/>
          <w:bCs/>
          <w:sz w:val="28"/>
          <w:szCs w:val="28"/>
          <w:rtl/>
        </w:rPr>
        <w:t>شروط الأداء أو التعلم: الظروف البيئية والزمنية والمادية التي تستخدم في تنفيذ السلوك.</w:t>
      </w:r>
    </w:p>
    <w:p w:rsidR="002A4919" w:rsidRDefault="002A4919" w:rsidP="002A4919">
      <w:pPr>
        <w:pStyle w:val="Header"/>
        <w:tabs>
          <w:tab w:val="clear" w:pos="4153"/>
          <w:tab w:val="clear" w:pos="8306"/>
        </w:tabs>
        <w:spacing w:line="276" w:lineRule="auto"/>
        <w:jc w:val="both"/>
        <w:rPr>
          <w:rFonts w:cs="Traditional Arabic"/>
          <w:sz w:val="36"/>
          <w:szCs w:val="36"/>
        </w:rPr>
      </w:pPr>
    </w:p>
    <w:tbl>
      <w:tblPr>
        <w:tblStyle w:val="TableGrid"/>
        <w:bidiVisual/>
        <w:tblW w:w="5000" w:type="pct"/>
        <w:tblBorders>
          <w:top w:val="thinThickSmallGap" w:sz="18" w:space="0" w:color="auto"/>
          <w:left w:val="thickThinSmallGap" w:sz="18" w:space="0" w:color="auto"/>
          <w:bottom w:val="thickThinSmallGap" w:sz="18" w:space="0" w:color="auto"/>
          <w:right w:val="thinThickSmallGap" w:sz="18" w:space="0" w:color="auto"/>
        </w:tblBorders>
        <w:tblLook w:val="0000" w:firstRow="0" w:lastRow="0" w:firstColumn="0" w:lastColumn="0" w:noHBand="0" w:noVBand="0"/>
      </w:tblPr>
      <w:tblGrid>
        <w:gridCol w:w="4271"/>
        <w:gridCol w:w="4251"/>
      </w:tblGrid>
      <w:tr w:rsidR="00594767" w:rsidRPr="00A55424" w:rsidTr="003A101E">
        <w:tc>
          <w:tcPr>
            <w:tcW w:w="2506" w:type="pct"/>
            <w:tcBorders>
              <w:bottom w:val="single" w:sz="18" w:space="0" w:color="auto"/>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أفعال عامة صعبة القياس</w:t>
            </w:r>
          </w:p>
        </w:tc>
        <w:tc>
          <w:tcPr>
            <w:tcW w:w="2494" w:type="pct"/>
            <w:tcBorders>
              <w:left w:val="single" w:sz="18" w:space="0" w:color="auto"/>
              <w:bottom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أفعال محددة قابلة للقياس</w:t>
            </w:r>
          </w:p>
        </w:tc>
      </w:tr>
      <w:tr w:rsidR="00594767" w:rsidRPr="00A55424" w:rsidTr="003A101E">
        <w:tc>
          <w:tcPr>
            <w:tcW w:w="2506" w:type="pct"/>
            <w:tcBorders>
              <w:top w:val="single" w:sz="18" w:space="0" w:color="auto"/>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يعرف</w:t>
            </w:r>
          </w:p>
        </w:tc>
        <w:tc>
          <w:tcPr>
            <w:tcW w:w="2494" w:type="pct"/>
            <w:tcBorders>
              <w:top w:val="single" w:sz="18" w:space="0" w:color="auto"/>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يعدد</w:t>
            </w: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يفهم</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يذكر</w:t>
            </w: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يقيد</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يصنف</w:t>
            </w: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يستوعب</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يخلط</w:t>
            </w: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يعتقد</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p>
        </w:tc>
      </w:tr>
      <w:tr w:rsidR="00594767" w:rsidRPr="00A55424" w:rsidTr="003A101E">
        <w:tc>
          <w:tcPr>
            <w:tcW w:w="2506" w:type="pct"/>
            <w:tcBorders>
              <w:righ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يستطيع</w:t>
            </w:r>
          </w:p>
        </w:tc>
        <w:tc>
          <w:tcPr>
            <w:tcW w:w="2494" w:type="pct"/>
            <w:tcBorders>
              <w:left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p>
        </w:tc>
      </w:tr>
    </w:tbl>
    <w:p w:rsidR="00594767" w:rsidRPr="003A101E"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3A101E">
        <w:rPr>
          <w:rFonts w:ascii="Simplified Arabic" w:hAnsi="Simplified Arabic" w:cs="Simplified Arabic" w:hint="cs"/>
          <w:b/>
          <w:bCs/>
          <w:sz w:val="28"/>
          <w:szCs w:val="28"/>
          <w:rtl/>
        </w:rPr>
        <w:t xml:space="preserve">أن يكتب الطالب كلمة قمر داخل شكل مضلع. </w:t>
      </w:r>
    </w:p>
    <w:p w:rsidR="00594767" w:rsidRDefault="00594767" w:rsidP="00594767">
      <w:pPr>
        <w:pStyle w:val="1"/>
        <w:rPr>
          <w:rFonts w:cs="Traditional Arabic"/>
          <w:b w:val="0"/>
          <w:bCs/>
          <w:sz w:val="36"/>
          <w:rtl/>
        </w:rPr>
      </w:pPr>
    </w:p>
    <w:p w:rsidR="002A4919" w:rsidRDefault="002A4919">
      <w:pPr>
        <w:bidi w:val="0"/>
        <w:rPr>
          <w:rFonts w:ascii="Times New Roman" w:eastAsia="Times New Roman" w:hAnsi="Times New Roman" w:cs="Traditional Arabic"/>
          <w:bCs/>
          <w:i/>
          <w:sz w:val="36"/>
          <w:szCs w:val="36"/>
        </w:rPr>
      </w:pPr>
      <w:r>
        <w:rPr>
          <w:rFonts w:cs="Traditional Arabic"/>
          <w:b/>
          <w:bCs/>
          <w:sz w:val="36"/>
          <w:rtl/>
        </w:rPr>
        <w:br w:type="page"/>
      </w:r>
    </w:p>
    <w:p w:rsidR="00594767" w:rsidRPr="002A4919" w:rsidRDefault="00594767" w:rsidP="002A4919">
      <w:pPr>
        <w:pStyle w:val="1"/>
        <w:ind w:left="-766"/>
        <w:rPr>
          <w:rFonts w:asciiTheme="minorHAnsi" w:eastAsiaTheme="minorEastAsia" w:hAnsiTheme="minorHAnsi" w:cs="Monotype Koufi"/>
          <w:bCs/>
          <w:i w:val="0"/>
          <w:sz w:val="32"/>
          <w:szCs w:val="32"/>
          <w:u w:val="single"/>
          <w:rtl/>
        </w:rPr>
      </w:pPr>
      <w:r w:rsidRPr="002A4919">
        <w:rPr>
          <w:rFonts w:asciiTheme="minorHAnsi" w:eastAsiaTheme="minorEastAsia" w:hAnsiTheme="minorHAnsi" w:cs="Monotype Koufi" w:hint="cs"/>
          <w:bCs/>
          <w:i w:val="0"/>
          <w:sz w:val="32"/>
          <w:szCs w:val="32"/>
          <w:u w:val="single"/>
          <w:rtl/>
        </w:rPr>
        <w:lastRenderedPageBreak/>
        <w:t>أهداف سلوكية غير قابلة للقياس:</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تعريف الطالب بكيفية الكتابة.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أن يقدم للطالب معلومات عن المضلع.</w:t>
      </w:r>
    </w:p>
    <w:p w:rsidR="00594767" w:rsidRPr="002A4919" w:rsidRDefault="00594767" w:rsidP="002A4919">
      <w:pPr>
        <w:pStyle w:val="1"/>
        <w:ind w:left="-766"/>
        <w:rPr>
          <w:rFonts w:asciiTheme="minorHAnsi" w:eastAsiaTheme="minorEastAsia" w:hAnsiTheme="minorHAnsi" w:cs="Monotype Koufi"/>
          <w:bCs/>
          <w:i w:val="0"/>
          <w:sz w:val="32"/>
          <w:szCs w:val="32"/>
          <w:u w:val="single"/>
          <w:rtl/>
        </w:rPr>
      </w:pPr>
      <w:r w:rsidRPr="002A4919">
        <w:rPr>
          <w:rFonts w:asciiTheme="minorHAnsi" w:eastAsiaTheme="minorEastAsia" w:hAnsiTheme="minorHAnsi" w:cs="Monotype Koufi" w:hint="cs"/>
          <w:bCs/>
          <w:i w:val="0"/>
          <w:sz w:val="32"/>
          <w:szCs w:val="32"/>
          <w:u w:val="single"/>
          <w:rtl/>
        </w:rPr>
        <w:t>الأفعال السلوكية الإجرائية:</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أفعال سلوكية إجرائية في المجال المعرفي.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 xml:space="preserve">أفعال سلوكية إجرائية في المجال الوجداني. </w:t>
      </w:r>
    </w:p>
    <w:p w:rsidR="00594767" w:rsidRPr="002A4919" w:rsidRDefault="00594767" w:rsidP="00BE1A4C">
      <w:pPr>
        <w:pStyle w:val="ListParagraph"/>
        <w:numPr>
          <w:ilvl w:val="0"/>
          <w:numId w:val="5"/>
        </w:numPr>
        <w:spacing w:line="312" w:lineRule="auto"/>
        <w:jc w:val="lowKashida"/>
        <w:rPr>
          <w:rFonts w:ascii="Simplified Arabic" w:hAnsi="Simplified Arabic" w:cs="Simplified Arabic"/>
          <w:b/>
          <w:bCs/>
          <w:sz w:val="28"/>
          <w:szCs w:val="28"/>
          <w:rtl/>
        </w:rPr>
      </w:pPr>
      <w:r w:rsidRPr="002A4919">
        <w:rPr>
          <w:rFonts w:ascii="Simplified Arabic" w:hAnsi="Simplified Arabic" w:cs="Simplified Arabic" w:hint="cs"/>
          <w:b/>
          <w:bCs/>
          <w:sz w:val="28"/>
          <w:szCs w:val="28"/>
          <w:rtl/>
        </w:rPr>
        <w:t>أفعال سلوكية إجرائية في المجال المهاري.</w:t>
      </w:r>
    </w:p>
    <w:p w:rsidR="00594767" w:rsidRPr="00C46BF0" w:rsidRDefault="00594767" w:rsidP="00594767">
      <w:pPr>
        <w:pStyle w:val="1"/>
        <w:spacing w:line="240" w:lineRule="auto"/>
        <w:jc w:val="center"/>
        <w:rPr>
          <w:rFonts w:ascii="Simplified Arabic" w:hAnsi="Simplified Arabic" w:cs="Simplified Arabic"/>
          <w:b w:val="0"/>
          <w:bCs/>
          <w:sz w:val="32"/>
          <w:szCs w:val="32"/>
          <w:rtl/>
        </w:rPr>
      </w:pPr>
      <w:r w:rsidRPr="00C46BF0">
        <w:rPr>
          <w:rFonts w:ascii="Simplified Arabic" w:hAnsi="Simplified Arabic" w:cs="Simplified Arabic"/>
          <w:b w:val="0"/>
          <w:bCs/>
          <w:sz w:val="32"/>
          <w:szCs w:val="32"/>
          <w:rtl/>
        </w:rPr>
        <w:t>مدلولات الأفعال التي تعطي مضموناً محدداً في المستويات الثلاثة</w:t>
      </w:r>
    </w:p>
    <w:p w:rsidR="00594767" w:rsidRPr="00C46BF0" w:rsidRDefault="00594767" w:rsidP="00C46BF0">
      <w:pPr>
        <w:pStyle w:val="1"/>
        <w:spacing w:line="240" w:lineRule="auto"/>
        <w:jc w:val="center"/>
        <w:rPr>
          <w:rFonts w:ascii="Simplified Arabic" w:hAnsi="Simplified Arabic" w:cs="Simplified Arabic"/>
          <w:b w:val="0"/>
          <w:bCs/>
          <w:sz w:val="32"/>
          <w:szCs w:val="32"/>
          <w:rtl/>
        </w:rPr>
      </w:pPr>
      <w:r w:rsidRPr="00C46BF0">
        <w:rPr>
          <w:rFonts w:ascii="Simplified Arabic" w:hAnsi="Simplified Arabic" w:cs="Simplified Arabic" w:hint="cs"/>
          <w:b w:val="0"/>
          <w:bCs/>
          <w:sz w:val="32"/>
          <w:szCs w:val="32"/>
          <w:rtl/>
        </w:rPr>
        <w:t>المستوى: المعلومات</w:t>
      </w:r>
    </w:p>
    <w:tbl>
      <w:tblPr>
        <w:tblStyle w:val="TableGrid"/>
        <w:bidiVisual/>
        <w:tblW w:w="0" w:type="auto"/>
        <w:tblBorders>
          <w:top w:val="thinThickSmallGap" w:sz="18" w:space="0" w:color="auto"/>
          <w:left w:val="thickThinSmallGap" w:sz="18" w:space="0" w:color="auto"/>
          <w:bottom w:val="thickThinSmallGap" w:sz="18" w:space="0" w:color="auto"/>
          <w:right w:val="thinThickSmallGap" w:sz="18" w:space="0" w:color="auto"/>
        </w:tblBorders>
        <w:tblLook w:val="0000" w:firstRow="0" w:lastRow="0" w:firstColumn="0" w:lastColumn="0" w:noHBand="0" w:noVBand="0"/>
      </w:tblPr>
      <w:tblGrid>
        <w:gridCol w:w="2099"/>
        <w:gridCol w:w="6423"/>
      </w:tblGrid>
      <w:tr w:rsidR="00287FBE" w:rsidRPr="00287FBE" w:rsidTr="00287FBE">
        <w:trPr>
          <w:trHeight w:val="645"/>
        </w:trPr>
        <w:tc>
          <w:tcPr>
            <w:tcW w:w="2099" w:type="dxa"/>
            <w:tcBorders>
              <w:bottom w:val="single" w:sz="18" w:space="0" w:color="auto"/>
              <w:right w:val="single" w:sz="18" w:space="0" w:color="auto"/>
            </w:tcBorders>
            <w:vAlign w:val="center"/>
          </w:tcPr>
          <w:p w:rsidR="00594767" w:rsidRPr="00287FBE" w:rsidRDefault="00594767" w:rsidP="00287FBE">
            <w:pPr>
              <w:pStyle w:val="Header"/>
              <w:tabs>
                <w:tab w:val="clear" w:pos="4153"/>
                <w:tab w:val="clear" w:pos="8306"/>
              </w:tabs>
              <w:spacing w:before="60" w:after="60"/>
              <w:jc w:val="center"/>
              <w:rPr>
                <w:rFonts w:cs="Traditional Arabic"/>
                <w:b/>
                <w:bCs/>
                <w:sz w:val="28"/>
                <w:szCs w:val="28"/>
              </w:rPr>
            </w:pPr>
            <w:r w:rsidRPr="00287FBE">
              <w:rPr>
                <w:rFonts w:cs="Traditional Arabic" w:hint="cs"/>
                <w:b/>
                <w:bCs/>
                <w:sz w:val="28"/>
                <w:szCs w:val="28"/>
                <w:rtl/>
              </w:rPr>
              <w:t>الفئـــات</w:t>
            </w:r>
          </w:p>
        </w:tc>
        <w:tc>
          <w:tcPr>
            <w:tcW w:w="6423" w:type="dxa"/>
            <w:tcBorders>
              <w:left w:val="single" w:sz="18" w:space="0" w:color="auto"/>
              <w:bottom w:val="single" w:sz="18" w:space="0" w:color="auto"/>
            </w:tcBorders>
            <w:vAlign w:val="center"/>
          </w:tcPr>
          <w:p w:rsidR="00594767" w:rsidRPr="00287FBE" w:rsidRDefault="00594767" w:rsidP="00287FBE">
            <w:pPr>
              <w:pStyle w:val="Header"/>
              <w:tabs>
                <w:tab w:val="clear" w:pos="4153"/>
                <w:tab w:val="clear" w:pos="8306"/>
              </w:tabs>
              <w:spacing w:before="60" w:after="60"/>
              <w:jc w:val="center"/>
              <w:rPr>
                <w:rFonts w:cs="Traditional Arabic"/>
                <w:b/>
                <w:bCs/>
                <w:sz w:val="28"/>
                <w:szCs w:val="28"/>
              </w:rPr>
            </w:pPr>
            <w:r w:rsidRPr="00287FBE">
              <w:rPr>
                <w:rFonts w:cs="Traditional Arabic" w:hint="cs"/>
                <w:b/>
                <w:bCs/>
                <w:sz w:val="28"/>
                <w:szCs w:val="28"/>
                <w:rtl/>
              </w:rPr>
              <w:t>أفعــــال الأداء</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المعرفــــة</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يعرف، يسمي، يدرج، يكتب، يذكر، يضع، خطا تحت، يختار من البدائل، يميز.</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التلخيص</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يحدد، يبرر، يختار، يؤثر، يبين، يوضح، يقرر، يصنف.</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التطبيق</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pacing w:val="-4"/>
                <w:sz w:val="28"/>
                <w:szCs w:val="28"/>
                <w:rtl/>
              </w:rPr>
            </w:pPr>
            <w:r w:rsidRPr="00287FBE">
              <w:rPr>
                <w:rFonts w:cs="Traditional Arabic" w:hint="cs"/>
                <w:b/>
                <w:bCs/>
                <w:spacing w:val="-4"/>
                <w:sz w:val="28"/>
                <w:szCs w:val="28"/>
                <w:rtl/>
              </w:rPr>
              <w:t>يختار، يقيم، يوضح، يعدد، يجد، يشير، يبين، ينشئ، يستعمل، يؤدي.</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التحليل</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يحلل، يحددـ يلخص، يفرق، يختار، يفصل، يقارن، يعطي الفرق، يعلل، ينقد.</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التركيب</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يجمع، يلخص، يجادل، يناقش، ينظم، يشتق، يختار، يعيد بناءً أو صياغة.</w:t>
            </w:r>
          </w:p>
        </w:tc>
      </w:tr>
      <w:tr w:rsidR="00287FBE" w:rsidRPr="00287FBE" w:rsidTr="00287FBE">
        <w:tc>
          <w:tcPr>
            <w:tcW w:w="2099" w:type="dxa"/>
            <w:tcBorders>
              <w:righ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التقويم</w:t>
            </w:r>
          </w:p>
        </w:tc>
        <w:tc>
          <w:tcPr>
            <w:tcW w:w="6423" w:type="dxa"/>
            <w:tcBorders>
              <w:left w:val="single" w:sz="18" w:space="0" w:color="auto"/>
            </w:tcBorders>
            <w:vAlign w:val="center"/>
          </w:tcPr>
          <w:p w:rsidR="00594767" w:rsidRPr="00287FBE" w:rsidRDefault="00594767" w:rsidP="00287FBE">
            <w:pPr>
              <w:pStyle w:val="Header"/>
              <w:tabs>
                <w:tab w:val="clear" w:pos="4153"/>
                <w:tab w:val="clear" w:pos="8306"/>
              </w:tabs>
              <w:jc w:val="center"/>
              <w:rPr>
                <w:rFonts w:cs="Traditional Arabic"/>
                <w:b/>
                <w:bCs/>
                <w:spacing w:val="-4"/>
                <w:sz w:val="28"/>
                <w:szCs w:val="28"/>
                <w:rtl/>
              </w:rPr>
            </w:pPr>
            <w:r w:rsidRPr="00287FBE">
              <w:rPr>
                <w:rFonts w:cs="Traditional Arabic" w:hint="cs"/>
                <w:b/>
                <w:bCs/>
                <w:spacing w:val="-4"/>
                <w:sz w:val="28"/>
                <w:szCs w:val="28"/>
                <w:rtl/>
              </w:rPr>
              <w:t>يقرر، يقوم، يعاير، يعتمد، يدافع، يهاجم، ينقد، يحدد، يتجنب، يختار.</w:t>
            </w:r>
          </w:p>
        </w:tc>
      </w:tr>
    </w:tbl>
    <w:p w:rsidR="00287FBE" w:rsidRPr="00287FBE" w:rsidRDefault="00287FBE" w:rsidP="00287FBE">
      <w:pPr>
        <w:pStyle w:val="1"/>
        <w:spacing w:line="240" w:lineRule="auto"/>
        <w:jc w:val="center"/>
        <w:rPr>
          <w:rFonts w:ascii="Simplified Arabic" w:hAnsi="Simplified Arabic" w:cs="Simplified Arabic"/>
          <w:b w:val="0"/>
          <w:bCs/>
          <w:sz w:val="2"/>
          <w:szCs w:val="2"/>
          <w:rtl/>
        </w:rPr>
      </w:pPr>
    </w:p>
    <w:p w:rsidR="00594767" w:rsidRPr="00287FBE" w:rsidRDefault="00594767" w:rsidP="00287FBE">
      <w:pPr>
        <w:pStyle w:val="1"/>
        <w:spacing w:line="240" w:lineRule="auto"/>
        <w:jc w:val="center"/>
        <w:rPr>
          <w:rFonts w:ascii="Simplified Arabic" w:hAnsi="Simplified Arabic" w:cs="Simplified Arabic"/>
          <w:b w:val="0"/>
          <w:bCs/>
          <w:sz w:val="32"/>
          <w:szCs w:val="32"/>
          <w:rtl/>
        </w:rPr>
      </w:pPr>
      <w:r w:rsidRPr="00287FBE">
        <w:rPr>
          <w:rFonts w:ascii="Simplified Arabic" w:hAnsi="Simplified Arabic" w:cs="Simplified Arabic" w:hint="cs"/>
          <w:b w:val="0"/>
          <w:bCs/>
          <w:sz w:val="32"/>
          <w:szCs w:val="32"/>
          <w:rtl/>
        </w:rPr>
        <w:t>المستوى: الاتجاهات</w:t>
      </w:r>
    </w:p>
    <w:tbl>
      <w:tblPr>
        <w:tblStyle w:val="TableGrid"/>
        <w:bidiVisual/>
        <w:tblW w:w="5000" w:type="pct"/>
        <w:tblBorders>
          <w:top w:val="thinThickSmallGap" w:sz="18" w:space="0" w:color="auto"/>
          <w:left w:val="thickThinSmallGap" w:sz="18" w:space="0" w:color="auto"/>
          <w:bottom w:val="thickThinSmallGap" w:sz="18" w:space="0" w:color="auto"/>
          <w:right w:val="thinThickSmallGap" w:sz="18" w:space="0" w:color="auto"/>
        </w:tblBorders>
        <w:tblLook w:val="0000" w:firstRow="0" w:lastRow="0" w:firstColumn="0" w:lastColumn="0" w:noHBand="0" w:noVBand="0"/>
      </w:tblPr>
      <w:tblGrid>
        <w:gridCol w:w="8522"/>
      </w:tblGrid>
      <w:tr w:rsidR="00594767" w:rsidRPr="00A55424" w:rsidTr="00287FBE">
        <w:tc>
          <w:tcPr>
            <w:tcW w:w="5000" w:type="pct"/>
            <w:tcBorders>
              <w:bottom w:val="single" w:sz="18" w:space="0" w:color="auto"/>
            </w:tcBorders>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أفعــــــــال الأداء</w:t>
            </w:r>
          </w:p>
        </w:tc>
      </w:tr>
      <w:tr w:rsidR="00594767" w:rsidRPr="00A55424" w:rsidTr="00287FBE">
        <w:tc>
          <w:tcPr>
            <w:tcW w:w="5000" w:type="pct"/>
            <w:tcBorders>
              <w:top w:val="single" w:sz="18" w:space="0" w:color="auto"/>
            </w:tcBorders>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يصغي، يفضل، يواظب، يقبل، يستقبل، ينتبه، يختار.</w:t>
            </w:r>
          </w:p>
        </w:tc>
      </w:tr>
      <w:tr w:rsidR="00594767" w:rsidRPr="00A55424" w:rsidTr="00287FBE">
        <w:tc>
          <w:tcPr>
            <w:tcW w:w="5000" w:type="pct"/>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يجيب، يميز، يكمل، يختار، يدرج، يكتب، يسجل، يشتق.</w:t>
            </w:r>
          </w:p>
        </w:tc>
      </w:tr>
      <w:tr w:rsidR="00594767" w:rsidRPr="00A55424" w:rsidTr="00287FBE">
        <w:tc>
          <w:tcPr>
            <w:tcW w:w="5000" w:type="pct"/>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يقبل، يميز، يشارك، يزيد، يتم، يصل إلى، يشير على، يقرر، يؤثر في.</w:t>
            </w:r>
          </w:p>
        </w:tc>
      </w:tr>
      <w:tr w:rsidR="00594767" w:rsidRPr="00A55424" w:rsidTr="00287FBE">
        <w:tc>
          <w:tcPr>
            <w:tcW w:w="5000" w:type="pct"/>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ينظم، يعطي قيمة، يقرن، يجد، يقرر، يصل بـ، يجمع، يشكل، يختار.</w:t>
            </w:r>
          </w:p>
        </w:tc>
      </w:tr>
      <w:tr w:rsidR="00594767" w:rsidRPr="00A55424" w:rsidTr="00287FBE">
        <w:tc>
          <w:tcPr>
            <w:tcW w:w="5000" w:type="pct"/>
          </w:tcPr>
          <w:p w:rsidR="00594767" w:rsidRPr="00287FBE" w:rsidRDefault="00594767" w:rsidP="00287FBE">
            <w:pPr>
              <w:pStyle w:val="Header"/>
              <w:tabs>
                <w:tab w:val="clear" w:pos="4153"/>
                <w:tab w:val="clear" w:pos="8306"/>
              </w:tabs>
              <w:jc w:val="center"/>
              <w:rPr>
                <w:rFonts w:cs="Traditional Arabic"/>
                <w:b/>
                <w:bCs/>
                <w:sz w:val="28"/>
                <w:szCs w:val="28"/>
                <w:rtl/>
              </w:rPr>
            </w:pPr>
            <w:r w:rsidRPr="00287FBE">
              <w:rPr>
                <w:rFonts w:cs="Traditional Arabic" w:hint="cs"/>
                <w:b/>
                <w:bCs/>
                <w:sz w:val="28"/>
                <w:szCs w:val="28"/>
                <w:rtl/>
              </w:rPr>
              <w:t>يراجع، يغير، يواجه، يقبل، يعطي قيمة، ينمي، يوضح، يعدد، يقرر.</w:t>
            </w:r>
          </w:p>
        </w:tc>
      </w:tr>
    </w:tbl>
    <w:p w:rsidR="00594767" w:rsidRDefault="00594767" w:rsidP="00594767">
      <w:pPr>
        <w:pStyle w:val="Header"/>
        <w:tabs>
          <w:tab w:val="clear" w:pos="4153"/>
          <w:tab w:val="clear" w:pos="8306"/>
        </w:tabs>
        <w:spacing w:line="276" w:lineRule="auto"/>
        <w:ind w:firstLine="584"/>
        <w:jc w:val="both"/>
        <w:rPr>
          <w:rFonts w:cs="Traditional Arabic"/>
          <w:sz w:val="36"/>
          <w:szCs w:val="36"/>
          <w:rtl/>
        </w:rPr>
      </w:pPr>
    </w:p>
    <w:tbl>
      <w:tblPr>
        <w:tblStyle w:val="TableGrid"/>
        <w:bidiVisual/>
        <w:tblW w:w="5000" w:type="pct"/>
        <w:tblBorders>
          <w:top w:val="thinThickSmallGap" w:sz="18" w:space="0" w:color="auto"/>
          <w:left w:val="thickThinSmallGap" w:sz="18" w:space="0" w:color="auto"/>
          <w:bottom w:val="thickThinSmallGap" w:sz="18" w:space="0" w:color="auto"/>
          <w:right w:val="thinThickSmallGap" w:sz="18" w:space="0" w:color="auto"/>
        </w:tblBorders>
        <w:tblLook w:val="0000" w:firstRow="0" w:lastRow="0" w:firstColumn="0" w:lastColumn="0" w:noHBand="0" w:noVBand="0"/>
      </w:tblPr>
      <w:tblGrid>
        <w:gridCol w:w="8522"/>
      </w:tblGrid>
      <w:tr w:rsidR="00594767" w:rsidTr="00FD14E7">
        <w:tc>
          <w:tcPr>
            <w:tcW w:w="5000" w:type="pct"/>
          </w:tcPr>
          <w:p w:rsidR="00594767" w:rsidRPr="00FD14E7" w:rsidRDefault="00594767" w:rsidP="00FD14E7">
            <w:pPr>
              <w:pStyle w:val="Header"/>
              <w:tabs>
                <w:tab w:val="clear" w:pos="4153"/>
                <w:tab w:val="clear" w:pos="8306"/>
              </w:tabs>
              <w:jc w:val="center"/>
              <w:rPr>
                <w:rFonts w:cs="Traditional Arabic"/>
                <w:b/>
                <w:bCs/>
                <w:sz w:val="28"/>
                <w:szCs w:val="28"/>
                <w:rtl/>
              </w:rPr>
            </w:pPr>
            <w:r w:rsidRPr="00FD14E7">
              <w:rPr>
                <w:rFonts w:cs="Traditional Arabic" w:hint="cs"/>
                <w:b/>
                <w:bCs/>
                <w:sz w:val="28"/>
                <w:szCs w:val="28"/>
                <w:rtl/>
              </w:rPr>
              <w:lastRenderedPageBreak/>
              <w:t>أفعال سلوكية في المجال المهاري</w:t>
            </w:r>
          </w:p>
        </w:tc>
      </w:tr>
      <w:tr w:rsidR="00594767" w:rsidTr="00FD14E7">
        <w:tc>
          <w:tcPr>
            <w:tcW w:w="5000" w:type="pct"/>
          </w:tcPr>
          <w:p w:rsidR="00594767" w:rsidRPr="00FD14E7" w:rsidRDefault="00594767" w:rsidP="00FD14E7">
            <w:pPr>
              <w:pStyle w:val="Header"/>
              <w:tabs>
                <w:tab w:val="clear" w:pos="4153"/>
                <w:tab w:val="clear" w:pos="8306"/>
              </w:tabs>
              <w:jc w:val="center"/>
              <w:rPr>
                <w:rFonts w:cs="Traditional Arabic"/>
                <w:b/>
                <w:bCs/>
                <w:sz w:val="28"/>
                <w:szCs w:val="28"/>
                <w:rtl/>
              </w:rPr>
            </w:pPr>
            <w:r w:rsidRPr="00FD14E7">
              <w:rPr>
                <w:rFonts w:cs="Traditional Arabic" w:hint="cs"/>
                <w:b/>
                <w:bCs/>
                <w:sz w:val="28"/>
                <w:szCs w:val="28"/>
                <w:rtl/>
              </w:rPr>
              <w:t>يربط، يصنع، يقطع، يصمم، يخلط، يضبط</w:t>
            </w:r>
          </w:p>
        </w:tc>
      </w:tr>
    </w:tbl>
    <w:p w:rsidR="00FD14E7" w:rsidRPr="00FD14E7" w:rsidRDefault="00FD14E7" w:rsidP="00FD14E7">
      <w:pPr>
        <w:pStyle w:val="1"/>
        <w:ind w:left="-766"/>
        <w:rPr>
          <w:rFonts w:asciiTheme="minorHAnsi" w:eastAsiaTheme="minorEastAsia" w:hAnsiTheme="minorHAnsi" w:cs="Monotype Koufi"/>
          <w:bCs/>
          <w:i w:val="0"/>
          <w:sz w:val="4"/>
          <w:szCs w:val="4"/>
          <w:u w:val="single"/>
          <w:rtl/>
        </w:rPr>
      </w:pPr>
    </w:p>
    <w:p w:rsidR="00594767" w:rsidRPr="00FD14E7" w:rsidRDefault="00594767" w:rsidP="00FD14E7">
      <w:pPr>
        <w:pStyle w:val="1"/>
        <w:ind w:left="-766"/>
        <w:rPr>
          <w:rFonts w:asciiTheme="minorHAnsi" w:eastAsiaTheme="minorEastAsia" w:hAnsiTheme="minorHAnsi" w:cs="Monotype Koufi"/>
          <w:bCs/>
          <w:i w:val="0"/>
          <w:sz w:val="32"/>
          <w:szCs w:val="32"/>
          <w:u w:val="single"/>
          <w:rtl/>
        </w:rPr>
      </w:pPr>
      <w:r w:rsidRPr="00FD14E7">
        <w:rPr>
          <w:rFonts w:asciiTheme="minorHAnsi" w:eastAsiaTheme="minorEastAsia" w:hAnsiTheme="minorHAnsi" w:cs="Monotype Koufi" w:hint="cs"/>
          <w:bCs/>
          <w:i w:val="0"/>
          <w:sz w:val="32"/>
          <w:szCs w:val="32"/>
          <w:u w:val="single"/>
          <w:rtl/>
        </w:rPr>
        <w:t xml:space="preserve">الأهداف السلوكية في المجال المعرفي: </w:t>
      </w:r>
    </w:p>
    <w:tbl>
      <w:tblPr>
        <w:tblStyle w:val="TableGrid"/>
        <w:bidiVisual/>
        <w:tblW w:w="0" w:type="auto"/>
        <w:tblBorders>
          <w:top w:val="thinThickSmallGap" w:sz="18" w:space="0" w:color="auto"/>
          <w:left w:val="thickThinSmallGap" w:sz="18" w:space="0" w:color="auto"/>
          <w:bottom w:val="thickThinSmallGap" w:sz="18" w:space="0" w:color="auto"/>
          <w:right w:val="thinThickSmallGap" w:sz="18" w:space="0" w:color="auto"/>
          <w:insideV w:val="single" w:sz="18" w:space="0" w:color="auto"/>
        </w:tblBorders>
        <w:tblLook w:val="0000" w:firstRow="0" w:lastRow="0" w:firstColumn="0" w:lastColumn="0" w:noHBand="0" w:noVBand="0"/>
      </w:tblPr>
      <w:tblGrid>
        <w:gridCol w:w="1031"/>
        <w:gridCol w:w="1890"/>
        <w:gridCol w:w="5601"/>
      </w:tblGrid>
      <w:tr w:rsidR="00594767" w:rsidRPr="00A55424" w:rsidTr="003A101E">
        <w:tc>
          <w:tcPr>
            <w:tcW w:w="1052" w:type="dxa"/>
            <w:tcBorders>
              <w:top w:val="thinThickSmallGap" w:sz="18" w:space="0" w:color="auto"/>
              <w:bottom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م</w:t>
            </w:r>
          </w:p>
        </w:tc>
        <w:tc>
          <w:tcPr>
            <w:tcW w:w="1920" w:type="dxa"/>
            <w:tcBorders>
              <w:top w:val="thinThickSmallGap" w:sz="18" w:space="0" w:color="auto"/>
              <w:bottom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المستـــوى</w:t>
            </w:r>
          </w:p>
        </w:tc>
        <w:tc>
          <w:tcPr>
            <w:tcW w:w="5748" w:type="dxa"/>
            <w:tcBorders>
              <w:top w:val="thinThickSmallGap" w:sz="18" w:space="0" w:color="auto"/>
              <w:bottom w:val="single" w:sz="18" w:space="0" w:color="auto"/>
            </w:tcBorders>
          </w:tcPr>
          <w:p w:rsidR="00594767" w:rsidRPr="003A101E" w:rsidRDefault="00594767" w:rsidP="003A101E">
            <w:pPr>
              <w:pStyle w:val="Header"/>
              <w:tabs>
                <w:tab w:val="clear" w:pos="4153"/>
                <w:tab w:val="clear" w:pos="8306"/>
              </w:tabs>
              <w:jc w:val="center"/>
              <w:rPr>
                <w:rFonts w:cs="Traditional Arabic"/>
                <w:b/>
                <w:bCs/>
                <w:sz w:val="28"/>
                <w:szCs w:val="28"/>
              </w:rPr>
            </w:pPr>
            <w:r w:rsidRPr="003A101E">
              <w:rPr>
                <w:rFonts w:cs="Traditional Arabic" w:hint="cs"/>
                <w:b/>
                <w:bCs/>
                <w:sz w:val="28"/>
                <w:szCs w:val="28"/>
                <w:rtl/>
              </w:rPr>
              <w:t>الهـــــدف السلوكـــــي</w:t>
            </w:r>
          </w:p>
        </w:tc>
      </w:tr>
      <w:tr w:rsidR="00594767" w:rsidRPr="00A55424" w:rsidTr="003A101E">
        <w:tc>
          <w:tcPr>
            <w:tcW w:w="1052" w:type="dxa"/>
            <w:tcBorders>
              <w:top w:val="single" w:sz="18" w:space="0" w:color="auto"/>
              <w:bottom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1</w:t>
            </w:r>
          </w:p>
        </w:tc>
        <w:tc>
          <w:tcPr>
            <w:tcW w:w="1920" w:type="dxa"/>
            <w:tcBorders>
              <w:top w:val="single" w:sz="18" w:space="0" w:color="auto"/>
              <w:bottom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التذكر</w:t>
            </w:r>
          </w:p>
        </w:tc>
        <w:tc>
          <w:tcPr>
            <w:tcW w:w="5748" w:type="dxa"/>
            <w:tcBorders>
              <w:top w:val="single" w:sz="18" w:space="0" w:color="auto"/>
              <w:bottom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يعد الطالب كواكب المجموعة الشمسية حسب بعدها عن الشمس</w:t>
            </w:r>
          </w:p>
        </w:tc>
      </w:tr>
      <w:tr w:rsidR="00594767" w:rsidRPr="00A55424" w:rsidTr="003A101E">
        <w:tc>
          <w:tcPr>
            <w:tcW w:w="1052" w:type="dxa"/>
            <w:tcBorders>
              <w:top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2</w:t>
            </w:r>
          </w:p>
        </w:tc>
        <w:tc>
          <w:tcPr>
            <w:tcW w:w="1920" w:type="dxa"/>
            <w:tcBorders>
              <w:top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الفهـــــم</w:t>
            </w:r>
          </w:p>
        </w:tc>
        <w:tc>
          <w:tcPr>
            <w:tcW w:w="5748" w:type="dxa"/>
            <w:tcBorders>
              <w:top w:val="single" w:sz="4" w:space="0" w:color="auto"/>
            </w:tcBorders>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يفسر الطالب سبب اختلاف درجة الحرارة بين الأرض وعطارد.</w:t>
            </w:r>
          </w:p>
        </w:tc>
      </w:tr>
      <w:tr w:rsidR="00594767" w:rsidRPr="00A55424" w:rsidTr="003A101E">
        <w:tc>
          <w:tcPr>
            <w:tcW w:w="1052"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3</w:t>
            </w:r>
          </w:p>
        </w:tc>
        <w:tc>
          <w:tcPr>
            <w:tcW w:w="1920"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التطبيق</w:t>
            </w:r>
          </w:p>
        </w:tc>
        <w:tc>
          <w:tcPr>
            <w:tcW w:w="5748"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يحدد الطالب أقرب الكواكب إلى الشمس.</w:t>
            </w:r>
          </w:p>
        </w:tc>
      </w:tr>
      <w:tr w:rsidR="00594767" w:rsidRPr="00A55424" w:rsidTr="003A101E">
        <w:tc>
          <w:tcPr>
            <w:tcW w:w="1052"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4</w:t>
            </w:r>
          </w:p>
        </w:tc>
        <w:tc>
          <w:tcPr>
            <w:tcW w:w="1920"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التحليل</w:t>
            </w:r>
          </w:p>
        </w:tc>
        <w:tc>
          <w:tcPr>
            <w:tcW w:w="5748"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يعلل الطالب سبب استحالة الحياة على كوكب الزهرة.</w:t>
            </w:r>
          </w:p>
        </w:tc>
      </w:tr>
      <w:tr w:rsidR="00594767" w:rsidRPr="00A55424" w:rsidTr="003A101E">
        <w:tc>
          <w:tcPr>
            <w:tcW w:w="1052"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5</w:t>
            </w:r>
          </w:p>
        </w:tc>
        <w:tc>
          <w:tcPr>
            <w:tcW w:w="1920"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التركيب</w:t>
            </w:r>
          </w:p>
        </w:tc>
        <w:tc>
          <w:tcPr>
            <w:tcW w:w="5748"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يناقش أهمية مكونات الغلاف الهوائي الأرضي.</w:t>
            </w:r>
          </w:p>
        </w:tc>
      </w:tr>
      <w:tr w:rsidR="00594767" w:rsidRPr="00A55424" w:rsidTr="003A101E">
        <w:tc>
          <w:tcPr>
            <w:tcW w:w="1052"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6</w:t>
            </w:r>
          </w:p>
        </w:tc>
        <w:tc>
          <w:tcPr>
            <w:tcW w:w="1920"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التقويـــم</w:t>
            </w:r>
          </w:p>
        </w:tc>
        <w:tc>
          <w:tcPr>
            <w:tcW w:w="5748" w:type="dxa"/>
          </w:tcPr>
          <w:p w:rsidR="00594767" w:rsidRPr="003A101E" w:rsidRDefault="00594767" w:rsidP="003A101E">
            <w:pPr>
              <w:pStyle w:val="Header"/>
              <w:tabs>
                <w:tab w:val="clear" w:pos="4153"/>
                <w:tab w:val="clear" w:pos="8306"/>
              </w:tabs>
              <w:jc w:val="center"/>
              <w:rPr>
                <w:rFonts w:cs="Traditional Arabic"/>
                <w:b/>
                <w:bCs/>
                <w:sz w:val="28"/>
                <w:szCs w:val="28"/>
                <w:rtl/>
              </w:rPr>
            </w:pPr>
            <w:r w:rsidRPr="003A101E">
              <w:rPr>
                <w:rFonts w:cs="Traditional Arabic" w:hint="cs"/>
                <w:b/>
                <w:bCs/>
                <w:sz w:val="28"/>
                <w:szCs w:val="28"/>
                <w:rtl/>
              </w:rPr>
              <w:t>أن يحدد أكثر الكواكب ملاءمة للحياة.</w:t>
            </w:r>
          </w:p>
        </w:tc>
      </w:tr>
    </w:tbl>
    <w:p w:rsidR="00212F2B" w:rsidRDefault="00212F2B" w:rsidP="00212F2B">
      <w:pPr>
        <w:pStyle w:val="1"/>
        <w:spacing w:line="240" w:lineRule="auto"/>
        <w:jc w:val="left"/>
        <w:rPr>
          <w:rFonts w:ascii="Simplified Arabic" w:hAnsi="Simplified Arabic" w:cs="Simplified Arabic"/>
          <w:b w:val="0"/>
          <w:bCs/>
          <w:sz w:val="28"/>
          <w:szCs w:val="28"/>
          <w:rtl/>
        </w:rPr>
      </w:pPr>
    </w:p>
    <w:p w:rsidR="00594767" w:rsidRPr="00212F2B" w:rsidRDefault="00C55B64" w:rsidP="00212F2B">
      <w:pPr>
        <w:pStyle w:val="1"/>
        <w:spacing w:line="240" w:lineRule="auto"/>
        <w:jc w:val="left"/>
        <w:rPr>
          <w:rFonts w:ascii="Simplified Arabic" w:hAnsi="Simplified Arabic" w:cs="Simplified Arabic"/>
          <w:b w:val="0"/>
          <w:bCs/>
          <w:sz w:val="28"/>
          <w:szCs w:val="28"/>
          <w:rtl/>
        </w:rPr>
      </w:pPr>
      <w:r>
        <w:rPr>
          <w:rFonts w:ascii="Simplified Arabic" w:hAnsi="Simplified Arabic" w:cs="Simplified Arabic" w:hint="cs"/>
          <w:b w:val="0"/>
          <w:bCs/>
          <w:sz w:val="28"/>
          <w:szCs w:val="28"/>
          <w:rtl/>
        </w:rPr>
        <w:t>-</w:t>
      </w:r>
      <w:r>
        <w:rPr>
          <w:rFonts w:ascii="Simplified Arabic" w:hAnsi="Simplified Arabic" w:cs="Simplified Arabic" w:hint="cs"/>
          <w:b w:val="0"/>
          <w:bCs/>
          <w:sz w:val="28"/>
          <w:szCs w:val="28"/>
          <w:rtl/>
        </w:rPr>
        <w:tab/>
      </w:r>
      <w:r w:rsidR="00594767" w:rsidRPr="00212F2B">
        <w:rPr>
          <w:rFonts w:ascii="Simplified Arabic" w:hAnsi="Simplified Arabic" w:cs="Simplified Arabic" w:hint="cs"/>
          <w:b w:val="0"/>
          <w:bCs/>
          <w:sz w:val="28"/>
          <w:szCs w:val="28"/>
          <w:rtl/>
        </w:rPr>
        <w:t xml:space="preserve">الأهداف السلوكية في المجال الوجداني العاطفي (الانفعالي). </w:t>
      </w:r>
    </w:p>
    <w:p w:rsidR="00594767" w:rsidRDefault="00594767" w:rsidP="00C55B64">
      <w:pPr>
        <w:pStyle w:val="1"/>
        <w:spacing w:line="240" w:lineRule="auto"/>
        <w:ind w:firstLine="720"/>
        <w:jc w:val="left"/>
        <w:rPr>
          <w:rFonts w:ascii="Simplified Arabic" w:hAnsi="Simplified Arabic" w:cs="Simplified Arabic"/>
          <w:b w:val="0"/>
          <w:bCs/>
          <w:sz w:val="28"/>
          <w:szCs w:val="28"/>
          <w:rtl/>
        </w:rPr>
      </w:pPr>
      <w:r w:rsidRPr="00212F2B">
        <w:rPr>
          <w:rFonts w:ascii="Simplified Arabic" w:hAnsi="Simplified Arabic" w:cs="Simplified Arabic" w:hint="cs"/>
          <w:b w:val="0"/>
          <w:bCs/>
          <w:sz w:val="28"/>
          <w:szCs w:val="28"/>
          <w:rtl/>
        </w:rPr>
        <w:t xml:space="preserve">أن يبين الطالب قدرة الله في تنظيم المجموعة الشمسية بفقرة واحدة. </w:t>
      </w:r>
    </w:p>
    <w:p w:rsidR="00212F2B" w:rsidRPr="00212F2B" w:rsidRDefault="00212F2B" w:rsidP="00212F2B">
      <w:pPr>
        <w:pStyle w:val="1"/>
        <w:spacing w:line="240" w:lineRule="auto"/>
        <w:jc w:val="left"/>
        <w:rPr>
          <w:rFonts w:ascii="Simplified Arabic" w:hAnsi="Simplified Arabic" w:cs="Simplified Arabic"/>
          <w:b w:val="0"/>
          <w:bCs/>
          <w:sz w:val="28"/>
          <w:szCs w:val="28"/>
          <w:rtl/>
        </w:rPr>
      </w:pPr>
    </w:p>
    <w:p w:rsidR="00594767" w:rsidRPr="00212F2B" w:rsidRDefault="00C55B64" w:rsidP="00212F2B">
      <w:pPr>
        <w:pStyle w:val="1"/>
        <w:spacing w:line="240" w:lineRule="auto"/>
        <w:jc w:val="left"/>
        <w:rPr>
          <w:rFonts w:ascii="Simplified Arabic" w:hAnsi="Simplified Arabic" w:cs="Simplified Arabic"/>
          <w:b w:val="0"/>
          <w:bCs/>
          <w:sz w:val="28"/>
          <w:szCs w:val="28"/>
          <w:rtl/>
        </w:rPr>
      </w:pPr>
      <w:r>
        <w:rPr>
          <w:rFonts w:ascii="Simplified Arabic" w:hAnsi="Simplified Arabic" w:cs="Simplified Arabic" w:hint="cs"/>
          <w:b w:val="0"/>
          <w:bCs/>
          <w:sz w:val="28"/>
          <w:szCs w:val="28"/>
          <w:rtl/>
        </w:rPr>
        <w:t>-</w:t>
      </w:r>
      <w:r>
        <w:rPr>
          <w:rFonts w:ascii="Simplified Arabic" w:hAnsi="Simplified Arabic" w:cs="Simplified Arabic" w:hint="cs"/>
          <w:b w:val="0"/>
          <w:bCs/>
          <w:sz w:val="28"/>
          <w:szCs w:val="28"/>
          <w:rtl/>
        </w:rPr>
        <w:tab/>
      </w:r>
      <w:r w:rsidR="00594767" w:rsidRPr="00212F2B">
        <w:rPr>
          <w:rFonts w:ascii="Simplified Arabic" w:hAnsi="Simplified Arabic" w:cs="Simplified Arabic" w:hint="cs"/>
          <w:b w:val="0"/>
          <w:bCs/>
          <w:sz w:val="28"/>
          <w:szCs w:val="28"/>
          <w:rtl/>
        </w:rPr>
        <w:t xml:space="preserve">الأهداف السلوكية في المجال المهاري الحركي. </w:t>
      </w:r>
    </w:p>
    <w:p w:rsidR="00594767" w:rsidRPr="00212F2B" w:rsidRDefault="00C55B64" w:rsidP="00C55B64">
      <w:pPr>
        <w:pStyle w:val="1"/>
        <w:spacing w:line="240" w:lineRule="auto"/>
        <w:ind w:firstLine="720"/>
        <w:jc w:val="left"/>
        <w:rPr>
          <w:rFonts w:ascii="Simplified Arabic" w:hAnsi="Simplified Arabic" w:cs="Simplified Arabic"/>
          <w:b w:val="0"/>
          <w:bCs/>
          <w:sz w:val="28"/>
          <w:szCs w:val="28"/>
          <w:rtl/>
        </w:rPr>
      </w:pPr>
      <w:r>
        <w:rPr>
          <w:rFonts w:ascii="Simplified Arabic" w:hAnsi="Simplified Arabic" w:cs="Simplified Arabic" w:hint="cs"/>
          <w:b w:val="0"/>
          <w:bCs/>
          <w:sz w:val="28"/>
          <w:szCs w:val="28"/>
          <w:rtl/>
        </w:rPr>
        <w:t>*</w:t>
      </w:r>
      <w:r>
        <w:rPr>
          <w:rFonts w:ascii="Simplified Arabic" w:hAnsi="Simplified Arabic" w:cs="Simplified Arabic" w:hint="cs"/>
          <w:b w:val="0"/>
          <w:bCs/>
          <w:sz w:val="28"/>
          <w:szCs w:val="28"/>
          <w:rtl/>
        </w:rPr>
        <w:tab/>
      </w:r>
      <w:r w:rsidR="00594767" w:rsidRPr="00212F2B">
        <w:rPr>
          <w:rFonts w:ascii="Simplified Arabic" w:hAnsi="Simplified Arabic" w:cs="Simplified Arabic" w:hint="cs"/>
          <w:b w:val="0"/>
          <w:bCs/>
          <w:sz w:val="28"/>
          <w:szCs w:val="28"/>
          <w:rtl/>
        </w:rPr>
        <w:t xml:space="preserve">أن يرسم الطالب المجموعة الشمسية رسمًا دقيقًا. </w:t>
      </w:r>
    </w:p>
    <w:p w:rsidR="00594767" w:rsidRPr="00212F2B" w:rsidRDefault="00C55B64" w:rsidP="00C55B64">
      <w:pPr>
        <w:pStyle w:val="1"/>
        <w:spacing w:line="240" w:lineRule="auto"/>
        <w:ind w:firstLine="720"/>
        <w:jc w:val="left"/>
        <w:rPr>
          <w:rFonts w:ascii="Simplified Arabic" w:hAnsi="Simplified Arabic" w:cs="Simplified Arabic"/>
          <w:b w:val="0"/>
          <w:bCs/>
          <w:sz w:val="28"/>
          <w:szCs w:val="28"/>
          <w:rtl/>
        </w:rPr>
      </w:pPr>
      <w:r>
        <w:rPr>
          <w:rFonts w:ascii="Simplified Arabic" w:hAnsi="Simplified Arabic" w:cs="Simplified Arabic" w:hint="cs"/>
          <w:b w:val="0"/>
          <w:bCs/>
          <w:sz w:val="28"/>
          <w:szCs w:val="28"/>
          <w:rtl/>
        </w:rPr>
        <w:t>*</w:t>
      </w:r>
      <w:r>
        <w:rPr>
          <w:rFonts w:ascii="Simplified Arabic" w:hAnsi="Simplified Arabic" w:cs="Simplified Arabic" w:hint="cs"/>
          <w:b w:val="0"/>
          <w:bCs/>
          <w:sz w:val="28"/>
          <w:szCs w:val="28"/>
          <w:rtl/>
        </w:rPr>
        <w:tab/>
      </w:r>
      <w:r w:rsidR="00594767" w:rsidRPr="00212F2B">
        <w:rPr>
          <w:rFonts w:ascii="Simplified Arabic" w:hAnsi="Simplified Arabic" w:cs="Simplified Arabic" w:hint="cs"/>
          <w:b w:val="0"/>
          <w:bCs/>
          <w:sz w:val="28"/>
          <w:szCs w:val="28"/>
          <w:rtl/>
        </w:rPr>
        <w:t>أن يصنع الطالب نموذجًا للكرة الأرضية مبينًا تعاقب الليل والنهار.</w:t>
      </w:r>
    </w:p>
    <w:p w:rsidR="00594767" w:rsidRDefault="00594767" w:rsidP="00594767">
      <w:pPr>
        <w:spacing w:before="120" w:after="120"/>
        <w:jc w:val="both"/>
        <w:rPr>
          <w:sz w:val="36"/>
        </w:rPr>
      </w:pPr>
    </w:p>
    <w:p w:rsidR="00594767" w:rsidRDefault="00594767" w:rsidP="00594767">
      <w:pPr>
        <w:pStyle w:val="1"/>
        <w:jc w:val="center"/>
        <w:rPr>
          <w:rFonts w:cs="Traditional Arabic"/>
          <w:b w:val="0"/>
          <w:bCs/>
          <w:sz w:val="44"/>
          <w:szCs w:val="44"/>
          <w:rtl/>
        </w:rPr>
      </w:pPr>
    </w:p>
    <w:p w:rsidR="00594767" w:rsidRDefault="00594767" w:rsidP="00594767">
      <w:pPr>
        <w:pStyle w:val="1"/>
        <w:jc w:val="center"/>
        <w:rPr>
          <w:rFonts w:cs="Traditional Arabic"/>
          <w:b w:val="0"/>
          <w:bCs/>
          <w:sz w:val="44"/>
          <w:szCs w:val="44"/>
          <w:rtl/>
        </w:rPr>
      </w:pPr>
    </w:p>
    <w:p w:rsidR="00A5107D" w:rsidRDefault="00A5107D">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A5107D" w:rsidRDefault="00A5107D" w:rsidP="00A5107D">
      <w:pPr>
        <w:tabs>
          <w:tab w:val="left" w:pos="731"/>
        </w:tabs>
        <w:spacing w:line="240" w:lineRule="auto"/>
        <w:ind w:left="-908"/>
        <w:rPr>
          <w:rFonts w:ascii="Arial" w:hAnsi="Arial" w:cs="Arial"/>
          <w:b/>
          <w:bCs/>
          <w:sz w:val="32"/>
          <w:szCs w:val="32"/>
          <w:rtl/>
        </w:rPr>
      </w:pPr>
    </w:p>
    <w:p w:rsidR="00A5107D" w:rsidRDefault="00A5107D" w:rsidP="00A5107D">
      <w:pPr>
        <w:spacing w:line="240" w:lineRule="auto"/>
        <w:jc w:val="lowKashida"/>
        <w:rPr>
          <w:rFonts w:ascii="Arial" w:hAnsi="Arial" w:cs="Arial"/>
          <w:b/>
          <w:bCs/>
          <w:sz w:val="32"/>
          <w:szCs w:val="32"/>
          <w:rtl/>
        </w:rPr>
      </w:pPr>
    </w:p>
    <w:p w:rsidR="00A5107D" w:rsidRDefault="00A5107D" w:rsidP="00A5107D">
      <w:pPr>
        <w:spacing w:line="240" w:lineRule="auto"/>
        <w:jc w:val="lowKashida"/>
        <w:rPr>
          <w:rFonts w:ascii="Arial" w:hAnsi="Arial" w:cs="Arial"/>
          <w:b/>
          <w:bCs/>
          <w:sz w:val="32"/>
          <w:szCs w:val="32"/>
          <w:rtl/>
        </w:rPr>
      </w:pPr>
    </w:p>
    <w:p w:rsidR="00A5107D" w:rsidRDefault="00A5107D" w:rsidP="00A5107D">
      <w:pPr>
        <w:bidi w:val="0"/>
        <w:jc w:val="center"/>
        <w:rPr>
          <w:rFonts w:ascii="Arial" w:hAnsi="Arial" w:cs="Arial"/>
          <w:b/>
          <w:bCs/>
          <w:sz w:val="80"/>
          <w:szCs w:val="80"/>
        </w:rPr>
      </w:pPr>
    </w:p>
    <w:p w:rsidR="00A5107D" w:rsidRDefault="00A5107D" w:rsidP="00A5107D">
      <w:pPr>
        <w:bidi w:val="0"/>
        <w:jc w:val="center"/>
        <w:rPr>
          <w:rFonts w:ascii="Arial" w:hAnsi="Arial" w:cs="Arial"/>
          <w:b/>
          <w:bCs/>
          <w:sz w:val="80"/>
          <w:szCs w:val="80"/>
        </w:rPr>
      </w:pPr>
    </w:p>
    <w:p w:rsidR="00A5107D" w:rsidRDefault="00A5107D" w:rsidP="00A5107D">
      <w:pPr>
        <w:bidi w:val="0"/>
        <w:jc w:val="center"/>
        <w:rPr>
          <w:rFonts w:ascii="Arial" w:hAnsi="Arial" w:cs="Arial"/>
          <w:b/>
          <w:bCs/>
          <w:sz w:val="80"/>
          <w:szCs w:val="80"/>
        </w:rPr>
      </w:pPr>
    </w:p>
    <w:p w:rsidR="00A5107D" w:rsidRDefault="00A5107D" w:rsidP="00A5107D">
      <w:pPr>
        <w:bidi w:val="0"/>
        <w:jc w:val="center"/>
        <w:rPr>
          <w:rFonts w:ascii="Arial" w:hAnsi="Arial" w:cs="Arial"/>
          <w:b/>
          <w:bCs/>
          <w:sz w:val="80"/>
          <w:szCs w:val="80"/>
        </w:rPr>
      </w:pPr>
    </w:p>
    <w:p w:rsidR="00A5107D" w:rsidRDefault="00A5107D" w:rsidP="00A5107D">
      <w:pPr>
        <w:bidi w:val="0"/>
        <w:jc w:val="center"/>
        <w:rPr>
          <w:rFonts w:ascii="Arial" w:hAnsi="Arial" w:cs="Arial"/>
          <w:b/>
          <w:bCs/>
          <w:sz w:val="80"/>
          <w:szCs w:val="80"/>
        </w:rPr>
      </w:pPr>
    </w:p>
    <w:p w:rsidR="004B6982" w:rsidRDefault="00A5107D" w:rsidP="00A5107D">
      <w:pPr>
        <w:spacing w:line="312" w:lineRule="auto"/>
        <w:jc w:val="center"/>
        <w:rPr>
          <w:rFonts w:ascii="Simplified Arabic" w:hAnsi="Simplified Arabic" w:cs="Simplified Arabic"/>
          <w:b/>
          <w:bCs/>
          <w:sz w:val="28"/>
          <w:szCs w:val="28"/>
          <w:rtl/>
          <w:lang w:bidi="ar-EG"/>
        </w:rPr>
      </w:pPr>
      <w:r>
        <w:rPr>
          <w:rFonts w:ascii="Arial" w:hAnsi="Arial" w:cs="Arial" w:hint="cs"/>
          <w:b/>
          <w:bCs/>
          <w:sz w:val="80"/>
          <w:szCs w:val="80"/>
          <w:rtl/>
        </w:rPr>
        <w:t>تمارين</w:t>
      </w:r>
    </w:p>
    <w:p w:rsidR="004B6982" w:rsidRDefault="004B6982">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5C1D9F" w:rsidRDefault="005C1D9F" w:rsidP="005C1D9F">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5C1D9F" w:rsidRPr="00DC4C4B" w:rsidRDefault="005C1D9F" w:rsidP="005C1D9F">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5C1D9F" w:rsidRPr="00DC4C4B" w:rsidRDefault="005C1D9F" w:rsidP="005C1D9F">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5C1D9F" w:rsidRPr="00DC4C4B" w:rsidRDefault="005C1D9F" w:rsidP="005C1D9F">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5C1D9F" w:rsidRPr="00DC4C4B" w:rsidRDefault="005C1D9F" w:rsidP="005C1D9F">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5C1D9F" w:rsidRPr="005C1D9F" w:rsidRDefault="005C1D9F">
      <w:pPr>
        <w:bidi w:val="0"/>
        <w:rPr>
          <w:rFonts w:cs="Monotype Koufi"/>
          <w:b/>
          <w:bCs/>
          <w:sz w:val="32"/>
          <w:szCs w:val="32"/>
          <w:rtl/>
        </w:rPr>
      </w:pPr>
      <w:r w:rsidRPr="005C1D9F">
        <w:rPr>
          <w:rFonts w:cs="Monotype Koufi"/>
          <w:bCs/>
          <w:i/>
          <w:sz w:val="32"/>
          <w:szCs w:val="32"/>
          <w:rtl/>
        </w:rPr>
        <w:br w:type="page"/>
      </w:r>
    </w:p>
    <w:p w:rsidR="004B6982" w:rsidRPr="00665F80" w:rsidRDefault="004B6982" w:rsidP="00665F80">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sidR="00665F80">
        <w:rPr>
          <w:rFonts w:asciiTheme="minorHAnsi" w:eastAsiaTheme="minorEastAsia" w:hAnsiTheme="minorHAnsi" w:cs="Monotype Koufi" w:hint="cs"/>
          <w:bCs/>
          <w:i w:val="0"/>
          <w:sz w:val="32"/>
          <w:szCs w:val="32"/>
          <w:u w:val="single"/>
          <w:rtl/>
        </w:rPr>
        <w:t>1)</w:t>
      </w:r>
      <w:r w:rsidR="00665F80" w:rsidRPr="00665F80">
        <w:rPr>
          <w:rFonts w:asciiTheme="minorHAnsi" w:eastAsiaTheme="minorEastAsia" w:hAnsiTheme="minorHAnsi" w:cs="Monotype Koufi" w:hint="cs"/>
          <w:bCs/>
          <w:i w:val="0"/>
          <w:sz w:val="32"/>
          <w:szCs w:val="32"/>
          <w:rtl/>
        </w:rPr>
        <w:tab/>
      </w:r>
      <w:r w:rsidR="00665F80" w:rsidRPr="00665F80">
        <w:rPr>
          <w:rFonts w:asciiTheme="minorHAnsi" w:eastAsiaTheme="minorEastAsia" w:hAnsiTheme="minorHAnsi" w:cs="Monotype Koufi" w:hint="cs"/>
          <w:bCs/>
          <w:i w:val="0"/>
          <w:sz w:val="32"/>
          <w:szCs w:val="32"/>
          <w:rtl/>
        </w:rPr>
        <w:tab/>
      </w:r>
      <w:r w:rsidR="00665F80" w:rsidRPr="00665F80">
        <w:rPr>
          <w:rFonts w:asciiTheme="minorHAnsi" w:eastAsiaTheme="minorEastAsia" w:hAnsiTheme="minorHAnsi" w:cs="Monotype Koufi" w:hint="cs"/>
          <w:bCs/>
          <w:i w:val="0"/>
          <w:sz w:val="32"/>
          <w:szCs w:val="32"/>
          <w:rtl/>
        </w:rPr>
        <w:tab/>
      </w:r>
      <w:r w:rsidR="00665F80" w:rsidRPr="00665F80">
        <w:rPr>
          <w:rFonts w:asciiTheme="minorHAnsi" w:eastAsiaTheme="minorEastAsia" w:hAnsiTheme="minorHAnsi" w:cs="Monotype Koufi" w:hint="cs"/>
          <w:bCs/>
          <w:i w:val="0"/>
          <w:sz w:val="32"/>
          <w:szCs w:val="32"/>
          <w:rtl/>
        </w:rPr>
        <w:tab/>
      </w:r>
      <w:r w:rsidR="00665F80" w:rsidRPr="00665F80">
        <w:rPr>
          <w:rFonts w:asciiTheme="minorHAnsi" w:eastAsiaTheme="minorEastAsia" w:hAnsiTheme="minorHAnsi" w:cs="Monotype Koufi" w:hint="cs"/>
          <w:bCs/>
          <w:i w:val="0"/>
          <w:sz w:val="32"/>
          <w:szCs w:val="32"/>
          <w:rtl/>
        </w:rPr>
        <w:tab/>
      </w:r>
      <w:r w:rsidR="00665F80" w:rsidRPr="00204174">
        <w:rPr>
          <w:rFonts w:asciiTheme="minorHAnsi" w:eastAsiaTheme="minorEastAsia" w:hAnsiTheme="minorHAnsi" w:cs="Monotype Koufi" w:hint="cs"/>
          <w:bCs/>
          <w:i w:val="0"/>
          <w:sz w:val="32"/>
          <w:szCs w:val="32"/>
          <w:rtl/>
        </w:rPr>
        <w:tab/>
      </w:r>
      <w:r w:rsidR="00665F80"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9660B6" w:rsidRDefault="009660B6" w:rsidP="004B6982">
      <w:pPr>
        <w:pStyle w:val="Header"/>
        <w:tabs>
          <w:tab w:val="clear" w:pos="4153"/>
          <w:tab w:val="clear" w:pos="8306"/>
        </w:tabs>
        <w:spacing w:before="120" w:after="120" w:line="276" w:lineRule="auto"/>
        <w:jc w:val="both"/>
        <w:rPr>
          <w:rFonts w:cs="Traditional Arabic"/>
          <w:b/>
          <w:bCs/>
          <w:color w:val="003366"/>
          <w:sz w:val="36"/>
          <w:szCs w:val="36"/>
          <w:rtl/>
        </w:rPr>
      </w:pPr>
    </w:p>
    <w:p w:rsidR="00930AAA" w:rsidRPr="00930AAA" w:rsidRDefault="004B6982" w:rsidP="004B698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930AAA" w:rsidRDefault="004B6982" w:rsidP="00BE1A4C">
      <w:pPr>
        <w:pStyle w:val="Header"/>
        <w:numPr>
          <w:ilvl w:val="0"/>
          <w:numId w:val="6"/>
        </w:numPr>
        <w:tabs>
          <w:tab w:val="clear" w:pos="4153"/>
          <w:tab w:val="clear" w:pos="8306"/>
        </w:tabs>
        <w:spacing w:before="120" w:after="120" w:line="276" w:lineRule="auto"/>
        <w:jc w:val="both"/>
        <w:rPr>
          <w:rFonts w:ascii="Simplified Arabic" w:hAnsi="Simplified Arabic" w:cs="Simplified Arabic"/>
          <w:b/>
          <w:bCs/>
          <w:sz w:val="36"/>
          <w:szCs w:val="36"/>
          <w:rtl/>
        </w:rPr>
      </w:pPr>
      <w:r w:rsidRPr="00930AAA">
        <w:rPr>
          <w:rFonts w:ascii="Simplified Arabic" w:hAnsi="Simplified Arabic" w:cs="Simplified Arabic"/>
          <w:b/>
          <w:bCs/>
          <w:sz w:val="36"/>
          <w:szCs w:val="36"/>
          <w:rtl/>
        </w:rPr>
        <w:t xml:space="preserve">إن اللبنة الأساسية لبناء أي برنامج تدريبي هي تحديد الأهداف التدريبية المناسبة. </w:t>
      </w:r>
    </w:p>
    <w:p w:rsidR="004B6982" w:rsidRPr="00930AAA" w:rsidRDefault="004B6982" w:rsidP="00BE1A4C">
      <w:pPr>
        <w:pStyle w:val="Header"/>
        <w:numPr>
          <w:ilvl w:val="0"/>
          <w:numId w:val="6"/>
        </w:numPr>
        <w:tabs>
          <w:tab w:val="clear" w:pos="4153"/>
          <w:tab w:val="clear" w:pos="8306"/>
        </w:tabs>
        <w:spacing w:before="120" w:after="120" w:line="276" w:lineRule="auto"/>
        <w:jc w:val="both"/>
        <w:rPr>
          <w:rFonts w:ascii="Simplified Arabic" w:hAnsi="Simplified Arabic" w:cs="Simplified Arabic"/>
          <w:b/>
          <w:bCs/>
          <w:sz w:val="36"/>
          <w:szCs w:val="36"/>
          <w:rtl/>
        </w:rPr>
      </w:pPr>
      <w:r w:rsidRPr="00930AAA">
        <w:rPr>
          <w:rFonts w:ascii="Simplified Arabic" w:hAnsi="Simplified Arabic" w:cs="Simplified Arabic"/>
          <w:b/>
          <w:bCs/>
          <w:sz w:val="36"/>
          <w:szCs w:val="36"/>
          <w:rtl/>
        </w:rPr>
        <w:t>حاول بالتعاون مع مجموعتك تحديد مفهوم الأهداف التدريبية وأقسامها ومجالاتها.</w:t>
      </w:r>
    </w:p>
    <w:p w:rsidR="00114004" w:rsidRDefault="00114004">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114004" w:rsidRPr="00665F80" w:rsidRDefault="00114004" w:rsidP="00114004">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114004" w:rsidRDefault="00114004" w:rsidP="00114004">
      <w:pPr>
        <w:pStyle w:val="Header"/>
        <w:tabs>
          <w:tab w:val="clear" w:pos="4153"/>
          <w:tab w:val="clear" w:pos="8306"/>
        </w:tabs>
        <w:spacing w:before="120" w:after="120" w:line="276" w:lineRule="auto"/>
        <w:jc w:val="both"/>
        <w:rPr>
          <w:rFonts w:cs="Traditional Arabic"/>
          <w:b/>
          <w:bCs/>
          <w:color w:val="003366"/>
          <w:sz w:val="36"/>
          <w:szCs w:val="36"/>
          <w:rtl/>
        </w:rPr>
      </w:pPr>
    </w:p>
    <w:p w:rsidR="00114004" w:rsidRPr="00930AAA" w:rsidRDefault="00114004" w:rsidP="00114004">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114004" w:rsidRDefault="00114004"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114004">
        <w:rPr>
          <w:rFonts w:ascii="Simplified Arabic" w:hAnsi="Simplified Arabic" w:cs="Simplified Arabic" w:hint="eastAsia"/>
          <w:b/>
          <w:bCs/>
          <w:sz w:val="36"/>
          <w:szCs w:val="36"/>
          <w:rtl/>
        </w:rPr>
        <w:t>حاول</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بالتعاون</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مع</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زملائك</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تحديد</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مجالات</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الأهداف</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التدريبية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المعرفية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والمهارية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والوجدانية</w:t>
      </w:r>
      <w:r w:rsidRPr="00114004">
        <w:rPr>
          <w:rFonts w:ascii="Simplified Arabic" w:hAnsi="Simplified Arabic" w:cs="Simplified Arabic"/>
          <w:b/>
          <w:bCs/>
          <w:sz w:val="36"/>
          <w:szCs w:val="36"/>
          <w:rtl/>
        </w:rPr>
        <w:t>).</w:t>
      </w:r>
    </w:p>
    <w:p w:rsidR="00D91AC7" w:rsidRDefault="00D91AC7">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D91AC7" w:rsidRPr="00665F80" w:rsidRDefault="00D91AC7" w:rsidP="00D91AC7">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D91AC7" w:rsidRDefault="00D91AC7" w:rsidP="00D91AC7">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D91AC7" w:rsidRPr="00930AAA" w:rsidRDefault="00D91AC7" w:rsidP="00D91AC7">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D91AC7" w:rsidRDefault="00D91AC7"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114004">
        <w:rPr>
          <w:rFonts w:ascii="Simplified Arabic" w:hAnsi="Simplified Arabic" w:cs="Simplified Arabic" w:hint="eastAsia"/>
          <w:b/>
          <w:bCs/>
          <w:sz w:val="36"/>
          <w:szCs w:val="36"/>
          <w:rtl/>
        </w:rPr>
        <w:t>حاول</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بالتعاون</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مع</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زملائك</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تحديد</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مجالات</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الأهداف</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التدريبية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المعرفية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والمهارية</w:t>
      </w:r>
      <w:r w:rsidRPr="00114004">
        <w:rPr>
          <w:rFonts w:ascii="Simplified Arabic" w:hAnsi="Simplified Arabic" w:cs="Simplified Arabic"/>
          <w:b/>
          <w:bCs/>
          <w:sz w:val="36"/>
          <w:szCs w:val="36"/>
          <w:rtl/>
        </w:rPr>
        <w:t xml:space="preserve"> </w:t>
      </w:r>
      <w:r w:rsidRPr="00114004">
        <w:rPr>
          <w:rFonts w:ascii="Simplified Arabic" w:hAnsi="Simplified Arabic" w:cs="Simplified Arabic" w:hint="eastAsia"/>
          <w:b/>
          <w:bCs/>
          <w:sz w:val="36"/>
          <w:szCs w:val="36"/>
          <w:rtl/>
        </w:rPr>
        <w:t>والوجدانية</w:t>
      </w:r>
      <w:r w:rsidRPr="00114004">
        <w:rPr>
          <w:rFonts w:ascii="Simplified Arabic" w:hAnsi="Simplified Arabic" w:cs="Simplified Arabic"/>
          <w:b/>
          <w:bCs/>
          <w:sz w:val="36"/>
          <w:szCs w:val="36"/>
          <w:rtl/>
        </w:rPr>
        <w:t>).</w:t>
      </w:r>
    </w:p>
    <w:p w:rsidR="00D91AC7" w:rsidRDefault="00D91AC7">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0D51EC" w:rsidRDefault="000D51EC" w:rsidP="000D51EC">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r>
        <w:rPr>
          <w:noProof/>
        </w:rPr>
        <w:drawing>
          <wp:inline distT="0" distB="0" distL="0" distR="0" wp14:anchorId="31766B90" wp14:editId="27093088">
            <wp:extent cx="387985" cy="285115"/>
            <wp:effectExtent l="0" t="0" r="0" b="0"/>
            <wp:docPr id="2" name="Picture 2" descr="j029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932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985" cy="285115"/>
                    </a:xfrm>
                    <a:prstGeom prst="rect">
                      <a:avLst/>
                    </a:prstGeom>
                    <a:noFill/>
                    <a:ln>
                      <a:noFill/>
                    </a:ln>
                  </pic:spPr>
                </pic:pic>
              </a:graphicData>
            </a:graphic>
          </wp:inline>
        </w:drawing>
      </w:r>
    </w:p>
    <w:p w:rsidR="000D51EC" w:rsidRPr="00DC4C4B" w:rsidRDefault="000D51EC" w:rsidP="000D51EC">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0D51EC" w:rsidRPr="00DC4C4B" w:rsidRDefault="000D51EC" w:rsidP="000D51EC">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0D51EC" w:rsidRPr="00DC4C4B" w:rsidRDefault="000D51EC" w:rsidP="000D51EC">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0D51EC" w:rsidRPr="00DC4C4B" w:rsidRDefault="000D51EC" w:rsidP="000D51EC">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0D51EC" w:rsidRPr="00E37F7F" w:rsidRDefault="000D51EC">
      <w:pPr>
        <w:bidi w:val="0"/>
        <w:rPr>
          <w:rFonts w:cs="Monotype Koufi"/>
          <w:b/>
          <w:bCs/>
          <w:sz w:val="32"/>
          <w:szCs w:val="32"/>
          <w:rtl/>
        </w:rPr>
      </w:pPr>
      <w:r w:rsidRPr="00E37F7F">
        <w:rPr>
          <w:rFonts w:cs="Monotype Koufi"/>
          <w:bCs/>
          <w:i/>
          <w:sz w:val="32"/>
          <w:szCs w:val="32"/>
          <w:rtl/>
        </w:rPr>
        <w:br w:type="page"/>
      </w:r>
    </w:p>
    <w:p w:rsidR="00D91AC7" w:rsidRPr="00665F80" w:rsidRDefault="00D91AC7" w:rsidP="00D91AC7">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D91AC7" w:rsidRDefault="00D91AC7" w:rsidP="00D91AC7">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D91AC7" w:rsidRPr="00930AAA" w:rsidRDefault="00D91AC7" w:rsidP="00D91AC7">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D91AC7" w:rsidRDefault="00D91AC7"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D91AC7">
        <w:rPr>
          <w:rFonts w:ascii="Simplified Arabic" w:hAnsi="Simplified Arabic" w:cs="Simplified Arabic" w:hint="eastAsia"/>
          <w:b/>
          <w:bCs/>
          <w:sz w:val="36"/>
          <w:szCs w:val="36"/>
          <w:rtl/>
        </w:rPr>
        <w:t>بعد</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أن</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تعرفت</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على</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مفهوم</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الأهداف</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التدريبية</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المناسبة</w:t>
      </w:r>
      <w:r w:rsidRPr="00D91AC7">
        <w:rPr>
          <w:rFonts w:ascii="Simplified Arabic" w:hAnsi="Simplified Arabic" w:cs="Simplified Arabic"/>
          <w:b/>
          <w:bCs/>
          <w:sz w:val="36"/>
          <w:szCs w:val="36"/>
          <w:rtl/>
        </w:rPr>
        <w:t xml:space="preserve"> </w:t>
      </w:r>
      <w:r>
        <w:rPr>
          <w:rFonts w:ascii="Simplified Arabic" w:hAnsi="Simplified Arabic" w:cs="Simplified Arabic" w:hint="cs"/>
          <w:b/>
          <w:bCs/>
          <w:sz w:val="36"/>
          <w:szCs w:val="36"/>
          <w:rtl/>
        </w:rPr>
        <w:br/>
      </w:r>
      <w:r w:rsidRPr="00D91AC7">
        <w:rPr>
          <w:rFonts w:ascii="Simplified Arabic" w:hAnsi="Simplified Arabic" w:cs="Simplified Arabic" w:hint="eastAsia"/>
          <w:b/>
          <w:bCs/>
          <w:sz w:val="36"/>
          <w:szCs w:val="36"/>
          <w:rtl/>
        </w:rPr>
        <w:t>حاول</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بالتعاون</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مع</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مجموعتك</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تحديد</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مفهوم</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الأهداف</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السلوكية</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ومصادر</w:t>
      </w:r>
      <w:r w:rsidRPr="00D91AC7">
        <w:rPr>
          <w:rFonts w:ascii="Simplified Arabic" w:hAnsi="Simplified Arabic" w:cs="Simplified Arabic"/>
          <w:b/>
          <w:bCs/>
          <w:sz w:val="36"/>
          <w:szCs w:val="36"/>
          <w:rtl/>
        </w:rPr>
        <w:t xml:space="preserve"> </w:t>
      </w:r>
      <w:r w:rsidRPr="00D91AC7">
        <w:rPr>
          <w:rFonts w:ascii="Simplified Arabic" w:hAnsi="Simplified Arabic" w:cs="Simplified Arabic" w:hint="eastAsia"/>
          <w:b/>
          <w:bCs/>
          <w:sz w:val="36"/>
          <w:szCs w:val="36"/>
          <w:rtl/>
        </w:rPr>
        <w:t>اشتقاقها</w:t>
      </w:r>
      <w:r w:rsidRPr="00114004">
        <w:rPr>
          <w:rFonts w:ascii="Simplified Arabic" w:hAnsi="Simplified Arabic" w:cs="Simplified Arabic"/>
          <w:b/>
          <w:bCs/>
          <w:sz w:val="36"/>
          <w:szCs w:val="36"/>
          <w:rtl/>
        </w:rPr>
        <w:t>.</w:t>
      </w:r>
    </w:p>
    <w:p w:rsidR="008A293D" w:rsidRDefault="008A293D">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8A293D" w:rsidRPr="00665F80" w:rsidRDefault="008A293D" w:rsidP="008A293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A293D" w:rsidRDefault="008A293D" w:rsidP="008A293D">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8A293D" w:rsidRPr="00930AAA" w:rsidRDefault="008A293D" w:rsidP="008A293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A293D" w:rsidRDefault="008A293D"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8A293D">
        <w:rPr>
          <w:rFonts w:ascii="Simplified Arabic" w:hAnsi="Simplified Arabic" w:cs="Simplified Arabic" w:hint="eastAsia"/>
          <w:b/>
          <w:bCs/>
          <w:sz w:val="36"/>
          <w:szCs w:val="36"/>
          <w:rtl/>
        </w:rPr>
        <w:t>يجب</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أن</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تتوفر</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في</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الأهداف</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السلوكية</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عدة</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مواصفات…</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حاول</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بالتعاون</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مع</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رفاقك</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في</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المجموعة</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تحديد</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هذه</w:t>
      </w:r>
      <w:r w:rsidRPr="008A293D">
        <w:rPr>
          <w:rFonts w:ascii="Simplified Arabic" w:hAnsi="Simplified Arabic" w:cs="Simplified Arabic"/>
          <w:b/>
          <w:bCs/>
          <w:sz w:val="36"/>
          <w:szCs w:val="36"/>
          <w:rtl/>
        </w:rPr>
        <w:t xml:space="preserve"> </w:t>
      </w:r>
      <w:r w:rsidRPr="008A293D">
        <w:rPr>
          <w:rFonts w:ascii="Simplified Arabic" w:hAnsi="Simplified Arabic" w:cs="Simplified Arabic" w:hint="eastAsia"/>
          <w:b/>
          <w:bCs/>
          <w:sz w:val="36"/>
          <w:szCs w:val="36"/>
          <w:rtl/>
        </w:rPr>
        <w:t>المواصفات</w:t>
      </w:r>
      <w:r w:rsidRPr="00114004">
        <w:rPr>
          <w:rFonts w:ascii="Simplified Arabic" w:hAnsi="Simplified Arabic" w:cs="Simplified Arabic"/>
          <w:b/>
          <w:bCs/>
          <w:sz w:val="36"/>
          <w:szCs w:val="36"/>
          <w:rtl/>
        </w:rPr>
        <w:t>.</w:t>
      </w:r>
    </w:p>
    <w:p w:rsidR="004F3584" w:rsidRDefault="004F3584">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0D51EC" w:rsidRDefault="000D51EC" w:rsidP="000D51EC">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r>
        <w:rPr>
          <w:noProof/>
        </w:rPr>
        <w:drawing>
          <wp:inline distT="0" distB="0" distL="0" distR="0" wp14:anchorId="31766B90" wp14:editId="27093088">
            <wp:extent cx="387985" cy="285115"/>
            <wp:effectExtent l="0" t="0" r="0" b="0"/>
            <wp:docPr id="3" name="Picture 3" descr="j029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932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985" cy="285115"/>
                    </a:xfrm>
                    <a:prstGeom prst="rect">
                      <a:avLst/>
                    </a:prstGeom>
                    <a:noFill/>
                    <a:ln>
                      <a:noFill/>
                    </a:ln>
                  </pic:spPr>
                </pic:pic>
              </a:graphicData>
            </a:graphic>
          </wp:inline>
        </w:drawing>
      </w:r>
    </w:p>
    <w:p w:rsidR="000D51EC" w:rsidRPr="00DC4C4B" w:rsidRDefault="000D51EC" w:rsidP="000D51EC">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0D51EC" w:rsidRPr="00DC4C4B" w:rsidRDefault="000D51EC" w:rsidP="000D51EC">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0D51EC" w:rsidRPr="00DC4C4B" w:rsidRDefault="000D51EC" w:rsidP="000D51EC">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0D51EC" w:rsidRPr="00DC4C4B" w:rsidRDefault="000D51EC" w:rsidP="000D51EC">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0D51EC" w:rsidRPr="000476E3" w:rsidRDefault="000D51EC">
      <w:pPr>
        <w:bidi w:val="0"/>
        <w:rPr>
          <w:rFonts w:cs="Monotype Koufi"/>
          <w:b/>
          <w:bCs/>
          <w:sz w:val="32"/>
          <w:szCs w:val="32"/>
          <w:rtl/>
        </w:rPr>
      </w:pPr>
      <w:r w:rsidRPr="000476E3">
        <w:rPr>
          <w:rFonts w:cs="Monotype Koufi"/>
          <w:bCs/>
          <w:i/>
          <w:sz w:val="32"/>
          <w:szCs w:val="32"/>
          <w:rtl/>
        </w:rPr>
        <w:br w:type="page"/>
      </w:r>
    </w:p>
    <w:p w:rsidR="004F3584" w:rsidRPr="00665F80" w:rsidRDefault="004F3584" w:rsidP="004F3584">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4F3584" w:rsidRDefault="004F3584" w:rsidP="004F3584">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4F3584" w:rsidRPr="00930AAA" w:rsidRDefault="004F3584" w:rsidP="004F3584">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4F3584" w:rsidRDefault="004F3584"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4F3584">
        <w:rPr>
          <w:rFonts w:ascii="Simplified Arabic" w:hAnsi="Simplified Arabic" w:cs="Simplified Arabic" w:hint="eastAsia"/>
          <w:b/>
          <w:bCs/>
          <w:sz w:val="36"/>
          <w:szCs w:val="36"/>
          <w:rtl/>
        </w:rPr>
        <w:t>بعد</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أن</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تعرفت</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على</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مفهوم</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الأهداف</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التدريبية</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والأهداف</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السلوكية،</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حاول</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مع</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مجموعتك</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تحديد</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مكونات</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الهدف</w:t>
      </w:r>
      <w:r w:rsidRPr="004F3584">
        <w:rPr>
          <w:rFonts w:ascii="Simplified Arabic" w:hAnsi="Simplified Arabic" w:cs="Simplified Arabic"/>
          <w:b/>
          <w:bCs/>
          <w:sz w:val="36"/>
          <w:szCs w:val="36"/>
          <w:rtl/>
        </w:rPr>
        <w:t xml:space="preserve"> </w:t>
      </w:r>
      <w:r w:rsidRPr="004F3584">
        <w:rPr>
          <w:rFonts w:ascii="Simplified Arabic" w:hAnsi="Simplified Arabic" w:cs="Simplified Arabic" w:hint="eastAsia"/>
          <w:b/>
          <w:bCs/>
          <w:sz w:val="36"/>
          <w:szCs w:val="36"/>
          <w:rtl/>
        </w:rPr>
        <w:t>السلوكي</w:t>
      </w:r>
      <w:r>
        <w:rPr>
          <w:rFonts w:ascii="Simplified Arabic" w:hAnsi="Simplified Arabic" w:cs="Simplified Arabic" w:hint="cs"/>
          <w:b/>
          <w:bCs/>
          <w:sz w:val="36"/>
          <w:szCs w:val="36"/>
          <w:rtl/>
        </w:rPr>
        <w:t xml:space="preserve"> </w:t>
      </w:r>
      <w:r w:rsidRPr="00114004">
        <w:rPr>
          <w:rFonts w:ascii="Simplified Arabic" w:hAnsi="Simplified Arabic" w:cs="Simplified Arabic"/>
          <w:b/>
          <w:bCs/>
          <w:sz w:val="36"/>
          <w:szCs w:val="36"/>
          <w:rtl/>
        </w:rPr>
        <w:t>.</w:t>
      </w:r>
    </w:p>
    <w:p w:rsidR="003B2E6F" w:rsidRDefault="003B2E6F">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3B2E6F" w:rsidRPr="00665F80" w:rsidRDefault="003B2E6F" w:rsidP="003B2E6F">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3B2E6F" w:rsidRDefault="003B2E6F" w:rsidP="003B2E6F">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3B2E6F" w:rsidRPr="00930AAA" w:rsidRDefault="003B2E6F" w:rsidP="003B2E6F">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2E6F" w:rsidRDefault="003B2E6F"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3B2E6F">
        <w:rPr>
          <w:rFonts w:ascii="Simplified Arabic" w:hAnsi="Simplified Arabic" w:cs="Simplified Arabic" w:hint="eastAsia"/>
          <w:b/>
          <w:bCs/>
          <w:sz w:val="36"/>
          <w:szCs w:val="36"/>
          <w:rtl/>
        </w:rPr>
        <w:t>حاول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بالتعاون</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مع</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أفراد</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مجموعتك</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تحديد</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الأفعال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القابلة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للقياس</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والأفعال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صعبة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القياس</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في</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صياغة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الأهداف</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السلوكية</w:t>
      </w:r>
      <w:r>
        <w:rPr>
          <w:rFonts w:ascii="Simplified Arabic" w:hAnsi="Simplified Arabic" w:cs="Simplified Arabic" w:hint="cs"/>
          <w:b/>
          <w:bCs/>
          <w:sz w:val="36"/>
          <w:szCs w:val="36"/>
          <w:rtl/>
        </w:rPr>
        <w:t xml:space="preserve"> </w:t>
      </w:r>
      <w:r w:rsidRPr="00114004">
        <w:rPr>
          <w:rFonts w:ascii="Simplified Arabic" w:hAnsi="Simplified Arabic" w:cs="Simplified Arabic"/>
          <w:b/>
          <w:bCs/>
          <w:sz w:val="36"/>
          <w:szCs w:val="36"/>
          <w:rtl/>
        </w:rPr>
        <w:t>.</w:t>
      </w:r>
    </w:p>
    <w:p w:rsidR="003B2E6F" w:rsidRDefault="003B2E6F">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3B2E6F" w:rsidRPr="00665F80" w:rsidRDefault="003B2E6F" w:rsidP="003B2E6F">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3B2E6F" w:rsidRDefault="003B2E6F" w:rsidP="003B2E6F">
      <w:pPr>
        <w:pStyle w:val="Header"/>
        <w:tabs>
          <w:tab w:val="clear" w:pos="4153"/>
          <w:tab w:val="clear" w:pos="8306"/>
          <w:tab w:val="left" w:pos="5587"/>
        </w:tabs>
        <w:spacing w:before="120" w:after="120" w:line="276" w:lineRule="auto"/>
        <w:jc w:val="both"/>
        <w:rPr>
          <w:rFonts w:cs="Traditional Arabic"/>
          <w:b/>
          <w:bCs/>
          <w:color w:val="003366"/>
          <w:sz w:val="36"/>
          <w:szCs w:val="36"/>
          <w:rtl/>
        </w:rPr>
      </w:pPr>
      <w:r>
        <w:rPr>
          <w:rFonts w:cs="Traditional Arabic"/>
          <w:b/>
          <w:bCs/>
          <w:color w:val="003366"/>
          <w:sz w:val="36"/>
          <w:szCs w:val="36"/>
          <w:rtl/>
        </w:rPr>
        <w:tab/>
      </w:r>
    </w:p>
    <w:p w:rsidR="003B2E6F" w:rsidRPr="00930AAA" w:rsidRDefault="003B2E6F" w:rsidP="003B2E6F">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2E6F" w:rsidRDefault="003B2E6F" w:rsidP="00BE1A4C">
      <w:pPr>
        <w:pStyle w:val="Header"/>
        <w:numPr>
          <w:ilvl w:val="0"/>
          <w:numId w:val="6"/>
        </w:numPr>
        <w:tabs>
          <w:tab w:val="clear" w:pos="4153"/>
          <w:tab w:val="clear" w:pos="8306"/>
        </w:tabs>
        <w:spacing w:before="120" w:after="120" w:line="276" w:lineRule="auto"/>
        <w:jc w:val="lowKashida"/>
        <w:rPr>
          <w:rFonts w:ascii="Simplified Arabic" w:hAnsi="Simplified Arabic" w:cs="Simplified Arabic"/>
          <w:b/>
          <w:bCs/>
          <w:sz w:val="36"/>
          <w:szCs w:val="36"/>
          <w:rtl/>
        </w:rPr>
      </w:pPr>
      <w:r w:rsidRPr="003B2E6F">
        <w:rPr>
          <w:rFonts w:ascii="Simplified Arabic" w:hAnsi="Simplified Arabic" w:cs="Simplified Arabic" w:hint="eastAsia"/>
          <w:b/>
          <w:bCs/>
          <w:sz w:val="36"/>
          <w:szCs w:val="36"/>
          <w:rtl/>
        </w:rPr>
        <w:t>حاول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أنت</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ورفاقك</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تحديد</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الأفعال</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السلوكية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الإجرائية</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في</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المجالات</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الثلاثة</w:t>
      </w:r>
      <w:r w:rsidRPr="003B2E6F">
        <w:rPr>
          <w:rFonts w:ascii="Simplified Arabic" w:hAnsi="Simplified Arabic" w:cs="Simplified Arabic"/>
          <w:b/>
          <w:bCs/>
          <w:sz w:val="36"/>
          <w:szCs w:val="36"/>
          <w:rtl/>
        </w:rPr>
        <w:t xml:space="preserve"> ( </w:t>
      </w:r>
      <w:r w:rsidRPr="003B2E6F">
        <w:rPr>
          <w:rFonts w:ascii="Simplified Arabic" w:hAnsi="Simplified Arabic" w:cs="Simplified Arabic" w:hint="eastAsia"/>
          <w:b/>
          <w:bCs/>
          <w:sz w:val="36"/>
          <w:szCs w:val="36"/>
          <w:rtl/>
        </w:rPr>
        <w:t>المعرفي،</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المهاري،</w:t>
      </w:r>
      <w:r w:rsidRPr="003B2E6F">
        <w:rPr>
          <w:rFonts w:ascii="Simplified Arabic" w:hAnsi="Simplified Arabic" w:cs="Simplified Arabic"/>
          <w:b/>
          <w:bCs/>
          <w:sz w:val="36"/>
          <w:szCs w:val="36"/>
          <w:rtl/>
        </w:rPr>
        <w:t xml:space="preserve"> </w:t>
      </w:r>
      <w:r w:rsidRPr="003B2E6F">
        <w:rPr>
          <w:rFonts w:ascii="Simplified Arabic" w:hAnsi="Simplified Arabic" w:cs="Simplified Arabic" w:hint="eastAsia"/>
          <w:b/>
          <w:bCs/>
          <w:sz w:val="36"/>
          <w:szCs w:val="36"/>
          <w:rtl/>
        </w:rPr>
        <w:t>والوجداني</w:t>
      </w:r>
      <w:r>
        <w:rPr>
          <w:rFonts w:ascii="Simplified Arabic" w:hAnsi="Simplified Arabic" w:cs="Simplified Arabic"/>
          <w:b/>
          <w:bCs/>
          <w:sz w:val="36"/>
          <w:szCs w:val="36"/>
          <w:rtl/>
        </w:rPr>
        <w:t>)</w:t>
      </w:r>
      <w:r>
        <w:rPr>
          <w:rFonts w:ascii="Simplified Arabic" w:hAnsi="Simplified Arabic" w:cs="Simplified Arabic" w:hint="cs"/>
          <w:b/>
          <w:bCs/>
          <w:sz w:val="36"/>
          <w:szCs w:val="36"/>
          <w:rtl/>
        </w:rPr>
        <w:t xml:space="preserve"> </w:t>
      </w:r>
      <w:r w:rsidRPr="00114004">
        <w:rPr>
          <w:rFonts w:ascii="Simplified Arabic" w:hAnsi="Simplified Arabic" w:cs="Simplified Arabic"/>
          <w:b/>
          <w:bCs/>
          <w:sz w:val="36"/>
          <w:szCs w:val="36"/>
          <w:rtl/>
        </w:rPr>
        <w:t>.</w:t>
      </w:r>
    </w:p>
    <w:p w:rsidR="00143A19" w:rsidRDefault="00143A19">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143A19" w:rsidRDefault="00143A19" w:rsidP="00143A19">
      <w:pPr>
        <w:bidi w:val="0"/>
        <w:jc w:val="center"/>
        <w:rPr>
          <w:rFonts w:ascii="Arial" w:hAnsi="Arial" w:cs="Arial"/>
          <w:b/>
          <w:bCs/>
          <w:sz w:val="80"/>
          <w:szCs w:val="80"/>
        </w:rPr>
      </w:pPr>
    </w:p>
    <w:p w:rsidR="00143A19" w:rsidRDefault="00143A19" w:rsidP="00143A19">
      <w:pPr>
        <w:bidi w:val="0"/>
        <w:jc w:val="center"/>
        <w:rPr>
          <w:rFonts w:ascii="Arial" w:hAnsi="Arial" w:cs="Arial"/>
          <w:b/>
          <w:bCs/>
          <w:sz w:val="80"/>
          <w:szCs w:val="80"/>
        </w:rPr>
      </w:pPr>
    </w:p>
    <w:p w:rsidR="00143A19" w:rsidRDefault="00143A19" w:rsidP="00143A19">
      <w:pPr>
        <w:bidi w:val="0"/>
        <w:jc w:val="center"/>
        <w:rPr>
          <w:rFonts w:ascii="Arial" w:hAnsi="Arial" w:cs="Arial"/>
          <w:b/>
          <w:bCs/>
          <w:sz w:val="80"/>
          <w:szCs w:val="80"/>
        </w:rPr>
      </w:pPr>
    </w:p>
    <w:p w:rsidR="00143A19" w:rsidRDefault="00143A19" w:rsidP="00143A19">
      <w:pPr>
        <w:bidi w:val="0"/>
        <w:jc w:val="center"/>
        <w:rPr>
          <w:rFonts w:ascii="Arial" w:hAnsi="Arial" w:cs="Arial"/>
          <w:b/>
          <w:bCs/>
          <w:sz w:val="80"/>
          <w:szCs w:val="80"/>
        </w:rPr>
      </w:pPr>
    </w:p>
    <w:p w:rsidR="00143A19" w:rsidRDefault="00143A19" w:rsidP="00143A19">
      <w:pPr>
        <w:bidi w:val="0"/>
        <w:jc w:val="center"/>
        <w:rPr>
          <w:rFonts w:ascii="Arial" w:hAnsi="Arial" w:cs="Arial"/>
          <w:b/>
          <w:bCs/>
          <w:sz w:val="80"/>
          <w:szCs w:val="80"/>
        </w:rPr>
      </w:pPr>
    </w:p>
    <w:p w:rsidR="00143A19" w:rsidRDefault="00143A19" w:rsidP="00143A19">
      <w:pPr>
        <w:spacing w:line="288" w:lineRule="auto"/>
        <w:ind w:left="-908"/>
        <w:jc w:val="center"/>
        <w:rPr>
          <w:rFonts w:ascii="Arial" w:hAnsi="Arial" w:cs="Arial"/>
          <w:b/>
          <w:bCs/>
          <w:sz w:val="80"/>
          <w:szCs w:val="80"/>
          <w:rtl/>
        </w:rPr>
      </w:pPr>
      <w:r w:rsidRPr="00143A19">
        <w:rPr>
          <w:rFonts w:ascii="Arial" w:hAnsi="Arial" w:cs="Arial" w:hint="eastAsia"/>
          <w:b/>
          <w:bCs/>
          <w:sz w:val="80"/>
          <w:szCs w:val="80"/>
          <w:rtl/>
        </w:rPr>
        <w:t>تصميم</w:t>
      </w:r>
      <w:r w:rsidRPr="00143A19">
        <w:rPr>
          <w:rFonts w:ascii="Arial" w:hAnsi="Arial" w:cs="Arial"/>
          <w:b/>
          <w:bCs/>
          <w:sz w:val="80"/>
          <w:szCs w:val="80"/>
          <w:rtl/>
        </w:rPr>
        <w:t xml:space="preserve"> </w:t>
      </w:r>
      <w:r w:rsidRPr="00143A19">
        <w:rPr>
          <w:rFonts w:ascii="Arial" w:hAnsi="Arial" w:cs="Arial" w:hint="eastAsia"/>
          <w:b/>
          <w:bCs/>
          <w:sz w:val="80"/>
          <w:szCs w:val="80"/>
          <w:rtl/>
        </w:rPr>
        <w:t>المحتوى</w:t>
      </w:r>
      <w:r w:rsidRPr="00143A19">
        <w:rPr>
          <w:rFonts w:ascii="Arial" w:hAnsi="Arial" w:cs="Arial"/>
          <w:b/>
          <w:bCs/>
          <w:sz w:val="80"/>
          <w:szCs w:val="80"/>
          <w:rtl/>
        </w:rPr>
        <w:t xml:space="preserve"> </w:t>
      </w:r>
      <w:r w:rsidRPr="00143A19">
        <w:rPr>
          <w:rFonts w:ascii="Arial" w:hAnsi="Arial" w:cs="Arial" w:hint="eastAsia"/>
          <w:b/>
          <w:bCs/>
          <w:sz w:val="80"/>
          <w:szCs w:val="80"/>
          <w:rtl/>
        </w:rPr>
        <w:t>التدريبي</w:t>
      </w:r>
    </w:p>
    <w:p w:rsidR="00143A19" w:rsidRDefault="00143A19">
      <w:pPr>
        <w:bidi w:val="0"/>
        <w:rPr>
          <w:rFonts w:ascii="Arial" w:hAnsi="Arial" w:cs="Arial"/>
          <w:b/>
          <w:bCs/>
          <w:sz w:val="80"/>
          <w:szCs w:val="80"/>
        </w:rPr>
      </w:pPr>
      <w:r>
        <w:rPr>
          <w:rFonts w:ascii="Arial" w:hAnsi="Arial" w:cs="Arial"/>
          <w:b/>
          <w:bCs/>
          <w:sz w:val="80"/>
          <w:szCs w:val="80"/>
          <w:rtl/>
        </w:rPr>
        <w:br w:type="page"/>
      </w:r>
    </w:p>
    <w:p w:rsidR="0072028D" w:rsidRDefault="0072028D" w:rsidP="0072028D">
      <w:pPr>
        <w:spacing w:line="312" w:lineRule="auto"/>
        <w:ind w:left="-908"/>
        <w:jc w:val="center"/>
        <w:rPr>
          <w:rFonts w:ascii="Simplified Arabic" w:hAnsi="Simplified Arabic" w:cs="Simplified Arabic"/>
          <w:b/>
          <w:bCs/>
          <w:sz w:val="28"/>
          <w:szCs w:val="28"/>
          <w:rtl/>
        </w:rPr>
      </w:pPr>
      <w:r w:rsidRPr="0072028D">
        <w:rPr>
          <w:rFonts w:cs="Monotype Koufi" w:hint="eastAsia"/>
          <w:b/>
          <w:bCs/>
          <w:sz w:val="36"/>
          <w:szCs w:val="36"/>
          <w:u w:val="single"/>
          <w:rtl/>
        </w:rPr>
        <w:lastRenderedPageBreak/>
        <w:t>مفهوم</w:t>
      </w:r>
      <w:r w:rsidRPr="0072028D">
        <w:rPr>
          <w:rFonts w:cs="Monotype Koufi"/>
          <w:b/>
          <w:bCs/>
          <w:sz w:val="36"/>
          <w:szCs w:val="36"/>
          <w:u w:val="single"/>
          <w:rtl/>
        </w:rPr>
        <w:t xml:space="preserve"> </w:t>
      </w:r>
      <w:r w:rsidRPr="0072028D">
        <w:rPr>
          <w:rFonts w:cs="Monotype Koufi" w:hint="eastAsia"/>
          <w:b/>
          <w:bCs/>
          <w:sz w:val="36"/>
          <w:szCs w:val="36"/>
          <w:u w:val="single"/>
          <w:rtl/>
        </w:rPr>
        <w:t>المحتوى</w:t>
      </w:r>
      <w:r w:rsidRPr="0072028D">
        <w:rPr>
          <w:rFonts w:cs="Monotype Koufi"/>
          <w:b/>
          <w:bCs/>
          <w:sz w:val="36"/>
          <w:szCs w:val="36"/>
          <w:u w:val="single"/>
          <w:rtl/>
        </w:rPr>
        <w:t xml:space="preserve"> </w:t>
      </w:r>
      <w:r w:rsidRPr="0072028D">
        <w:rPr>
          <w:rFonts w:cs="Monotype Koufi" w:hint="eastAsia"/>
          <w:b/>
          <w:bCs/>
          <w:sz w:val="36"/>
          <w:szCs w:val="36"/>
          <w:u w:val="single"/>
          <w:rtl/>
        </w:rPr>
        <w:t>التدريبي</w:t>
      </w:r>
      <w:r w:rsidRPr="0072028D">
        <w:rPr>
          <w:rFonts w:cs="Monotype Koufi"/>
          <w:b/>
          <w:bCs/>
          <w:sz w:val="36"/>
          <w:szCs w:val="36"/>
          <w:u w:val="single"/>
          <w:rtl/>
        </w:rPr>
        <w:t xml:space="preserve"> </w:t>
      </w:r>
      <w:r w:rsidRPr="0072028D">
        <w:rPr>
          <w:rFonts w:cs="Monotype Koufi" w:hint="eastAsia"/>
          <w:b/>
          <w:bCs/>
          <w:sz w:val="36"/>
          <w:szCs w:val="36"/>
          <w:u w:val="single"/>
          <w:rtl/>
        </w:rPr>
        <w:t>ومعايير</w:t>
      </w:r>
      <w:r w:rsidRPr="0072028D">
        <w:rPr>
          <w:rFonts w:cs="Monotype Koufi"/>
          <w:b/>
          <w:bCs/>
          <w:sz w:val="36"/>
          <w:szCs w:val="36"/>
          <w:u w:val="single"/>
          <w:rtl/>
        </w:rPr>
        <w:t xml:space="preserve"> </w:t>
      </w:r>
      <w:r w:rsidRPr="0072028D">
        <w:rPr>
          <w:rFonts w:cs="Monotype Koufi" w:hint="eastAsia"/>
          <w:b/>
          <w:bCs/>
          <w:sz w:val="36"/>
          <w:szCs w:val="36"/>
          <w:u w:val="single"/>
          <w:rtl/>
        </w:rPr>
        <w:t>اختياره</w:t>
      </w:r>
    </w:p>
    <w:p w:rsidR="00143A19" w:rsidRPr="00F51C48" w:rsidRDefault="00143A19" w:rsidP="00143A19">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567FD6" w:rsidRPr="00567FD6" w:rsidRDefault="00567FD6" w:rsidP="00BE1A4C">
      <w:pPr>
        <w:pStyle w:val="ListParagraph"/>
        <w:numPr>
          <w:ilvl w:val="0"/>
          <w:numId w:val="7"/>
        </w:numPr>
        <w:spacing w:line="312" w:lineRule="auto"/>
        <w:jc w:val="lowKashida"/>
        <w:rPr>
          <w:rFonts w:ascii="Simplified Arabic" w:hAnsi="Simplified Arabic" w:cs="Simplified Arabic"/>
          <w:b/>
          <w:bCs/>
          <w:sz w:val="28"/>
          <w:szCs w:val="28"/>
          <w:rtl/>
        </w:rPr>
      </w:pPr>
      <w:r w:rsidRPr="00567FD6">
        <w:rPr>
          <w:rFonts w:ascii="Simplified Arabic" w:hAnsi="Simplified Arabic" w:cs="Simplified Arabic" w:hint="eastAsia"/>
          <w:b/>
          <w:bCs/>
          <w:sz w:val="28"/>
          <w:szCs w:val="28"/>
          <w:rtl/>
        </w:rPr>
        <w:t>مفهوم</w:t>
      </w:r>
      <w:r w:rsidRPr="00567FD6">
        <w:rPr>
          <w:rFonts w:ascii="Simplified Arabic" w:hAnsi="Simplified Arabic" w:cs="Simplified Arabic"/>
          <w:b/>
          <w:bCs/>
          <w:sz w:val="28"/>
          <w:szCs w:val="28"/>
          <w:rtl/>
        </w:rPr>
        <w:t xml:space="preserve"> </w:t>
      </w:r>
      <w:r w:rsidRPr="00567FD6">
        <w:rPr>
          <w:rFonts w:ascii="Simplified Arabic" w:hAnsi="Simplified Arabic" w:cs="Simplified Arabic" w:hint="eastAsia"/>
          <w:b/>
          <w:bCs/>
          <w:sz w:val="28"/>
          <w:szCs w:val="28"/>
          <w:rtl/>
        </w:rPr>
        <w:t>المحتوى</w:t>
      </w:r>
      <w:r w:rsidRPr="00567FD6">
        <w:rPr>
          <w:rFonts w:ascii="Simplified Arabic" w:hAnsi="Simplified Arabic" w:cs="Simplified Arabic"/>
          <w:b/>
          <w:bCs/>
          <w:sz w:val="28"/>
          <w:szCs w:val="28"/>
          <w:rtl/>
        </w:rPr>
        <w:t xml:space="preserve"> </w:t>
      </w:r>
      <w:r w:rsidRPr="00567FD6">
        <w:rPr>
          <w:rFonts w:ascii="Simplified Arabic" w:hAnsi="Simplified Arabic" w:cs="Simplified Arabic" w:hint="eastAsia"/>
          <w:b/>
          <w:bCs/>
          <w:sz w:val="28"/>
          <w:szCs w:val="28"/>
          <w:rtl/>
        </w:rPr>
        <w:t>التدريبي</w:t>
      </w:r>
      <w:r w:rsidRPr="00567FD6">
        <w:rPr>
          <w:rFonts w:ascii="Simplified Arabic" w:hAnsi="Simplified Arabic" w:cs="Simplified Arabic"/>
          <w:b/>
          <w:bCs/>
          <w:sz w:val="28"/>
          <w:szCs w:val="28"/>
          <w:rtl/>
        </w:rPr>
        <w:t xml:space="preserve">. </w:t>
      </w:r>
    </w:p>
    <w:p w:rsidR="00567FD6" w:rsidRPr="00567FD6" w:rsidRDefault="00567FD6" w:rsidP="00BE1A4C">
      <w:pPr>
        <w:pStyle w:val="ListParagraph"/>
        <w:numPr>
          <w:ilvl w:val="0"/>
          <w:numId w:val="7"/>
        </w:numPr>
        <w:spacing w:line="312" w:lineRule="auto"/>
        <w:jc w:val="lowKashida"/>
        <w:rPr>
          <w:rFonts w:ascii="Simplified Arabic" w:hAnsi="Simplified Arabic" w:cs="Simplified Arabic"/>
          <w:b/>
          <w:bCs/>
          <w:sz w:val="28"/>
          <w:szCs w:val="28"/>
          <w:rtl/>
        </w:rPr>
      </w:pPr>
      <w:r w:rsidRPr="00567FD6">
        <w:rPr>
          <w:rFonts w:ascii="Simplified Arabic" w:hAnsi="Simplified Arabic" w:cs="Simplified Arabic" w:hint="eastAsia"/>
          <w:b/>
          <w:bCs/>
          <w:sz w:val="28"/>
          <w:szCs w:val="28"/>
          <w:rtl/>
        </w:rPr>
        <w:t>مجالاته</w:t>
      </w:r>
      <w:r w:rsidRPr="00567FD6">
        <w:rPr>
          <w:rFonts w:ascii="Simplified Arabic" w:hAnsi="Simplified Arabic" w:cs="Simplified Arabic"/>
          <w:b/>
          <w:bCs/>
          <w:sz w:val="28"/>
          <w:szCs w:val="28"/>
          <w:rtl/>
        </w:rPr>
        <w:t xml:space="preserve">. </w:t>
      </w:r>
    </w:p>
    <w:p w:rsidR="00567FD6" w:rsidRPr="00567FD6" w:rsidRDefault="00567FD6" w:rsidP="00BE1A4C">
      <w:pPr>
        <w:pStyle w:val="ListParagraph"/>
        <w:numPr>
          <w:ilvl w:val="0"/>
          <w:numId w:val="7"/>
        </w:numPr>
        <w:spacing w:line="312" w:lineRule="auto"/>
        <w:jc w:val="lowKashida"/>
        <w:rPr>
          <w:rFonts w:ascii="Simplified Arabic" w:hAnsi="Simplified Arabic" w:cs="Simplified Arabic"/>
          <w:b/>
          <w:bCs/>
          <w:sz w:val="28"/>
          <w:szCs w:val="28"/>
          <w:rtl/>
        </w:rPr>
      </w:pPr>
      <w:r w:rsidRPr="00567FD6">
        <w:rPr>
          <w:rFonts w:ascii="Simplified Arabic" w:hAnsi="Simplified Arabic" w:cs="Simplified Arabic" w:hint="eastAsia"/>
          <w:b/>
          <w:bCs/>
          <w:sz w:val="28"/>
          <w:szCs w:val="28"/>
          <w:rtl/>
        </w:rPr>
        <w:t>معايير</w:t>
      </w:r>
      <w:r w:rsidRPr="00567FD6">
        <w:rPr>
          <w:rFonts w:ascii="Simplified Arabic" w:hAnsi="Simplified Arabic" w:cs="Simplified Arabic"/>
          <w:b/>
          <w:bCs/>
          <w:sz w:val="28"/>
          <w:szCs w:val="28"/>
          <w:rtl/>
        </w:rPr>
        <w:t xml:space="preserve"> </w:t>
      </w:r>
      <w:r w:rsidRPr="00567FD6">
        <w:rPr>
          <w:rFonts w:ascii="Simplified Arabic" w:hAnsi="Simplified Arabic" w:cs="Simplified Arabic" w:hint="eastAsia"/>
          <w:b/>
          <w:bCs/>
          <w:sz w:val="28"/>
          <w:szCs w:val="28"/>
          <w:rtl/>
        </w:rPr>
        <w:t>اختياره</w:t>
      </w:r>
      <w:r w:rsidRPr="00567FD6">
        <w:rPr>
          <w:rFonts w:ascii="Simplified Arabic" w:hAnsi="Simplified Arabic" w:cs="Simplified Arabic"/>
          <w:b/>
          <w:bCs/>
          <w:sz w:val="28"/>
          <w:szCs w:val="28"/>
          <w:rtl/>
        </w:rPr>
        <w:t>.</w:t>
      </w:r>
    </w:p>
    <w:p w:rsidR="00143A19" w:rsidRDefault="00143A19" w:rsidP="00143A19">
      <w:pPr>
        <w:spacing w:line="312" w:lineRule="auto"/>
        <w:ind w:left="-908"/>
        <w:jc w:val="lowKashida"/>
        <w:rPr>
          <w:rFonts w:ascii="Simplified Arabic" w:hAnsi="Simplified Arabic" w:cs="Simplified Arabic"/>
          <w:b/>
          <w:bCs/>
          <w:sz w:val="28"/>
          <w:szCs w:val="28"/>
          <w:rtl/>
        </w:rPr>
      </w:pPr>
    </w:p>
    <w:p w:rsidR="00567FD6" w:rsidRPr="00567FD6" w:rsidRDefault="00567FD6" w:rsidP="003F771E">
      <w:pPr>
        <w:bidi w:val="0"/>
        <w:rPr>
          <w:rFonts w:cs="Monotype Koufi"/>
          <w:b/>
          <w:bCs/>
          <w:sz w:val="32"/>
          <w:szCs w:val="32"/>
        </w:rPr>
      </w:pPr>
      <w:r w:rsidRPr="00567FD6">
        <w:rPr>
          <w:rFonts w:cs="Monotype Koufi"/>
          <w:b/>
          <w:bCs/>
          <w:sz w:val="32"/>
          <w:szCs w:val="32"/>
          <w:rtl/>
        </w:rPr>
        <w:br w:type="page"/>
      </w:r>
    </w:p>
    <w:p w:rsidR="00D15A36" w:rsidRPr="002B1680" w:rsidRDefault="00D15A36" w:rsidP="00C2218D">
      <w:pPr>
        <w:pStyle w:val="1"/>
        <w:ind w:left="-766"/>
        <w:rPr>
          <w:rFonts w:cs="Traditional Arabic"/>
          <w:b w:val="0"/>
          <w:bCs/>
          <w:sz w:val="36"/>
          <w:rtl/>
        </w:rPr>
      </w:pPr>
      <w:r w:rsidRPr="00C2218D">
        <w:rPr>
          <w:rFonts w:asciiTheme="minorHAnsi" w:eastAsiaTheme="minorEastAsia" w:hAnsiTheme="minorHAnsi" w:cs="Monotype Koufi" w:hint="cs"/>
          <w:bCs/>
          <w:i w:val="0"/>
          <w:sz w:val="32"/>
          <w:szCs w:val="32"/>
          <w:u w:val="single"/>
          <w:rtl/>
        </w:rPr>
        <w:lastRenderedPageBreak/>
        <w:t>المحتوى التدريبي</w:t>
      </w:r>
      <w:r w:rsidR="00C2218D">
        <w:rPr>
          <w:rFonts w:asciiTheme="minorHAnsi" w:eastAsiaTheme="minorEastAsia" w:hAnsiTheme="minorHAnsi" w:cs="Monotype Koufi" w:hint="cs"/>
          <w:bCs/>
          <w:i w:val="0"/>
          <w:sz w:val="32"/>
          <w:szCs w:val="32"/>
          <w:u w:val="single"/>
          <w:rtl/>
        </w:rPr>
        <w:t xml:space="preserve"> :</w:t>
      </w:r>
    </w:p>
    <w:p w:rsidR="00D15A36" w:rsidRPr="003530CE" w:rsidRDefault="00D15A36" w:rsidP="003530CE">
      <w:pPr>
        <w:pStyle w:val="Header"/>
        <w:tabs>
          <w:tab w:val="clear" w:pos="4153"/>
          <w:tab w:val="clear" w:pos="8306"/>
        </w:tabs>
        <w:spacing w:before="100" w:after="100"/>
        <w:jc w:val="lowKashida"/>
        <w:rPr>
          <w:rFonts w:ascii="Simplified Arabic" w:hAnsi="Simplified Arabic" w:cs="Simplified Arabic"/>
          <w:b/>
          <w:bCs/>
          <w:sz w:val="28"/>
          <w:szCs w:val="28"/>
          <w:rtl/>
        </w:rPr>
      </w:pPr>
      <w:r w:rsidRPr="003530CE">
        <w:rPr>
          <w:rFonts w:ascii="Simplified Arabic" w:hAnsi="Simplified Arabic" w:cs="Simplified Arabic"/>
          <w:b/>
          <w:bCs/>
          <w:sz w:val="28"/>
          <w:szCs w:val="28"/>
          <w:u w:val="single"/>
          <w:rtl/>
        </w:rPr>
        <w:t>المحتوى التدريبي</w:t>
      </w:r>
      <w:r w:rsidRPr="003530CE">
        <w:rPr>
          <w:rFonts w:ascii="Simplified Arabic" w:hAnsi="Simplified Arabic" w:cs="Simplified Arabic"/>
          <w:b/>
          <w:bCs/>
          <w:sz w:val="28"/>
          <w:szCs w:val="28"/>
          <w:rtl/>
        </w:rPr>
        <w:t xml:space="preserve">: عبارة عن النظريات والمبادئ والحقائق، والمفاهيم والمصطلحات </w:t>
      </w:r>
      <w:r w:rsidR="003530CE">
        <w:rPr>
          <w:rFonts w:ascii="Simplified Arabic" w:hAnsi="Simplified Arabic" w:cs="Simplified Arabic" w:hint="cs"/>
          <w:b/>
          <w:bCs/>
          <w:sz w:val="28"/>
          <w:szCs w:val="28"/>
          <w:rtl/>
        </w:rPr>
        <w:br/>
      </w:r>
      <w:r w:rsidRPr="003530CE">
        <w:rPr>
          <w:rFonts w:ascii="Simplified Arabic" w:hAnsi="Simplified Arabic" w:cs="Simplified Arabic"/>
          <w:b/>
          <w:bCs/>
          <w:sz w:val="28"/>
          <w:szCs w:val="28"/>
          <w:rtl/>
        </w:rPr>
        <w:t xml:space="preserve">التي نريد إكسابها للمتدرب حتى يتسنى له تطبيق الأنشطة التعليمية ذات العلاقة بمهاراته الوظيفية العملية. </w:t>
      </w:r>
    </w:p>
    <w:p w:rsidR="00D15A36" w:rsidRPr="001C3A26" w:rsidRDefault="00D15A36" w:rsidP="001C3A26">
      <w:pPr>
        <w:pStyle w:val="1"/>
        <w:ind w:left="-766"/>
        <w:rPr>
          <w:rFonts w:asciiTheme="minorHAnsi" w:eastAsiaTheme="minorEastAsia" w:hAnsiTheme="minorHAnsi" w:cs="Monotype Koufi"/>
          <w:bCs/>
          <w:i w:val="0"/>
          <w:sz w:val="32"/>
          <w:szCs w:val="32"/>
          <w:u w:val="single"/>
          <w:rtl/>
        </w:rPr>
      </w:pPr>
      <w:r w:rsidRPr="001C3A26">
        <w:rPr>
          <w:rFonts w:asciiTheme="minorHAnsi" w:eastAsiaTheme="minorEastAsia" w:hAnsiTheme="minorHAnsi" w:cs="Monotype Koufi" w:hint="cs"/>
          <w:bCs/>
          <w:i w:val="0"/>
          <w:sz w:val="32"/>
          <w:szCs w:val="32"/>
          <w:u w:val="single"/>
          <w:rtl/>
        </w:rPr>
        <w:t xml:space="preserve">مجالات المحتوى التدريبي : </w:t>
      </w:r>
    </w:p>
    <w:p w:rsidR="00D15A36" w:rsidRPr="0032452C" w:rsidRDefault="00D15A36" w:rsidP="0032452C">
      <w:pPr>
        <w:pStyle w:val="Header"/>
        <w:tabs>
          <w:tab w:val="clear" w:pos="4153"/>
          <w:tab w:val="clear" w:pos="8306"/>
        </w:tabs>
        <w:spacing w:before="100" w:after="100"/>
        <w:jc w:val="lowKashida"/>
        <w:rPr>
          <w:rFonts w:ascii="Simplified Arabic" w:hAnsi="Simplified Arabic" w:cs="Simplified Arabic"/>
          <w:b/>
          <w:bCs/>
          <w:sz w:val="28"/>
          <w:szCs w:val="28"/>
          <w:rtl/>
        </w:rPr>
      </w:pPr>
      <w:r w:rsidRPr="0032452C">
        <w:rPr>
          <w:rFonts w:ascii="Simplified Arabic" w:hAnsi="Simplified Arabic" w:cs="Simplified Arabic" w:hint="cs"/>
          <w:b/>
          <w:bCs/>
          <w:sz w:val="28"/>
          <w:szCs w:val="28"/>
          <w:rtl/>
        </w:rPr>
        <w:t xml:space="preserve">أ- </w:t>
      </w:r>
      <w:r w:rsidR="00D56738">
        <w:rPr>
          <w:rFonts w:ascii="Simplified Arabic" w:hAnsi="Simplified Arabic" w:cs="Simplified Arabic" w:hint="cs"/>
          <w:b/>
          <w:bCs/>
          <w:sz w:val="28"/>
          <w:szCs w:val="28"/>
          <w:rtl/>
        </w:rPr>
        <w:tab/>
      </w:r>
      <w:r w:rsidRPr="006F37F9">
        <w:rPr>
          <w:rFonts w:ascii="Simplified Arabic" w:hAnsi="Simplified Arabic" w:cs="Simplified Arabic" w:hint="cs"/>
          <w:b/>
          <w:bCs/>
          <w:sz w:val="28"/>
          <w:szCs w:val="28"/>
          <w:u w:val="single"/>
          <w:rtl/>
        </w:rPr>
        <w:t>المجال النظري</w:t>
      </w:r>
      <w:r w:rsidRPr="0032452C">
        <w:rPr>
          <w:rFonts w:ascii="Simplified Arabic" w:hAnsi="Simplified Arabic" w:cs="Simplified Arabic" w:hint="cs"/>
          <w:b/>
          <w:bCs/>
          <w:sz w:val="28"/>
          <w:szCs w:val="28"/>
          <w:rtl/>
        </w:rPr>
        <w:t xml:space="preserve">: </w:t>
      </w:r>
    </w:p>
    <w:p w:rsidR="00D15A36" w:rsidRPr="0032452C" w:rsidRDefault="00D15A36" w:rsidP="006F37F9">
      <w:pPr>
        <w:pStyle w:val="Header"/>
        <w:tabs>
          <w:tab w:val="clear" w:pos="4153"/>
          <w:tab w:val="clear" w:pos="8306"/>
        </w:tabs>
        <w:spacing w:before="100" w:after="100"/>
        <w:ind w:left="720"/>
        <w:jc w:val="lowKashida"/>
        <w:rPr>
          <w:rFonts w:ascii="Simplified Arabic" w:hAnsi="Simplified Arabic" w:cs="Simplified Arabic"/>
          <w:b/>
          <w:bCs/>
          <w:sz w:val="28"/>
          <w:szCs w:val="28"/>
          <w:rtl/>
        </w:rPr>
      </w:pPr>
      <w:r w:rsidRPr="0032452C">
        <w:rPr>
          <w:rFonts w:ascii="Simplified Arabic" w:hAnsi="Simplified Arabic" w:cs="Simplified Arabic" w:hint="cs"/>
          <w:b/>
          <w:bCs/>
          <w:sz w:val="28"/>
          <w:szCs w:val="28"/>
          <w:rtl/>
        </w:rPr>
        <w:t xml:space="preserve">هي المعارف المكتوبة أو المنقولة شفوياً للمتدربين مثل المصطلحات العلمية والمفاهيم وأجزاء الأدوات والمبادئ والنظريات. </w:t>
      </w:r>
    </w:p>
    <w:p w:rsidR="00D15A36" w:rsidRPr="0032452C" w:rsidRDefault="00D15A36" w:rsidP="0032452C">
      <w:pPr>
        <w:pStyle w:val="Header"/>
        <w:tabs>
          <w:tab w:val="clear" w:pos="4153"/>
          <w:tab w:val="clear" w:pos="8306"/>
        </w:tabs>
        <w:spacing w:before="100" w:after="100"/>
        <w:jc w:val="lowKashida"/>
        <w:rPr>
          <w:rFonts w:ascii="Simplified Arabic" w:hAnsi="Simplified Arabic" w:cs="Simplified Arabic"/>
          <w:b/>
          <w:bCs/>
          <w:sz w:val="28"/>
          <w:szCs w:val="28"/>
          <w:rtl/>
        </w:rPr>
      </w:pPr>
      <w:r w:rsidRPr="0032452C">
        <w:rPr>
          <w:rFonts w:ascii="Simplified Arabic" w:hAnsi="Simplified Arabic" w:cs="Simplified Arabic" w:hint="cs"/>
          <w:b/>
          <w:bCs/>
          <w:sz w:val="28"/>
          <w:szCs w:val="28"/>
          <w:rtl/>
        </w:rPr>
        <w:t xml:space="preserve">ب- </w:t>
      </w:r>
      <w:r w:rsidRPr="006F37F9">
        <w:rPr>
          <w:rFonts w:ascii="Simplified Arabic" w:hAnsi="Simplified Arabic" w:cs="Simplified Arabic" w:hint="cs"/>
          <w:b/>
          <w:bCs/>
          <w:sz w:val="28"/>
          <w:szCs w:val="28"/>
          <w:u w:val="single"/>
          <w:rtl/>
        </w:rPr>
        <w:t>المجال الإجرائي</w:t>
      </w:r>
      <w:r w:rsidRPr="0032452C">
        <w:rPr>
          <w:rFonts w:ascii="Simplified Arabic" w:hAnsi="Simplified Arabic" w:cs="Simplified Arabic" w:hint="cs"/>
          <w:b/>
          <w:bCs/>
          <w:sz w:val="28"/>
          <w:szCs w:val="28"/>
          <w:rtl/>
        </w:rPr>
        <w:t xml:space="preserve">: </w:t>
      </w:r>
    </w:p>
    <w:p w:rsidR="00D15A36" w:rsidRPr="0032452C" w:rsidRDefault="00D15A36" w:rsidP="006F37F9">
      <w:pPr>
        <w:pStyle w:val="Header"/>
        <w:tabs>
          <w:tab w:val="clear" w:pos="4153"/>
          <w:tab w:val="clear" w:pos="8306"/>
        </w:tabs>
        <w:spacing w:before="100" w:after="100"/>
        <w:ind w:left="720"/>
        <w:jc w:val="lowKashida"/>
        <w:rPr>
          <w:rFonts w:ascii="Simplified Arabic" w:hAnsi="Simplified Arabic" w:cs="Simplified Arabic"/>
          <w:b/>
          <w:bCs/>
          <w:sz w:val="28"/>
          <w:szCs w:val="28"/>
          <w:rtl/>
          <w:lang w:bidi="ar-EG"/>
        </w:rPr>
      </w:pPr>
      <w:r w:rsidRPr="0032452C">
        <w:rPr>
          <w:rFonts w:ascii="Simplified Arabic" w:hAnsi="Simplified Arabic" w:cs="Simplified Arabic" w:hint="cs"/>
          <w:b/>
          <w:bCs/>
          <w:sz w:val="28"/>
          <w:szCs w:val="28"/>
          <w:rtl/>
        </w:rPr>
        <w:t xml:space="preserve">يتمثل بتطبيق المهارات من قبل المتدربين أو السلوكيات الحركية لهم مثل خطوات تنفيذ مهمة ما أو استخدام الآلات والمعدات. </w:t>
      </w:r>
    </w:p>
    <w:p w:rsidR="00D15A36" w:rsidRPr="00A749F1" w:rsidRDefault="00D15A36" w:rsidP="00A749F1">
      <w:pPr>
        <w:pStyle w:val="1"/>
        <w:ind w:left="-766"/>
        <w:rPr>
          <w:rFonts w:asciiTheme="minorHAnsi" w:eastAsiaTheme="minorEastAsia" w:hAnsiTheme="minorHAnsi" w:cs="Monotype Koufi"/>
          <w:bCs/>
          <w:i w:val="0"/>
          <w:sz w:val="32"/>
          <w:szCs w:val="32"/>
          <w:u w:val="single"/>
          <w:rtl/>
        </w:rPr>
      </w:pPr>
      <w:r w:rsidRPr="00A749F1">
        <w:rPr>
          <w:rFonts w:asciiTheme="minorHAnsi" w:eastAsiaTheme="minorEastAsia" w:hAnsiTheme="minorHAnsi" w:cs="Monotype Koufi" w:hint="cs"/>
          <w:bCs/>
          <w:i w:val="0"/>
          <w:sz w:val="32"/>
          <w:szCs w:val="32"/>
          <w:u w:val="single"/>
          <w:rtl/>
        </w:rPr>
        <w:t xml:space="preserve">معايير اختيار المحتوى التدريبي: </w:t>
      </w:r>
    </w:p>
    <w:p w:rsidR="00D15A36" w:rsidRPr="00A749F1" w:rsidRDefault="00A749F1" w:rsidP="00A749F1">
      <w:pPr>
        <w:pStyle w:val="Header"/>
        <w:tabs>
          <w:tab w:val="clear" w:pos="4153"/>
          <w:tab w:val="clear" w:pos="8306"/>
        </w:tabs>
        <w:spacing w:before="100" w:after="100"/>
        <w:ind w:left="720" w:hanging="77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D15A36" w:rsidRPr="00A749F1">
        <w:rPr>
          <w:rFonts w:ascii="Simplified Arabic" w:hAnsi="Simplified Arabic" w:cs="Simplified Arabic" w:hint="cs"/>
          <w:b/>
          <w:bCs/>
          <w:sz w:val="28"/>
          <w:szCs w:val="28"/>
          <w:rtl/>
        </w:rPr>
        <w:t xml:space="preserve">أهمية المحتوى لتحقيق الأهداف. وتقسم المعارف التي يتضمنها المحتوى </w:t>
      </w:r>
      <w:r>
        <w:rPr>
          <w:rFonts w:ascii="Simplified Arabic" w:hAnsi="Simplified Arabic" w:cs="Simplified Arabic"/>
          <w:b/>
          <w:bCs/>
          <w:sz w:val="28"/>
          <w:szCs w:val="28"/>
          <w:rtl/>
        </w:rPr>
        <w:br/>
      </w:r>
      <w:r w:rsidR="00D15A36" w:rsidRPr="00A749F1">
        <w:rPr>
          <w:rFonts w:ascii="Simplified Arabic" w:hAnsi="Simplified Arabic" w:cs="Simplified Arabic" w:hint="cs"/>
          <w:b/>
          <w:bCs/>
          <w:sz w:val="28"/>
          <w:szCs w:val="28"/>
          <w:rtl/>
        </w:rPr>
        <w:t xml:space="preserve">إلى أكثر من فئة: </w:t>
      </w:r>
    </w:p>
    <w:p w:rsidR="00D15A36" w:rsidRPr="00A749F1" w:rsidRDefault="00A749F1" w:rsidP="00A749F1">
      <w:pPr>
        <w:pStyle w:val="Header"/>
        <w:tabs>
          <w:tab w:val="clear" w:pos="4153"/>
          <w:tab w:val="clear" w:pos="8306"/>
        </w:tabs>
        <w:spacing w:before="100" w:after="100"/>
        <w:ind w:left="1440" w:hanging="72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Pr>
          <w:rFonts w:ascii="Simplified Arabic" w:hAnsi="Simplified Arabic" w:cs="Simplified Arabic" w:hint="cs"/>
          <w:b/>
          <w:bCs/>
          <w:sz w:val="28"/>
          <w:szCs w:val="28"/>
          <w:rtl/>
        </w:rPr>
        <w:tab/>
      </w:r>
      <w:r w:rsidR="00D15A36" w:rsidRPr="00A749F1">
        <w:rPr>
          <w:rFonts w:ascii="Simplified Arabic" w:hAnsi="Simplified Arabic" w:cs="Simplified Arabic" w:hint="cs"/>
          <w:b/>
          <w:bCs/>
          <w:sz w:val="28"/>
          <w:szCs w:val="28"/>
          <w:u w:val="single"/>
          <w:rtl/>
        </w:rPr>
        <w:t>المعارف الأساسية والمهمة</w:t>
      </w:r>
      <w:r w:rsidR="00D15A36" w:rsidRPr="00A749F1">
        <w:rPr>
          <w:rFonts w:ascii="Simplified Arabic" w:hAnsi="Simplified Arabic" w:cs="Simplified Arabic" w:hint="cs"/>
          <w:b/>
          <w:bCs/>
          <w:sz w:val="28"/>
          <w:szCs w:val="28"/>
          <w:rtl/>
        </w:rPr>
        <w:t xml:space="preserve">: وهي التي يجب على جميع المتدربين معرفتها لارتباطها  المباشر بتحقيق الأهداف وترجمتها سلوكياً. </w:t>
      </w:r>
    </w:p>
    <w:p w:rsidR="00D15A36" w:rsidRPr="00A749F1" w:rsidRDefault="00A749F1" w:rsidP="00A749F1">
      <w:pPr>
        <w:pStyle w:val="Header"/>
        <w:tabs>
          <w:tab w:val="clear" w:pos="4153"/>
          <w:tab w:val="clear" w:pos="8306"/>
        </w:tabs>
        <w:spacing w:before="100" w:after="100"/>
        <w:ind w:left="1440" w:hanging="72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ب-</w:t>
      </w:r>
      <w:r>
        <w:rPr>
          <w:rFonts w:ascii="Simplified Arabic" w:hAnsi="Simplified Arabic" w:cs="Simplified Arabic" w:hint="cs"/>
          <w:b/>
          <w:bCs/>
          <w:sz w:val="28"/>
          <w:szCs w:val="28"/>
          <w:rtl/>
        </w:rPr>
        <w:tab/>
      </w:r>
      <w:r w:rsidR="00D15A36" w:rsidRPr="00A749F1">
        <w:rPr>
          <w:rFonts w:ascii="Simplified Arabic" w:hAnsi="Simplified Arabic" w:cs="Simplified Arabic" w:hint="cs"/>
          <w:b/>
          <w:bCs/>
          <w:sz w:val="28"/>
          <w:szCs w:val="28"/>
          <w:rtl/>
        </w:rPr>
        <w:t xml:space="preserve">المعارف الثانوية وهي التي يفضل معرفتها لكونها تعمل على تركيز وإدراك المعارف الأساسية والمهمة.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2-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 xml:space="preserve">اختيار المحتوى التدريبي وتطويره بناءً على مضمون الأهداف الإجرائية.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3-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 xml:space="preserve">تفصيل وحدات المحتوى التدريبي نوعاً وكمًا حسبما هو مطلوب.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4-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 xml:space="preserve">قابلية المحتوى التدريبي للتعلم من حيث السهولة وترابط الأفكار.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5-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 xml:space="preserve">مواءمة المحتوى للحاجات المستقبلية للفرد والمجتمع. </w:t>
      </w:r>
    </w:p>
    <w:p w:rsidR="00D15A36" w:rsidRPr="00A749F1" w:rsidRDefault="00D15A36" w:rsidP="00A749F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sidRPr="00A749F1">
        <w:rPr>
          <w:rFonts w:ascii="Simplified Arabic" w:hAnsi="Simplified Arabic" w:cs="Simplified Arabic" w:hint="cs"/>
          <w:b/>
          <w:bCs/>
          <w:sz w:val="28"/>
          <w:szCs w:val="28"/>
          <w:rtl/>
        </w:rPr>
        <w:t xml:space="preserve">6- </w:t>
      </w:r>
      <w:r w:rsidR="008E5EC2">
        <w:rPr>
          <w:rFonts w:ascii="Simplified Arabic" w:hAnsi="Simplified Arabic" w:cs="Simplified Arabic" w:hint="cs"/>
          <w:b/>
          <w:bCs/>
          <w:sz w:val="28"/>
          <w:szCs w:val="28"/>
          <w:rtl/>
        </w:rPr>
        <w:tab/>
      </w:r>
      <w:r w:rsidRPr="00A749F1">
        <w:rPr>
          <w:rFonts w:ascii="Simplified Arabic" w:hAnsi="Simplified Arabic" w:cs="Simplified Arabic" w:hint="cs"/>
          <w:b/>
          <w:bCs/>
          <w:sz w:val="28"/>
          <w:szCs w:val="28"/>
          <w:rtl/>
        </w:rPr>
        <w:t>اتساق المحتوى التدريبي مع الواقع التربوي والاجتماعي والثقافي.</w:t>
      </w:r>
    </w:p>
    <w:p w:rsidR="003F771E" w:rsidRDefault="003F771E" w:rsidP="00D15A36">
      <w:pPr>
        <w:spacing w:line="312" w:lineRule="auto"/>
        <w:ind w:left="-908"/>
        <w:jc w:val="center"/>
        <w:rPr>
          <w:rFonts w:cs="Monotype Koufi"/>
          <w:b/>
          <w:bCs/>
          <w:sz w:val="36"/>
          <w:szCs w:val="36"/>
          <w:u w:val="single"/>
          <w:rtl/>
        </w:rPr>
      </w:pPr>
    </w:p>
    <w:p w:rsidR="00D15A36" w:rsidRDefault="00D15A36" w:rsidP="00D15A36">
      <w:pPr>
        <w:spacing w:line="312" w:lineRule="auto"/>
        <w:ind w:left="-908"/>
        <w:jc w:val="center"/>
        <w:rPr>
          <w:rFonts w:ascii="Simplified Arabic" w:hAnsi="Simplified Arabic" w:cs="Simplified Arabic"/>
          <w:b/>
          <w:bCs/>
          <w:sz w:val="28"/>
          <w:szCs w:val="28"/>
          <w:rtl/>
        </w:rPr>
      </w:pPr>
      <w:r w:rsidRPr="00D15A36">
        <w:rPr>
          <w:rFonts w:cs="Monotype Koufi" w:hint="eastAsia"/>
          <w:b/>
          <w:bCs/>
          <w:sz w:val="36"/>
          <w:szCs w:val="36"/>
          <w:u w:val="single"/>
          <w:rtl/>
        </w:rPr>
        <w:lastRenderedPageBreak/>
        <w:t>مقومات</w:t>
      </w:r>
      <w:r w:rsidRPr="00D15A36">
        <w:rPr>
          <w:rFonts w:cs="Monotype Koufi"/>
          <w:b/>
          <w:bCs/>
          <w:sz w:val="36"/>
          <w:szCs w:val="36"/>
          <w:u w:val="single"/>
          <w:rtl/>
        </w:rPr>
        <w:t xml:space="preserve"> </w:t>
      </w:r>
      <w:r w:rsidRPr="00D15A36">
        <w:rPr>
          <w:rFonts w:cs="Monotype Koufi" w:hint="eastAsia"/>
          <w:b/>
          <w:bCs/>
          <w:sz w:val="36"/>
          <w:szCs w:val="36"/>
          <w:u w:val="single"/>
          <w:rtl/>
        </w:rPr>
        <w:t>المحتوى</w:t>
      </w:r>
      <w:r w:rsidRPr="00D15A36">
        <w:rPr>
          <w:rFonts w:cs="Monotype Koufi"/>
          <w:b/>
          <w:bCs/>
          <w:sz w:val="36"/>
          <w:szCs w:val="36"/>
          <w:u w:val="single"/>
          <w:rtl/>
        </w:rPr>
        <w:t xml:space="preserve"> </w:t>
      </w:r>
      <w:r w:rsidRPr="00D15A36">
        <w:rPr>
          <w:rFonts w:cs="Monotype Koufi" w:hint="eastAsia"/>
          <w:b/>
          <w:bCs/>
          <w:sz w:val="36"/>
          <w:szCs w:val="36"/>
          <w:u w:val="single"/>
          <w:rtl/>
        </w:rPr>
        <w:t>التدريبي</w:t>
      </w:r>
      <w:r w:rsidRPr="00D15A36">
        <w:rPr>
          <w:rFonts w:cs="Monotype Koufi"/>
          <w:b/>
          <w:bCs/>
          <w:sz w:val="36"/>
          <w:szCs w:val="36"/>
          <w:u w:val="single"/>
          <w:rtl/>
        </w:rPr>
        <w:t xml:space="preserve"> </w:t>
      </w:r>
      <w:r w:rsidRPr="00D15A36">
        <w:rPr>
          <w:rFonts w:cs="Monotype Koufi" w:hint="eastAsia"/>
          <w:b/>
          <w:bCs/>
          <w:sz w:val="36"/>
          <w:szCs w:val="36"/>
          <w:u w:val="single"/>
          <w:rtl/>
        </w:rPr>
        <w:t>الجيد</w:t>
      </w:r>
      <w:r w:rsidRPr="00D15A36">
        <w:rPr>
          <w:rFonts w:cs="Monotype Koufi"/>
          <w:b/>
          <w:bCs/>
          <w:sz w:val="36"/>
          <w:szCs w:val="36"/>
          <w:u w:val="single"/>
          <w:rtl/>
        </w:rPr>
        <w:t xml:space="preserve"> </w:t>
      </w:r>
      <w:r w:rsidRPr="00D15A36">
        <w:rPr>
          <w:rFonts w:cs="Monotype Koufi" w:hint="eastAsia"/>
          <w:b/>
          <w:bCs/>
          <w:sz w:val="36"/>
          <w:szCs w:val="36"/>
          <w:u w:val="single"/>
          <w:rtl/>
        </w:rPr>
        <w:t>وخطوات</w:t>
      </w:r>
      <w:r w:rsidRPr="00D15A36">
        <w:rPr>
          <w:rFonts w:cs="Monotype Koufi"/>
          <w:b/>
          <w:bCs/>
          <w:sz w:val="36"/>
          <w:szCs w:val="36"/>
          <w:u w:val="single"/>
          <w:rtl/>
        </w:rPr>
        <w:t xml:space="preserve"> </w:t>
      </w:r>
      <w:r w:rsidRPr="00D15A36">
        <w:rPr>
          <w:rFonts w:cs="Monotype Koufi" w:hint="eastAsia"/>
          <w:b/>
          <w:bCs/>
          <w:sz w:val="36"/>
          <w:szCs w:val="36"/>
          <w:u w:val="single"/>
          <w:rtl/>
        </w:rPr>
        <w:t>بنائه</w:t>
      </w:r>
    </w:p>
    <w:p w:rsidR="00D15A36" w:rsidRPr="00F51C48" w:rsidRDefault="00D15A36" w:rsidP="00D15A36">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D15A36" w:rsidRPr="00D15A36" w:rsidRDefault="00D15A36" w:rsidP="00BE1A4C">
      <w:pPr>
        <w:pStyle w:val="ListParagraph"/>
        <w:numPr>
          <w:ilvl w:val="0"/>
          <w:numId w:val="8"/>
        </w:numPr>
        <w:spacing w:line="312" w:lineRule="auto"/>
        <w:jc w:val="lowKashida"/>
        <w:rPr>
          <w:rFonts w:ascii="Simplified Arabic" w:hAnsi="Simplified Arabic" w:cs="Simplified Arabic"/>
          <w:b/>
          <w:bCs/>
          <w:sz w:val="28"/>
          <w:szCs w:val="28"/>
          <w:rtl/>
        </w:rPr>
      </w:pPr>
      <w:r w:rsidRPr="00D15A36">
        <w:rPr>
          <w:rFonts w:ascii="Simplified Arabic" w:hAnsi="Simplified Arabic" w:cs="Simplified Arabic" w:hint="eastAsia"/>
          <w:b/>
          <w:bCs/>
          <w:sz w:val="28"/>
          <w:szCs w:val="28"/>
          <w:rtl/>
        </w:rPr>
        <w:t>مقومات</w:t>
      </w:r>
      <w:r w:rsidRPr="00D15A36">
        <w:rPr>
          <w:rFonts w:ascii="Simplified Arabic" w:hAnsi="Simplified Arabic" w:cs="Simplified Arabic"/>
          <w:b/>
          <w:bCs/>
          <w:sz w:val="28"/>
          <w:szCs w:val="28"/>
          <w:rtl/>
        </w:rPr>
        <w:t xml:space="preserve"> </w:t>
      </w:r>
      <w:r w:rsidRPr="00D15A36">
        <w:rPr>
          <w:rFonts w:ascii="Simplified Arabic" w:hAnsi="Simplified Arabic" w:cs="Simplified Arabic" w:hint="eastAsia"/>
          <w:b/>
          <w:bCs/>
          <w:sz w:val="28"/>
          <w:szCs w:val="28"/>
          <w:rtl/>
        </w:rPr>
        <w:t>المحتوى</w:t>
      </w:r>
      <w:r w:rsidRPr="00D15A36">
        <w:rPr>
          <w:rFonts w:ascii="Simplified Arabic" w:hAnsi="Simplified Arabic" w:cs="Simplified Arabic"/>
          <w:b/>
          <w:bCs/>
          <w:sz w:val="28"/>
          <w:szCs w:val="28"/>
          <w:rtl/>
        </w:rPr>
        <w:t xml:space="preserve"> </w:t>
      </w:r>
      <w:r w:rsidRPr="00D15A36">
        <w:rPr>
          <w:rFonts w:ascii="Simplified Arabic" w:hAnsi="Simplified Arabic" w:cs="Simplified Arabic" w:hint="eastAsia"/>
          <w:b/>
          <w:bCs/>
          <w:sz w:val="28"/>
          <w:szCs w:val="28"/>
          <w:rtl/>
        </w:rPr>
        <w:t>التدريبي</w:t>
      </w:r>
      <w:r w:rsidRPr="00D15A36">
        <w:rPr>
          <w:rFonts w:ascii="Simplified Arabic" w:hAnsi="Simplified Arabic" w:cs="Simplified Arabic"/>
          <w:b/>
          <w:bCs/>
          <w:sz w:val="28"/>
          <w:szCs w:val="28"/>
          <w:rtl/>
        </w:rPr>
        <w:t xml:space="preserve"> </w:t>
      </w:r>
      <w:r w:rsidRPr="00D15A36">
        <w:rPr>
          <w:rFonts w:ascii="Simplified Arabic" w:hAnsi="Simplified Arabic" w:cs="Simplified Arabic" w:hint="eastAsia"/>
          <w:b/>
          <w:bCs/>
          <w:sz w:val="28"/>
          <w:szCs w:val="28"/>
          <w:rtl/>
        </w:rPr>
        <w:t>الجيد</w:t>
      </w:r>
      <w:r w:rsidRPr="00D15A36">
        <w:rPr>
          <w:rFonts w:ascii="Simplified Arabic" w:hAnsi="Simplified Arabic" w:cs="Simplified Arabic"/>
          <w:b/>
          <w:bCs/>
          <w:sz w:val="28"/>
          <w:szCs w:val="28"/>
          <w:rtl/>
        </w:rPr>
        <w:t xml:space="preserve">. </w:t>
      </w:r>
    </w:p>
    <w:p w:rsidR="00D15A36" w:rsidRPr="00D15A36" w:rsidRDefault="00D15A36" w:rsidP="00BE1A4C">
      <w:pPr>
        <w:pStyle w:val="ListParagraph"/>
        <w:numPr>
          <w:ilvl w:val="0"/>
          <w:numId w:val="8"/>
        </w:numPr>
        <w:spacing w:line="312" w:lineRule="auto"/>
        <w:jc w:val="lowKashida"/>
        <w:rPr>
          <w:rFonts w:ascii="Simplified Arabic" w:hAnsi="Simplified Arabic" w:cs="Simplified Arabic"/>
          <w:b/>
          <w:bCs/>
          <w:sz w:val="28"/>
          <w:szCs w:val="28"/>
          <w:rtl/>
        </w:rPr>
      </w:pPr>
      <w:r w:rsidRPr="00D15A36">
        <w:rPr>
          <w:rFonts w:ascii="Simplified Arabic" w:hAnsi="Simplified Arabic" w:cs="Simplified Arabic" w:hint="eastAsia"/>
          <w:b/>
          <w:bCs/>
          <w:sz w:val="28"/>
          <w:szCs w:val="28"/>
          <w:rtl/>
        </w:rPr>
        <w:t>خطوات</w:t>
      </w:r>
      <w:r w:rsidRPr="00D15A36">
        <w:rPr>
          <w:rFonts w:ascii="Simplified Arabic" w:hAnsi="Simplified Arabic" w:cs="Simplified Arabic"/>
          <w:b/>
          <w:bCs/>
          <w:sz w:val="28"/>
          <w:szCs w:val="28"/>
          <w:rtl/>
        </w:rPr>
        <w:t xml:space="preserve"> </w:t>
      </w:r>
      <w:r w:rsidRPr="00D15A36">
        <w:rPr>
          <w:rFonts w:ascii="Simplified Arabic" w:hAnsi="Simplified Arabic" w:cs="Simplified Arabic" w:hint="eastAsia"/>
          <w:b/>
          <w:bCs/>
          <w:sz w:val="28"/>
          <w:szCs w:val="28"/>
          <w:rtl/>
        </w:rPr>
        <w:t>بنائه</w:t>
      </w:r>
      <w:r w:rsidRPr="00D15A36">
        <w:rPr>
          <w:rFonts w:ascii="Simplified Arabic" w:hAnsi="Simplified Arabic" w:cs="Simplified Arabic"/>
          <w:b/>
          <w:bCs/>
          <w:sz w:val="28"/>
          <w:szCs w:val="28"/>
          <w:rtl/>
        </w:rPr>
        <w:t>.</w:t>
      </w:r>
    </w:p>
    <w:p w:rsidR="00D15A36" w:rsidRDefault="00D15A36" w:rsidP="00D15A36">
      <w:pPr>
        <w:spacing w:line="312" w:lineRule="auto"/>
        <w:ind w:left="-908"/>
        <w:jc w:val="lowKashida"/>
        <w:rPr>
          <w:rFonts w:ascii="Simplified Arabic" w:hAnsi="Simplified Arabic" w:cs="Simplified Arabic"/>
          <w:b/>
          <w:bCs/>
          <w:sz w:val="28"/>
          <w:szCs w:val="28"/>
          <w:rtl/>
        </w:rPr>
      </w:pPr>
    </w:p>
    <w:p w:rsidR="00C1369B" w:rsidRDefault="00C1369B" w:rsidP="00CD401A">
      <w:pPr>
        <w:tabs>
          <w:tab w:val="center" w:pos="4153"/>
        </w:tabs>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C1369B" w:rsidRPr="00CD401A" w:rsidRDefault="00C1369B" w:rsidP="00CD401A">
      <w:pPr>
        <w:pStyle w:val="1"/>
        <w:ind w:left="-766"/>
        <w:rPr>
          <w:rFonts w:asciiTheme="minorHAnsi" w:eastAsiaTheme="minorEastAsia" w:hAnsiTheme="minorHAnsi" w:cs="Monotype Koufi"/>
          <w:bCs/>
          <w:i w:val="0"/>
          <w:sz w:val="32"/>
          <w:szCs w:val="32"/>
          <w:u w:val="single"/>
          <w:rtl/>
        </w:rPr>
      </w:pPr>
      <w:r w:rsidRPr="00CD401A">
        <w:rPr>
          <w:rFonts w:asciiTheme="minorHAnsi" w:eastAsiaTheme="minorEastAsia" w:hAnsiTheme="minorHAnsi" w:cs="Monotype Koufi" w:hint="cs"/>
          <w:bCs/>
          <w:i w:val="0"/>
          <w:sz w:val="32"/>
          <w:szCs w:val="32"/>
          <w:u w:val="single"/>
          <w:rtl/>
        </w:rPr>
        <w:lastRenderedPageBreak/>
        <w:t xml:space="preserve">خطوات بناء المحتوى التدريبي: </w:t>
      </w:r>
    </w:p>
    <w:p w:rsidR="00C1369B" w:rsidRPr="00FE4DA1" w:rsidRDefault="00FE4DA1" w:rsidP="00FE4DA1">
      <w:pPr>
        <w:pStyle w:val="Header"/>
        <w:tabs>
          <w:tab w:val="clear" w:pos="4153"/>
          <w:tab w:val="clear" w:pos="8306"/>
        </w:tabs>
        <w:spacing w:before="100" w:after="100"/>
        <w:ind w:left="-5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C1369B" w:rsidRPr="00FE4DA1">
        <w:rPr>
          <w:rFonts w:ascii="Simplified Arabic" w:hAnsi="Simplified Arabic" w:cs="Simplified Arabic" w:hint="cs"/>
          <w:b/>
          <w:bCs/>
          <w:sz w:val="28"/>
          <w:szCs w:val="28"/>
          <w:rtl/>
        </w:rPr>
        <w:t>وضع الخطوط العريضة للمحتوى التدريبي.</w:t>
      </w:r>
    </w:p>
    <w:p w:rsidR="00C1369B" w:rsidRPr="00FE4DA1" w:rsidRDefault="00FE4DA1" w:rsidP="00FE4DA1">
      <w:pPr>
        <w:pStyle w:val="Header"/>
        <w:tabs>
          <w:tab w:val="clear" w:pos="4153"/>
          <w:tab w:val="clear" w:pos="8306"/>
        </w:tabs>
        <w:spacing w:before="100" w:after="100"/>
        <w:ind w:left="-5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C1369B" w:rsidRPr="00FE4DA1">
        <w:rPr>
          <w:rFonts w:ascii="Simplified Arabic" w:hAnsi="Simplified Arabic" w:cs="Simplified Arabic" w:hint="cs"/>
          <w:b/>
          <w:bCs/>
          <w:sz w:val="28"/>
          <w:szCs w:val="28"/>
          <w:rtl/>
        </w:rPr>
        <w:t xml:space="preserve">تفصيل هذه الخطوط العريضة إلى جزئيات معرفية دقيقة. </w:t>
      </w:r>
    </w:p>
    <w:p w:rsidR="00C1369B" w:rsidRPr="00FE4DA1" w:rsidRDefault="00FE4DA1" w:rsidP="00FE4DA1">
      <w:pPr>
        <w:pStyle w:val="Header"/>
        <w:tabs>
          <w:tab w:val="clear" w:pos="4153"/>
          <w:tab w:val="clear" w:pos="8306"/>
        </w:tabs>
        <w:spacing w:before="100" w:after="100"/>
        <w:ind w:left="720" w:hanging="77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3-</w:t>
      </w:r>
      <w:r>
        <w:rPr>
          <w:rFonts w:ascii="Simplified Arabic" w:hAnsi="Simplified Arabic" w:cs="Simplified Arabic" w:hint="cs"/>
          <w:b/>
          <w:bCs/>
          <w:sz w:val="28"/>
          <w:szCs w:val="28"/>
          <w:rtl/>
        </w:rPr>
        <w:tab/>
      </w:r>
      <w:r w:rsidR="00C1369B" w:rsidRPr="00FE4DA1">
        <w:rPr>
          <w:rFonts w:ascii="Simplified Arabic" w:hAnsi="Simplified Arabic" w:cs="Simplified Arabic" w:hint="cs"/>
          <w:b/>
          <w:bCs/>
          <w:sz w:val="28"/>
          <w:szCs w:val="28"/>
          <w:rtl/>
        </w:rPr>
        <w:t xml:space="preserve">ارتباط المحتوى وما يشتمل عليه من مبادئ ومفاهيم ومهارات بمتطلبات الأداء الوظيفي وتحقيق الأهداف السلوكية. </w:t>
      </w:r>
    </w:p>
    <w:p w:rsidR="00C1369B" w:rsidRPr="00FE4DA1" w:rsidRDefault="00FE4DA1" w:rsidP="00FE4DA1">
      <w:pPr>
        <w:pStyle w:val="Header"/>
        <w:tabs>
          <w:tab w:val="clear" w:pos="4153"/>
          <w:tab w:val="clear" w:pos="8306"/>
        </w:tabs>
        <w:spacing w:before="100" w:after="100"/>
        <w:ind w:left="-58"/>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4-</w:t>
      </w:r>
      <w:r>
        <w:rPr>
          <w:rFonts w:ascii="Simplified Arabic" w:hAnsi="Simplified Arabic" w:cs="Simplified Arabic" w:hint="cs"/>
          <w:b/>
          <w:bCs/>
          <w:sz w:val="28"/>
          <w:szCs w:val="28"/>
          <w:rtl/>
        </w:rPr>
        <w:tab/>
      </w:r>
      <w:r w:rsidR="00C1369B" w:rsidRPr="00FE4DA1">
        <w:rPr>
          <w:rFonts w:ascii="Simplified Arabic" w:hAnsi="Simplified Arabic" w:cs="Simplified Arabic" w:hint="cs"/>
          <w:b/>
          <w:bCs/>
          <w:sz w:val="28"/>
          <w:szCs w:val="28"/>
          <w:rtl/>
        </w:rPr>
        <w:t xml:space="preserve">حذف المادة التي لا ترتبط مباشرة بمحتوى التدريب المطلوب. </w:t>
      </w:r>
    </w:p>
    <w:p w:rsidR="00C1369B" w:rsidRPr="00FE4DA1" w:rsidRDefault="00FE4DA1" w:rsidP="001D3418">
      <w:pPr>
        <w:pStyle w:val="Header"/>
        <w:tabs>
          <w:tab w:val="clear" w:pos="4153"/>
          <w:tab w:val="clear" w:pos="8306"/>
        </w:tabs>
        <w:spacing w:before="240" w:after="100"/>
        <w:ind w:left="-766"/>
        <w:jc w:val="lowKashida"/>
        <w:rPr>
          <w:rFonts w:eastAsiaTheme="minorEastAsia" w:cs="Monotype Koufi"/>
          <w:bCs/>
          <w:i/>
          <w:sz w:val="32"/>
          <w:szCs w:val="32"/>
          <w:u w:val="single"/>
        </w:rPr>
      </w:pPr>
      <w:r>
        <w:rPr>
          <w:rFonts w:ascii="Simplified Arabic" w:hAnsi="Simplified Arabic" w:cs="Simplified Arabic"/>
          <w:b/>
          <w:bCs/>
          <w:sz w:val="16"/>
          <w:szCs w:val="16"/>
          <w:rtl/>
        </w:rPr>
        <w:softHyphen/>
      </w:r>
      <w:r w:rsidR="00C1369B" w:rsidRPr="00FE4DA1">
        <w:rPr>
          <w:rFonts w:eastAsiaTheme="minorEastAsia" w:cs="Monotype Koufi" w:hint="cs"/>
          <w:bCs/>
          <w:i/>
          <w:sz w:val="32"/>
          <w:szCs w:val="32"/>
          <w:u w:val="single"/>
          <w:rtl/>
        </w:rPr>
        <w:t>صياغة المحتوى التدريبي بأسلوب يساعد على التعلم والتحصيل.</w:t>
      </w:r>
    </w:p>
    <w:p w:rsidR="00C1369B" w:rsidRPr="00296CA9" w:rsidRDefault="00C1369B" w:rsidP="00296CA9">
      <w:pPr>
        <w:pStyle w:val="Header"/>
        <w:tabs>
          <w:tab w:val="clear" w:pos="4153"/>
          <w:tab w:val="clear" w:pos="8306"/>
        </w:tabs>
        <w:spacing w:before="100" w:after="100"/>
        <w:ind w:left="720" w:hanging="778"/>
        <w:jc w:val="lowKashida"/>
        <w:rPr>
          <w:rFonts w:ascii="Simplified Arabic" w:hAnsi="Simplified Arabic" w:cs="Simplified Arabic"/>
          <w:b/>
          <w:bCs/>
          <w:sz w:val="28"/>
          <w:szCs w:val="28"/>
          <w:rtl/>
        </w:rPr>
      </w:pPr>
      <w:r w:rsidRPr="00296CA9">
        <w:rPr>
          <w:rFonts w:ascii="Simplified Arabic" w:hAnsi="Simplified Arabic" w:cs="Simplified Arabic" w:hint="cs"/>
          <w:b/>
          <w:bCs/>
          <w:sz w:val="28"/>
          <w:szCs w:val="28"/>
          <w:rtl/>
        </w:rPr>
        <w:t>مقومات المحتوى التدريبي الجيد:</w:t>
      </w:r>
    </w:p>
    <w:p w:rsidR="00C1369B" w:rsidRPr="00296CA9" w:rsidRDefault="00C1369B" w:rsidP="00BA6AC4">
      <w:pPr>
        <w:pStyle w:val="Header"/>
        <w:tabs>
          <w:tab w:val="clear" w:pos="4153"/>
          <w:tab w:val="clear" w:pos="8306"/>
        </w:tabs>
        <w:spacing w:before="100" w:after="100"/>
        <w:jc w:val="lowKashida"/>
        <w:rPr>
          <w:rFonts w:ascii="Simplified Arabic" w:hAnsi="Simplified Arabic" w:cs="Simplified Arabic"/>
          <w:b/>
          <w:bCs/>
          <w:sz w:val="28"/>
          <w:szCs w:val="28"/>
          <w:rtl/>
        </w:rPr>
      </w:pPr>
      <w:r w:rsidRPr="00296CA9">
        <w:rPr>
          <w:rFonts w:ascii="Simplified Arabic" w:hAnsi="Simplified Arabic" w:cs="Simplified Arabic" w:hint="cs"/>
          <w:b/>
          <w:bCs/>
          <w:sz w:val="28"/>
          <w:szCs w:val="28"/>
          <w:rtl/>
        </w:rPr>
        <w:t xml:space="preserve">1- </w:t>
      </w:r>
      <w:r w:rsidR="00296CA9">
        <w:rPr>
          <w:rFonts w:ascii="Simplified Arabic" w:hAnsi="Simplified Arabic" w:cs="Simplified Arabic" w:hint="cs"/>
          <w:b/>
          <w:bCs/>
          <w:sz w:val="28"/>
          <w:szCs w:val="28"/>
          <w:rtl/>
        </w:rPr>
        <w:tab/>
      </w:r>
      <w:r w:rsidRPr="004F7C92">
        <w:rPr>
          <w:rFonts w:ascii="Simplified Arabic" w:hAnsi="Simplified Arabic" w:cs="Simplified Arabic" w:hint="cs"/>
          <w:b/>
          <w:bCs/>
          <w:sz w:val="28"/>
          <w:szCs w:val="28"/>
          <w:u w:val="single"/>
          <w:rtl/>
        </w:rPr>
        <w:t>تحديد الأهداف التدريبية بصورة واضحة يعمل على</w:t>
      </w:r>
      <w:r w:rsidRPr="00296CA9">
        <w:rPr>
          <w:rFonts w:ascii="Simplified Arabic" w:hAnsi="Simplified Arabic" w:cs="Simplified Arabic" w:hint="cs"/>
          <w:b/>
          <w:bCs/>
          <w:sz w:val="28"/>
          <w:szCs w:val="28"/>
          <w:rtl/>
        </w:rPr>
        <w:t xml:space="preserve">: </w:t>
      </w:r>
    </w:p>
    <w:p w:rsidR="00C1369B" w:rsidRPr="00296CA9" w:rsidRDefault="00DA4137" w:rsidP="00BA6AC4">
      <w:pPr>
        <w:pStyle w:val="Header"/>
        <w:tabs>
          <w:tab w:val="clear" w:pos="4153"/>
          <w:tab w:val="clear" w:pos="8306"/>
        </w:tabs>
        <w:spacing w:before="100" w:after="100"/>
        <w:ind w:firstLine="72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Pr>
          <w:rFonts w:ascii="Simplified Arabic" w:hAnsi="Simplified Arabic" w:cs="Simplified Arabic" w:hint="cs"/>
          <w:b/>
          <w:bCs/>
          <w:sz w:val="28"/>
          <w:szCs w:val="28"/>
          <w:rtl/>
        </w:rPr>
        <w:tab/>
      </w:r>
      <w:r w:rsidR="00C1369B" w:rsidRPr="00296CA9">
        <w:rPr>
          <w:rFonts w:ascii="Simplified Arabic" w:hAnsi="Simplified Arabic" w:cs="Simplified Arabic" w:hint="cs"/>
          <w:b/>
          <w:bCs/>
          <w:sz w:val="28"/>
          <w:szCs w:val="28"/>
          <w:rtl/>
        </w:rPr>
        <w:t xml:space="preserve">تحديد ما هو مهم وما هو أهم. </w:t>
      </w:r>
    </w:p>
    <w:p w:rsidR="00C1369B" w:rsidRPr="00296CA9" w:rsidRDefault="00C1369B" w:rsidP="00BA6AC4">
      <w:pPr>
        <w:pStyle w:val="Header"/>
        <w:tabs>
          <w:tab w:val="clear" w:pos="4153"/>
          <w:tab w:val="clear" w:pos="8306"/>
        </w:tabs>
        <w:spacing w:before="100" w:after="100"/>
        <w:ind w:firstLine="720"/>
        <w:jc w:val="lowKashida"/>
        <w:rPr>
          <w:rFonts w:ascii="Simplified Arabic" w:hAnsi="Simplified Arabic" w:cs="Simplified Arabic"/>
          <w:b/>
          <w:bCs/>
          <w:sz w:val="28"/>
          <w:szCs w:val="28"/>
          <w:rtl/>
        </w:rPr>
      </w:pPr>
      <w:r w:rsidRPr="00296CA9">
        <w:rPr>
          <w:rFonts w:ascii="Simplified Arabic" w:hAnsi="Simplified Arabic" w:cs="Simplified Arabic" w:hint="cs"/>
          <w:b/>
          <w:bCs/>
          <w:sz w:val="28"/>
          <w:szCs w:val="28"/>
          <w:rtl/>
        </w:rPr>
        <w:t xml:space="preserve">ب- </w:t>
      </w:r>
      <w:r w:rsidR="00DA4137">
        <w:rPr>
          <w:rFonts w:ascii="Simplified Arabic" w:hAnsi="Simplified Arabic" w:cs="Simplified Arabic" w:hint="cs"/>
          <w:b/>
          <w:bCs/>
          <w:sz w:val="28"/>
          <w:szCs w:val="28"/>
          <w:rtl/>
        </w:rPr>
        <w:tab/>
      </w:r>
      <w:r w:rsidRPr="00296CA9">
        <w:rPr>
          <w:rFonts w:ascii="Simplified Arabic" w:hAnsi="Simplified Arabic" w:cs="Simplified Arabic" w:hint="cs"/>
          <w:b/>
          <w:bCs/>
          <w:sz w:val="28"/>
          <w:szCs w:val="28"/>
          <w:rtl/>
        </w:rPr>
        <w:t xml:space="preserve">تحديد حجم المادة المراد إيصالها للمتدرب في وقت محدد. </w:t>
      </w:r>
    </w:p>
    <w:p w:rsidR="00C1369B" w:rsidRPr="00296CA9" w:rsidRDefault="00C1369B" w:rsidP="00BA6AC4">
      <w:pPr>
        <w:pStyle w:val="Header"/>
        <w:tabs>
          <w:tab w:val="clear" w:pos="4153"/>
          <w:tab w:val="clear" w:pos="8306"/>
        </w:tabs>
        <w:spacing w:before="100" w:after="100"/>
        <w:ind w:firstLine="720"/>
        <w:jc w:val="lowKashida"/>
        <w:rPr>
          <w:rFonts w:ascii="Simplified Arabic" w:hAnsi="Simplified Arabic" w:cs="Simplified Arabic"/>
          <w:b/>
          <w:bCs/>
          <w:sz w:val="28"/>
          <w:szCs w:val="28"/>
          <w:rtl/>
        </w:rPr>
      </w:pPr>
      <w:r w:rsidRPr="00296CA9">
        <w:rPr>
          <w:rFonts w:ascii="Simplified Arabic" w:hAnsi="Simplified Arabic" w:cs="Simplified Arabic" w:hint="cs"/>
          <w:b/>
          <w:bCs/>
          <w:sz w:val="28"/>
          <w:szCs w:val="28"/>
          <w:rtl/>
        </w:rPr>
        <w:t xml:space="preserve">ج- </w:t>
      </w:r>
      <w:r w:rsidR="00DA4137">
        <w:rPr>
          <w:rFonts w:ascii="Simplified Arabic" w:hAnsi="Simplified Arabic" w:cs="Simplified Arabic" w:hint="cs"/>
          <w:b/>
          <w:bCs/>
          <w:sz w:val="28"/>
          <w:szCs w:val="28"/>
          <w:rtl/>
        </w:rPr>
        <w:tab/>
      </w:r>
      <w:r w:rsidRPr="00296CA9">
        <w:rPr>
          <w:rFonts w:ascii="Simplified Arabic" w:hAnsi="Simplified Arabic" w:cs="Simplified Arabic" w:hint="cs"/>
          <w:b/>
          <w:bCs/>
          <w:sz w:val="28"/>
          <w:szCs w:val="28"/>
          <w:rtl/>
        </w:rPr>
        <w:t xml:space="preserve">تحديد حجم المادة المكتوبة وطريقة صياغتها. </w:t>
      </w:r>
    </w:p>
    <w:p w:rsidR="00C1369B" w:rsidRPr="00296CA9" w:rsidRDefault="00C1369B" w:rsidP="00BA6AC4">
      <w:pPr>
        <w:pStyle w:val="Header"/>
        <w:tabs>
          <w:tab w:val="clear" w:pos="4153"/>
          <w:tab w:val="clear" w:pos="8306"/>
        </w:tabs>
        <w:spacing w:before="100" w:after="100"/>
        <w:ind w:left="1440" w:hanging="720"/>
        <w:jc w:val="lowKashida"/>
        <w:rPr>
          <w:rFonts w:ascii="Simplified Arabic" w:hAnsi="Simplified Arabic" w:cs="Simplified Arabic"/>
          <w:b/>
          <w:bCs/>
          <w:sz w:val="28"/>
          <w:szCs w:val="28"/>
          <w:rtl/>
        </w:rPr>
      </w:pPr>
      <w:r w:rsidRPr="00296CA9">
        <w:rPr>
          <w:rFonts w:ascii="Simplified Arabic" w:hAnsi="Simplified Arabic" w:cs="Simplified Arabic" w:hint="cs"/>
          <w:b/>
          <w:bCs/>
          <w:sz w:val="28"/>
          <w:szCs w:val="28"/>
          <w:rtl/>
        </w:rPr>
        <w:t xml:space="preserve">د- </w:t>
      </w:r>
      <w:r w:rsidR="00DA4137">
        <w:rPr>
          <w:rFonts w:ascii="Simplified Arabic" w:hAnsi="Simplified Arabic" w:cs="Simplified Arabic" w:hint="cs"/>
          <w:b/>
          <w:bCs/>
          <w:sz w:val="28"/>
          <w:szCs w:val="28"/>
          <w:rtl/>
        </w:rPr>
        <w:tab/>
      </w:r>
      <w:r w:rsidRPr="00296CA9">
        <w:rPr>
          <w:rFonts w:ascii="Simplified Arabic" w:hAnsi="Simplified Arabic" w:cs="Simplified Arabic" w:hint="cs"/>
          <w:b/>
          <w:bCs/>
          <w:sz w:val="28"/>
          <w:szCs w:val="28"/>
          <w:rtl/>
        </w:rPr>
        <w:t xml:space="preserve">توزيع المادة بشكل منهجي يسهم في إيصال المعلومة بشكل جيد </w:t>
      </w:r>
      <w:r w:rsidR="00BA6AC4">
        <w:rPr>
          <w:rFonts w:ascii="Simplified Arabic" w:hAnsi="Simplified Arabic" w:cs="Simplified Arabic"/>
          <w:b/>
          <w:bCs/>
          <w:sz w:val="28"/>
          <w:szCs w:val="28"/>
          <w:rtl/>
        </w:rPr>
        <w:br/>
      </w:r>
      <w:r w:rsidRPr="00296CA9">
        <w:rPr>
          <w:rFonts w:ascii="Simplified Arabic" w:hAnsi="Simplified Arabic" w:cs="Simplified Arabic" w:hint="cs"/>
          <w:b/>
          <w:bCs/>
          <w:sz w:val="28"/>
          <w:szCs w:val="28"/>
          <w:rtl/>
        </w:rPr>
        <w:t xml:space="preserve">وفي وقت أقصر. </w:t>
      </w:r>
    </w:p>
    <w:p w:rsidR="00C1369B" w:rsidRPr="00296CA9" w:rsidRDefault="00C1369B" w:rsidP="00BA6AC4">
      <w:pPr>
        <w:pStyle w:val="Header"/>
        <w:tabs>
          <w:tab w:val="clear" w:pos="4153"/>
          <w:tab w:val="clear" w:pos="8306"/>
        </w:tabs>
        <w:spacing w:before="100" w:after="100"/>
        <w:ind w:left="1440" w:hanging="720"/>
        <w:jc w:val="lowKashida"/>
        <w:rPr>
          <w:rFonts w:ascii="Simplified Arabic" w:hAnsi="Simplified Arabic" w:cs="Simplified Arabic"/>
          <w:b/>
          <w:bCs/>
          <w:sz w:val="28"/>
          <w:szCs w:val="28"/>
          <w:rtl/>
        </w:rPr>
      </w:pPr>
      <w:r w:rsidRPr="00296CA9">
        <w:rPr>
          <w:rFonts w:ascii="Simplified Arabic" w:hAnsi="Simplified Arabic" w:cs="Simplified Arabic" w:hint="cs"/>
          <w:b/>
          <w:bCs/>
          <w:sz w:val="28"/>
          <w:szCs w:val="28"/>
          <w:rtl/>
        </w:rPr>
        <w:t xml:space="preserve">هـ- </w:t>
      </w:r>
      <w:r w:rsidR="00DA4137">
        <w:rPr>
          <w:rFonts w:ascii="Simplified Arabic" w:hAnsi="Simplified Arabic" w:cs="Simplified Arabic" w:hint="cs"/>
          <w:b/>
          <w:bCs/>
          <w:sz w:val="28"/>
          <w:szCs w:val="28"/>
          <w:rtl/>
        </w:rPr>
        <w:tab/>
      </w:r>
      <w:r w:rsidRPr="00296CA9">
        <w:rPr>
          <w:rFonts w:ascii="Simplified Arabic" w:hAnsi="Simplified Arabic" w:cs="Simplified Arabic" w:hint="cs"/>
          <w:b/>
          <w:bCs/>
          <w:sz w:val="28"/>
          <w:szCs w:val="28"/>
          <w:rtl/>
        </w:rPr>
        <w:t xml:space="preserve">التسلسل المنهجي للمادة وفق الأهداف التدريبية المرسومة يساعد </w:t>
      </w:r>
      <w:r w:rsidR="00BA6AC4">
        <w:rPr>
          <w:rFonts w:ascii="Simplified Arabic" w:hAnsi="Simplified Arabic" w:cs="Simplified Arabic"/>
          <w:b/>
          <w:bCs/>
          <w:sz w:val="28"/>
          <w:szCs w:val="28"/>
          <w:rtl/>
        </w:rPr>
        <w:br/>
      </w:r>
      <w:r w:rsidRPr="00296CA9">
        <w:rPr>
          <w:rFonts w:ascii="Simplified Arabic" w:hAnsi="Simplified Arabic" w:cs="Simplified Arabic" w:hint="cs"/>
          <w:b/>
          <w:bCs/>
          <w:sz w:val="28"/>
          <w:szCs w:val="28"/>
          <w:rtl/>
        </w:rPr>
        <w:t xml:space="preserve">على فحص وتحليل المواقف وإدراك العلاقات بين الخبرات المتصلة </w:t>
      </w:r>
      <w:r w:rsidR="00BA6AC4">
        <w:rPr>
          <w:rFonts w:ascii="Simplified Arabic" w:hAnsi="Simplified Arabic" w:cs="Simplified Arabic"/>
          <w:b/>
          <w:bCs/>
          <w:sz w:val="28"/>
          <w:szCs w:val="28"/>
          <w:rtl/>
        </w:rPr>
        <w:br/>
      </w:r>
      <w:r w:rsidRPr="00296CA9">
        <w:rPr>
          <w:rFonts w:ascii="Simplified Arabic" w:hAnsi="Simplified Arabic" w:cs="Simplified Arabic" w:hint="cs"/>
          <w:b/>
          <w:bCs/>
          <w:sz w:val="28"/>
          <w:szCs w:val="28"/>
          <w:rtl/>
        </w:rPr>
        <w:t>بالمواقف التدريبية.</w:t>
      </w:r>
    </w:p>
    <w:p w:rsidR="00C1369B" w:rsidRPr="00734352" w:rsidRDefault="00734352" w:rsidP="00734352">
      <w:pPr>
        <w:pStyle w:val="Header"/>
        <w:tabs>
          <w:tab w:val="clear" w:pos="4153"/>
          <w:tab w:val="clear" w:pos="8306"/>
        </w:tabs>
        <w:spacing w:before="100" w:after="10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C1369B" w:rsidRPr="00734352">
        <w:rPr>
          <w:rFonts w:ascii="Simplified Arabic" w:hAnsi="Simplified Arabic" w:cs="Simplified Arabic" w:hint="cs"/>
          <w:b/>
          <w:bCs/>
          <w:sz w:val="28"/>
          <w:szCs w:val="28"/>
          <w:u w:val="single"/>
          <w:rtl/>
        </w:rPr>
        <w:t>وضوح الفكرة</w:t>
      </w:r>
      <w:r w:rsidR="00C1369B" w:rsidRPr="00734352">
        <w:rPr>
          <w:rFonts w:ascii="Simplified Arabic" w:hAnsi="Simplified Arabic" w:cs="Simplified Arabic" w:hint="cs"/>
          <w:b/>
          <w:bCs/>
          <w:sz w:val="28"/>
          <w:szCs w:val="28"/>
          <w:rtl/>
        </w:rPr>
        <w:t xml:space="preserve"> : </w:t>
      </w:r>
    </w:p>
    <w:p w:rsidR="00C1369B" w:rsidRPr="00CF3D7F" w:rsidRDefault="00C1369B" w:rsidP="00CF3D7F">
      <w:pPr>
        <w:pStyle w:val="Header"/>
        <w:tabs>
          <w:tab w:val="clear" w:pos="4153"/>
          <w:tab w:val="clear" w:pos="8306"/>
        </w:tabs>
        <w:spacing w:before="100" w:after="100"/>
        <w:ind w:left="720"/>
        <w:jc w:val="lowKashida"/>
        <w:rPr>
          <w:rFonts w:ascii="Simplified Arabic" w:hAnsi="Simplified Arabic" w:cs="Simplified Arabic"/>
          <w:b/>
          <w:bCs/>
          <w:sz w:val="28"/>
          <w:szCs w:val="28"/>
          <w:rtl/>
        </w:rPr>
      </w:pPr>
      <w:r w:rsidRPr="00CF3D7F">
        <w:rPr>
          <w:rFonts w:ascii="Simplified Arabic" w:hAnsi="Simplified Arabic" w:cs="Simplified Arabic" w:hint="cs"/>
          <w:b/>
          <w:bCs/>
          <w:sz w:val="28"/>
          <w:szCs w:val="28"/>
          <w:rtl/>
        </w:rPr>
        <w:t>يعتمد نجاح العملية التدريبية وحجم اكتساب المتدرب للخبرات والمهارات  على قدرة مصمم المحتوى على تنسيق المنهج وتنظيمه وتوظيف الأفكار التربوية والتعليمية والنفسية في السرد الموضوعي بمحتوى المقرر حيث يسهم ذلك في تفسير المفاهيم وفتح قنوات الإدراك لدى المتدرب فيصبح قادراً على تعميم المفاهيم والمهارات وتطبيقها في الحياة العملية.</w:t>
      </w:r>
    </w:p>
    <w:p w:rsidR="00C1369B" w:rsidRDefault="00C1369B" w:rsidP="00C1369B">
      <w:pPr>
        <w:pStyle w:val="Header"/>
        <w:tabs>
          <w:tab w:val="clear" w:pos="4153"/>
          <w:tab w:val="clear" w:pos="8306"/>
        </w:tabs>
        <w:spacing w:before="120" w:after="120"/>
        <w:ind w:firstLine="584"/>
        <w:jc w:val="both"/>
        <w:rPr>
          <w:rFonts w:cs="Traditional Arabic"/>
          <w:sz w:val="36"/>
          <w:szCs w:val="36"/>
          <w:rtl/>
        </w:rPr>
      </w:pPr>
    </w:p>
    <w:p w:rsidR="00065C41" w:rsidRDefault="00065C41" w:rsidP="00C1369B">
      <w:pPr>
        <w:pStyle w:val="2"/>
        <w:spacing w:line="240" w:lineRule="auto"/>
        <w:rPr>
          <w:rFonts w:cs="Traditional Arabic"/>
          <w:sz w:val="36"/>
          <w:szCs w:val="36"/>
          <w:rtl/>
        </w:rPr>
      </w:pPr>
    </w:p>
    <w:p w:rsidR="00C1369B" w:rsidRPr="00065C41" w:rsidRDefault="00C1369B" w:rsidP="00065C41">
      <w:pPr>
        <w:pStyle w:val="Header"/>
        <w:tabs>
          <w:tab w:val="clear" w:pos="4153"/>
          <w:tab w:val="clear" w:pos="8306"/>
        </w:tabs>
        <w:spacing w:before="100" w:after="100"/>
        <w:jc w:val="lowKashida"/>
        <w:rPr>
          <w:rFonts w:ascii="Simplified Arabic" w:hAnsi="Simplified Arabic" w:cs="Simplified Arabic"/>
          <w:b/>
          <w:bCs/>
          <w:sz w:val="28"/>
          <w:szCs w:val="28"/>
          <w:u w:val="single"/>
          <w:rtl/>
        </w:rPr>
      </w:pPr>
      <w:r w:rsidRPr="00065C41">
        <w:rPr>
          <w:rFonts w:ascii="Simplified Arabic" w:hAnsi="Simplified Arabic" w:cs="Simplified Arabic" w:hint="cs"/>
          <w:b/>
          <w:bCs/>
          <w:sz w:val="28"/>
          <w:szCs w:val="28"/>
          <w:rtl/>
        </w:rPr>
        <w:lastRenderedPageBreak/>
        <w:t>3</w:t>
      </w:r>
      <w:r w:rsidR="00065C41" w:rsidRPr="00065C41">
        <w:rPr>
          <w:rFonts w:ascii="Simplified Arabic" w:hAnsi="Simplified Arabic" w:cs="Simplified Arabic" w:hint="cs"/>
          <w:b/>
          <w:bCs/>
          <w:sz w:val="28"/>
          <w:szCs w:val="28"/>
          <w:rtl/>
        </w:rPr>
        <w:t>-</w:t>
      </w:r>
      <w:r w:rsidR="00065C41" w:rsidRPr="00065C41">
        <w:rPr>
          <w:rFonts w:ascii="Simplified Arabic" w:hAnsi="Simplified Arabic" w:cs="Simplified Arabic" w:hint="cs"/>
          <w:b/>
          <w:bCs/>
          <w:sz w:val="28"/>
          <w:szCs w:val="28"/>
          <w:rtl/>
        </w:rPr>
        <w:tab/>
      </w:r>
      <w:r w:rsidRPr="00065C41">
        <w:rPr>
          <w:rFonts w:ascii="Simplified Arabic" w:hAnsi="Simplified Arabic" w:cs="Simplified Arabic" w:hint="cs"/>
          <w:b/>
          <w:bCs/>
          <w:sz w:val="28"/>
          <w:szCs w:val="28"/>
          <w:u w:val="single"/>
          <w:rtl/>
        </w:rPr>
        <w:t xml:space="preserve">توظيف الوسائل التعليمية والأدوات اللازمة: </w:t>
      </w:r>
    </w:p>
    <w:p w:rsidR="00C1369B" w:rsidRPr="000A7F27" w:rsidRDefault="00C1369B" w:rsidP="000A7F27">
      <w:pPr>
        <w:pStyle w:val="Header"/>
        <w:tabs>
          <w:tab w:val="clear" w:pos="4153"/>
          <w:tab w:val="clear" w:pos="8306"/>
        </w:tabs>
        <w:spacing w:before="100" w:after="100"/>
        <w:ind w:left="720"/>
        <w:jc w:val="lowKashida"/>
        <w:rPr>
          <w:rFonts w:ascii="Simplified Arabic" w:hAnsi="Simplified Arabic" w:cs="Simplified Arabic"/>
          <w:b/>
          <w:bCs/>
          <w:sz w:val="28"/>
          <w:szCs w:val="28"/>
          <w:rtl/>
        </w:rPr>
      </w:pPr>
      <w:r w:rsidRPr="000A7F27">
        <w:rPr>
          <w:rFonts w:ascii="Simplified Arabic" w:hAnsi="Simplified Arabic" w:cs="Simplified Arabic" w:hint="cs"/>
          <w:b/>
          <w:bCs/>
          <w:sz w:val="28"/>
          <w:szCs w:val="28"/>
          <w:rtl/>
        </w:rPr>
        <w:t xml:space="preserve">من الضروري أن يعتمد كاتب المحتوى التدريبي على الأدوات التعليمية المتمثلة في: الجداول والمصورات والرسوم البيانية والتوضيحية والشفافيات، والتركيز على الأمثلة التي تعمل على ربط الحقائق العلمية بالواقع وبالحياة الاجتماعية، والعمل قدر الإمكان على عدم الاعتماد على السرد للأفكار في عرض أي موضوع تدريبي، لأن ذلك لا يساعد المتدرب على استيعاب الشرح اللفظي للمعلومة وبالتالي لا تثبت المعلومة طويلاً في ذاكرته. </w:t>
      </w:r>
    </w:p>
    <w:p w:rsidR="00C1369B" w:rsidRPr="000A7F27" w:rsidRDefault="00C1369B" w:rsidP="000A7F27">
      <w:pPr>
        <w:pStyle w:val="Header"/>
        <w:tabs>
          <w:tab w:val="clear" w:pos="4153"/>
          <w:tab w:val="clear" w:pos="8306"/>
        </w:tabs>
        <w:spacing w:before="240" w:after="100"/>
        <w:ind w:left="-766"/>
        <w:jc w:val="lowKashida"/>
        <w:rPr>
          <w:rFonts w:eastAsiaTheme="minorEastAsia" w:cs="Monotype Koufi"/>
          <w:bCs/>
          <w:i/>
          <w:sz w:val="32"/>
          <w:szCs w:val="32"/>
          <w:u w:val="single"/>
          <w:rtl/>
        </w:rPr>
      </w:pPr>
      <w:r w:rsidRPr="000A7F27">
        <w:rPr>
          <w:rFonts w:eastAsiaTheme="minorEastAsia" w:cs="Monotype Koufi" w:hint="cs"/>
          <w:bCs/>
          <w:i/>
          <w:sz w:val="32"/>
          <w:szCs w:val="32"/>
          <w:u w:val="single"/>
          <w:rtl/>
        </w:rPr>
        <w:t xml:space="preserve">لذا يساعد استخدام الوسائل التعليمية والأدوات المتدرب على: </w:t>
      </w:r>
    </w:p>
    <w:p w:rsidR="00C1369B" w:rsidRPr="000A7F27" w:rsidRDefault="000A7F27" w:rsidP="000A7F27">
      <w:pPr>
        <w:pStyle w:val="Header"/>
        <w:tabs>
          <w:tab w:val="clear" w:pos="4153"/>
          <w:tab w:val="clear" w:pos="8306"/>
        </w:tabs>
        <w:spacing w:before="100" w:after="100"/>
        <w:ind w:left="720" w:hanging="72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C1369B" w:rsidRPr="000A7F27">
        <w:rPr>
          <w:rFonts w:ascii="Simplified Arabic" w:hAnsi="Simplified Arabic" w:cs="Simplified Arabic" w:hint="cs"/>
          <w:b/>
          <w:bCs/>
          <w:sz w:val="28"/>
          <w:szCs w:val="28"/>
          <w:rtl/>
        </w:rPr>
        <w:t xml:space="preserve">اكتساب القدرة على تفسير الحقائق والقيام بالتطبيقات والاحتفاظ بقدر جيد </w:t>
      </w:r>
      <w:r>
        <w:rPr>
          <w:rFonts w:ascii="Simplified Arabic" w:hAnsi="Simplified Arabic" w:cs="Simplified Arabic"/>
          <w:b/>
          <w:bCs/>
          <w:sz w:val="28"/>
          <w:szCs w:val="28"/>
          <w:rtl/>
        </w:rPr>
        <w:br/>
      </w:r>
      <w:r w:rsidR="00C1369B" w:rsidRPr="000A7F27">
        <w:rPr>
          <w:rFonts w:ascii="Simplified Arabic" w:hAnsi="Simplified Arabic" w:cs="Simplified Arabic" w:hint="cs"/>
          <w:b/>
          <w:bCs/>
          <w:sz w:val="28"/>
          <w:szCs w:val="28"/>
          <w:rtl/>
        </w:rPr>
        <w:t>من المعلومات.</w:t>
      </w:r>
    </w:p>
    <w:p w:rsidR="00C1369B" w:rsidRPr="000A7F27" w:rsidRDefault="000A7F27" w:rsidP="000A7F27">
      <w:pPr>
        <w:pStyle w:val="Header"/>
        <w:tabs>
          <w:tab w:val="clear" w:pos="4153"/>
          <w:tab w:val="clear" w:pos="8306"/>
        </w:tabs>
        <w:spacing w:before="100" w:after="10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Pr>
          <w:rFonts w:ascii="Simplified Arabic" w:hAnsi="Simplified Arabic" w:cs="Simplified Arabic" w:hint="cs"/>
          <w:b/>
          <w:bCs/>
          <w:sz w:val="28"/>
          <w:szCs w:val="28"/>
          <w:rtl/>
        </w:rPr>
        <w:tab/>
      </w:r>
      <w:r w:rsidR="00C1369B" w:rsidRPr="000A7F27">
        <w:rPr>
          <w:rFonts w:ascii="Simplified Arabic" w:hAnsi="Simplified Arabic" w:cs="Simplified Arabic" w:hint="cs"/>
          <w:b/>
          <w:bCs/>
          <w:sz w:val="28"/>
          <w:szCs w:val="28"/>
          <w:rtl/>
        </w:rPr>
        <w:t xml:space="preserve">تنمية القدرة على استرجاع المعلومات والحقائق بالسرعة الملائمة. </w:t>
      </w:r>
    </w:p>
    <w:p w:rsidR="00C1369B" w:rsidRPr="00AC7118" w:rsidRDefault="00C1369B" w:rsidP="00AC7118">
      <w:pPr>
        <w:pStyle w:val="Header"/>
        <w:tabs>
          <w:tab w:val="clear" w:pos="4153"/>
          <w:tab w:val="clear" w:pos="8306"/>
        </w:tabs>
        <w:spacing w:before="240" w:after="100"/>
        <w:ind w:left="-766"/>
        <w:jc w:val="lowKashida"/>
        <w:rPr>
          <w:rFonts w:eastAsiaTheme="minorEastAsia" w:cs="Monotype Koufi"/>
          <w:bCs/>
          <w:i/>
          <w:sz w:val="32"/>
          <w:szCs w:val="32"/>
          <w:u w:val="single"/>
          <w:rtl/>
        </w:rPr>
      </w:pPr>
      <w:r w:rsidRPr="00AC7118">
        <w:rPr>
          <w:rFonts w:eastAsiaTheme="minorEastAsia" w:cs="Monotype Koufi" w:hint="cs"/>
          <w:bCs/>
          <w:i/>
          <w:sz w:val="32"/>
          <w:szCs w:val="32"/>
          <w:u w:val="single"/>
          <w:rtl/>
        </w:rPr>
        <w:t>وتساعد صياغة الأهداف بأسلوب جيد على اختيار المحتوى التدريبي،</w:t>
      </w:r>
      <w:r w:rsidR="00AC7118">
        <w:rPr>
          <w:rFonts w:eastAsiaTheme="minorEastAsia" w:cs="Monotype Koufi"/>
          <w:bCs/>
          <w:i/>
          <w:sz w:val="32"/>
          <w:szCs w:val="32"/>
          <w:u w:val="single"/>
          <w:rtl/>
        </w:rPr>
        <w:br/>
      </w:r>
      <w:r w:rsidRPr="00AC7118">
        <w:rPr>
          <w:rFonts w:eastAsiaTheme="minorEastAsia" w:cs="Monotype Koufi" w:hint="cs"/>
          <w:bCs/>
          <w:i/>
          <w:sz w:val="32"/>
          <w:szCs w:val="32"/>
          <w:u w:val="single"/>
          <w:rtl/>
        </w:rPr>
        <w:t xml:space="preserve"> لذا يجب العمل على: </w:t>
      </w:r>
    </w:p>
    <w:p w:rsidR="00C1369B" w:rsidRPr="00AC7118" w:rsidRDefault="00C1369B" w:rsidP="00100E60">
      <w:pPr>
        <w:pStyle w:val="Header"/>
        <w:numPr>
          <w:ilvl w:val="0"/>
          <w:numId w:val="37"/>
        </w:numPr>
        <w:tabs>
          <w:tab w:val="clear" w:pos="4153"/>
          <w:tab w:val="clear" w:pos="8306"/>
        </w:tabs>
        <w:spacing w:before="100" w:after="100"/>
        <w:jc w:val="lowKashida"/>
        <w:rPr>
          <w:rFonts w:ascii="Simplified Arabic" w:hAnsi="Simplified Arabic" w:cs="Simplified Arabic"/>
          <w:b/>
          <w:bCs/>
          <w:sz w:val="28"/>
          <w:szCs w:val="28"/>
        </w:rPr>
      </w:pPr>
      <w:r w:rsidRPr="00AC7118">
        <w:rPr>
          <w:rFonts w:ascii="Simplified Arabic" w:hAnsi="Simplified Arabic" w:cs="Simplified Arabic" w:hint="cs"/>
          <w:b/>
          <w:bCs/>
          <w:sz w:val="28"/>
          <w:szCs w:val="28"/>
          <w:rtl/>
        </w:rPr>
        <w:t xml:space="preserve">تفحص الأهداف. </w:t>
      </w:r>
    </w:p>
    <w:p w:rsidR="00C1369B" w:rsidRPr="00AC7118" w:rsidRDefault="00C1369B" w:rsidP="00100E60">
      <w:pPr>
        <w:pStyle w:val="Header"/>
        <w:numPr>
          <w:ilvl w:val="0"/>
          <w:numId w:val="37"/>
        </w:numPr>
        <w:tabs>
          <w:tab w:val="clear" w:pos="4153"/>
          <w:tab w:val="clear" w:pos="8306"/>
        </w:tabs>
        <w:spacing w:before="100" w:after="100"/>
        <w:jc w:val="lowKashida"/>
        <w:rPr>
          <w:rFonts w:ascii="Simplified Arabic" w:hAnsi="Simplified Arabic" w:cs="Simplified Arabic"/>
          <w:b/>
          <w:bCs/>
          <w:sz w:val="28"/>
          <w:szCs w:val="28"/>
        </w:rPr>
      </w:pPr>
      <w:r w:rsidRPr="00AC7118">
        <w:rPr>
          <w:rFonts w:ascii="Simplified Arabic" w:hAnsi="Simplified Arabic" w:cs="Simplified Arabic" w:hint="cs"/>
          <w:b/>
          <w:bCs/>
          <w:sz w:val="28"/>
          <w:szCs w:val="28"/>
          <w:rtl/>
        </w:rPr>
        <w:t xml:space="preserve">تحديد المناطق المهمة التي تحدد موضوع المقرر وطريقة عرضه على المتدربين. </w:t>
      </w:r>
    </w:p>
    <w:p w:rsidR="00C1369B" w:rsidRPr="00AC7118" w:rsidRDefault="00C1369B" w:rsidP="00100E60">
      <w:pPr>
        <w:pStyle w:val="Header"/>
        <w:numPr>
          <w:ilvl w:val="0"/>
          <w:numId w:val="37"/>
        </w:numPr>
        <w:tabs>
          <w:tab w:val="clear" w:pos="4153"/>
          <w:tab w:val="clear" w:pos="8306"/>
        </w:tabs>
        <w:spacing w:before="100" w:after="100"/>
        <w:jc w:val="lowKashida"/>
        <w:rPr>
          <w:rFonts w:ascii="Simplified Arabic" w:hAnsi="Simplified Arabic" w:cs="Simplified Arabic"/>
          <w:b/>
          <w:bCs/>
          <w:sz w:val="28"/>
          <w:szCs w:val="28"/>
        </w:rPr>
      </w:pPr>
      <w:r w:rsidRPr="00AC7118">
        <w:rPr>
          <w:rFonts w:ascii="Simplified Arabic" w:hAnsi="Simplified Arabic" w:cs="Simplified Arabic" w:hint="cs"/>
          <w:b/>
          <w:bCs/>
          <w:sz w:val="28"/>
          <w:szCs w:val="28"/>
          <w:rtl/>
        </w:rPr>
        <w:t xml:space="preserve">الأهداف هي خطة لتحصيل واكتساب الخبرات العلمية والتعليمية والتطبيقية. </w:t>
      </w:r>
    </w:p>
    <w:p w:rsidR="00C1369B" w:rsidRPr="00AC7118" w:rsidRDefault="00C1369B" w:rsidP="00100E60">
      <w:pPr>
        <w:pStyle w:val="Header"/>
        <w:numPr>
          <w:ilvl w:val="0"/>
          <w:numId w:val="37"/>
        </w:numPr>
        <w:tabs>
          <w:tab w:val="clear" w:pos="4153"/>
          <w:tab w:val="clear" w:pos="8306"/>
        </w:tabs>
        <w:spacing w:before="100" w:after="100"/>
        <w:jc w:val="lowKashida"/>
        <w:rPr>
          <w:rFonts w:ascii="Simplified Arabic" w:hAnsi="Simplified Arabic" w:cs="Simplified Arabic"/>
          <w:b/>
          <w:bCs/>
          <w:sz w:val="28"/>
          <w:szCs w:val="28"/>
          <w:rtl/>
        </w:rPr>
      </w:pPr>
      <w:r w:rsidRPr="00AC7118">
        <w:rPr>
          <w:rFonts w:ascii="Simplified Arabic" w:hAnsi="Simplified Arabic" w:cs="Simplified Arabic" w:hint="cs"/>
          <w:b/>
          <w:bCs/>
          <w:sz w:val="28"/>
          <w:szCs w:val="28"/>
          <w:rtl/>
        </w:rPr>
        <w:t>الانتقاء بعض المعارف دون أخرى للتركيز على النسق الفكري للمحتوى التدريبي المتمثل في قدرة المواد الدراسية على تدريب العقل بحيث تدرب كل مادة ملكة عقلية معينة مثل ملكة الحفظ أو التذكر أو الفهم ( القدرات ) يمكن بعدها انتقال الأثر التدريبي أو التعليمي، فكلما زادت صعوبة المادة كان أثرها في تدريب العقل كبيراً.</w:t>
      </w:r>
    </w:p>
    <w:p w:rsidR="00E01F0F" w:rsidRDefault="00E01F0F" w:rsidP="00E01F0F">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C1369B" w:rsidRPr="00E01F0F" w:rsidRDefault="00C1369B" w:rsidP="00E01F0F">
      <w:pPr>
        <w:pStyle w:val="Header"/>
        <w:tabs>
          <w:tab w:val="clear" w:pos="4153"/>
          <w:tab w:val="clear" w:pos="8306"/>
        </w:tabs>
        <w:spacing w:before="120" w:after="120"/>
        <w:ind w:left="-766" w:hanging="58"/>
        <w:jc w:val="both"/>
        <w:rPr>
          <w:rFonts w:ascii="Simplified Arabic" w:hAnsi="Simplified Arabic" w:cs="Simplified Arabic"/>
          <w:b/>
          <w:bCs/>
          <w:sz w:val="28"/>
          <w:szCs w:val="28"/>
          <w:rtl/>
        </w:rPr>
      </w:pPr>
      <w:r w:rsidRPr="00E01F0F">
        <w:rPr>
          <w:rFonts w:eastAsiaTheme="minorEastAsia" w:cs="Monotype Koufi" w:hint="cs"/>
          <w:bCs/>
          <w:i/>
          <w:sz w:val="32"/>
          <w:szCs w:val="32"/>
          <w:u w:val="single"/>
          <w:rtl/>
        </w:rPr>
        <w:t>فالتدريب العقلي:</w:t>
      </w:r>
      <w:r>
        <w:rPr>
          <w:rFonts w:cs="Traditional Arabic" w:hint="cs"/>
          <w:sz w:val="36"/>
          <w:szCs w:val="36"/>
          <w:rtl/>
        </w:rPr>
        <w:t xml:space="preserve"> </w:t>
      </w:r>
      <w:r w:rsidRPr="00E01F0F">
        <w:rPr>
          <w:rFonts w:ascii="Simplified Arabic" w:hAnsi="Simplified Arabic" w:cs="Simplified Arabic" w:hint="cs"/>
          <w:b/>
          <w:bCs/>
          <w:sz w:val="28"/>
          <w:szCs w:val="28"/>
          <w:rtl/>
        </w:rPr>
        <w:t xml:space="preserve">هو تدريب تحليلي ينبغي أن يركز على التفكير العملي والقدرة  على حل المشكلات والقدرة على الفهم. والعبرة هنا ليست بالمحتوى ذاته وإنما بالنشاط العقلي الذي يقوم به المتدرب أو يحاول المدرب إثارته. </w:t>
      </w:r>
    </w:p>
    <w:p w:rsidR="00C92210" w:rsidRDefault="00C92210">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C92210" w:rsidRDefault="00C92210" w:rsidP="00C92210">
      <w:pPr>
        <w:spacing w:line="312" w:lineRule="auto"/>
        <w:ind w:left="-908"/>
        <w:jc w:val="center"/>
        <w:rPr>
          <w:rFonts w:ascii="Simplified Arabic" w:hAnsi="Simplified Arabic" w:cs="Simplified Arabic"/>
          <w:b/>
          <w:bCs/>
          <w:sz w:val="28"/>
          <w:szCs w:val="28"/>
          <w:rtl/>
        </w:rPr>
      </w:pPr>
      <w:r w:rsidRPr="00C92210">
        <w:rPr>
          <w:rFonts w:cs="Monotype Koufi" w:hint="eastAsia"/>
          <w:b/>
          <w:bCs/>
          <w:sz w:val="36"/>
          <w:szCs w:val="36"/>
          <w:u w:val="single"/>
          <w:rtl/>
        </w:rPr>
        <w:lastRenderedPageBreak/>
        <w:t>ما</w:t>
      </w:r>
      <w:r w:rsidRPr="00C92210">
        <w:rPr>
          <w:rFonts w:cs="Monotype Koufi"/>
          <w:b/>
          <w:bCs/>
          <w:sz w:val="36"/>
          <w:szCs w:val="36"/>
          <w:u w:val="single"/>
          <w:rtl/>
        </w:rPr>
        <w:t xml:space="preserve">  </w:t>
      </w:r>
      <w:r w:rsidRPr="00C92210">
        <w:rPr>
          <w:rFonts w:cs="Monotype Koufi" w:hint="eastAsia"/>
          <w:b/>
          <w:bCs/>
          <w:sz w:val="36"/>
          <w:szCs w:val="36"/>
          <w:u w:val="single"/>
          <w:rtl/>
        </w:rPr>
        <w:t>يجب</w:t>
      </w:r>
      <w:r w:rsidRPr="00C92210">
        <w:rPr>
          <w:rFonts w:cs="Monotype Koufi"/>
          <w:b/>
          <w:bCs/>
          <w:sz w:val="36"/>
          <w:szCs w:val="36"/>
          <w:u w:val="single"/>
          <w:rtl/>
        </w:rPr>
        <w:t xml:space="preserve"> </w:t>
      </w:r>
      <w:r w:rsidRPr="00C92210">
        <w:rPr>
          <w:rFonts w:cs="Monotype Koufi" w:hint="eastAsia"/>
          <w:b/>
          <w:bCs/>
          <w:sz w:val="36"/>
          <w:szCs w:val="36"/>
          <w:u w:val="single"/>
          <w:rtl/>
        </w:rPr>
        <w:t>مراعاته</w:t>
      </w:r>
      <w:r w:rsidRPr="00C92210">
        <w:rPr>
          <w:rFonts w:cs="Monotype Koufi"/>
          <w:b/>
          <w:bCs/>
          <w:sz w:val="36"/>
          <w:szCs w:val="36"/>
          <w:u w:val="single"/>
          <w:rtl/>
        </w:rPr>
        <w:t xml:space="preserve"> </w:t>
      </w:r>
      <w:r w:rsidRPr="00C92210">
        <w:rPr>
          <w:rFonts w:cs="Monotype Koufi" w:hint="eastAsia"/>
          <w:b/>
          <w:bCs/>
          <w:sz w:val="36"/>
          <w:szCs w:val="36"/>
          <w:u w:val="single"/>
          <w:rtl/>
        </w:rPr>
        <w:t>عند</w:t>
      </w:r>
      <w:r w:rsidRPr="00C92210">
        <w:rPr>
          <w:rFonts w:cs="Monotype Koufi"/>
          <w:b/>
          <w:bCs/>
          <w:sz w:val="36"/>
          <w:szCs w:val="36"/>
          <w:u w:val="single"/>
          <w:rtl/>
        </w:rPr>
        <w:t xml:space="preserve"> </w:t>
      </w:r>
      <w:r w:rsidRPr="00C92210">
        <w:rPr>
          <w:rFonts w:cs="Monotype Koufi" w:hint="eastAsia"/>
          <w:b/>
          <w:bCs/>
          <w:sz w:val="36"/>
          <w:szCs w:val="36"/>
          <w:u w:val="single"/>
          <w:rtl/>
        </w:rPr>
        <w:t>تصميم</w:t>
      </w:r>
      <w:r w:rsidRPr="00C92210">
        <w:rPr>
          <w:rFonts w:cs="Monotype Koufi"/>
          <w:b/>
          <w:bCs/>
          <w:sz w:val="36"/>
          <w:szCs w:val="36"/>
          <w:u w:val="single"/>
          <w:rtl/>
        </w:rPr>
        <w:t xml:space="preserve"> </w:t>
      </w:r>
      <w:r w:rsidRPr="00C92210">
        <w:rPr>
          <w:rFonts w:cs="Monotype Koufi" w:hint="eastAsia"/>
          <w:b/>
          <w:bCs/>
          <w:sz w:val="36"/>
          <w:szCs w:val="36"/>
          <w:u w:val="single"/>
          <w:rtl/>
        </w:rPr>
        <w:t>المحتوى</w:t>
      </w:r>
      <w:r w:rsidRPr="00C92210">
        <w:rPr>
          <w:rFonts w:cs="Monotype Koufi"/>
          <w:b/>
          <w:bCs/>
          <w:sz w:val="36"/>
          <w:szCs w:val="36"/>
          <w:u w:val="single"/>
          <w:rtl/>
        </w:rPr>
        <w:t xml:space="preserve"> </w:t>
      </w:r>
      <w:r w:rsidRPr="00C92210">
        <w:rPr>
          <w:rFonts w:cs="Monotype Koufi" w:hint="eastAsia"/>
          <w:b/>
          <w:bCs/>
          <w:sz w:val="36"/>
          <w:szCs w:val="36"/>
          <w:u w:val="single"/>
          <w:rtl/>
        </w:rPr>
        <w:t>التدريبي</w:t>
      </w:r>
    </w:p>
    <w:p w:rsidR="00C92210" w:rsidRPr="00F51C48" w:rsidRDefault="00C92210" w:rsidP="00C92210">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054B8D" w:rsidRPr="00054B8D" w:rsidRDefault="00054B8D" w:rsidP="00100E60">
      <w:pPr>
        <w:pStyle w:val="ListParagraph"/>
        <w:numPr>
          <w:ilvl w:val="0"/>
          <w:numId w:val="9"/>
        </w:numPr>
        <w:spacing w:line="312" w:lineRule="auto"/>
        <w:jc w:val="lowKashida"/>
        <w:rPr>
          <w:rFonts w:ascii="Simplified Arabic" w:hAnsi="Simplified Arabic" w:cs="Simplified Arabic"/>
          <w:b/>
          <w:bCs/>
          <w:sz w:val="28"/>
          <w:szCs w:val="28"/>
          <w:rtl/>
        </w:rPr>
      </w:pPr>
      <w:r w:rsidRPr="00054B8D">
        <w:rPr>
          <w:rFonts w:ascii="Simplified Arabic" w:hAnsi="Simplified Arabic" w:cs="Simplified Arabic" w:hint="eastAsia"/>
          <w:b/>
          <w:bCs/>
          <w:sz w:val="28"/>
          <w:szCs w:val="28"/>
          <w:rtl/>
        </w:rPr>
        <w:t>سوف</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يتم</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في</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هذه</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الجلسة</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معالجة</w:t>
      </w:r>
      <w:r w:rsidRPr="00054B8D">
        <w:rPr>
          <w:rFonts w:ascii="Simplified Arabic" w:hAnsi="Simplified Arabic" w:cs="Simplified Arabic"/>
          <w:b/>
          <w:bCs/>
          <w:sz w:val="28"/>
          <w:szCs w:val="28"/>
          <w:rtl/>
        </w:rPr>
        <w:t>:</w:t>
      </w:r>
    </w:p>
    <w:p w:rsidR="00054B8D" w:rsidRPr="00054B8D" w:rsidRDefault="00054B8D" w:rsidP="00100E60">
      <w:pPr>
        <w:pStyle w:val="ListParagraph"/>
        <w:numPr>
          <w:ilvl w:val="0"/>
          <w:numId w:val="9"/>
        </w:numPr>
        <w:spacing w:line="312" w:lineRule="auto"/>
        <w:jc w:val="lowKashida"/>
        <w:rPr>
          <w:rFonts w:ascii="Simplified Arabic" w:hAnsi="Simplified Arabic" w:cs="Simplified Arabic"/>
          <w:b/>
          <w:bCs/>
          <w:sz w:val="28"/>
          <w:szCs w:val="28"/>
          <w:rtl/>
        </w:rPr>
      </w:pPr>
      <w:r w:rsidRPr="00054B8D">
        <w:rPr>
          <w:rFonts w:ascii="Simplified Arabic" w:hAnsi="Simplified Arabic" w:cs="Simplified Arabic" w:hint="eastAsia"/>
          <w:b/>
          <w:bCs/>
          <w:sz w:val="28"/>
          <w:szCs w:val="28"/>
          <w:rtl/>
        </w:rPr>
        <w:t>الأمور</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التي</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يجب</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مراعاتها</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عند</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تصميم</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المحتوى</w:t>
      </w:r>
      <w:r w:rsidRPr="00054B8D">
        <w:rPr>
          <w:rFonts w:ascii="Simplified Arabic" w:hAnsi="Simplified Arabic" w:cs="Simplified Arabic"/>
          <w:b/>
          <w:bCs/>
          <w:sz w:val="28"/>
          <w:szCs w:val="28"/>
          <w:rtl/>
        </w:rPr>
        <w:t xml:space="preserve"> </w:t>
      </w:r>
      <w:r w:rsidRPr="00054B8D">
        <w:rPr>
          <w:rFonts w:ascii="Simplified Arabic" w:hAnsi="Simplified Arabic" w:cs="Simplified Arabic" w:hint="eastAsia"/>
          <w:b/>
          <w:bCs/>
          <w:sz w:val="28"/>
          <w:szCs w:val="28"/>
          <w:rtl/>
        </w:rPr>
        <w:t>التدريبي</w:t>
      </w:r>
      <w:r w:rsidRPr="00054B8D">
        <w:rPr>
          <w:rFonts w:ascii="Simplified Arabic" w:hAnsi="Simplified Arabic" w:cs="Simplified Arabic"/>
          <w:b/>
          <w:bCs/>
          <w:sz w:val="28"/>
          <w:szCs w:val="28"/>
          <w:rtl/>
        </w:rPr>
        <w:t>.</w:t>
      </w:r>
    </w:p>
    <w:p w:rsidR="00C92210" w:rsidRDefault="00C92210" w:rsidP="00C92210">
      <w:pPr>
        <w:spacing w:line="312" w:lineRule="auto"/>
        <w:ind w:left="-908"/>
        <w:jc w:val="lowKashida"/>
        <w:rPr>
          <w:rFonts w:ascii="Simplified Arabic" w:hAnsi="Simplified Arabic" w:cs="Simplified Arabic"/>
          <w:b/>
          <w:bCs/>
          <w:sz w:val="28"/>
          <w:szCs w:val="28"/>
          <w:rtl/>
        </w:rPr>
      </w:pPr>
    </w:p>
    <w:p w:rsidR="00380757" w:rsidRPr="008628B1" w:rsidRDefault="00C92210" w:rsidP="008628B1">
      <w:pPr>
        <w:pStyle w:val="Header"/>
        <w:tabs>
          <w:tab w:val="clear" w:pos="4153"/>
          <w:tab w:val="clear" w:pos="8306"/>
        </w:tabs>
        <w:spacing w:before="120" w:after="120"/>
        <w:ind w:left="-766" w:hanging="58"/>
        <w:jc w:val="both"/>
        <w:rPr>
          <w:rFonts w:eastAsiaTheme="minorEastAsia" w:cs="Monotype Koufi"/>
          <w:bCs/>
          <w:i/>
          <w:sz w:val="32"/>
          <w:szCs w:val="32"/>
          <w:u w:val="single"/>
          <w:rtl/>
        </w:rPr>
      </w:pPr>
      <w:r>
        <w:rPr>
          <w:rFonts w:ascii="Simplified Arabic" w:hAnsi="Simplified Arabic" w:cs="Simplified Arabic"/>
          <w:b/>
          <w:bCs/>
          <w:sz w:val="28"/>
          <w:szCs w:val="28"/>
          <w:rtl/>
        </w:rPr>
        <w:br w:type="page"/>
      </w:r>
      <w:r w:rsidR="00380757" w:rsidRPr="008628B1">
        <w:rPr>
          <w:rFonts w:eastAsiaTheme="minorEastAsia" w:cs="Monotype Koufi" w:hint="cs"/>
          <w:bCs/>
          <w:i/>
          <w:sz w:val="32"/>
          <w:szCs w:val="32"/>
          <w:u w:val="single"/>
          <w:rtl/>
        </w:rPr>
        <w:lastRenderedPageBreak/>
        <w:t xml:space="preserve">أمور يجب مراعاتها عند تصميم المحتوى: </w:t>
      </w:r>
    </w:p>
    <w:p w:rsidR="00380757" w:rsidRPr="00C249D3" w:rsidRDefault="009C52B1"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C249D3">
        <w:rPr>
          <w:rFonts w:eastAsiaTheme="minorEastAsia" w:cs="Monotype Koufi" w:hint="cs"/>
          <w:bCs/>
          <w:i/>
          <w:sz w:val="28"/>
          <w:szCs w:val="28"/>
          <w:rtl/>
        </w:rPr>
        <w:t>1-</w:t>
      </w:r>
      <w:r w:rsidRPr="00C249D3">
        <w:rPr>
          <w:rFonts w:eastAsiaTheme="minorEastAsia" w:cs="Monotype Koufi" w:hint="cs"/>
          <w:bCs/>
          <w:i/>
          <w:sz w:val="28"/>
          <w:szCs w:val="28"/>
          <w:rtl/>
        </w:rPr>
        <w:tab/>
      </w:r>
      <w:r w:rsidR="00380757" w:rsidRPr="00C249D3">
        <w:rPr>
          <w:rFonts w:eastAsiaTheme="minorEastAsia" w:cs="Monotype Koufi" w:hint="cs"/>
          <w:bCs/>
          <w:i/>
          <w:sz w:val="28"/>
          <w:szCs w:val="28"/>
          <w:u w:val="single"/>
          <w:rtl/>
        </w:rPr>
        <w:t xml:space="preserve">تحديد طبيعة وثقافة المتدربين: </w:t>
      </w:r>
    </w:p>
    <w:p w:rsidR="00380757" w:rsidRPr="008628B1" w:rsidRDefault="00380757" w:rsidP="009C52B1">
      <w:pPr>
        <w:pStyle w:val="Header"/>
        <w:tabs>
          <w:tab w:val="clear" w:pos="4153"/>
          <w:tab w:val="clear" w:pos="8306"/>
        </w:tabs>
        <w:spacing w:before="120" w:after="120"/>
        <w:jc w:val="both"/>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من حيث الثقافة العامة واللغة والعقيدة والقيم والأعراف الاجتماعية وخصوصاً روابط المعرفة التي يتصف بها مجموعة من الناس مثل مجتمع التربويين. </w:t>
      </w:r>
    </w:p>
    <w:p w:rsidR="00380757" w:rsidRPr="00C249D3" w:rsidRDefault="00380757"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t xml:space="preserve">2- </w:t>
      </w:r>
      <w:r w:rsidR="009C52B1" w:rsidRPr="00EE3A36">
        <w:rPr>
          <w:rFonts w:eastAsiaTheme="minorEastAsia" w:cs="Monotype Koufi" w:hint="cs"/>
          <w:bCs/>
          <w:i/>
          <w:sz w:val="28"/>
          <w:szCs w:val="28"/>
          <w:rtl/>
        </w:rPr>
        <w:tab/>
      </w:r>
      <w:r w:rsidRPr="00C249D3">
        <w:rPr>
          <w:rFonts w:eastAsiaTheme="minorEastAsia" w:cs="Monotype Koufi" w:hint="cs"/>
          <w:bCs/>
          <w:i/>
          <w:sz w:val="28"/>
          <w:szCs w:val="28"/>
          <w:u w:val="single"/>
          <w:rtl/>
        </w:rPr>
        <w:t xml:space="preserve">تحديد مدى أهمية المحتوى: </w:t>
      </w:r>
    </w:p>
    <w:p w:rsidR="00380757" w:rsidRPr="008628B1" w:rsidRDefault="00380757" w:rsidP="009C52B1">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إن تحديد المحتوى العلمي للدورة التدريبية ذو أهمية للمتدرب لمعرفة مردود هذا المحتوى على الفرد عند ممارسته العمل وهذا يسهم في تحديد حجم المادة وكم المعلومات الذي يجب أن يتلقاه المتدرب. </w:t>
      </w:r>
    </w:p>
    <w:p w:rsidR="00380757" w:rsidRPr="00C249D3" w:rsidRDefault="00380757"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t xml:space="preserve">3- </w:t>
      </w:r>
      <w:r w:rsidR="009C52B1" w:rsidRPr="00EE3A36">
        <w:rPr>
          <w:rFonts w:eastAsiaTheme="minorEastAsia" w:cs="Monotype Koufi" w:hint="cs"/>
          <w:bCs/>
          <w:i/>
          <w:sz w:val="28"/>
          <w:szCs w:val="28"/>
          <w:rtl/>
        </w:rPr>
        <w:tab/>
      </w:r>
      <w:r w:rsidRPr="00C249D3">
        <w:rPr>
          <w:rFonts w:eastAsiaTheme="minorEastAsia" w:cs="Monotype Koufi" w:hint="cs"/>
          <w:bCs/>
          <w:i/>
          <w:sz w:val="28"/>
          <w:szCs w:val="28"/>
          <w:u w:val="single"/>
          <w:rtl/>
        </w:rPr>
        <w:t>الدقة والحداثة:</w:t>
      </w:r>
    </w:p>
    <w:p w:rsidR="00380757" w:rsidRPr="008628B1" w:rsidRDefault="00380757" w:rsidP="00811BA9">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أما حداثة المفاهيم العلمية التي تعرض في المادة التدريبية فتسهم في رفع كفاءة المتدرب وفق المعطيات التقنية الحديثة على أن تكون هذه المفاهيم قد وضعت بدقة لا لبس فيها. </w:t>
      </w:r>
    </w:p>
    <w:p w:rsidR="00380757" w:rsidRPr="00C249D3" w:rsidRDefault="009C52B1"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t>4-</w:t>
      </w:r>
      <w:r w:rsidRPr="00EE3A36">
        <w:rPr>
          <w:rFonts w:eastAsiaTheme="minorEastAsia" w:cs="Monotype Koufi" w:hint="cs"/>
          <w:bCs/>
          <w:i/>
          <w:sz w:val="28"/>
          <w:szCs w:val="28"/>
          <w:rtl/>
        </w:rPr>
        <w:tab/>
      </w:r>
      <w:r w:rsidR="00380757" w:rsidRPr="00C249D3">
        <w:rPr>
          <w:rFonts w:eastAsiaTheme="minorEastAsia" w:cs="Monotype Koufi" w:hint="cs"/>
          <w:bCs/>
          <w:i/>
          <w:sz w:val="28"/>
          <w:szCs w:val="28"/>
          <w:u w:val="single"/>
          <w:rtl/>
        </w:rPr>
        <w:t>الإطار العام للمحتوى:</w:t>
      </w:r>
    </w:p>
    <w:p w:rsidR="00380757" w:rsidRPr="008628B1" w:rsidRDefault="00380757" w:rsidP="00811BA9">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الالتزام بالإطار الإسلامي والقيم والأخلاق ومراعاة ذلك عند إعطاء الأمثلة وعرض الجوانب الفلسفية أو توضيح المفاهيم التي تعتمد على الجدل والمنطق بحيث يكون المحتوى في إطاره العام إسلاميًا ليحظى بدرجة من القبول. </w:t>
      </w:r>
    </w:p>
    <w:p w:rsidR="00380757" w:rsidRPr="00C249D3" w:rsidRDefault="00380757"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t xml:space="preserve">5- </w:t>
      </w:r>
      <w:r w:rsidR="009C52B1" w:rsidRPr="00EE3A36">
        <w:rPr>
          <w:rFonts w:eastAsiaTheme="minorEastAsia" w:cs="Monotype Koufi" w:hint="cs"/>
          <w:bCs/>
          <w:i/>
          <w:sz w:val="28"/>
          <w:szCs w:val="28"/>
          <w:rtl/>
        </w:rPr>
        <w:tab/>
      </w:r>
      <w:r w:rsidRPr="00C249D3">
        <w:rPr>
          <w:rFonts w:eastAsiaTheme="minorEastAsia" w:cs="Monotype Koufi" w:hint="cs"/>
          <w:bCs/>
          <w:i/>
          <w:sz w:val="28"/>
          <w:szCs w:val="28"/>
          <w:u w:val="single"/>
          <w:rtl/>
        </w:rPr>
        <w:t>التنظيم الداخلي للمعلومات:</w:t>
      </w:r>
    </w:p>
    <w:p w:rsidR="00380757" w:rsidRPr="008628B1" w:rsidRDefault="00380757" w:rsidP="00811BA9">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إن ترابط المعلومات وتنظيمها داخل المحتوى يساعد على تسلسل الأفكار وتبسيط كل معلومة، ويتضح هذا في تسلسل مستويات المعرفة، كما يساعد على اختيار أساليب التدريب وأدواته المناسبة. </w:t>
      </w:r>
    </w:p>
    <w:p w:rsidR="00380757" w:rsidRPr="00C249D3" w:rsidRDefault="00380757"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t xml:space="preserve">6- </w:t>
      </w:r>
      <w:r w:rsidR="009C52B1" w:rsidRPr="00EE3A36">
        <w:rPr>
          <w:rFonts w:eastAsiaTheme="minorEastAsia" w:cs="Monotype Koufi" w:hint="cs"/>
          <w:bCs/>
          <w:i/>
          <w:sz w:val="28"/>
          <w:szCs w:val="28"/>
          <w:rtl/>
        </w:rPr>
        <w:tab/>
      </w:r>
      <w:r w:rsidRPr="00C249D3">
        <w:rPr>
          <w:rFonts w:eastAsiaTheme="minorEastAsia" w:cs="Monotype Koufi" w:hint="cs"/>
          <w:bCs/>
          <w:i/>
          <w:sz w:val="28"/>
          <w:szCs w:val="28"/>
          <w:u w:val="single"/>
          <w:rtl/>
        </w:rPr>
        <w:t>مدى الدقة في عرض الأفكار:</w:t>
      </w:r>
    </w:p>
    <w:p w:rsidR="00380757" w:rsidRPr="008628B1" w:rsidRDefault="00380757" w:rsidP="00811BA9">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الدقة في عرض الأفكار وربطها بمستوى المتدرب، وأهمية البرنامج التدريبي، واهتمامات الجهة المستفيدة منه، والتركيز على الأولويات في عرض الأفكار. </w:t>
      </w:r>
    </w:p>
    <w:p w:rsidR="00380757" w:rsidRPr="00C249D3" w:rsidRDefault="00380757"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t xml:space="preserve">7- </w:t>
      </w:r>
      <w:r w:rsidR="009C52B1" w:rsidRPr="00EE3A36">
        <w:rPr>
          <w:rFonts w:eastAsiaTheme="minorEastAsia" w:cs="Monotype Koufi" w:hint="cs"/>
          <w:bCs/>
          <w:i/>
          <w:sz w:val="28"/>
          <w:szCs w:val="28"/>
          <w:rtl/>
        </w:rPr>
        <w:tab/>
      </w:r>
      <w:r w:rsidRPr="00C249D3">
        <w:rPr>
          <w:rFonts w:eastAsiaTheme="minorEastAsia" w:cs="Monotype Koufi" w:hint="cs"/>
          <w:bCs/>
          <w:i/>
          <w:sz w:val="28"/>
          <w:szCs w:val="28"/>
          <w:u w:val="single"/>
          <w:rtl/>
        </w:rPr>
        <w:t>اللغة وسلامتها:</w:t>
      </w:r>
    </w:p>
    <w:p w:rsidR="00380757" w:rsidRPr="008628B1" w:rsidRDefault="00380757" w:rsidP="00811BA9">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تتطلب كتابة المادة التدريبية توخي الدقة في اللغة التي كتبت بها هذه المادة، لذا يفضل عرض المادة على مختصين في اللغة لاختيار العبارات وربط الأفكار. </w:t>
      </w:r>
    </w:p>
    <w:p w:rsidR="00C249D3" w:rsidRDefault="00C249D3" w:rsidP="008628B1">
      <w:pPr>
        <w:pStyle w:val="Header"/>
        <w:tabs>
          <w:tab w:val="clear" w:pos="4153"/>
          <w:tab w:val="clear" w:pos="8306"/>
        </w:tabs>
        <w:spacing w:before="120" w:after="120"/>
        <w:ind w:left="-766" w:hanging="58"/>
        <w:jc w:val="both"/>
        <w:rPr>
          <w:rFonts w:ascii="Simplified Arabic" w:hAnsi="Simplified Arabic" w:cs="Simplified Arabic"/>
          <w:b/>
          <w:bCs/>
          <w:sz w:val="28"/>
          <w:szCs w:val="28"/>
          <w:rtl/>
        </w:rPr>
      </w:pPr>
    </w:p>
    <w:p w:rsidR="00380757" w:rsidRPr="00C249D3" w:rsidRDefault="00380757"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lastRenderedPageBreak/>
        <w:t xml:space="preserve">8- </w:t>
      </w:r>
      <w:r w:rsidR="009C52B1" w:rsidRPr="00EE3A36">
        <w:rPr>
          <w:rFonts w:eastAsiaTheme="minorEastAsia" w:cs="Monotype Koufi" w:hint="cs"/>
          <w:bCs/>
          <w:i/>
          <w:sz w:val="28"/>
          <w:szCs w:val="28"/>
          <w:rtl/>
        </w:rPr>
        <w:tab/>
      </w:r>
      <w:r w:rsidRPr="00C249D3">
        <w:rPr>
          <w:rFonts w:eastAsiaTheme="minorEastAsia" w:cs="Monotype Koufi" w:hint="cs"/>
          <w:bCs/>
          <w:i/>
          <w:sz w:val="28"/>
          <w:szCs w:val="28"/>
          <w:u w:val="single"/>
          <w:rtl/>
        </w:rPr>
        <w:t>الإبداع والابتكار:</w:t>
      </w:r>
    </w:p>
    <w:p w:rsidR="00380757" w:rsidRPr="008628B1" w:rsidRDefault="00380757" w:rsidP="00811BA9">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يتطلب إعداد المادة العلمية مهارة في ربط المبادئ العلمية والتطبيقات المعملية مع واقع البيئة المحلية وعدم عرض أفكار مستعارة من الغير، مما يتيح للمتدرب توظيف المعلومات الواردة في المحتوى التدريبي لتنمية قدراته الابتكارية. </w:t>
      </w:r>
    </w:p>
    <w:p w:rsidR="00380757" w:rsidRPr="00C249D3" w:rsidRDefault="00380757"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t xml:space="preserve">9- </w:t>
      </w:r>
      <w:r w:rsidR="009C52B1" w:rsidRPr="00EE3A36">
        <w:rPr>
          <w:rFonts w:eastAsiaTheme="minorEastAsia" w:cs="Monotype Koufi" w:hint="cs"/>
          <w:bCs/>
          <w:i/>
          <w:sz w:val="28"/>
          <w:szCs w:val="28"/>
          <w:rtl/>
        </w:rPr>
        <w:tab/>
      </w:r>
      <w:r w:rsidRPr="00C249D3">
        <w:rPr>
          <w:rFonts w:eastAsiaTheme="minorEastAsia" w:cs="Monotype Koufi" w:hint="cs"/>
          <w:bCs/>
          <w:i/>
          <w:sz w:val="28"/>
          <w:szCs w:val="28"/>
          <w:u w:val="single"/>
          <w:rtl/>
        </w:rPr>
        <w:t>الجوانب المعرفية والوجدانية:</w:t>
      </w:r>
    </w:p>
    <w:p w:rsidR="00380757" w:rsidRPr="008628B1" w:rsidRDefault="00380757" w:rsidP="00811BA9">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 xml:space="preserve">إن التركيز على الجوانب المعرفية فقط يفقد المادة العلمية المرونة والتجاوب من قبل المتدرب لذا من الضروري إبراز الجوانب الوجدانية مثل إثارة الشعور والأحاسيس والانطباعات حول مقررات الدورة عن طريق التركيز على القيم المثلى في حب العمل وفضله ووجوب إتقانه عند التطبيق العملي قدر الإمكان. </w:t>
      </w:r>
    </w:p>
    <w:p w:rsidR="00380757" w:rsidRPr="00C249D3" w:rsidRDefault="00380757" w:rsidP="008628B1">
      <w:pPr>
        <w:pStyle w:val="Header"/>
        <w:tabs>
          <w:tab w:val="clear" w:pos="4153"/>
          <w:tab w:val="clear" w:pos="8306"/>
        </w:tabs>
        <w:spacing w:before="120" w:after="120"/>
        <w:ind w:left="-766" w:hanging="58"/>
        <w:jc w:val="both"/>
        <w:rPr>
          <w:rFonts w:eastAsiaTheme="minorEastAsia" w:cs="Monotype Koufi"/>
          <w:bCs/>
          <w:i/>
          <w:sz w:val="28"/>
          <w:szCs w:val="28"/>
          <w:u w:val="single"/>
          <w:rtl/>
        </w:rPr>
      </w:pPr>
      <w:r w:rsidRPr="00EE3A36">
        <w:rPr>
          <w:rFonts w:eastAsiaTheme="minorEastAsia" w:cs="Monotype Koufi" w:hint="cs"/>
          <w:bCs/>
          <w:i/>
          <w:sz w:val="28"/>
          <w:szCs w:val="28"/>
          <w:rtl/>
        </w:rPr>
        <w:t xml:space="preserve">10- </w:t>
      </w:r>
      <w:r w:rsidR="009C52B1" w:rsidRPr="00EE3A36">
        <w:rPr>
          <w:rFonts w:eastAsiaTheme="minorEastAsia" w:cs="Monotype Koufi" w:hint="cs"/>
          <w:bCs/>
          <w:i/>
          <w:sz w:val="28"/>
          <w:szCs w:val="28"/>
          <w:rtl/>
        </w:rPr>
        <w:tab/>
      </w:r>
      <w:r w:rsidRPr="00C249D3">
        <w:rPr>
          <w:rFonts w:eastAsiaTheme="minorEastAsia" w:cs="Monotype Koufi" w:hint="cs"/>
          <w:bCs/>
          <w:i/>
          <w:sz w:val="28"/>
          <w:szCs w:val="28"/>
          <w:u w:val="single"/>
          <w:rtl/>
        </w:rPr>
        <w:t>وضوح المحتوى:</w:t>
      </w:r>
    </w:p>
    <w:p w:rsidR="00380757" w:rsidRPr="008628B1" w:rsidRDefault="00380757" w:rsidP="00811BA9">
      <w:pPr>
        <w:pStyle w:val="Header"/>
        <w:tabs>
          <w:tab w:val="clear" w:pos="4153"/>
          <w:tab w:val="clear" w:pos="8306"/>
        </w:tabs>
        <w:spacing w:before="120" w:after="120"/>
        <w:jc w:val="lowKashida"/>
        <w:rPr>
          <w:rFonts w:ascii="Simplified Arabic" w:hAnsi="Simplified Arabic" w:cs="Simplified Arabic"/>
          <w:b/>
          <w:bCs/>
          <w:sz w:val="28"/>
          <w:szCs w:val="28"/>
          <w:rtl/>
        </w:rPr>
      </w:pPr>
      <w:r w:rsidRPr="008628B1">
        <w:rPr>
          <w:rFonts w:ascii="Simplified Arabic" w:hAnsi="Simplified Arabic" w:cs="Simplified Arabic" w:hint="cs"/>
          <w:b/>
          <w:bCs/>
          <w:sz w:val="28"/>
          <w:szCs w:val="28"/>
          <w:rtl/>
        </w:rPr>
        <w:t>سهولة المحتوى ووضوحه يساعدان المتدرب على الاكتشاف وحل المشكلات والوصول للمعلومة بطريقة أيسر حيث تسهم في ذلك أدوات التعليم والنشاطات والمشاريع والتمارين التي تساعد على الإدراك والإتقان وتزويد المحتوى بمراجع يمكن للمتدرب الرجوع إليها والحصول على معلومات إضافية.</w:t>
      </w:r>
    </w:p>
    <w:p w:rsidR="00C71703" w:rsidRDefault="00C71703">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C71703" w:rsidRDefault="00C71703" w:rsidP="00C71703">
      <w:pPr>
        <w:spacing w:line="312" w:lineRule="auto"/>
        <w:ind w:left="-908"/>
        <w:jc w:val="center"/>
        <w:rPr>
          <w:rFonts w:ascii="Simplified Arabic" w:hAnsi="Simplified Arabic" w:cs="Simplified Arabic"/>
          <w:b/>
          <w:bCs/>
          <w:sz w:val="28"/>
          <w:szCs w:val="28"/>
          <w:rtl/>
        </w:rPr>
      </w:pPr>
      <w:r w:rsidRPr="00C71703">
        <w:rPr>
          <w:rFonts w:cs="Monotype Koufi" w:hint="eastAsia"/>
          <w:b/>
          <w:bCs/>
          <w:sz w:val="36"/>
          <w:szCs w:val="36"/>
          <w:u w:val="single"/>
          <w:rtl/>
        </w:rPr>
        <w:lastRenderedPageBreak/>
        <w:t>تصميم</w:t>
      </w:r>
      <w:r w:rsidRPr="00C71703">
        <w:rPr>
          <w:rFonts w:cs="Monotype Koufi"/>
          <w:b/>
          <w:bCs/>
          <w:sz w:val="36"/>
          <w:szCs w:val="36"/>
          <w:u w:val="single"/>
          <w:rtl/>
        </w:rPr>
        <w:t xml:space="preserve"> </w:t>
      </w:r>
      <w:r w:rsidRPr="00C71703">
        <w:rPr>
          <w:rFonts w:cs="Monotype Koufi" w:hint="eastAsia"/>
          <w:b/>
          <w:bCs/>
          <w:sz w:val="36"/>
          <w:szCs w:val="36"/>
          <w:u w:val="single"/>
          <w:rtl/>
        </w:rPr>
        <w:t>أنشطة</w:t>
      </w:r>
      <w:r w:rsidRPr="00C71703">
        <w:rPr>
          <w:rFonts w:cs="Monotype Koufi"/>
          <w:b/>
          <w:bCs/>
          <w:sz w:val="36"/>
          <w:szCs w:val="36"/>
          <w:u w:val="single"/>
          <w:rtl/>
        </w:rPr>
        <w:t xml:space="preserve"> </w:t>
      </w:r>
      <w:r w:rsidRPr="00C71703">
        <w:rPr>
          <w:rFonts w:cs="Monotype Koufi" w:hint="eastAsia"/>
          <w:b/>
          <w:bCs/>
          <w:sz w:val="36"/>
          <w:szCs w:val="36"/>
          <w:u w:val="single"/>
          <w:rtl/>
        </w:rPr>
        <w:t>التعلم</w:t>
      </w:r>
      <w:r w:rsidRPr="00C71703">
        <w:rPr>
          <w:rFonts w:cs="Monotype Koufi"/>
          <w:b/>
          <w:bCs/>
          <w:sz w:val="36"/>
          <w:szCs w:val="36"/>
          <w:u w:val="single"/>
          <w:rtl/>
        </w:rPr>
        <w:t xml:space="preserve"> </w:t>
      </w:r>
      <w:r w:rsidRPr="00C71703">
        <w:rPr>
          <w:rFonts w:cs="Monotype Koufi" w:hint="eastAsia"/>
          <w:b/>
          <w:bCs/>
          <w:sz w:val="36"/>
          <w:szCs w:val="36"/>
          <w:u w:val="single"/>
          <w:rtl/>
        </w:rPr>
        <w:t>في</w:t>
      </w:r>
      <w:r w:rsidRPr="00C71703">
        <w:rPr>
          <w:rFonts w:cs="Monotype Koufi"/>
          <w:b/>
          <w:bCs/>
          <w:sz w:val="36"/>
          <w:szCs w:val="36"/>
          <w:u w:val="single"/>
          <w:rtl/>
        </w:rPr>
        <w:t xml:space="preserve"> </w:t>
      </w:r>
      <w:r w:rsidRPr="00C71703">
        <w:rPr>
          <w:rFonts w:cs="Monotype Koufi" w:hint="eastAsia"/>
          <w:b/>
          <w:bCs/>
          <w:sz w:val="36"/>
          <w:szCs w:val="36"/>
          <w:u w:val="single"/>
          <w:rtl/>
        </w:rPr>
        <w:t>التدريب</w:t>
      </w:r>
    </w:p>
    <w:p w:rsidR="00C71703" w:rsidRPr="00F51C48" w:rsidRDefault="00C71703" w:rsidP="00C71703">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E45524" w:rsidRPr="00E45524" w:rsidRDefault="00E45524" w:rsidP="00100E60">
      <w:pPr>
        <w:pStyle w:val="ListParagraph"/>
        <w:numPr>
          <w:ilvl w:val="0"/>
          <w:numId w:val="10"/>
        </w:numPr>
        <w:spacing w:line="312" w:lineRule="auto"/>
        <w:jc w:val="lowKashida"/>
        <w:rPr>
          <w:rFonts w:ascii="Simplified Arabic" w:hAnsi="Simplified Arabic" w:cs="Simplified Arabic"/>
          <w:b/>
          <w:bCs/>
          <w:sz w:val="28"/>
          <w:szCs w:val="28"/>
          <w:rtl/>
        </w:rPr>
      </w:pPr>
      <w:r w:rsidRPr="00E45524">
        <w:rPr>
          <w:rFonts w:ascii="Simplified Arabic" w:hAnsi="Simplified Arabic" w:cs="Simplified Arabic" w:hint="eastAsia"/>
          <w:b/>
          <w:bCs/>
          <w:sz w:val="28"/>
          <w:szCs w:val="28"/>
          <w:rtl/>
        </w:rPr>
        <w:t>تعريف</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أنشطة</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التعلم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في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التدريب</w:t>
      </w:r>
      <w:r w:rsidRPr="00E45524">
        <w:rPr>
          <w:rFonts w:ascii="Simplified Arabic" w:hAnsi="Simplified Arabic" w:cs="Simplified Arabic"/>
          <w:b/>
          <w:bCs/>
          <w:sz w:val="28"/>
          <w:szCs w:val="28"/>
          <w:rtl/>
        </w:rPr>
        <w:t xml:space="preserve">. </w:t>
      </w:r>
    </w:p>
    <w:p w:rsidR="00E45524" w:rsidRPr="00E45524" w:rsidRDefault="00E45524" w:rsidP="00100E60">
      <w:pPr>
        <w:pStyle w:val="ListParagraph"/>
        <w:numPr>
          <w:ilvl w:val="0"/>
          <w:numId w:val="10"/>
        </w:numPr>
        <w:spacing w:line="312" w:lineRule="auto"/>
        <w:jc w:val="lowKashida"/>
        <w:rPr>
          <w:rFonts w:ascii="Simplified Arabic" w:hAnsi="Simplified Arabic" w:cs="Simplified Arabic"/>
          <w:b/>
          <w:bCs/>
          <w:sz w:val="28"/>
          <w:szCs w:val="28"/>
          <w:rtl/>
        </w:rPr>
      </w:pPr>
      <w:r w:rsidRPr="00E45524">
        <w:rPr>
          <w:rFonts w:ascii="Simplified Arabic" w:hAnsi="Simplified Arabic" w:cs="Simplified Arabic" w:hint="eastAsia"/>
          <w:b/>
          <w:bCs/>
          <w:sz w:val="28"/>
          <w:szCs w:val="28"/>
          <w:rtl/>
        </w:rPr>
        <w:t>معايير</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تطوير</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أنشطة</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التعلم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في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التدريب</w:t>
      </w:r>
      <w:r w:rsidRPr="00E45524">
        <w:rPr>
          <w:rFonts w:ascii="Simplified Arabic" w:hAnsi="Simplified Arabic" w:cs="Simplified Arabic"/>
          <w:b/>
          <w:bCs/>
          <w:sz w:val="28"/>
          <w:szCs w:val="28"/>
          <w:rtl/>
        </w:rPr>
        <w:t xml:space="preserve">. </w:t>
      </w:r>
    </w:p>
    <w:p w:rsidR="00E45524" w:rsidRPr="00E45524" w:rsidRDefault="00E45524" w:rsidP="00100E60">
      <w:pPr>
        <w:pStyle w:val="ListParagraph"/>
        <w:numPr>
          <w:ilvl w:val="0"/>
          <w:numId w:val="10"/>
        </w:numPr>
        <w:spacing w:line="312" w:lineRule="auto"/>
        <w:jc w:val="lowKashida"/>
        <w:rPr>
          <w:rFonts w:ascii="Simplified Arabic" w:hAnsi="Simplified Arabic" w:cs="Simplified Arabic"/>
          <w:b/>
          <w:bCs/>
          <w:sz w:val="28"/>
          <w:szCs w:val="28"/>
          <w:rtl/>
        </w:rPr>
      </w:pPr>
      <w:r w:rsidRPr="00E45524">
        <w:rPr>
          <w:rFonts w:ascii="Simplified Arabic" w:hAnsi="Simplified Arabic" w:cs="Simplified Arabic" w:hint="eastAsia"/>
          <w:b/>
          <w:bCs/>
          <w:sz w:val="28"/>
          <w:szCs w:val="28"/>
          <w:rtl/>
        </w:rPr>
        <w:t>أنشطة</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التقييم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المرحلي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الحالي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المفهوم،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الأهداف،</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أساليب</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التقييم</w:t>
      </w:r>
      <w:r w:rsidRPr="00E45524">
        <w:rPr>
          <w:rFonts w:ascii="Simplified Arabic" w:hAnsi="Simplified Arabic" w:cs="Simplified Arabic"/>
          <w:b/>
          <w:bCs/>
          <w:sz w:val="28"/>
          <w:szCs w:val="28"/>
          <w:rtl/>
        </w:rPr>
        <w:t>).</w:t>
      </w:r>
    </w:p>
    <w:p w:rsidR="00E45524" w:rsidRPr="00E45524" w:rsidRDefault="00E45524" w:rsidP="00100E60">
      <w:pPr>
        <w:pStyle w:val="ListParagraph"/>
        <w:numPr>
          <w:ilvl w:val="0"/>
          <w:numId w:val="10"/>
        </w:numPr>
        <w:spacing w:line="312" w:lineRule="auto"/>
        <w:jc w:val="lowKashida"/>
        <w:rPr>
          <w:rFonts w:ascii="Simplified Arabic" w:hAnsi="Simplified Arabic" w:cs="Simplified Arabic"/>
          <w:b/>
          <w:bCs/>
          <w:sz w:val="28"/>
          <w:szCs w:val="28"/>
          <w:rtl/>
        </w:rPr>
      </w:pPr>
      <w:r w:rsidRPr="00E45524">
        <w:rPr>
          <w:rFonts w:ascii="Simplified Arabic" w:hAnsi="Simplified Arabic" w:cs="Simplified Arabic" w:hint="eastAsia"/>
          <w:b/>
          <w:bCs/>
          <w:sz w:val="28"/>
          <w:szCs w:val="28"/>
          <w:rtl/>
        </w:rPr>
        <w:t>معايير</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اختيار</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أنشطة</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التقييم</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المرحلي</w:t>
      </w:r>
      <w:r w:rsidRPr="00E45524">
        <w:rPr>
          <w:rFonts w:ascii="Simplified Arabic" w:hAnsi="Simplified Arabic" w:cs="Simplified Arabic"/>
          <w:b/>
          <w:bCs/>
          <w:sz w:val="28"/>
          <w:szCs w:val="28"/>
          <w:rtl/>
        </w:rPr>
        <w:t xml:space="preserve"> </w:t>
      </w:r>
      <w:r w:rsidRPr="00E45524">
        <w:rPr>
          <w:rFonts w:ascii="Simplified Arabic" w:hAnsi="Simplified Arabic" w:cs="Simplified Arabic" w:hint="eastAsia"/>
          <w:b/>
          <w:bCs/>
          <w:sz w:val="28"/>
          <w:szCs w:val="28"/>
          <w:rtl/>
        </w:rPr>
        <w:t>وتطويرها</w:t>
      </w:r>
      <w:r w:rsidRPr="00E45524">
        <w:rPr>
          <w:rFonts w:ascii="Simplified Arabic" w:hAnsi="Simplified Arabic" w:cs="Simplified Arabic"/>
          <w:b/>
          <w:bCs/>
          <w:sz w:val="28"/>
          <w:szCs w:val="28"/>
          <w:rtl/>
        </w:rPr>
        <w:t>.</w:t>
      </w:r>
    </w:p>
    <w:p w:rsidR="00E45524" w:rsidRDefault="00E45524" w:rsidP="00380757">
      <w:pPr>
        <w:spacing w:line="312" w:lineRule="auto"/>
        <w:jc w:val="center"/>
        <w:rPr>
          <w:rFonts w:ascii="Simplified Arabic" w:hAnsi="Simplified Arabic" w:cs="Simplified Arabic"/>
          <w:b/>
          <w:bCs/>
          <w:sz w:val="28"/>
          <w:szCs w:val="28"/>
          <w:rtl/>
        </w:rPr>
      </w:pPr>
    </w:p>
    <w:p w:rsidR="00E45524" w:rsidRDefault="00E45524">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E45524" w:rsidRPr="00F51827" w:rsidRDefault="00E45524" w:rsidP="00CC3E88">
      <w:pPr>
        <w:pStyle w:val="Header"/>
        <w:tabs>
          <w:tab w:val="clear" w:pos="4153"/>
          <w:tab w:val="clear" w:pos="8306"/>
        </w:tabs>
        <w:spacing w:before="120" w:after="120"/>
        <w:ind w:left="-766" w:hanging="58"/>
        <w:jc w:val="both"/>
        <w:rPr>
          <w:rFonts w:cs="Traditional Arabic"/>
          <w:b/>
          <w:bCs/>
          <w:sz w:val="36"/>
          <w:rtl/>
        </w:rPr>
      </w:pPr>
      <w:r w:rsidRPr="00CC3E88">
        <w:rPr>
          <w:rFonts w:eastAsiaTheme="minorEastAsia" w:cs="Monotype Koufi" w:hint="cs"/>
          <w:bCs/>
          <w:i/>
          <w:sz w:val="32"/>
          <w:szCs w:val="32"/>
          <w:u w:val="single"/>
          <w:rtl/>
        </w:rPr>
        <w:lastRenderedPageBreak/>
        <w:t>أنشطة التعلم (أنشطة المتدرب)</w:t>
      </w:r>
      <w:r w:rsidR="00CC3E88">
        <w:rPr>
          <w:rFonts w:cs="Traditional Arabic" w:hint="cs"/>
          <w:b/>
          <w:bCs/>
          <w:sz w:val="36"/>
          <w:rtl/>
        </w:rPr>
        <w:t xml:space="preserve"> :</w:t>
      </w:r>
    </w:p>
    <w:p w:rsidR="00E45524" w:rsidRPr="008833D3"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tl/>
        </w:rPr>
      </w:pPr>
      <w:r w:rsidRPr="008833D3">
        <w:rPr>
          <w:rFonts w:ascii="Simplified Arabic" w:hAnsi="Simplified Arabic" w:cs="Simplified Arabic" w:hint="cs"/>
          <w:b/>
          <w:bCs/>
          <w:sz w:val="28"/>
          <w:szCs w:val="28"/>
          <w:rtl/>
        </w:rPr>
        <w:t xml:space="preserve">هي كل ما يؤديه المتدرب سواءً كان لفظياً أو كتابياً أو عملياً للوصول إلى المعرفة الوظيفية ولتحقيق الأهداف السلوكية للتدريب. </w:t>
      </w:r>
    </w:p>
    <w:p w:rsidR="00E45524" w:rsidRPr="008833D3"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tl/>
        </w:rPr>
      </w:pPr>
      <w:r w:rsidRPr="008833D3">
        <w:rPr>
          <w:rFonts w:ascii="Simplified Arabic" w:hAnsi="Simplified Arabic" w:cs="Simplified Arabic" w:hint="cs"/>
          <w:b/>
          <w:bCs/>
          <w:sz w:val="28"/>
          <w:szCs w:val="28"/>
          <w:rtl/>
        </w:rPr>
        <w:t xml:space="preserve">فأنشطة التدريب تتبع السلوك في الأهداف التحصيلية والإجرائية، فإذا كان السلوك تذكراً يكون النشاط تذكراً تبعاً لذلك وإذا كان السلوك استيعاباً أو تطبيقاً فإن النشاط يكون استيعاباً أو تطبيقاً.  </w:t>
      </w:r>
    </w:p>
    <w:p w:rsidR="00B7512D" w:rsidRDefault="00B7512D" w:rsidP="008833D3">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E45524" w:rsidRPr="008833D3" w:rsidRDefault="00E45524" w:rsidP="008833D3">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8833D3">
        <w:rPr>
          <w:rFonts w:eastAsiaTheme="minorEastAsia" w:cs="Monotype Koufi" w:hint="cs"/>
          <w:bCs/>
          <w:i/>
          <w:sz w:val="32"/>
          <w:szCs w:val="32"/>
          <w:u w:val="single"/>
          <w:rtl/>
        </w:rPr>
        <w:t xml:space="preserve">معايير تطوير أنشطة التعلم في التدريب: </w:t>
      </w:r>
    </w:p>
    <w:p w:rsidR="00E45524" w:rsidRPr="00B7512D" w:rsidRDefault="00E45524" w:rsidP="00942DA7">
      <w:pPr>
        <w:pStyle w:val="Header"/>
        <w:tabs>
          <w:tab w:val="clear" w:pos="4153"/>
          <w:tab w:val="clear" w:pos="8306"/>
        </w:tabs>
        <w:spacing w:before="120" w:after="120"/>
        <w:ind w:left="-766" w:hanging="58"/>
        <w:rPr>
          <w:rFonts w:ascii="Simplified Arabic" w:hAnsi="Simplified Arabic" w:cs="Simplified Arabic"/>
          <w:b/>
          <w:bCs/>
          <w:sz w:val="32"/>
          <w:szCs w:val="32"/>
          <w:rtl/>
        </w:rPr>
      </w:pPr>
      <w:r w:rsidRPr="00B7512D">
        <w:rPr>
          <w:rFonts w:ascii="Simplified Arabic" w:hAnsi="Simplified Arabic" w:cs="Simplified Arabic"/>
          <w:b/>
          <w:bCs/>
          <w:sz w:val="32"/>
          <w:szCs w:val="32"/>
          <w:rtl/>
        </w:rPr>
        <w:t xml:space="preserve">هناك عدة معايير لتطوير أنشطة التعلم في التدريب، </w:t>
      </w:r>
      <w:r w:rsidRPr="00B7512D">
        <w:rPr>
          <w:rFonts w:ascii="Simplified Arabic" w:hAnsi="Simplified Arabic" w:cs="Simplified Arabic"/>
          <w:b/>
          <w:bCs/>
          <w:sz w:val="32"/>
          <w:szCs w:val="32"/>
          <w:u w:val="single"/>
          <w:rtl/>
        </w:rPr>
        <w:t>منها</w:t>
      </w:r>
      <w:r w:rsidRPr="00B7512D">
        <w:rPr>
          <w:rFonts w:ascii="Simplified Arabic" w:hAnsi="Simplified Arabic" w:cs="Simplified Arabic"/>
          <w:b/>
          <w:bCs/>
          <w:sz w:val="32"/>
          <w:szCs w:val="32"/>
          <w:rtl/>
        </w:rPr>
        <w:t xml:space="preserve">: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 xml:space="preserve">أن تكون الأنشطة محفزة ومثيرة ومشوقة تشجع مشاركة المتدربين وتفاعلهم.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التنويع في الأنشطة لتتلاءم مع رغبات المتدربين وخبراتهم وما بينهم من </w:t>
      </w:r>
      <w:r w:rsidR="00B7512D">
        <w:rPr>
          <w:rFonts w:ascii="Simplified Arabic" w:hAnsi="Simplified Arabic" w:cs="Simplified Arabic"/>
          <w:b/>
          <w:bCs/>
          <w:sz w:val="28"/>
          <w:szCs w:val="28"/>
          <w:rtl/>
        </w:rPr>
        <w:br/>
      </w:r>
      <w:r w:rsidRPr="00B7512D">
        <w:rPr>
          <w:rFonts w:ascii="Simplified Arabic" w:hAnsi="Simplified Arabic" w:cs="Simplified Arabic" w:hint="cs"/>
          <w:b/>
          <w:bCs/>
          <w:sz w:val="28"/>
          <w:szCs w:val="28"/>
          <w:rtl/>
        </w:rPr>
        <w:t xml:space="preserve">فروق فردية.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توظيف أخطاء المتدربين للتعلم والتحصيل أي أن نوعها ومحتواها ينبثق من </w:t>
      </w:r>
      <w:r w:rsidR="00B7512D">
        <w:rPr>
          <w:rFonts w:ascii="Simplified Arabic" w:hAnsi="Simplified Arabic" w:cs="Simplified Arabic"/>
          <w:b/>
          <w:bCs/>
          <w:sz w:val="28"/>
          <w:szCs w:val="28"/>
          <w:rtl/>
        </w:rPr>
        <w:br/>
      </w:r>
      <w:r w:rsidRPr="00B7512D">
        <w:rPr>
          <w:rFonts w:ascii="Simplified Arabic" w:hAnsi="Simplified Arabic" w:cs="Simplified Arabic" w:hint="cs"/>
          <w:b/>
          <w:bCs/>
          <w:sz w:val="28"/>
          <w:szCs w:val="28"/>
          <w:rtl/>
        </w:rPr>
        <w:t xml:space="preserve">خبرة ومعرفتهم.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تعزيز حدوث التعلم وتركيزه أي أن تدعم الأنشطة الأخرى في التحصيل.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توفير فرص التجريب والتطبيق بهدف تشكيل المهارات التدريبية الأولية لدى </w:t>
      </w:r>
      <w:r w:rsidR="00B7512D">
        <w:rPr>
          <w:rFonts w:ascii="Simplified Arabic" w:hAnsi="Simplified Arabic" w:cs="Simplified Arabic"/>
          <w:b/>
          <w:bCs/>
          <w:sz w:val="28"/>
          <w:szCs w:val="28"/>
          <w:rtl/>
        </w:rPr>
        <w:br/>
      </w:r>
      <w:r w:rsidRPr="00B7512D">
        <w:rPr>
          <w:rFonts w:ascii="Simplified Arabic" w:hAnsi="Simplified Arabic" w:cs="Simplified Arabic" w:hint="cs"/>
          <w:b/>
          <w:bCs/>
          <w:sz w:val="28"/>
          <w:szCs w:val="28"/>
          <w:rtl/>
        </w:rPr>
        <w:t xml:space="preserve">الأفراد المتدربين.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توفير فرص للتغذية الراجعة والتصحيح.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وضوح وخصوصية الأهداف.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خبرة المدرب.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معرفة الأفراد المتدربين لبعضهم البعض.</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تجانس أو تباين خلفية المتدربين. </w:t>
      </w:r>
    </w:p>
    <w:p w:rsidR="00E45524" w:rsidRPr="00B7512D" w:rsidRDefault="00E45524" w:rsidP="00100E60">
      <w:pPr>
        <w:pStyle w:val="Header"/>
        <w:numPr>
          <w:ilvl w:val="0"/>
          <w:numId w:val="38"/>
        </w:numPr>
        <w:tabs>
          <w:tab w:val="clear" w:pos="4153"/>
          <w:tab w:val="clear" w:pos="8306"/>
        </w:tabs>
        <w:spacing w:before="120" w:after="120"/>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الوقت المتاح للتدريب.</w:t>
      </w:r>
    </w:p>
    <w:p w:rsidR="00E45524" w:rsidRDefault="00E45524" w:rsidP="00E45524">
      <w:pPr>
        <w:pStyle w:val="2"/>
        <w:tabs>
          <w:tab w:val="left" w:pos="2260"/>
        </w:tabs>
        <w:rPr>
          <w:rFonts w:cs="Traditional Arabic"/>
          <w:b/>
          <w:bCs/>
          <w:sz w:val="36"/>
          <w:szCs w:val="36"/>
          <w:rtl/>
        </w:rPr>
      </w:pPr>
      <w:r>
        <w:rPr>
          <w:rFonts w:cs="Traditional Arabic"/>
          <w:b/>
          <w:bCs/>
          <w:sz w:val="36"/>
          <w:szCs w:val="36"/>
          <w:rtl/>
        </w:rPr>
        <w:tab/>
      </w:r>
    </w:p>
    <w:p w:rsidR="00E45524" w:rsidRPr="00B7512D" w:rsidRDefault="00E45524" w:rsidP="00B7512D">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B7512D">
        <w:rPr>
          <w:rFonts w:eastAsiaTheme="minorEastAsia" w:cs="Monotype Koufi" w:hint="cs"/>
          <w:bCs/>
          <w:i/>
          <w:sz w:val="32"/>
          <w:szCs w:val="32"/>
          <w:u w:val="single"/>
          <w:rtl/>
        </w:rPr>
        <w:lastRenderedPageBreak/>
        <w:t xml:space="preserve">أنشطة التقييم المرحلي أو الحالي: </w:t>
      </w:r>
    </w:p>
    <w:p w:rsidR="00E45524" w:rsidRDefault="00E45524" w:rsidP="00B7512D">
      <w:pPr>
        <w:pStyle w:val="Header"/>
        <w:tabs>
          <w:tab w:val="clear" w:pos="4153"/>
          <w:tab w:val="clear" w:pos="8306"/>
        </w:tabs>
        <w:spacing w:before="120" w:after="120" w:line="276" w:lineRule="auto"/>
        <w:jc w:val="lowKashida"/>
        <w:rPr>
          <w:rFonts w:cs="Traditional Arabic"/>
          <w:sz w:val="36"/>
          <w:szCs w:val="36"/>
          <w:rtl/>
        </w:rPr>
      </w:pPr>
      <w:r w:rsidRPr="00B7512D">
        <w:rPr>
          <w:rFonts w:ascii="Simplified Arabic" w:hAnsi="Simplified Arabic" w:cs="Simplified Arabic" w:hint="cs"/>
          <w:b/>
          <w:bCs/>
          <w:sz w:val="28"/>
          <w:szCs w:val="28"/>
          <w:rtl/>
        </w:rPr>
        <w:t>هي عبارة عن مواقف اختيارية لمدى ومستوى تحصيل المتدربين لأنواع المعرفة التدريبية وتحقيق الأهداف السلوكية الموضوعية فهي سلوكيات وظيفية أثناء التدريب وقد تكون شفوية أو كتابية أو عملية</w:t>
      </w:r>
      <w:r>
        <w:rPr>
          <w:rFonts w:cs="Traditional Arabic" w:hint="cs"/>
          <w:sz w:val="36"/>
          <w:szCs w:val="36"/>
          <w:rtl/>
        </w:rPr>
        <w:t xml:space="preserve">. </w:t>
      </w:r>
    </w:p>
    <w:p w:rsidR="00E45524" w:rsidRPr="00B7512D" w:rsidRDefault="00E45524" w:rsidP="00B7512D">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B7512D">
        <w:rPr>
          <w:rFonts w:eastAsiaTheme="minorEastAsia" w:cs="Monotype Koufi" w:hint="cs"/>
          <w:bCs/>
          <w:i/>
          <w:sz w:val="32"/>
          <w:szCs w:val="32"/>
          <w:u w:val="single"/>
          <w:rtl/>
        </w:rPr>
        <w:t>الهدف من التقييم المرحلي:</w:t>
      </w:r>
    </w:p>
    <w:p w:rsidR="00E45524" w:rsidRPr="00B7512D" w:rsidRDefault="00E45524" w:rsidP="00B7512D">
      <w:pPr>
        <w:pStyle w:val="Heade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 xml:space="preserve">هو تصحيح التدريب والتحصيل ورفع مستوى التحصيل لدى المتدربين. </w:t>
      </w:r>
    </w:p>
    <w:p w:rsidR="00E45524" w:rsidRPr="00B7512D" w:rsidRDefault="00E45524" w:rsidP="00B7512D">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B7512D">
        <w:rPr>
          <w:rFonts w:eastAsiaTheme="minorEastAsia" w:cs="Monotype Koufi" w:hint="cs"/>
          <w:bCs/>
          <w:i/>
          <w:sz w:val="32"/>
          <w:szCs w:val="32"/>
          <w:u w:val="single"/>
          <w:rtl/>
        </w:rPr>
        <w:t xml:space="preserve">الأساليب التي يتم فيها التقييم: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 xml:space="preserve">التطبيقات العملية.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الواجبات الكتابية الفردية والجماعية في قاعة التدريب.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الواجبات البيئية.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ملاحظة سلوكياتهم.</w:t>
      </w:r>
    </w:p>
    <w:p w:rsidR="00E45524" w:rsidRPr="00B7512D" w:rsidRDefault="00E45524" w:rsidP="00B7512D">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B7512D">
        <w:rPr>
          <w:rFonts w:eastAsiaTheme="minorEastAsia" w:cs="Monotype Koufi" w:hint="cs"/>
          <w:bCs/>
          <w:i/>
          <w:sz w:val="32"/>
          <w:szCs w:val="32"/>
          <w:u w:val="single"/>
          <w:rtl/>
        </w:rPr>
        <w:t xml:space="preserve">معايير اختيار أنشطة التقييم المرحلي وتطويرها: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 xml:space="preserve">يتم اختيار أنشطة التقييم المرحلي بناءً على الأهداف السلوكية الإجرائية.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تمثيل أنشطة التقييم نوعاً وكماً لسلوكيات الأهداف الإجرائية.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Pr>
      </w:pPr>
      <w:r w:rsidRPr="00B7512D">
        <w:rPr>
          <w:rFonts w:ascii="Simplified Arabic" w:hAnsi="Simplified Arabic" w:cs="Simplified Arabic" w:hint="cs"/>
          <w:b/>
          <w:bCs/>
          <w:sz w:val="28"/>
          <w:szCs w:val="28"/>
          <w:rtl/>
        </w:rPr>
        <w:t xml:space="preserve">تعدد أنشطة التقييم الخاصة بكل هدف إجرائي لتركيز أكثر السلوكيات الفرعية، وبهدف تحصيل هذه السلوكيات. </w:t>
      </w:r>
    </w:p>
    <w:p w:rsidR="00E45524" w:rsidRPr="00B7512D" w:rsidRDefault="00E45524" w:rsidP="00100E60">
      <w:pPr>
        <w:pStyle w:val="Header"/>
        <w:numPr>
          <w:ilvl w:val="0"/>
          <w:numId w:val="39"/>
        </w:numPr>
        <w:tabs>
          <w:tab w:val="clear" w:pos="4153"/>
          <w:tab w:val="clear" w:pos="8306"/>
        </w:tabs>
        <w:spacing w:before="120" w:after="120" w:line="276" w:lineRule="auto"/>
        <w:jc w:val="lowKashida"/>
        <w:rPr>
          <w:rFonts w:ascii="Simplified Arabic" w:hAnsi="Simplified Arabic" w:cs="Simplified Arabic"/>
          <w:b/>
          <w:bCs/>
          <w:sz w:val="28"/>
          <w:szCs w:val="28"/>
          <w:rtl/>
        </w:rPr>
      </w:pPr>
      <w:r w:rsidRPr="00B7512D">
        <w:rPr>
          <w:rFonts w:ascii="Simplified Arabic" w:hAnsi="Simplified Arabic" w:cs="Simplified Arabic" w:hint="cs"/>
          <w:b/>
          <w:bCs/>
          <w:sz w:val="28"/>
          <w:szCs w:val="28"/>
          <w:rtl/>
        </w:rPr>
        <w:t>يمكن ممارسة أنشطة التقييم في بيئة التدريب وتجهيزاتها ووسائلها.</w:t>
      </w:r>
    </w:p>
    <w:p w:rsidR="004A46B1" w:rsidRDefault="004A46B1">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4A46B1" w:rsidRDefault="00113E34" w:rsidP="004A46B1">
      <w:pPr>
        <w:spacing w:line="312" w:lineRule="auto"/>
        <w:ind w:left="-908"/>
        <w:jc w:val="center"/>
        <w:rPr>
          <w:rFonts w:ascii="Simplified Arabic" w:hAnsi="Simplified Arabic" w:cs="Simplified Arabic"/>
          <w:b/>
          <w:bCs/>
          <w:sz w:val="28"/>
          <w:szCs w:val="28"/>
          <w:rtl/>
        </w:rPr>
      </w:pPr>
      <w:r w:rsidRPr="00113E34">
        <w:rPr>
          <w:rFonts w:cs="Monotype Koufi" w:hint="eastAsia"/>
          <w:b/>
          <w:bCs/>
          <w:sz w:val="36"/>
          <w:szCs w:val="36"/>
          <w:u w:val="single"/>
          <w:rtl/>
        </w:rPr>
        <w:lastRenderedPageBreak/>
        <w:t>الحقيبة</w:t>
      </w:r>
      <w:r w:rsidRPr="00113E34">
        <w:rPr>
          <w:rFonts w:cs="Monotype Koufi"/>
          <w:b/>
          <w:bCs/>
          <w:sz w:val="36"/>
          <w:szCs w:val="36"/>
          <w:u w:val="single"/>
          <w:rtl/>
        </w:rPr>
        <w:t xml:space="preserve"> </w:t>
      </w:r>
      <w:r w:rsidRPr="00113E34">
        <w:rPr>
          <w:rFonts w:cs="Monotype Koufi" w:hint="eastAsia"/>
          <w:b/>
          <w:bCs/>
          <w:sz w:val="36"/>
          <w:szCs w:val="36"/>
          <w:u w:val="single"/>
          <w:rtl/>
        </w:rPr>
        <w:t>التدريبية</w:t>
      </w:r>
    </w:p>
    <w:p w:rsidR="004A46B1" w:rsidRPr="00F51C48" w:rsidRDefault="004A46B1" w:rsidP="004A46B1">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4A46B1" w:rsidRPr="004A46B1" w:rsidRDefault="004A46B1" w:rsidP="00100E60">
      <w:pPr>
        <w:pStyle w:val="ListParagraph"/>
        <w:numPr>
          <w:ilvl w:val="0"/>
          <w:numId w:val="11"/>
        </w:numPr>
        <w:spacing w:line="312"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تعريف</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الحقيبة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التدريبية</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1"/>
        </w:numPr>
        <w:spacing w:line="312"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معايير</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إعداد</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الحقيبة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التدريبية</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1"/>
        </w:numPr>
        <w:spacing w:line="312"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خصائص</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الحقيبة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التدريبية</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1"/>
        </w:numPr>
        <w:spacing w:line="312"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مفهوم</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الوحدة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المستقلة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المكتفية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ذاتياً</w:t>
      </w:r>
      <w:r w:rsidRPr="004A46B1">
        <w:rPr>
          <w:rFonts w:ascii="Simplified Arabic" w:hAnsi="Simplified Arabic" w:cs="Simplified Arabic"/>
          <w:b/>
          <w:bCs/>
          <w:sz w:val="28"/>
          <w:szCs w:val="28"/>
          <w:rtl/>
        </w:rPr>
        <w:t>).</w:t>
      </w:r>
    </w:p>
    <w:p w:rsidR="004A46B1" w:rsidRDefault="004A46B1" w:rsidP="004A46B1">
      <w:pPr>
        <w:spacing w:line="312" w:lineRule="auto"/>
        <w:ind w:left="-908"/>
        <w:jc w:val="lowKashida"/>
        <w:rPr>
          <w:rFonts w:ascii="Simplified Arabic" w:hAnsi="Simplified Arabic" w:cs="Simplified Arabic"/>
          <w:b/>
          <w:bCs/>
          <w:sz w:val="28"/>
          <w:szCs w:val="28"/>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3F771E" w:rsidRDefault="003F771E" w:rsidP="009052B8">
      <w:pPr>
        <w:pStyle w:val="Header"/>
        <w:tabs>
          <w:tab w:val="clear" w:pos="4153"/>
          <w:tab w:val="clear" w:pos="8306"/>
        </w:tabs>
        <w:spacing w:before="120" w:after="120"/>
        <w:ind w:left="-766" w:hanging="58"/>
        <w:jc w:val="both"/>
        <w:rPr>
          <w:rFonts w:eastAsiaTheme="minorEastAsia" w:cs="Monotype Koufi"/>
          <w:bCs/>
          <w:i/>
          <w:sz w:val="32"/>
          <w:szCs w:val="32"/>
          <w:u w:val="single"/>
          <w:rtl/>
        </w:rPr>
      </w:pPr>
    </w:p>
    <w:p w:rsidR="004A46B1" w:rsidRPr="00F51827" w:rsidRDefault="004A46B1" w:rsidP="009052B8">
      <w:pPr>
        <w:pStyle w:val="Header"/>
        <w:tabs>
          <w:tab w:val="clear" w:pos="4153"/>
          <w:tab w:val="clear" w:pos="8306"/>
        </w:tabs>
        <w:spacing w:before="120" w:after="120"/>
        <w:ind w:left="-766" w:hanging="58"/>
        <w:jc w:val="both"/>
        <w:rPr>
          <w:rFonts w:cs="Traditional Arabic"/>
          <w:sz w:val="36"/>
          <w:rtl/>
        </w:rPr>
      </w:pPr>
      <w:r w:rsidRPr="009052B8">
        <w:rPr>
          <w:rFonts w:eastAsiaTheme="minorEastAsia" w:cs="Monotype Koufi" w:hint="cs"/>
          <w:bCs/>
          <w:i/>
          <w:sz w:val="32"/>
          <w:szCs w:val="32"/>
          <w:u w:val="single"/>
          <w:rtl/>
        </w:rPr>
        <w:lastRenderedPageBreak/>
        <w:t xml:space="preserve">الحقيبة التدريبية </w:t>
      </w:r>
      <w:r w:rsidR="009052B8">
        <w:rPr>
          <w:rFonts w:eastAsiaTheme="minorEastAsia" w:cs="Monotype Koufi" w:hint="cs"/>
          <w:bCs/>
          <w:i/>
          <w:sz w:val="32"/>
          <w:szCs w:val="32"/>
          <w:u w:val="single"/>
          <w:rtl/>
        </w:rPr>
        <w:t>:</w:t>
      </w:r>
    </w:p>
    <w:p w:rsidR="004A46B1" w:rsidRPr="0012532E" w:rsidRDefault="004A46B1" w:rsidP="0012532E">
      <w:pPr>
        <w:pStyle w:val="ListParagraph"/>
        <w:spacing w:line="312" w:lineRule="auto"/>
        <w:ind w:left="-188"/>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u w:val="single"/>
          <w:rtl/>
        </w:rPr>
        <w:t>الحقيبة التدريبية</w:t>
      </w:r>
      <w:r w:rsidRPr="0012532E">
        <w:rPr>
          <w:rFonts w:ascii="Simplified Arabic" w:hAnsi="Simplified Arabic" w:cs="Simplified Arabic" w:hint="cs"/>
          <w:b/>
          <w:bCs/>
          <w:sz w:val="28"/>
          <w:szCs w:val="28"/>
          <w:rtl/>
        </w:rPr>
        <w:t xml:space="preserve">: هي مجموعة الأدوات والآلات والمعلومات والوسائل التي تساعد على تفهم المادة التدريبية واكتساب المعارف والمهارات من خلال التعامل المباشر مع مكونات الحقيبة التدريبية. </w:t>
      </w:r>
    </w:p>
    <w:p w:rsidR="004A46B1" w:rsidRPr="0012532E" w:rsidRDefault="004A46B1" w:rsidP="0012532E">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12532E">
        <w:rPr>
          <w:rFonts w:eastAsiaTheme="minorEastAsia" w:cs="Monotype Koufi" w:hint="cs"/>
          <w:bCs/>
          <w:i/>
          <w:sz w:val="32"/>
          <w:szCs w:val="32"/>
          <w:u w:val="single"/>
          <w:rtl/>
        </w:rPr>
        <w:t xml:space="preserve">معايير إعداد الحقيبة التدريبية: </w:t>
      </w:r>
    </w:p>
    <w:p w:rsidR="004A46B1" w:rsidRPr="0012532E" w:rsidRDefault="004A46B1" w:rsidP="00100E60">
      <w:pPr>
        <w:pStyle w:val="ListParagraph"/>
        <w:numPr>
          <w:ilvl w:val="0"/>
          <w:numId w:val="40"/>
        </w:numPr>
        <w:spacing w:line="312" w:lineRule="auto"/>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التعرف على الأهداف المعرفية المراد الوصول إلى تحقيقها من خلال الحقيبة. </w:t>
      </w:r>
    </w:p>
    <w:p w:rsidR="004A46B1" w:rsidRPr="0012532E" w:rsidRDefault="004A46B1" w:rsidP="00100E60">
      <w:pPr>
        <w:pStyle w:val="ListParagraph"/>
        <w:numPr>
          <w:ilvl w:val="0"/>
          <w:numId w:val="40"/>
        </w:numPr>
        <w:spacing w:line="312" w:lineRule="auto"/>
        <w:jc w:val="lowKashida"/>
        <w:rPr>
          <w:rFonts w:ascii="Simplified Arabic" w:hAnsi="Simplified Arabic" w:cs="Simplified Arabic"/>
          <w:b/>
          <w:bCs/>
          <w:sz w:val="28"/>
          <w:szCs w:val="28"/>
        </w:rPr>
      </w:pPr>
      <w:r w:rsidRPr="0012532E">
        <w:rPr>
          <w:rFonts w:ascii="Simplified Arabic" w:hAnsi="Simplified Arabic" w:cs="Simplified Arabic" w:hint="cs"/>
          <w:b/>
          <w:bCs/>
          <w:sz w:val="28"/>
          <w:szCs w:val="28"/>
          <w:rtl/>
        </w:rPr>
        <w:t xml:space="preserve">التعرف على مستويات المتدربين. </w:t>
      </w:r>
    </w:p>
    <w:p w:rsidR="004A46B1" w:rsidRPr="0012532E" w:rsidRDefault="004A46B1" w:rsidP="00100E60">
      <w:pPr>
        <w:pStyle w:val="ListParagraph"/>
        <w:numPr>
          <w:ilvl w:val="0"/>
          <w:numId w:val="40"/>
        </w:numPr>
        <w:spacing w:line="312" w:lineRule="auto"/>
        <w:jc w:val="lowKashida"/>
        <w:rPr>
          <w:rFonts w:ascii="Simplified Arabic" w:hAnsi="Simplified Arabic" w:cs="Simplified Arabic"/>
          <w:b/>
          <w:bCs/>
          <w:sz w:val="28"/>
          <w:szCs w:val="28"/>
        </w:rPr>
      </w:pPr>
      <w:r w:rsidRPr="0012532E">
        <w:rPr>
          <w:rFonts w:ascii="Simplified Arabic" w:hAnsi="Simplified Arabic" w:cs="Simplified Arabic" w:hint="cs"/>
          <w:b/>
          <w:bCs/>
          <w:sz w:val="28"/>
          <w:szCs w:val="28"/>
          <w:rtl/>
        </w:rPr>
        <w:t xml:space="preserve">اختيار أسلوب التدريب والأنشطة المصاحبة. </w:t>
      </w:r>
    </w:p>
    <w:p w:rsidR="004A46B1" w:rsidRPr="0012532E" w:rsidRDefault="004A46B1" w:rsidP="00100E60">
      <w:pPr>
        <w:pStyle w:val="ListParagraph"/>
        <w:numPr>
          <w:ilvl w:val="0"/>
          <w:numId w:val="40"/>
        </w:numPr>
        <w:spacing w:line="312" w:lineRule="auto"/>
        <w:jc w:val="lowKashida"/>
        <w:rPr>
          <w:rFonts w:ascii="Simplified Arabic" w:hAnsi="Simplified Arabic" w:cs="Simplified Arabic"/>
          <w:b/>
          <w:bCs/>
          <w:sz w:val="28"/>
          <w:szCs w:val="28"/>
        </w:rPr>
      </w:pPr>
      <w:r w:rsidRPr="0012532E">
        <w:rPr>
          <w:rFonts w:ascii="Simplified Arabic" w:hAnsi="Simplified Arabic" w:cs="Simplified Arabic" w:hint="cs"/>
          <w:b/>
          <w:bCs/>
          <w:sz w:val="28"/>
          <w:szCs w:val="28"/>
          <w:rtl/>
        </w:rPr>
        <w:t xml:space="preserve">إعداد البيئة التدريبية المناسبة. </w:t>
      </w:r>
    </w:p>
    <w:p w:rsidR="0012532E" w:rsidRDefault="004A46B1" w:rsidP="0012532E">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12532E">
        <w:rPr>
          <w:rFonts w:eastAsiaTheme="minorEastAsia" w:cs="Monotype Koufi" w:hint="cs"/>
          <w:bCs/>
          <w:i/>
          <w:sz w:val="32"/>
          <w:szCs w:val="32"/>
          <w:u w:val="single"/>
          <w:rtl/>
        </w:rPr>
        <w:t>مميزات الحقيبة التدريبية</w:t>
      </w:r>
      <w:r w:rsidR="0012532E">
        <w:rPr>
          <w:rFonts w:eastAsiaTheme="minorEastAsia" w:cs="Monotype Koufi" w:hint="cs"/>
          <w:bCs/>
          <w:i/>
          <w:sz w:val="32"/>
          <w:szCs w:val="32"/>
          <w:u w:val="single"/>
          <w:rtl/>
        </w:rPr>
        <w:t xml:space="preserve"> :</w:t>
      </w:r>
    </w:p>
    <w:p w:rsidR="004A46B1" w:rsidRPr="0012532E" w:rsidRDefault="004A46B1" w:rsidP="0012532E">
      <w:pPr>
        <w:pStyle w:val="Header"/>
        <w:tabs>
          <w:tab w:val="clear" w:pos="4153"/>
          <w:tab w:val="clear" w:pos="8306"/>
        </w:tabs>
        <w:spacing w:before="120" w:after="120"/>
        <w:ind w:left="-766"/>
        <w:jc w:val="both"/>
        <w:rPr>
          <w:rFonts w:eastAsiaTheme="minorEastAsia" w:cs="Monotype Koufi"/>
          <w:bCs/>
          <w:i/>
          <w:sz w:val="32"/>
          <w:szCs w:val="32"/>
          <w:u w:val="single"/>
          <w:rtl/>
        </w:rPr>
      </w:pPr>
      <w:r w:rsidRPr="00F32FD3">
        <w:rPr>
          <w:rFonts w:ascii="Simplified Arabic" w:hAnsi="Simplified Arabic" w:cs="Simplified Arabic" w:hint="cs"/>
          <w:b/>
          <w:bCs/>
          <w:sz w:val="28"/>
          <w:szCs w:val="28"/>
          <w:u w:val="single"/>
          <w:rtl/>
        </w:rPr>
        <w:t>تتميز الحقيبة التدريبية بما يلي</w:t>
      </w:r>
      <w:r w:rsidRPr="0012532E">
        <w:rPr>
          <w:rFonts w:ascii="Simplified Arabic" w:hAnsi="Simplified Arabic" w:cs="Simplified Arabic" w:hint="cs"/>
          <w:b/>
          <w:bCs/>
          <w:sz w:val="28"/>
          <w:szCs w:val="28"/>
          <w:rtl/>
        </w:rPr>
        <w:t xml:space="preserve">: </w:t>
      </w:r>
    </w:p>
    <w:p w:rsidR="004A46B1" w:rsidRPr="0012532E" w:rsidRDefault="0012532E" w:rsidP="0012532E">
      <w:pPr>
        <w:pStyle w:val="ListParagraph"/>
        <w:spacing w:line="312" w:lineRule="auto"/>
        <w:ind w:hanging="908"/>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Pr>
          <w:rFonts w:ascii="Simplified Arabic" w:hAnsi="Simplified Arabic" w:cs="Simplified Arabic" w:hint="cs"/>
          <w:b/>
          <w:bCs/>
          <w:sz w:val="28"/>
          <w:szCs w:val="28"/>
          <w:rtl/>
        </w:rPr>
        <w:tab/>
      </w:r>
      <w:r w:rsidR="004A46B1" w:rsidRPr="0012532E">
        <w:rPr>
          <w:rFonts w:ascii="Simplified Arabic" w:hAnsi="Simplified Arabic" w:cs="Simplified Arabic" w:hint="cs"/>
          <w:b/>
          <w:bCs/>
          <w:sz w:val="28"/>
          <w:szCs w:val="28"/>
          <w:rtl/>
        </w:rPr>
        <w:t>تعدد الوسائل المستخدمة في الحقيبة مثل أجهزة الفيديو، أشرطة التسجيل الصوتي، الحاسب الآلي، النشرات، النماذج، الشفافيات...).</w:t>
      </w:r>
    </w:p>
    <w:p w:rsidR="004A46B1" w:rsidRPr="0012532E" w:rsidRDefault="004A46B1" w:rsidP="0012532E">
      <w:pPr>
        <w:pStyle w:val="ListParagraph"/>
        <w:spacing w:line="312" w:lineRule="auto"/>
        <w:ind w:left="-188"/>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2- </w:t>
      </w:r>
      <w:r w:rsidR="0012532E">
        <w:rPr>
          <w:rFonts w:ascii="Simplified Arabic" w:hAnsi="Simplified Arabic" w:cs="Simplified Arabic" w:hint="cs"/>
          <w:b/>
          <w:bCs/>
          <w:sz w:val="28"/>
          <w:szCs w:val="28"/>
          <w:rtl/>
        </w:rPr>
        <w:tab/>
      </w:r>
      <w:r w:rsidRPr="002E1F03">
        <w:rPr>
          <w:rFonts w:ascii="Simplified Arabic" w:hAnsi="Simplified Arabic" w:cs="Simplified Arabic" w:hint="cs"/>
          <w:b/>
          <w:bCs/>
          <w:sz w:val="28"/>
          <w:szCs w:val="28"/>
          <w:u w:val="single"/>
          <w:rtl/>
        </w:rPr>
        <w:t>الواقعية</w:t>
      </w:r>
      <w:r w:rsidRPr="0012532E">
        <w:rPr>
          <w:rFonts w:ascii="Simplified Arabic" w:hAnsi="Simplified Arabic" w:cs="Simplified Arabic" w:hint="cs"/>
          <w:b/>
          <w:bCs/>
          <w:sz w:val="28"/>
          <w:szCs w:val="28"/>
          <w:rtl/>
        </w:rPr>
        <w:t xml:space="preserve"> : </w:t>
      </w:r>
    </w:p>
    <w:p w:rsidR="004A46B1" w:rsidRPr="0012532E" w:rsidRDefault="004A46B1" w:rsidP="0012532E">
      <w:pPr>
        <w:pStyle w:val="ListParagraph"/>
        <w:spacing w:line="312" w:lineRule="auto"/>
        <w:ind w:left="1440" w:hanging="720"/>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أ- </w:t>
      </w:r>
      <w:r w:rsidR="0012532E">
        <w:rPr>
          <w:rFonts w:ascii="Simplified Arabic" w:hAnsi="Simplified Arabic" w:cs="Simplified Arabic" w:hint="cs"/>
          <w:b/>
          <w:bCs/>
          <w:sz w:val="28"/>
          <w:szCs w:val="28"/>
          <w:rtl/>
        </w:rPr>
        <w:tab/>
      </w:r>
      <w:r w:rsidRPr="0012532E">
        <w:rPr>
          <w:rFonts w:ascii="Simplified Arabic" w:hAnsi="Simplified Arabic" w:cs="Simplified Arabic" w:hint="cs"/>
          <w:b/>
          <w:bCs/>
          <w:sz w:val="28"/>
          <w:szCs w:val="28"/>
          <w:rtl/>
        </w:rPr>
        <w:t>في موضوعها ومحتواها بحيث يتم التدرب من خلالها على مهام وقضايا واقعية مرتبطة بمهنة المتدرب الحالية أو مهنته بالمستقبل.</w:t>
      </w:r>
    </w:p>
    <w:p w:rsidR="004A46B1" w:rsidRPr="0012532E" w:rsidRDefault="004A46B1" w:rsidP="0012532E">
      <w:pPr>
        <w:pStyle w:val="ListParagraph"/>
        <w:spacing w:line="312" w:lineRule="auto"/>
        <w:ind w:left="1440" w:hanging="720"/>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ب- </w:t>
      </w:r>
      <w:r w:rsidR="0012532E">
        <w:rPr>
          <w:rFonts w:ascii="Simplified Arabic" w:hAnsi="Simplified Arabic" w:cs="Simplified Arabic" w:hint="cs"/>
          <w:b/>
          <w:bCs/>
          <w:sz w:val="28"/>
          <w:szCs w:val="28"/>
          <w:rtl/>
        </w:rPr>
        <w:tab/>
      </w:r>
      <w:r w:rsidRPr="0012532E">
        <w:rPr>
          <w:rFonts w:ascii="Simplified Arabic" w:hAnsi="Simplified Arabic" w:cs="Simplified Arabic" w:hint="cs"/>
          <w:b/>
          <w:bCs/>
          <w:sz w:val="28"/>
          <w:szCs w:val="28"/>
          <w:rtl/>
        </w:rPr>
        <w:t xml:space="preserve">مماثلة الوسائل والأدوات والمادة التدريبية في الحقيبة بما هو موجود </w:t>
      </w:r>
      <w:r w:rsidR="0012532E">
        <w:rPr>
          <w:rFonts w:ascii="Simplified Arabic" w:hAnsi="Simplified Arabic" w:cs="Simplified Arabic"/>
          <w:b/>
          <w:bCs/>
          <w:sz w:val="28"/>
          <w:szCs w:val="28"/>
          <w:rtl/>
        </w:rPr>
        <w:br/>
      </w:r>
      <w:r w:rsidRPr="0012532E">
        <w:rPr>
          <w:rFonts w:ascii="Simplified Arabic" w:hAnsi="Simplified Arabic" w:cs="Simplified Arabic" w:hint="cs"/>
          <w:b/>
          <w:bCs/>
          <w:sz w:val="28"/>
          <w:szCs w:val="28"/>
          <w:rtl/>
        </w:rPr>
        <w:t>في الواقع.</w:t>
      </w:r>
    </w:p>
    <w:p w:rsidR="004A46B1" w:rsidRPr="0012532E" w:rsidRDefault="004A46B1" w:rsidP="0012532E">
      <w:pPr>
        <w:pStyle w:val="ListParagraph"/>
        <w:spacing w:line="312" w:lineRule="auto"/>
        <w:ind w:left="-188" w:firstLine="908"/>
        <w:jc w:val="lowKashida"/>
        <w:rPr>
          <w:rFonts w:ascii="Simplified Arabic" w:hAnsi="Simplified Arabic" w:cs="Simplified Arabic"/>
          <w:b/>
          <w:bCs/>
          <w:sz w:val="28"/>
          <w:szCs w:val="28"/>
          <w:rtl/>
        </w:rPr>
      </w:pPr>
      <w:r w:rsidRPr="0012532E">
        <w:rPr>
          <w:rFonts w:ascii="Simplified Arabic" w:hAnsi="Simplified Arabic" w:cs="Simplified Arabic" w:hint="cs"/>
          <w:b/>
          <w:bCs/>
          <w:sz w:val="28"/>
          <w:szCs w:val="28"/>
          <w:rtl/>
        </w:rPr>
        <w:t xml:space="preserve">ج- </w:t>
      </w:r>
      <w:r w:rsidR="0012532E">
        <w:rPr>
          <w:rFonts w:ascii="Simplified Arabic" w:hAnsi="Simplified Arabic" w:cs="Simplified Arabic" w:hint="cs"/>
          <w:b/>
          <w:bCs/>
          <w:sz w:val="28"/>
          <w:szCs w:val="28"/>
          <w:rtl/>
        </w:rPr>
        <w:tab/>
      </w:r>
      <w:r w:rsidRPr="0012532E">
        <w:rPr>
          <w:rFonts w:ascii="Simplified Arabic" w:hAnsi="Simplified Arabic" w:cs="Simplified Arabic" w:hint="cs"/>
          <w:b/>
          <w:bCs/>
          <w:sz w:val="28"/>
          <w:szCs w:val="28"/>
          <w:rtl/>
        </w:rPr>
        <w:t>الأسلوب التدريبي يجب أن يحاكي ظروف العمل الفعلي.</w:t>
      </w:r>
    </w:p>
    <w:p w:rsidR="004A46B1" w:rsidRDefault="004A46B1" w:rsidP="004A46B1">
      <w:pPr>
        <w:pStyle w:val="2"/>
        <w:spacing w:line="240" w:lineRule="auto"/>
        <w:ind w:firstLine="720"/>
        <w:rPr>
          <w:rFonts w:cs="Traditional Arabic"/>
          <w:b/>
          <w:bCs/>
          <w:sz w:val="36"/>
          <w:szCs w:val="36"/>
          <w:rtl/>
        </w:rPr>
      </w:pPr>
    </w:p>
    <w:p w:rsidR="004A46B1" w:rsidRDefault="004A46B1" w:rsidP="004A46B1">
      <w:pPr>
        <w:pStyle w:val="2"/>
        <w:spacing w:line="240" w:lineRule="auto"/>
        <w:rPr>
          <w:rFonts w:cs="Traditional Arabic"/>
          <w:b/>
          <w:bCs/>
          <w:sz w:val="36"/>
          <w:szCs w:val="36"/>
          <w:rtl/>
        </w:rPr>
      </w:pPr>
    </w:p>
    <w:p w:rsidR="004A46B1" w:rsidRDefault="004A46B1" w:rsidP="004A46B1">
      <w:pPr>
        <w:pStyle w:val="2"/>
        <w:spacing w:line="240" w:lineRule="auto"/>
        <w:rPr>
          <w:rFonts w:cs="Traditional Arabic"/>
          <w:b/>
          <w:bCs/>
          <w:sz w:val="36"/>
          <w:szCs w:val="36"/>
          <w:rtl/>
          <w:lang w:bidi="ar-EG"/>
        </w:rPr>
      </w:pPr>
    </w:p>
    <w:p w:rsidR="004A46B1" w:rsidRPr="005A3629" w:rsidRDefault="004A46B1" w:rsidP="005A3629">
      <w:pPr>
        <w:pStyle w:val="Header"/>
        <w:tabs>
          <w:tab w:val="clear" w:pos="4153"/>
          <w:tab w:val="clear" w:pos="8306"/>
        </w:tabs>
        <w:spacing w:before="120" w:after="120"/>
        <w:ind w:left="-766" w:hanging="58"/>
        <w:jc w:val="both"/>
        <w:rPr>
          <w:rFonts w:eastAsiaTheme="minorEastAsia" w:cs="Monotype Koufi"/>
          <w:bCs/>
          <w:i/>
          <w:sz w:val="32"/>
          <w:szCs w:val="32"/>
          <w:u w:val="single"/>
          <w:rtl/>
        </w:rPr>
      </w:pPr>
      <w:r w:rsidRPr="005A3629">
        <w:rPr>
          <w:rFonts w:eastAsiaTheme="minorEastAsia" w:cs="Monotype Koufi" w:hint="cs"/>
          <w:bCs/>
          <w:i/>
          <w:sz w:val="32"/>
          <w:szCs w:val="32"/>
          <w:u w:val="single"/>
          <w:rtl/>
        </w:rPr>
        <w:lastRenderedPageBreak/>
        <w:t xml:space="preserve">مفهوم الوحدة المستقلة (المكتفية ذاتياً): </w:t>
      </w:r>
    </w:p>
    <w:p w:rsidR="005A3629" w:rsidRDefault="004A46B1" w:rsidP="005A3629">
      <w:pPr>
        <w:pStyle w:val="ListParagraph"/>
        <w:spacing w:line="312" w:lineRule="auto"/>
        <w:ind w:left="-188"/>
        <w:jc w:val="lowKashida"/>
        <w:rPr>
          <w:rFonts w:ascii="Simplified Arabic" w:hAnsi="Simplified Arabic" w:cs="Simplified Arabic"/>
          <w:b/>
          <w:bCs/>
          <w:sz w:val="28"/>
          <w:szCs w:val="28"/>
          <w:rtl/>
        </w:rPr>
      </w:pPr>
      <w:r w:rsidRPr="005A3629">
        <w:rPr>
          <w:rFonts w:ascii="Simplified Arabic" w:hAnsi="Simplified Arabic" w:cs="Simplified Arabic" w:hint="cs"/>
          <w:b/>
          <w:bCs/>
          <w:sz w:val="28"/>
          <w:szCs w:val="28"/>
          <w:rtl/>
        </w:rPr>
        <w:t xml:space="preserve">هي الوحدة التي تشتمل على كل المواد التي يحتاجها المتدرب في عملية التدريب حيث يمكن أن تحتوي على عدة أساليب تدريبية، مثل: المحاضرة والتمارين وتسجيلات الفيديو وبرامج الحاسب الآلي.. وتبعاً لذلك ستحتوي على العديد من الوسائل التدريبية التي تلبي الاحتياجات التدريبية لأكبر عدد ممكن من المتدربين. وتتميز الوحدة التدريبية المستقلة بالمرونة حيث يمكن إحداث التغيرات في البرنامج التدريبي بما يتناسب واحتياجات المتدربين. </w:t>
      </w:r>
    </w:p>
    <w:p w:rsidR="005A3629" w:rsidRDefault="005A3629" w:rsidP="005A3629">
      <w:pPr>
        <w:pStyle w:val="ListParagraph"/>
        <w:spacing w:line="312" w:lineRule="auto"/>
        <w:ind w:left="-188"/>
        <w:jc w:val="lowKashida"/>
        <w:rPr>
          <w:rFonts w:ascii="Simplified Arabic" w:hAnsi="Simplified Arabic" w:cs="Simplified Arabic"/>
          <w:b/>
          <w:bCs/>
          <w:sz w:val="28"/>
          <w:szCs w:val="28"/>
          <w:rtl/>
        </w:rPr>
      </w:pPr>
    </w:p>
    <w:p w:rsidR="004A46B1" w:rsidRPr="005A3629" w:rsidRDefault="004A46B1" w:rsidP="005A3629">
      <w:pPr>
        <w:pStyle w:val="ListParagraph"/>
        <w:spacing w:line="312" w:lineRule="auto"/>
        <w:ind w:left="-188"/>
        <w:jc w:val="lowKashida"/>
        <w:rPr>
          <w:rFonts w:ascii="Simplified Arabic" w:hAnsi="Simplified Arabic" w:cs="Simplified Arabic"/>
          <w:b/>
          <w:bCs/>
          <w:sz w:val="28"/>
          <w:szCs w:val="28"/>
          <w:rtl/>
        </w:rPr>
      </w:pPr>
      <w:r w:rsidRPr="005A3629">
        <w:rPr>
          <w:rFonts w:eastAsiaTheme="minorEastAsia" w:cs="Monotype Koufi" w:hint="cs"/>
          <w:bCs/>
          <w:i/>
          <w:sz w:val="32"/>
          <w:szCs w:val="32"/>
          <w:u w:val="single"/>
          <w:rtl/>
        </w:rPr>
        <w:t>استخدام الحقيبة التدريبية</w:t>
      </w:r>
      <w:r>
        <w:rPr>
          <w:rFonts w:cs="Traditional Arabic" w:hint="cs"/>
          <w:b/>
          <w:bCs/>
          <w:sz w:val="36"/>
          <w:szCs w:val="36"/>
          <w:rtl/>
        </w:rPr>
        <w:t>:</w:t>
      </w:r>
      <w:r>
        <w:rPr>
          <w:rFonts w:cs="Traditional Arabic" w:hint="cs"/>
          <w:sz w:val="36"/>
          <w:szCs w:val="36"/>
          <w:rtl/>
        </w:rPr>
        <w:t xml:space="preserve"> </w:t>
      </w:r>
      <w:r w:rsidRPr="005A3629">
        <w:rPr>
          <w:rFonts w:ascii="Simplified Arabic" w:hAnsi="Simplified Arabic" w:cs="Simplified Arabic" w:hint="cs"/>
          <w:b/>
          <w:bCs/>
          <w:sz w:val="28"/>
          <w:szCs w:val="28"/>
          <w:rtl/>
        </w:rPr>
        <w:t>يعتمد على الخبرة العملية المباشرة حيث يطبق المتدرب ويستخدم المعارف والمهارات الجديدة وفق قدراته الشخصية.</w:t>
      </w:r>
    </w:p>
    <w:p w:rsidR="004A46B1" w:rsidRDefault="004A46B1">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4A46B1" w:rsidRDefault="00FA2053" w:rsidP="00D61C42">
      <w:pPr>
        <w:spacing w:line="240" w:lineRule="auto"/>
        <w:ind w:left="-908"/>
        <w:jc w:val="center"/>
        <w:rPr>
          <w:rFonts w:ascii="Simplified Arabic" w:hAnsi="Simplified Arabic" w:cs="Simplified Arabic"/>
          <w:b/>
          <w:bCs/>
          <w:sz w:val="28"/>
          <w:szCs w:val="28"/>
          <w:rtl/>
        </w:rPr>
      </w:pPr>
      <w:r w:rsidRPr="00FA2053">
        <w:rPr>
          <w:rFonts w:cs="Monotype Koufi" w:hint="eastAsia"/>
          <w:b/>
          <w:bCs/>
          <w:sz w:val="36"/>
          <w:szCs w:val="36"/>
          <w:u w:val="single"/>
          <w:rtl/>
        </w:rPr>
        <w:lastRenderedPageBreak/>
        <w:t>البرنامج</w:t>
      </w:r>
      <w:r w:rsidRPr="00FA2053">
        <w:rPr>
          <w:rFonts w:cs="Monotype Koufi"/>
          <w:b/>
          <w:bCs/>
          <w:sz w:val="36"/>
          <w:szCs w:val="36"/>
          <w:u w:val="single"/>
          <w:rtl/>
        </w:rPr>
        <w:t xml:space="preserve"> </w:t>
      </w:r>
      <w:r w:rsidRPr="00FA2053">
        <w:rPr>
          <w:rFonts w:cs="Monotype Koufi" w:hint="eastAsia"/>
          <w:b/>
          <w:bCs/>
          <w:sz w:val="36"/>
          <w:szCs w:val="36"/>
          <w:u w:val="single"/>
          <w:rtl/>
        </w:rPr>
        <w:t>التدريبي</w:t>
      </w:r>
    </w:p>
    <w:p w:rsidR="004A46B1" w:rsidRPr="00F51C48" w:rsidRDefault="004A46B1" w:rsidP="00D61C42">
      <w:pPr>
        <w:spacing w:line="240"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تعريف</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البرنامج</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الأهداف</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العامة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للبرنامج</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التدريبي</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شروط</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الترشيح</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للبرنامج</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ومعايير</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القبول</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وحدات</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التدريب</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الأحكام</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التنظيمية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والإدارة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العامة</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أنواع</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ووسائل</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تقييم</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صلاحية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البرنامج</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وفاعليته</w:t>
      </w:r>
      <w:r w:rsidRPr="004A46B1">
        <w:rPr>
          <w:rFonts w:ascii="Simplified Arabic" w:hAnsi="Simplified Arabic" w:cs="Simplified Arabic"/>
          <w:b/>
          <w:bCs/>
          <w:sz w:val="28"/>
          <w:szCs w:val="28"/>
          <w:rtl/>
        </w:rPr>
        <w:t xml:space="preserve">. </w:t>
      </w:r>
    </w:p>
    <w:p w:rsidR="004A46B1" w:rsidRPr="004A46B1" w:rsidRDefault="004A46B1" w:rsidP="00100E60">
      <w:pPr>
        <w:pStyle w:val="ListParagraph"/>
        <w:numPr>
          <w:ilvl w:val="0"/>
          <w:numId w:val="12"/>
        </w:numPr>
        <w:spacing w:line="240" w:lineRule="auto"/>
        <w:jc w:val="lowKashida"/>
        <w:rPr>
          <w:rFonts w:ascii="Simplified Arabic" w:hAnsi="Simplified Arabic" w:cs="Simplified Arabic"/>
          <w:b/>
          <w:bCs/>
          <w:sz w:val="28"/>
          <w:szCs w:val="28"/>
          <w:rtl/>
        </w:rPr>
      </w:pPr>
      <w:r w:rsidRPr="004A46B1">
        <w:rPr>
          <w:rFonts w:ascii="Simplified Arabic" w:hAnsi="Simplified Arabic" w:cs="Simplified Arabic" w:hint="eastAsia"/>
          <w:b/>
          <w:bCs/>
          <w:sz w:val="28"/>
          <w:szCs w:val="28"/>
          <w:rtl/>
        </w:rPr>
        <w:t>التعليمات</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والإرشادات</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العامة</w:t>
      </w:r>
      <w:r w:rsidRPr="004A46B1">
        <w:rPr>
          <w:rFonts w:ascii="Simplified Arabic" w:hAnsi="Simplified Arabic" w:cs="Simplified Arabic"/>
          <w:b/>
          <w:bCs/>
          <w:sz w:val="28"/>
          <w:szCs w:val="28"/>
          <w:rtl/>
        </w:rPr>
        <w:t xml:space="preserve"> </w:t>
      </w:r>
      <w:r w:rsidRPr="004A46B1">
        <w:rPr>
          <w:rFonts w:ascii="Simplified Arabic" w:hAnsi="Simplified Arabic" w:cs="Simplified Arabic" w:hint="eastAsia"/>
          <w:b/>
          <w:bCs/>
          <w:sz w:val="28"/>
          <w:szCs w:val="28"/>
          <w:rtl/>
        </w:rPr>
        <w:t>للبرنامج</w:t>
      </w:r>
      <w:r w:rsidRPr="004A46B1">
        <w:rPr>
          <w:rFonts w:ascii="Simplified Arabic" w:hAnsi="Simplified Arabic" w:cs="Simplified Arabic"/>
          <w:b/>
          <w:bCs/>
          <w:sz w:val="28"/>
          <w:szCs w:val="28"/>
          <w:rtl/>
        </w:rPr>
        <w:t>.</w:t>
      </w:r>
    </w:p>
    <w:p w:rsidR="004A46B1" w:rsidRDefault="004A46B1" w:rsidP="004A46B1">
      <w:pPr>
        <w:spacing w:line="312" w:lineRule="auto"/>
        <w:jc w:val="center"/>
        <w:rPr>
          <w:rFonts w:ascii="Simplified Arabic" w:hAnsi="Simplified Arabic" w:cs="Simplified Arabic"/>
          <w:b/>
          <w:bCs/>
          <w:sz w:val="28"/>
          <w:szCs w:val="28"/>
          <w:rtl/>
        </w:rPr>
      </w:pPr>
    </w:p>
    <w:p w:rsidR="00B63DDC" w:rsidRPr="00DC475D" w:rsidRDefault="00B63DDC" w:rsidP="00742752">
      <w:pPr>
        <w:pStyle w:val="ListParagraph"/>
        <w:spacing w:line="312" w:lineRule="auto"/>
        <w:ind w:left="-188"/>
        <w:jc w:val="lowKashida"/>
        <w:rPr>
          <w:rFonts w:cs="Traditional Arabic"/>
          <w:b/>
          <w:bCs/>
          <w:sz w:val="40"/>
          <w:szCs w:val="24"/>
          <w:rtl/>
        </w:rPr>
      </w:pPr>
      <w:r w:rsidRPr="00DC475D">
        <w:rPr>
          <w:rFonts w:cs="Traditional Arabic"/>
          <w:sz w:val="40"/>
          <w:szCs w:val="24"/>
          <w:rtl/>
        </w:rPr>
        <w:br w:type="page"/>
      </w:r>
      <w:r w:rsidRPr="00DC475D">
        <w:rPr>
          <w:rFonts w:eastAsiaTheme="minorEastAsia" w:cs="Monotype Koufi" w:hint="cs"/>
          <w:bCs/>
          <w:i/>
          <w:sz w:val="36"/>
          <w:szCs w:val="36"/>
          <w:u w:val="single"/>
          <w:rtl/>
        </w:rPr>
        <w:lastRenderedPageBreak/>
        <w:t xml:space="preserve">تصميم برنامج تدريبي </w:t>
      </w:r>
      <w:r w:rsidR="00742752" w:rsidRPr="00DC475D">
        <w:rPr>
          <w:rFonts w:eastAsiaTheme="minorEastAsia" w:cs="Monotype Koufi" w:hint="cs"/>
          <w:bCs/>
          <w:i/>
          <w:sz w:val="36"/>
          <w:szCs w:val="36"/>
          <w:u w:val="single"/>
          <w:rtl/>
        </w:rPr>
        <w:t>:</w:t>
      </w:r>
    </w:p>
    <w:p w:rsidR="00B63DDC" w:rsidRPr="00DC475D" w:rsidRDefault="00DC475D" w:rsidP="00DC475D">
      <w:pPr>
        <w:pStyle w:val="ListParagraph"/>
        <w:spacing w:line="312" w:lineRule="auto"/>
        <w:ind w:left="-188"/>
        <w:jc w:val="lowKashida"/>
        <w:rPr>
          <w:rFonts w:eastAsiaTheme="minorEastAsia" w:cs="Monotype Koufi"/>
          <w:bCs/>
          <w:i/>
          <w:sz w:val="28"/>
          <w:szCs w:val="28"/>
          <w:u w:val="single"/>
          <w:rtl/>
        </w:rPr>
      </w:pPr>
      <w:r w:rsidRPr="00DC475D">
        <w:rPr>
          <w:rFonts w:eastAsiaTheme="minorEastAsia" w:cs="Monotype Koufi" w:hint="cs"/>
          <w:bCs/>
          <w:i/>
          <w:sz w:val="28"/>
          <w:szCs w:val="28"/>
          <w:rtl/>
        </w:rPr>
        <w:t>1-</w:t>
      </w:r>
      <w:r w:rsidRPr="00DC475D">
        <w:rPr>
          <w:rFonts w:eastAsiaTheme="minorEastAsia" w:cs="Monotype Koufi" w:hint="cs"/>
          <w:bCs/>
          <w:i/>
          <w:sz w:val="28"/>
          <w:szCs w:val="28"/>
          <w:rtl/>
        </w:rPr>
        <w:tab/>
      </w:r>
      <w:r w:rsidR="00B63DDC" w:rsidRPr="00DC475D">
        <w:rPr>
          <w:rFonts w:eastAsiaTheme="minorEastAsia" w:cs="Monotype Koufi" w:hint="cs"/>
          <w:bCs/>
          <w:i/>
          <w:sz w:val="28"/>
          <w:szCs w:val="28"/>
          <w:u w:val="single"/>
          <w:rtl/>
        </w:rPr>
        <w:t>الإطار العام للبرنامج التدريبي:</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 xml:space="preserve">العنوان، المؤسسة المشرفة على تنفيذ البرنامج، تاريخ الإعداد، الفترة  الزمنية اللازمة للتدريب ( من </w:t>
      </w:r>
      <w:r w:rsidRPr="00DC475D">
        <w:rPr>
          <w:rFonts w:ascii="Simplified Arabic" w:hAnsi="Simplified Arabic" w:cs="Simplified Arabic"/>
          <w:b/>
          <w:bCs/>
          <w:sz w:val="28"/>
          <w:szCs w:val="28"/>
          <w:rtl/>
        </w:rPr>
        <w:t>–</w:t>
      </w:r>
      <w:r w:rsidR="00DC475D">
        <w:rPr>
          <w:rFonts w:ascii="Simplified Arabic" w:hAnsi="Simplified Arabic" w:cs="Simplified Arabic" w:hint="cs"/>
          <w:b/>
          <w:bCs/>
          <w:sz w:val="28"/>
          <w:szCs w:val="28"/>
          <w:rtl/>
        </w:rPr>
        <w:t xml:space="preserve"> إلى</w:t>
      </w:r>
      <w:r w:rsidRPr="00DC475D">
        <w:rPr>
          <w:rFonts w:ascii="Simplified Arabic" w:hAnsi="Simplified Arabic" w:cs="Simplified Arabic" w:hint="cs"/>
          <w:b/>
          <w:bCs/>
          <w:sz w:val="28"/>
          <w:szCs w:val="28"/>
          <w:rtl/>
        </w:rPr>
        <w:t xml:space="preserve">). </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فهرس المحتويات، قائمة الأشكال والجداول.</w:t>
      </w:r>
    </w:p>
    <w:p w:rsidR="009C5066" w:rsidRDefault="009C5066" w:rsidP="00DC475D">
      <w:pPr>
        <w:pStyle w:val="ListParagraph"/>
        <w:spacing w:line="312" w:lineRule="auto"/>
        <w:ind w:left="-188"/>
        <w:jc w:val="lowKashida"/>
        <w:rPr>
          <w:rFonts w:eastAsiaTheme="minorEastAsia" w:cs="Monotype Koufi"/>
          <w:bCs/>
          <w:i/>
          <w:sz w:val="28"/>
          <w:szCs w:val="28"/>
          <w:rtl/>
        </w:rPr>
      </w:pPr>
    </w:p>
    <w:p w:rsidR="00B63DDC" w:rsidRPr="00DC475D" w:rsidRDefault="00B63DDC" w:rsidP="00DC475D">
      <w:pPr>
        <w:pStyle w:val="ListParagraph"/>
        <w:spacing w:line="312" w:lineRule="auto"/>
        <w:ind w:left="-188"/>
        <w:jc w:val="lowKashida"/>
        <w:rPr>
          <w:rFonts w:eastAsiaTheme="minorEastAsia" w:cs="Monotype Koufi"/>
          <w:bCs/>
          <w:i/>
          <w:sz w:val="28"/>
          <w:szCs w:val="28"/>
          <w:rtl/>
        </w:rPr>
      </w:pPr>
      <w:r w:rsidRPr="00DC475D">
        <w:rPr>
          <w:rFonts w:eastAsiaTheme="minorEastAsia" w:cs="Monotype Koufi" w:hint="cs"/>
          <w:bCs/>
          <w:i/>
          <w:sz w:val="28"/>
          <w:szCs w:val="28"/>
          <w:rtl/>
        </w:rPr>
        <w:t xml:space="preserve">2- </w:t>
      </w:r>
      <w:r w:rsidR="00DC475D">
        <w:rPr>
          <w:rFonts w:eastAsiaTheme="minorEastAsia" w:cs="Monotype Koufi" w:hint="cs"/>
          <w:bCs/>
          <w:i/>
          <w:sz w:val="28"/>
          <w:szCs w:val="28"/>
          <w:rtl/>
        </w:rPr>
        <w:tab/>
      </w:r>
      <w:r w:rsidRPr="009C5066">
        <w:rPr>
          <w:rFonts w:eastAsiaTheme="minorEastAsia" w:cs="Monotype Koufi" w:hint="cs"/>
          <w:bCs/>
          <w:i/>
          <w:sz w:val="28"/>
          <w:szCs w:val="28"/>
          <w:u w:val="single"/>
          <w:rtl/>
        </w:rPr>
        <w:t>مقدمة البرنامج، ويجب أن تتسم بما يلي</w:t>
      </w:r>
      <w:r w:rsidRPr="00DC475D">
        <w:rPr>
          <w:rFonts w:eastAsiaTheme="minorEastAsia" w:cs="Monotype Koufi" w:hint="cs"/>
          <w:bCs/>
          <w:i/>
          <w:sz w:val="28"/>
          <w:szCs w:val="28"/>
          <w:rtl/>
        </w:rPr>
        <w:t xml:space="preserve">: </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أن تكون خالية من التناقض ومنطقية في طرحها.</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Pr>
      </w:pPr>
      <w:r w:rsidRPr="00DC475D">
        <w:rPr>
          <w:rFonts w:ascii="Simplified Arabic" w:hAnsi="Simplified Arabic" w:cs="Simplified Arabic" w:hint="cs"/>
          <w:b/>
          <w:bCs/>
          <w:sz w:val="28"/>
          <w:szCs w:val="28"/>
          <w:rtl/>
        </w:rPr>
        <w:t xml:space="preserve">أن تكون معتدلة لا مختصرة لدرجة تفقد المعلومات قيمتها ولا طويلة باعثة على الملل وعدم القبول النفسي من قبل  المتدربين. </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Pr>
      </w:pPr>
      <w:r w:rsidRPr="00DC475D">
        <w:rPr>
          <w:rFonts w:ascii="Simplified Arabic" w:hAnsi="Simplified Arabic" w:cs="Simplified Arabic" w:hint="cs"/>
          <w:b/>
          <w:bCs/>
          <w:sz w:val="28"/>
          <w:szCs w:val="28"/>
          <w:rtl/>
        </w:rPr>
        <w:t xml:space="preserve">الشمول والتكامل في عرضها لموضوع التدريب. </w:t>
      </w:r>
    </w:p>
    <w:p w:rsidR="00B63DDC" w:rsidRPr="00DC475D" w:rsidRDefault="00B63DDC" w:rsidP="00100E60">
      <w:pPr>
        <w:pStyle w:val="ListParagraph"/>
        <w:numPr>
          <w:ilvl w:val="0"/>
          <w:numId w:val="40"/>
        </w:numPr>
        <w:spacing w:line="312" w:lineRule="auto"/>
        <w:ind w:left="1076"/>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التدرج في عرض محتوى المقدمة من الماضي إلى الحاضر ثم المستقبل.</w:t>
      </w:r>
    </w:p>
    <w:p w:rsidR="009C5066" w:rsidRDefault="009C5066" w:rsidP="00DC475D">
      <w:pPr>
        <w:pStyle w:val="ListParagraph"/>
        <w:spacing w:line="312" w:lineRule="auto"/>
        <w:ind w:left="-188"/>
        <w:jc w:val="lowKashida"/>
        <w:rPr>
          <w:rFonts w:eastAsiaTheme="minorEastAsia" w:cs="Monotype Koufi"/>
          <w:bCs/>
          <w:i/>
          <w:sz w:val="28"/>
          <w:szCs w:val="28"/>
          <w:rtl/>
        </w:rPr>
      </w:pPr>
    </w:p>
    <w:p w:rsidR="00B63DDC" w:rsidRPr="00DC475D" w:rsidRDefault="00B63DDC" w:rsidP="00DC475D">
      <w:pPr>
        <w:pStyle w:val="ListParagraph"/>
        <w:spacing w:line="312" w:lineRule="auto"/>
        <w:ind w:left="-188"/>
        <w:jc w:val="lowKashida"/>
        <w:rPr>
          <w:rFonts w:eastAsiaTheme="minorEastAsia" w:cs="Monotype Koufi"/>
          <w:bCs/>
          <w:i/>
          <w:sz w:val="28"/>
          <w:szCs w:val="28"/>
          <w:rtl/>
        </w:rPr>
      </w:pPr>
      <w:r w:rsidRPr="00DC475D">
        <w:rPr>
          <w:rFonts w:eastAsiaTheme="minorEastAsia" w:cs="Monotype Koufi" w:hint="cs"/>
          <w:bCs/>
          <w:i/>
          <w:sz w:val="28"/>
          <w:szCs w:val="28"/>
          <w:rtl/>
        </w:rPr>
        <w:t xml:space="preserve">3- </w:t>
      </w:r>
      <w:r w:rsidR="00DC475D">
        <w:rPr>
          <w:rFonts w:eastAsiaTheme="minorEastAsia" w:cs="Monotype Koufi" w:hint="cs"/>
          <w:bCs/>
          <w:i/>
          <w:sz w:val="28"/>
          <w:szCs w:val="28"/>
          <w:rtl/>
        </w:rPr>
        <w:tab/>
      </w:r>
      <w:r w:rsidRPr="009C5066">
        <w:rPr>
          <w:rFonts w:eastAsiaTheme="minorEastAsia" w:cs="Monotype Koufi" w:hint="cs"/>
          <w:bCs/>
          <w:i/>
          <w:sz w:val="28"/>
          <w:szCs w:val="28"/>
          <w:u w:val="single"/>
          <w:rtl/>
        </w:rPr>
        <w:t>الأهداف العامة للبرنامج التدريبي</w:t>
      </w:r>
      <w:r w:rsidRPr="00DC475D">
        <w:rPr>
          <w:rFonts w:eastAsiaTheme="minorEastAsia" w:cs="Monotype Koufi" w:hint="cs"/>
          <w:bCs/>
          <w:i/>
          <w:sz w:val="28"/>
          <w:szCs w:val="28"/>
          <w:rtl/>
        </w:rPr>
        <w:t>:</w:t>
      </w:r>
    </w:p>
    <w:p w:rsidR="00B63DDC" w:rsidRPr="00DC475D" w:rsidRDefault="00B63DDC" w:rsidP="009C5066">
      <w:pPr>
        <w:pStyle w:val="ListParagraph"/>
        <w:spacing w:line="312" w:lineRule="auto"/>
        <w:jc w:val="lowKashida"/>
        <w:rPr>
          <w:rFonts w:ascii="Simplified Arabic" w:hAnsi="Simplified Arabic" w:cs="Simplified Arabic"/>
          <w:b/>
          <w:bCs/>
          <w:sz w:val="28"/>
          <w:szCs w:val="28"/>
          <w:rtl/>
        </w:rPr>
      </w:pPr>
      <w:r w:rsidRPr="00DC475D">
        <w:rPr>
          <w:rFonts w:ascii="Simplified Arabic" w:hAnsi="Simplified Arabic" w:cs="Simplified Arabic" w:hint="cs"/>
          <w:b/>
          <w:bCs/>
          <w:sz w:val="28"/>
          <w:szCs w:val="28"/>
          <w:rtl/>
        </w:rPr>
        <w:t xml:space="preserve">هي عبارات واضحة في معناها ولغتها تتضمن عدداً من السلوكيات </w:t>
      </w:r>
      <w:r w:rsidR="00DC475D">
        <w:rPr>
          <w:rFonts w:ascii="Simplified Arabic" w:hAnsi="Simplified Arabic" w:cs="Simplified Arabic"/>
          <w:b/>
          <w:bCs/>
          <w:sz w:val="28"/>
          <w:szCs w:val="28"/>
          <w:rtl/>
        </w:rPr>
        <w:br/>
      </w:r>
      <w:r w:rsidRPr="00DC475D">
        <w:rPr>
          <w:rFonts w:ascii="Simplified Arabic" w:hAnsi="Simplified Arabic" w:cs="Simplified Arabic" w:hint="cs"/>
          <w:b/>
          <w:bCs/>
          <w:sz w:val="28"/>
          <w:szCs w:val="28"/>
          <w:rtl/>
        </w:rPr>
        <w:t xml:space="preserve">والمهارات الوظيفية التي يصعب التدريب عليها وقياس مدى تحصيلها في وقت قصير محدد (كحصة أو يوم). </w:t>
      </w:r>
    </w:p>
    <w:p w:rsidR="009C5066" w:rsidRPr="009C5066" w:rsidRDefault="009C5066" w:rsidP="009C5066">
      <w:pPr>
        <w:pStyle w:val="ListParagraph"/>
        <w:spacing w:line="312" w:lineRule="auto"/>
        <w:ind w:left="-188"/>
        <w:jc w:val="lowKashida"/>
        <w:rPr>
          <w:rFonts w:eastAsiaTheme="minorEastAsia" w:cs="Monotype Koufi"/>
          <w:bCs/>
          <w:i/>
          <w:sz w:val="36"/>
          <w:szCs w:val="36"/>
          <w:u w:val="single"/>
          <w:rtl/>
        </w:rPr>
      </w:pPr>
    </w:p>
    <w:p w:rsidR="00925387" w:rsidRDefault="009C5066" w:rsidP="00925387">
      <w:pPr>
        <w:pStyle w:val="ListParagraph"/>
        <w:spacing w:line="312" w:lineRule="auto"/>
        <w:ind w:left="-188"/>
        <w:jc w:val="lowKashida"/>
        <w:rPr>
          <w:rFonts w:eastAsiaTheme="minorEastAsia" w:cs="Monotype Koufi"/>
          <w:bCs/>
          <w:i/>
          <w:sz w:val="36"/>
          <w:szCs w:val="36"/>
          <w:u w:val="single"/>
          <w:rtl/>
        </w:rPr>
      </w:pPr>
      <w:r>
        <w:rPr>
          <w:rFonts w:eastAsiaTheme="minorEastAsia" w:cs="Monotype Koufi"/>
          <w:bCs/>
          <w:i/>
          <w:sz w:val="36"/>
          <w:szCs w:val="36"/>
          <w:u w:val="single"/>
          <w:rtl/>
        </w:rPr>
        <w:br/>
      </w:r>
      <w:r>
        <w:rPr>
          <w:rFonts w:eastAsiaTheme="minorEastAsia" w:cs="Monotype Koufi" w:hint="cs"/>
          <w:bCs/>
          <w:i/>
          <w:sz w:val="36"/>
          <w:szCs w:val="36"/>
          <w:u w:val="single"/>
          <w:rtl/>
        </w:rPr>
        <w:br/>
      </w:r>
      <w:r>
        <w:rPr>
          <w:rFonts w:eastAsiaTheme="minorEastAsia" w:cs="Monotype Koufi"/>
          <w:bCs/>
          <w:i/>
          <w:sz w:val="36"/>
          <w:szCs w:val="36"/>
          <w:u w:val="single"/>
          <w:rtl/>
        </w:rPr>
        <w:br/>
      </w:r>
    </w:p>
    <w:p w:rsidR="00B63DDC" w:rsidRPr="009C5066" w:rsidRDefault="00B63DDC" w:rsidP="00417023">
      <w:pPr>
        <w:pStyle w:val="ListParagraph"/>
        <w:spacing w:line="240" w:lineRule="auto"/>
        <w:ind w:left="-188"/>
        <w:jc w:val="lowKashida"/>
        <w:rPr>
          <w:rFonts w:eastAsiaTheme="minorEastAsia" w:cs="Monotype Koufi"/>
          <w:bCs/>
          <w:i/>
          <w:sz w:val="36"/>
          <w:szCs w:val="36"/>
          <w:u w:val="single"/>
          <w:rtl/>
        </w:rPr>
      </w:pPr>
      <w:r w:rsidRPr="009C5066">
        <w:rPr>
          <w:rFonts w:eastAsiaTheme="minorEastAsia" w:cs="Monotype Koufi" w:hint="cs"/>
          <w:bCs/>
          <w:i/>
          <w:sz w:val="36"/>
          <w:szCs w:val="36"/>
          <w:u w:val="single"/>
          <w:rtl/>
        </w:rPr>
        <w:lastRenderedPageBreak/>
        <w:t>آلية أو أسلوب عرضها في البرنامج:</w:t>
      </w:r>
    </w:p>
    <w:p w:rsidR="00B63DDC" w:rsidRPr="00925387" w:rsidRDefault="00B63DDC" w:rsidP="00417023">
      <w:pPr>
        <w:spacing w:line="240" w:lineRule="auto"/>
        <w:jc w:val="lowKashida"/>
        <w:rPr>
          <w:rFonts w:ascii="Simplified Arabic" w:hAnsi="Simplified Arabic" w:cs="Simplified Arabic"/>
          <w:b/>
          <w:bCs/>
          <w:sz w:val="28"/>
          <w:szCs w:val="28"/>
          <w:rtl/>
        </w:rPr>
      </w:pPr>
      <w:r w:rsidRPr="00925387">
        <w:rPr>
          <w:rFonts w:ascii="Simplified Arabic" w:hAnsi="Simplified Arabic" w:cs="Simplified Arabic" w:hint="cs"/>
          <w:b/>
          <w:bCs/>
          <w:sz w:val="28"/>
          <w:szCs w:val="28"/>
          <w:rtl/>
        </w:rPr>
        <w:t xml:space="preserve">يتم عرض هذه الأهداف حسب تسلسلها التنفيذي خلال البرنامج فيكتب المصمم العبارة التالية: </w:t>
      </w:r>
    </w:p>
    <w:p w:rsidR="00B63DDC" w:rsidRPr="00925387" w:rsidRDefault="00B63DDC" w:rsidP="00417023">
      <w:pPr>
        <w:spacing w:line="240" w:lineRule="auto"/>
        <w:jc w:val="lowKashida"/>
        <w:rPr>
          <w:rFonts w:ascii="Simplified Arabic" w:hAnsi="Simplified Arabic" w:cs="Simplified Arabic"/>
          <w:b/>
          <w:bCs/>
          <w:sz w:val="28"/>
          <w:szCs w:val="28"/>
          <w:u w:val="single"/>
          <w:rtl/>
        </w:rPr>
      </w:pPr>
      <w:r w:rsidRPr="00925387">
        <w:rPr>
          <w:rFonts w:ascii="Simplified Arabic" w:hAnsi="Simplified Arabic" w:cs="Simplified Arabic" w:hint="cs"/>
          <w:b/>
          <w:bCs/>
          <w:sz w:val="28"/>
          <w:szCs w:val="28"/>
          <w:u w:val="single"/>
          <w:rtl/>
        </w:rPr>
        <w:t xml:space="preserve">بعد تطبيق هذا البرنامج يتوقع تحقيق الأهداف العامة الآتية: </w:t>
      </w:r>
    </w:p>
    <w:p w:rsidR="00B63DDC" w:rsidRPr="00417023" w:rsidRDefault="00B63DDC" w:rsidP="00417023">
      <w:pPr>
        <w:pStyle w:val="Header"/>
        <w:tabs>
          <w:tab w:val="clear" w:pos="4153"/>
          <w:tab w:val="clear" w:pos="8306"/>
        </w:tabs>
        <w:spacing w:before="120" w:after="120"/>
        <w:jc w:val="both"/>
        <w:rPr>
          <w:rFonts w:cs="Traditional Arabic"/>
          <w:sz w:val="28"/>
          <w:szCs w:val="28"/>
          <w:rtl/>
        </w:rPr>
      </w:pPr>
      <w:r w:rsidRPr="00417023">
        <w:rPr>
          <w:rFonts w:cs="Traditional Arabic" w:hint="cs"/>
          <w:sz w:val="28"/>
          <w:szCs w:val="28"/>
          <w:rtl/>
        </w:rPr>
        <w:t xml:space="preserve">1- </w:t>
      </w:r>
    </w:p>
    <w:p w:rsidR="00B63DDC" w:rsidRPr="00417023" w:rsidRDefault="00B63DDC" w:rsidP="00417023">
      <w:pPr>
        <w:pStyle w:val="Header"/>
        <w:tabs>
          <w:tab w:val="clear" w:pos="4153"/>
          <w:tab w:val="clear" w:pos="8306"/>
        </w:tabs>
        <w:spacing w:before="120" w:after="120"/>
        <w:jc w:val="both"/>
        <w:rPr>
          <w:rFonts w:cs="Traditional Arabic"/>
          <w:sz w:val="28"/>
          <w:szCs w:val="28"/>
          <w:rtl/>
        </w:rPr>
      </w:pPr>
      <w:r w:rsidRPr="00417023">
        <w:rPr>
          <w:rFonts w:cs="Traditional Arabic" w:hint="cs"/>
          <w:sz w:val="28"/>
          <w:szCs w:val="28"/>
          <w:rtl/>
        </w:rPr>
        <w:t>2-</w:t>
      </w:r>
    </w:p>
    <w:p w:rsidR="00B63DDC" w:rsidRPr="00417023" w:rsidRDefault="00B63DDC" w:rsidP="00417023">
      <w:pPr>
        <w:pStyle w:val="Header"/>
        <w:tabs>
          <w:tab w:val="clear" w:pos="4153"/>
          <w:tab w:val="clear" w:pos="8306"/>
        </w:tabs>
        <w:spacing w:before="120" w:after="120"/>
        <w:jc w:val="both"/>
        <w:rPr>
          <w:rFonts w:cs="Traditional Arabic"/>
          <w:sz w:val="28"/>
          <w:szCs w:val="28"/>
          <w:rtl/>
        </w:rPr>
      </w:pPr>
      <w:r w:rsidRPr="00417023">
        <w:rPr>
          <w:rFonts w:cs="Traditional Arabic" w:hint="cs"/>
          <w:sz w:val="28"/>
          <w:szCs w:val="28"/>
          <w:rtl/>
        </w:rPr>
        <w:t>3-</w:t>
      </w:r>
    </w:p>
    <w:p w:rsidR="00B63DDC" w:rsidRPr="00417023" w:rsidRDefault="00B63DDC" w:rsidP="00417023">
      <w:pPr>
        <w:pStyle w:val="Header"/>
        <w:tabs>
          <w:tab w:val="clear" w:pos="4153"/>
          <w:tab w:val="clear" w:pos="8306"/>
        </w:tabs>
        <w:spacing w:before="120" w:after="120"/>
        <w:jc w:val="both"/>
        <w:rPr>
          <w:rFonts w:cs="Traditional Arabic"/>
          <w:sz w:val="28"/>
          <w:szCs w:val="28"/>
          <w:rtl/>
        </w:rPr>
      </w:pPr>
      <w:r w:rsidRPr="00417023">
        <w:rPr>
          <w:rFonts w:cs="Traditional Arabic" w:hint="cs"/>
          <w:sz w:val="28"/>
          <w:szCs w:val="28"/>
          <w:rtl/>
        </w:rPr>
        <w:t>4-</w:t>
      </w:r>
    </w:p>
    <w:p w:rsidR="00B63DDC" w:rsidRPr="00417023" w:rsidRDefault="00B63DDC" w:rsidP="00417023">
      <w:pPr>
        <w:pStyle w:val="2"/>
        <w:spacing w:line="240" w:lineRule="auto"/>
        <w:rPr>
          <w:rFonts w:ascii="Simplified Arabic" w:hAnsi="Simplified Arabic" w:cs="Simplified Arabic"/>
          <w:b/>
          <w:bCs/>
          <w:sz w:val="28"/>
          <w:szCs w:val="28"/>
          <w:rtl/>
        </w:rPr>
      </w:pPr>
      <w:r w:rsidRPr="00417023">
        <w:rPr>
          <w:rFonts w:ascii="Simplified Arabic" w:hAnsi="Simplified Arabic" w:cs="Simplified Arabic"/>
          <w:b/>
          <w:bCs/>
          <w:sz w:val="28"/>
          <w:szCs w:val="28"/>
          <w:rtl/>
        </w:rPr>
        <w:t xml:space="preserve">4- </w:t>
      </w:r>
      <w:r w:rsidR="00417023" w:rsidRPr="00417023">
        <w:rPr>
          <w:rFonts w:ascii="Simplified Arabic" w:hAnsi="Simplified Arabic" w:cs="Simplified Arabic"/>
          <w:b/>
          <w:bCs/>
          <w:sz w:val="28"/>
          <w:szCs w:val="28"/>
          <w:rtl/>
        </w:rPr>
        <w:tab/>
      </w:r>
      <w:r w:rsidRPr="00417023">
        <w:rPr>
          <w:rFonts w:ascii="Simplified Arabic" w:hAnsi="Simplified Arabic" w:cs="Simplified Arabic"/>
          <w:b/>
          <w:bCs/>
          <w:sz w:val="28"/>
          <w:szCs w:val="28"/>
          <w:rtl/>
        </w:rPr>
        <w:t xml:space="preserve">شروط الترشيح للبرنامج ومعايير القبول: </w:t>
      </w:r>
    </w:p>
    <w:p w:rsidR="00B63DDC" w:rsidRPr="00417023" w:rsidRDefault="00B63DDC" w:rsidP="00417023">
      <w:pPr>
        <w:pStyle w:val="Header"/>
        <w:tabs>
          <w:tab w:val="clear" w:pos="4153"/>
          <w:tab w:val="clear" w:pos="8306"/>
        </w:tabs>
        <w:spacing w:before="120" w:after="120"/>
        <w:ind w:left="104" w:firstLine="616"/>
        <w:jc w:val="lowKashida"/>
        <w:rPr>
          <w:rFonts w:ascii="Simplified Arabic" w:hAnsi="Simplified Arabic" w:cs="Simplified Arabic"/>
          <w:b/>
          <w:bCs/>
          <w:sz w:val="28"/>
          <w:szCs w:val="28"/>
          <w:rtl/>
        </w:rPr>
      </w:pPr>
      <w:r w:rsidRPr="00417023">
        <w:rPr>
          <w:rFonts w:ascii="Simplified Arabic" w:hAnsi="Simplified Arabic" w:cs="Simplified Arabic"/>
          <w:b/>
          <w:bCs/>
          <w:sz w:val="28"/>
          <w:szCs w:val="28"/>
          <w:rtl/>
        </w:rPr>
        <w:t xml:space="preserve">أ- </w:t>
      </w:r>
      <w:r w:rsidR="00417023">
        <w:rPr>
          <w:rFonts w:ascii="Simplified Arabic" w:hAnsi="Simplified Arabic" w:cs="Simplified Arabic" w:hint="cs"/>
          <w:b/>
          <w:bCs/>
          <w:sz w:val="28"/>
          <w:szCs w:val="28"/>
          <w:rtl/>
        </w:rPr>
        <w:tab/>
      </w:r>
      <w:r w:rsidRPr="00417023">
        <w:rPr>
          <w:rFonts w:ascii="Simplified Arabic" w:hAnsi="Simplified Arabic" w:cs="Simplified Arabic"/>
          <w:b/>
          <w:bCs/>
          <w:sz w:val="28"/>
          <w:szCs w:val="28"/>
          <w:u w:val="single"/>
          <w:rtl/>
        </w:rPr>
        <w:t>الفئة المستهدفة بالتدريب</w:t>
      </w:r>
      <w:r w:rsidRPr="00417023">
        <w:rPr>
          <w:rFonts w:ascii="Simplified Arabic" w:hAnsi="Simplified Arabic" w:cs="Simplified Arabic"/>
          <w:b/>
          <w:bCs/>
          <w:sz w:val="28"/>
          <w:szCs w:val="28"/>
          <w:rtl/>
        </w:rPr>
        <w:t>:</w:t>
      </w:r>
    </w:p>
    <w:p w:rsidR="00B63DDC" w:rsidRPr="00417023" w:rsidRDefault="00B63DDC" w:rsidP="00417023">
      <w:pPr>
        <w:pStyle w:val="Header"/>
        <w:tabs>
          <w:tab w:val="clear" w:pos="4153"/>
          <w:tab w:val="clear" w:pos="8306"/>
        </w:tabs>
        <w:spacing w:before="120" w:after="120"/>
        <w:ind w:left="1440"/>
        <w:jc w:val="lowKashida"/>
        <w:rPr>
          <w:rFonts w:ascii="Simplified Arabic" w:hAnsi="Simplified Arabic" w:cs="Simplified Arabic"/>
          <w:b/>
          <w:bCs/>
          <w:sz w:val="28"/>
          <w:szCs w:val="28"/>
          <w:rtl/>
        </w:rPr>
      </w:pPr>
      <w:r w:rsidRPr="00417023">
        <w:rPr>
          <w:rFonts w:ascii="Simplified Arabic" w:hAnsi="Simplified Arabic" w:cs="Simplified Arabic"/>
          <w:b/>
          <w:bCs/>
          <w:sz w:val="28"/>
          <w:szCs w:val="28"/>
          <w:rtl/>
        </w:rPr>
        <w:t>لابد من توفر مواصفات للمتدربين تتضمن متطلبات جسمية، إدراكية، نفسية، شخصية، أكاديمية تحصيلية.</w:t>
      </w:r>
    </w:p>
    <w:p w:rsidR="00B63DDC" w:rsidRPr="00417023" w:rsidRDefault="00B63DDC" w:rsidP="00417023">
      <w:pPr>
        <w:pStyle w:val="Header"/>
        <w:tabs>
          <w:tab w:val="clear" w:pos="4153"/>
          <w:tab w:val="clear" w:pos="8306"/>
        </w:tabs>
        <w:spacing w:before="120" w:after="120"/>
        <w:ind w:left="344" w:firstLine="16"/>
        <w:jc w:val="both"/>
        <w:rPr>
          <w:rFonts w:ascii="Simplified Arabic" w:hAnsi="Simplified Arabic" w:cs="Simplified Arabic"/>
          <w:b/>
          <w:bCs/>
          <w:sz w:val="28"/>
          <w:szCs w:val="28"/>
          <w:rtl/>
        </w:rPr>
      </w:pPr>
      <w:r w:rsidRPr="00417023">
        <w:rPr>
          <w:rFonts w:ascii="Simplified Arabic" w:hAnsi="Simplified Arabic" w:cs="Simplified Arabic"/>
          <w:b/>
          <w:bCs/>
          <w:sz w:val="28"/>
          <w:szCs w:val="28"/>
          <w:rtl/>
        </w:rPr>
        <w:t xml:space="preserve">ب- </w:t>
      </w:r>
      <w:r w:rsidR="00417023">
        <w:rPr>
          <w:rFonts w:ascii="Simplified Arabic" w:hAnsi="Simplified Arabic" w:cs="Simplified Arabic" w:hint="cs"/>
          <w:b/>
          <w:bCs/>
          <w:sz w:val="28"/>
          <w:szCs w:val="28"/>
          <w:rtl/>
        </w:rPr>
        <w:tab/>
      </w:r>
      <w:r w:rsidRPr="00417023">
        <w:rPr>
          <w:rFonts w:ascii="Simplified Arabic" w:hAnsi="Simplified Arabic" w:cs="Simplified Arabic"/>
          <w:b/>
          <w:bCs/>
          <w:sz w:val="28"/>
          <w:szCs w:val="28"/>
          <w:u w:val="single"/>
          <w:rtl/>
        </w:rPr>
        <w:t>متطلبات خاصة بجهة التدريب</w:t>
      </w:r>
      <w:r w:rsidRPr="00417023">
        <w:rPr>
          <w:rFonts w:ascii="Simplified Arabic" w:hAnsi="Simplified Arabic" w:cs="Simplified Arabic"/>
          <w:b/>
          <w:bCs/>
          <w:sz w:val="28"/>
          <w:szCs w:val="28"/>
          <w:rtl/>
        </w:rPr>
        <w:t xml:space="preserve">: </w:t>
      </w:r>
    </w:p>
    <w:p w:rsidR="00B63DDC" w:rsidRPr="00417023" w:rsidRDefault="00B63DDC" w:rsidP="00100E60">
      <w:pPr>
        <w:pStyle w:val="Header"/>
        <w:numPr>
          <w:ilvl w:val="0"/>
          <w:numId w:val="41"/>
        </w:numPr>
        <w:tabs>
          <w:tab w:val="clear" w:pos="4153"/>
          <w:tab w:val="clear" w:pos="8306"/>
        </w:tabs>
        <w:spacing w:before="120" w:after="120"/>
        <w:ind w:left="1785" w:right="360"/>
        <w:jc w:val="both"/>
        <w:rPr>
          <w:rFonts w:ascii="Simplified Arabic" w:hAnsi="Simplified Arabic" w:cs="Simplified Arabic"/>
          <w:b/>
          <w:bCs/>
          <w:sz w:val="28"/>
          <w:szCs w:val="28"/>
          <w:rtl/>
        </w:rPr>
      </w:pPr>
      <w:r w:rsidRPr="00417023">
        <w:rPr>
          <w:rFonts w:ascii="Simplified Arabic" w:hAnsi="Simplified Arabic" w:cs="Simplified Arabic"/>
          <w:b/>
          <w:bCs/>
          <w:sz w:val="28"/>
          <w:szCs w:val="28"/>
          <w:rtl/>
        </w:rPr>
        <w:t>الأدوات والوسائل التي على أساسها يتم اختيار المتدربين.</w:t>
      </w:r>
    </w:p>
    <w:p w:rsidR="00B63DDC" w:rsidRPr="00417023" w:rsidRDefault="00B63DDC" w:rsidP="00100E60">
      <w:pPr>
        <w:pStyle w:val="Header"/>
        <w:numPr>
          <w:ilvl w:val="0"/>
          <w:numId w:val="41"/>
        </w:numPr>
        <w:tabs>
          <w:tab w:val="clear" w:pos="4153"/>
          <w:tab w:val="clear" w:pos="8306"/>
        </w:tabs>
        <w:spacing w:before="120" w:after="120"/>
        <w:ind w:left="1785" w:right="360"/>
        <w:jc w:val="both"/>
        <w:rPr>
          <w:rFonts w:ascii="Simplified Arabic" w:hAnsi="Simplified Arabic" w:cs="Simplified Arabic"/>
          <w:b/>
          <w:bCs/>
          <w:sz w:val="28"/>
          <w:szCs w:val="28"/>
          <w:rtl/>
        </w:rPr>
      </w:pPr>
      <w:r w:rsidRPr="00417023">
        <w:rPr>
          <w:rFonts w:ascii="Simplified Arabic" w:hAnsi="Simplified Arabic" w:cs="Simplified Arabic"/>
          <w:b/>
          <w:bCs/>
          <w:sz w:val="28"/>
          <w:szCs w:val="28"/>
          <w:rtl/>
        </w:rPr>
        <w:t>الوثائق المطلوبة من المتدربين.</w:t>
      </w:r>
    </w:p>
    <w:p w:rsidR="00B63DDC" w:rsidRPr="00417023" w:rsidRDefault="00B63DDC" w:rsidP="00417023">
      <w:pPr>
        <w:pStyle w:val="2"/>
        <w:spacing w:line="240" w:lineRule="auto"/>
        <w:ind w:firstLine="360"/>
        <w:rPr>
          <w:rFonts w:ascii="Simplified Arabic" w:hAnsi="Simplified Arabic" w:cs="Simplified Arabic"/>
          <w:b/>
          <w:bCs/>
          <w:sz w:val="28"/>
          <w:szCs w:val="28"/>
          <w:rtl/>
        </w:rPr>
      </w:pPr>
      <w:r w:rsidRPr="00417023">
        <w:rPr>
          <w:rFonts w:ascii="Simplified Arabic" w:hAnsi="Simplified Arabic" w:cs="Simplified Arabic"/>
          <w:b/>
          <w:bCs/>
          <w:sz w:val="28"/>
          <w:szCs w:val="28"/>
          <w:rtl/>
        </w:rPr>
        <w:t xml:space="preserve">ج- </w:t>
      </w:r>
      <w:r w:rsidR="00417023">
        <w:rPr>
          <w:rFonts w:ascii="Simplified Arabic" w:hAnsi="Simplified Arabic" w:cs="Simplified Arabic" w:hint="cs"/>
          <w:b/>
          <w:bCs/>
          <w:sz w:val="28"/>
          <w:szCs w:val="28"/>
          <w:rtl/>
        </w:rPr>
        <w:tab/>
      </w:r>
      <w:r w:rsidRPr="00417023">
        <w:rPr>
          <w:rFonts w:ascii="Simplified Arabic" w:hAnsi="Simplified Arabic" w:cs="Simplified Arabic"/>
          <w:b/>
          <w:bCs/>
          <w:sz w:val="28"/>
          <w:szCs w:val="28"/>
          <w:u w:val="single"/>
          <w:rtl/>
        </w:rPr>
        <w:t>الشروط الواجب توافرها في المدرب</w:t>
      </w:r>
      <w:r w:rsidRPr="00417023">
        <w:rPr>
          <w:rFonts w:ascii="Simplified Arabic" w:hAnsi="Simplified Arabic" w:cs="Simplified Arabic"/>
          <w:b/>
          <w:bCs/>
          <w:sz w:val="28"/>
          <w:szCs w:val="28"/>
          <w:rtl/>
        </w:rPr>
        <w:t>:</w:t>
      </w:r>
    </w:p>
    <w:p w:rsidR="00B63DDC" w:rsidRPr="00417023" w:rsidRDefault="00B63DDC" w:rsidP="00100E60">
      <w:pPr>
        <w:pStyle w:val="Header"/>
        <w:numPr>
          <w:ilvl w:val="0"/>
          <w:numId w:val="42"/>
        </w:numPr>
        <w:tabs>
          <w:tab w:val="clear" w:pos="4153"/>
          <w:tab w:val="clear" w:pos="8306"/>
        </w:tabs>
        <w:spacing w:before="120" w:after="120"/>
        <w:ind w:left="357" w:right="357" w:firstLine="1140"/>
        <w:jc w:val="lowKashida"/>
        <w:rPr>
          <w:rFonts w:ascii="Simplified Arabic" w:hAnsi="Simplified Arabic" w:cs="Simplified Arabic"/>
          <w:b/>
          <w:bCs/>
          <w:sz w:val="28"/>
          <w:szCs w:val="28"/>
          <w:rtl/>
        </w:rPr>
      </w:pPr>
      <w:r w:rsidRPr="00417023">
        <w:rPr>
          <w:rFonts w:ascii="Simplified Arabic" w:hAnsi="Simplified Arabic" w:cs="Simplified Arabic"/>
          <w:b/>
          <w:bCs/>
          <w:sz w:val="28"/>
          <w:szCs w:val="28"/>
          <w:rtl/>
        </w:rPr>
        <w:t xml:space="preserve">أن يكون على درجة عالية من المعرفة المتخصصة بموضوع </w:t>
      </w:r>
      <w:r w:rsidR="00417023">
        <w:rPr>
          <w:rFonts w:ascii="Simplified Arabic" w:hAnsi="Simplified Arabic" w:cs="Simplified Arabic" w:hint="cs"/>
          <w:b/>
          <w:bCs/>
          <w:sz w:val="28"/>
          <w:szCs w:val="28"/>
          <w:rtl/>
        </w:rPr>
        <w:br/>
        <w:t xml:space="preserve"> </w:t>
      </w:r>
      <w:r w:rsidR="00417023">
        <w:rPr>
          <w:rFonts w:ascii="Simplified Arabic" w:hAnsi="Simplified Arabic" w:cs="Simplified Arabic" w:hint="cs"/>
          <w:b/>
          <w:bCs/>
          <w:sz w:val="28"/>
          <w:szCs w:val="28"/>
          <w:rtl/>
        </w:rPr>
        <w:tab/>
      </w:r>
      <w:r w:rsidR="00417023">
        <w:rPr>
          <w:rFonts w:ascii="Simplified Arabic" w:hAnsi="Simplified Arabic" w:cs="Simplified Arabic" w:hint="cs"/>
          <w:b/>
          <w:bCs/>
          <w:sz w:val="28"/>
          <w:szCs w:val="28"/>
          <w:rtl/>
        </w:rPr>
        <w:tab/>
      </w:r>
      <w:r w:rsidR="00417023">
        <w:rPr>
          <w:rFonts w:ascii="Simplified Arabic" w:hAnsi="Simplified Arabic" w:cs="Simplified Arabic" w:hint="cs"/>
          <w:b/>
          <w:bCs/>
          <w:sz w:val="28"/>
          <w:szCs w:val="28"/>
          <w:rtl/>
        </w:rPr>
        <w:tab/>
      </w:r>
      <w:r w:rsidRPr="00417023">
        <w:rPr>
          <w:rFonts w:ascii="Simplified Arabic" w:hAnsi="Simplified Arabic" w:cs="Simplified Arabic"/>
          <w:b/>
          <w:bCs/>
          <w:sz w:val="28"/>
          <w:szCs w:val="28"/>
          <w:rtl/>
        </w:rPr>
        <w:t>البرنامج التدريبي.</w:t>
      </w:r>
    </w:p>
    <w:p w:rsidR="00B63DDC" w:rsidRPr="00417023" w:rsidRDefault="00B63DDC" w:rsidP="00100E60">
      <w:pPr>
        <w:pStyle w:val="Header"/>
        <w:numPr>
          <w:ilvl w:val="0"/>
          <w:numId w:val="42"/>
        </w:numPr>
        <w:tabs>
          <w:tab w:val="clear" w:pos="4153"/>
          <w:tab w:val="clear" w:pos="8306"/>
        </w:tabs>
        <w:spacing w:before="120" w:after="120"/>
        <w:ind w:left="357" w:right="357" w:firstLine="1140"/>
        <w:jc w:val="lowKashida"/>
        <w:rPr>
          <w:rFonts w:ascii="Simplified Arabic" w:hAnsi="Simplified Arabic" w:cs="Simplified Arabic"/>
          <w:b/>
          <w:bCs/>
          <w:sz w:val="28"/>
          <w:szCs w:val="28"/>
        </w:rPr>
      </w:pPr>
      <w:r w:rsidRPr="00417023">
        <w:rPr>
          <w:rFonts w:ascii="Simplified Arabic" w:hAnsi="Simplified Arabic" w:cs="Simplified Arabic"/>
          <w:b/>
          <w:bCs/>
          <w:sz w:val="28"/>
          <w:szCs w:val="28"/>
          <w:rtl/>
        </w:rPr>
        <w:t xml:space="preserve">امتلاك المهارات النظرية والتطبيقية المرتبطة بدرجة عالية </w:t>
      </w:r>
      <w:r w:rsidR="00417023">
        <w:rPr>
          <w:rFonts w:ascii="Simplified Arabic" w:hAnsi="Simplified Arabic" w:cs="Simplified Arabic" w:hint="cs"/>
          <w:b/>
          <w:bCs/>
          <w:sz w:val="28"/>
          <w:szCs w:val="28"/>
          <w:rtl/>
        </w:rPr>
        <w:br/>
        <w:t xml:space="preserve"> </w:t>
      </w:r>
      <w:r w:rsidR="00417023">
        <w:rPr>
          <w:rFonts w:ascii="Simplified Arabic" w:hAnsi="Simplified Arabic" w:cs="Simplified Arabic" w:hint="cs"/>
          <w:b/>
          <w:bCs/>
          <w:sz w:val="28"/>
          <w:szCs w:val="28"/>
          <w:rtl/>
        </w:rPr>
        <w:tab/>
      </w:r>
      <w:r w:rsidR="00417023">
        <w:rPr>
          <w:rFonts w:ascii="Simplified Arabic" w:hAnsi="Simplified Arabic" w:cs="Simplified Arabic" w:hint="cs"/>
          <w:b/>
          <w:bCs/>
          <w:sz w:val="28"/>
          <w:szCs w:val="28"/>
          <w:rtl/>
        </w:rPr>
        <w:tab/>
      </w:r>
      <w:r w:rsidR="00417023">
        <w:rPr>
          <w:rFonts w:ascii="Simplified Arabic" w:hAnsi="Simplified Arabic" w:cs="Simplified Arabic" w:hint="cs"/>
          <w:b/>
          <w:bCs/>
          <w:sz w:val="28"/>
          <w:szCs w:val="28"/>
          <w:rtl/>
        </w:rPr>
        <w:tab/>
      </w:r>
      <w:r w:rsidRPr="00417023">
        <w:rPr>
          <w:rFonts w:ascii="Simplified Arabic" w:hAnsi="Simplified Arabic" w:cs="Simplified Arabic"/>
          <w:b/>
          <w:bCs/>
          <w:sz w:val="28"/>
          <w:szCs w:val="28"/>
          <w:rtl/>
        </w:rPr>
        <w:t xml:space="preserve">بموضوع التدريب. </w:t>
      </w:r>
    </w:p>
    <w:p w:rsidR="00B63DDC" w:rsidRPr="00417023" w:rsidRDefault="00B63DDC" w:rsidP="00100E60">
      <w:pPr>
        <w:pStyle w:val="Header"/>
        <w:numPr>
          <w:ilvl w:val="0"/>
          <w:numId w:val="42"/>
        </w:numPr>
        <w:tabs>
          <w:tab w:val="clear" w:pos="4153"/>
          <w:tab w:val="clear" w:pos="8306"/>
        </w:tabs>
        <w:spacing w:before="120" w:after="120"/>
        <w:ind w:left="357" w:right="357" w:firstLine="1140"/>
        <w:jc w:val="lowKashida"/>
        <w:rPr>
          <w:rFonts w:ascii="Simplified Arabic" w:hAnsi="Simplified Arabic" w:cs="Simplified Arabic"/>
          <w:b/>
          <w:bCs/>
          <w:sz w:val="28"/>
          <w:szCs w:val="28"/>
        </w:rPr>
      </w:pPr>
      <w:r w:rsidRPr="00417023">
        <w:rPr>
          <w:rFonts w:ascii="Simplified Arabic" w:hAnsi="Simplified Arabic" w:cs="Simplified Arabic"/>
          <w:b/>
          <w:bCs/>
          <w:sz w:val="28"/>
          <w:szCs w:val="28"/>
          <w:rtl/>
        </w:rPr>
        <w:t xml:space="preserve">إتقان أساليب التدريب المناسبة للموضوع وبخاصة أساليب </w:t>
      </w:r>
      <w:r w:rsidR="00417023">
        <w:rPr>
          <w:rFonts w:ascii="Simplified Arabic" w:hAnsi="Simplified Arabic" w:cs="Simplified Arabic" w:hint="cs"/>
          <w:b/>
          <w:bCs/>
          <w:sz w:val="28"/>
          <w:szCs w:val="28"/>
          <w:rtl/>
        </w:rPr>
        <w:br/>
        <w:t xml:space="preserve"> </w:t>
      </w:r>
      <w:r w:rsidR="00417023">
        <w:rPr>
          <w:rFonts w:ascii="Simplified Arabic" w:hAnsi="Simplified Arabic" w:cs="Simplified Arabic" w:hint="cs"/>
          <w:b/>
          <w:bCs/>
          <w:sz w:val="28"/>
          <w:szCs w:val="28"/>
          <w:rtl/>
        </w:rPr>
        <w:tab/>
      </w:r>
      <w:r w:rsidR="00417023">
        <w:rPr>
          <w:rFonts w:ascii="Simplified Arabic" w:hAnsi="Simplified Arabic" w:cs="Simplified Arabic" w:hint="cs"/>
          <w:b/>
          <w:bCs/>
          <w:sz w:val="28"/>
          <w:szCs w:val="28"/>
          <w:rtl/>
        </w:rPr>
        <w:tab/>
      </w:r>
      <w:r w:rsidR="00417023">
        <w:rPr>
          <w:rFonts w:ascii="Simplified Arabic" w:hAnsi="Simplified Arabic" w:cs="Simplified Arabic" w:hint="cs"/>
          <w:b/>
          <w:bCs/>
          <w:sz w:val="28"/>
          <w:szCs w:val="28"/>
          <w:rtl/>
        </w:rPr>
        <w:tab/>
      </w:r>
      <w:r w:rsidRPr="00417023">
        <w:rPr>
          <w:rFonts w:ascii="Simplified Arabic" w:hAnsi="Simplified Arabic" w:cs="Simplified Arabic"/>
          <w:b/>
          <w:bCs/>
          <w:sz w:val="28"/>
          <w:szCs w:val="28"/>
          <w:rtl/>
        </w:rPr>
        <w:t xml:space="preserve">تدريب الكبار. </w:t>
      </w:r>
    </w:p>
    <w:p w:rsidR="00B63DDC" w:rsidRPr="00417023" w:rsidRDefault="00B63DDC" w:rsidP="00100E60">
      <w:pPr>
        <w:pStyle w:val="Header"/>
        <w:numPr>
          <w:ilvl w:val="0"/>
          <w:numId w:val="42"/>
        </w:numPr>
        <w:tabs>
          <w:tab w:val="clear" w:pos="4153"/>
          <w:tab w:val="clear" w:pos="8306"/>
        </w:tabs>
        <w:spacing w:before="120" w:after="120"/>
        <w:ind w:left="357" w:right="357" w:firstLine="1140"/>
        <w:jc w:val="lowKashida"/>
        <w:rPr>
          <w:rFonts w:ascii="Simplified Arabic" w:hAnsi="Simplified Arabic" w:cs="Simplified Arabic"/>
          <w:b/>
          <w:bCs/>
          <w:sz w:val="28"/>
          <w:szCs w:val="28"/>
        </w:rPr>
      </w:pPr>
      <w:r w:rsidRPr="00417023">
        <w:rPr>
          <w:rFonts w:ascii="Simplified Arabic" w:hAnsi="Simplified Arabic" w:cs="Simplified Arabic"/>
          <w:b/>
          <w:bCs/>
          <w:sz w:val="28"/>
          <w:szCs w:val="28"/>
          <w:rtl/>
        </w:rPr>
        <w:t xml:space="preserve">القدرة على استخدام الوسائل التكنولوجية والأجهزة في تدريبيهم. </w:t>
      </w:r>
    </w:p>
    <w:p w:rsidR="00B63DDC" w:rsidRPr="00417023" w:rsidRDefault="00B63DDC" w:rsidP="00100E60">
      <w:pPr>
        <w:pStyle w:val="Header"/>
        <w:numPr>
          <w:ilvl w:val="0"/>
          <w:numId w:val="42"/>
        </w:numPr>
        <w:tabs>
          <w:tab w:val="clear" w:pos="4153"/>
          <w:tab w:val="clear" w:pos="8306"/>
        </w:tabs>
        <w:spacing w:before="120" w:after="120"/>
        <w:ind w:left="357" w:right="357" w:firstLine="1140"/>
        <w:jc w:val="lowKashida"/>
        <w:rPr>
          <w:rFonts w:ascii="Simplified Arabic" w:hAnsi="Simplified Arabic" w:cs="Simplified Arabic"/>
          <w:b/>
          <w:bCs/>
          <w:sz w:val="28"/>
          <w:szCs w:val="28"/>
        </w:rPr>
      </w:pPr>
      <w:r w:rsidRPr="00417023">
        <w:rPr>
          <w:rFonts w:ascii="Simplified Arabic" w:hAnsi="Simplified Arabic" w:cs="Simplified Arabic"/>
          <w:b/>
          <w:bCs/>
          <w:sz w:val="28"/>
          <w:szCs w:val="28"/>
          <w:rtl/>
        </w:rPr>
        <w:t xml:space="preserve">القدرة على إدارة الورشة التدريبية وتنظيم المتدربين. </w:t>
      </w:r>
    </w:p>
    <w:p w:rsidR="00B63DDC" w:rsidRPr="00417023" w:rsidRDefault="00B63DDC" w:rsidP="00100E60">
      <w:pPr>
        <w:pStyle w:val="Header"/>
        <w:numPr>
          <w:ilvl w:val="0"/>
          <w:numId w:val="42"/>
        </w:numPr>
        <w:tabs>
          <w:tab w:val="clear" w:pos="4153"/>
          <w:tab w:val="clear" w:pos="8306"/>
        </w:tabs>
        <w:spacing w:before="120" w:after="120"/>
        <w:ind w:left="357" w:right="357" w:firstLine="1140"/>
        <w:jc w:val="lowKashida"/>
        <w:rPr>
          <w:rFonts w:ascii="Simplified Arabic" w:hAnsi="Simplified Arabic" w:cs="Simplified Arabic"/>
          <w:b/>
          <w:bCs/>
          <w:sz w:val="28"/>
          <w:szCs w:val="28"/>
          <w:rtl/>
        </w:rPr>
      </w:pPr>
      <w:r w:rsidRPr="00417023">
        <w:rPr>
          <w:rFonts w:ascii="Simplified Arabic" w:hAnsi="Simplified Arabic" w:cs="Simplified Arabic"/>
          <w:b/>
          <w:bCs/>
          <w:sz w:val="28"/>
          <w:szCs w:val="28"/>
          <w:rtl/>
        </w:rPr>
        <w:t>القدرة على تقييم فاعلية التدريب وكفاية تحصيل المتدربين.</w:t>
      </w:r>
    </w:p>
    <w:p w:rsidR="00B63DDC" w:rsidRPr="005149E0" w:rsidRDefault="00B63DDC" w:rsidP="00417023">
      <w:pPr>
        <w:pStyle w:val="ListParagraph"/>
        <w:spacing w:line="240" w:lineRule="auto"/>
        <w:ind w:left="-188"/>
        <w:jc w:val="lowKashida"/>
        <w:rPr>
          <w:rFonts w:ascii="Simplified Arabic" w:hAnsi="Simplified Arabic" w:cs="Simplified Arabic"/>
          <w:b/>
          <w:bCs/>
          <w:sz w:val="24"/>
          <w:szCs w:val="24"/>
          <w:rtl/>
        </w:rPr>
      </w:pPr>
      <w:r w:rsidRPr="005149E0">
        <w:rPr>
          <w:rFonts w:ascii="Simplified Arabic" w:hAnsi="Simplified Arabic" w:cs="Simplified Arabic"/>
          <w:b/>
          <w:bCs/>
          <w:sz w:val="24"/>
          <w:szCs w:val="24"/>
          <w:rtl/>
        </w:rPr>
        <w:br w:type="page"/>
      </w:r>
      <w:r w:rsidRPr="005149E0">
        <w:rPr>
          <w:rFonts w:eastAsiaTheme="minorEastAsia" w:cs="Monotype Koufi"/>
          <w:bCs/>
          <w:i/>
          <w:sz w:val="32"/>
          <w:szCs w:val="32"/>
          <w:u w:val="single"/>
          <w:rtl/>
        </w:rPr>
        <w:lastRenderedPageBreak/>
        <w:t>كتابة المادة التدريبية</w:t>
      </w:r>
      <w:r w:rsidR="00417023" w:rsidRPr="005149E0">
        <w:rPr>
          <w:rFonts w:ascii="Simplified Arabic" w:hAnsi="Simplified Arabic" w:cs="Simplified Arabic" w:hint="cs"/>
          <w:b/>
          <w:bCs/>
          <w:sz w:val="24"/>
          <w:szCs w:val="24"/>
          <w:rtl/>
        </w:rPr>
        <w:t>:</w:t>
      </w:r>
      <w:r w:rsidRPr="005149E0">
        <w:rPr>
          <w:rFonts w:ascii="Simplified Arabic" w:hAnsi="Simplified Arabic" w:cs="Simplified Arabic"/>
          <w:b/>
          <w:bCs/>
          <w:sz w:val="24"/>
          <w:szCs w:val="24"/>
          <w:rtl/>
        </w:rPr>
        <w:t xml:space="preserve"> </w:t>
      </w:r>
      <w:r w:rsidRPr="005149E0">
        <w:rPr>
          <w:rFonts w:ascii="Simplified Arabic" w:hAnsi="Simplified Arabic" w:cs="Simplified Arabic"/>
          <w:b/>
          <w:bCs/>
          <w:sz w:val="24"/>
          <w:szCs w:val="24"/>
          <w:rtl/>
        </w:rPr>
        <w:tab/>
      </w:r>
      <w:r w:rsidRPr="005149E0">
        <w:rPr>
          <w:rFonts w:ascii="Simplified Arabic" w:hAnsi="Simplified Arabic" w:cs="Simplified Arabic"/>
          <w:b/>
          <w:bCs/>
          <w:sz w:val="24"/>
          <w:szCs w:val="24"/>
          <w:rtl/>
        </w:rPr>
        <w:tab/>
      </w:r>
      <w:r w:rsidRPr="005149E0">
        <w:rPr>
          <w:rFonts w:ascii="Simplified Arabic" w:hAnsi="Simplified Arabic" w:cs="Simplified Arabic"/>
          <w:b/>
          <w:bCs/>
          <w:sz w:val="24"/>
          <w:szCs w:val="24"/>
          <w:rtl/>
        </w:rPr>
        <w:tab/>
      </w:r>
      <w:r w:rsidRPr="005149E0">
        <w:rPr>
          <w:rFonts w:ascii="Simplified Arabic" w:hAnsi="Simplified Arabic" w:cs="Simplified Arabic"/>
          <w:b/>
          <w:bCs/>
          <w:sz w:val="24"/>
          <w:szCs w:val="24"/>
          <w:rtl/>
        </w:rPr>
        <w:tab/>
      </w:r>
      <w:r w:rsidRPr="005149E0">
        <w:rPr>
          <w:rFonts w:ascii="Simplified Arabic" w:hAnsi="Simplified Arabic" w:cs="Simplified Arabic"/>
          <w:b/>
          <w:bCs/>
          <w:sz w:val="24"/>
          <w:szCs w:val="24"/>
          <w:rtl/>
        </w:rPr>
        <w:tab/>
        <w:t xml:space="preserve">    </w:t>
      </w:r>
    </w:p>
    <w:p w:rsidR="00B63DDC" w:rsidRPr="0098438C" w:rsidRDefault="00B63DDC" w:rsidP="00B63DDC">
      <w:pPr>
        <w:pStyle w:val="Header"/>
        <w:tabs>
          <w:tab w:val="clear" w:pos="4153"/>
          <w:tab w:val="clear" w:pos="8306"/>
        </w:tabs>
        <w:spacing w:before="120" w:after="120"/>
        <w:ind w:hanging="16"/>
        <w:jc w:val="both"/>
        <w:rPr>
          <w:rFonts w:ascii="Simplified Arabic" w:hAnsi="Simplified Arabic" w:cs="Simplified Arabic"/>
          <w:b/>
          <w:bCs/>
          <w:sz w:val="28"/>
          <w:szCs w:val="28"/>
          <w:rtl/>
        </w:rPr>
      </w:pPr>
      <w:r w:rsidRPr="0098438C">
        <w:rPr>
          <w:rFonts w:cs="Traditional Arabic" w:hint="cs"/>
          <w:b/>
          <w:bCs/>
          <w:sz w:val="36"/>
          <w:szCs w:val="36"/>
          <w:u w:val="single"/>
          <w:rtl/>
        </w:rPr>
        <w:t>الوحدات التدريبية</w:t>
      </w:r>
      <w:r>
        <w:rPr>
          <w:rFonts w:cs="Traditional Arabic" w:hint="cs"/>
          <w:b/>
          <w:bCs/>
          <w:sz w:val="36"/>
          <w:szCs w:val="36"/>
          <w:rtl/>
        </w:rPr>
        <w:t>:</w:t>
      </w:r>
      <w:r>
        <w:rPr>
          <w:rFonts w:cs="Traditional Arabic" w:hint="cs"/>
          <w:sz w:val="36"/>
          <w:szCs w:val="36"/>
          <w:rtl/>
        </w:rPr>
        <w:t xml:space="preserve"> </w:t>
      </w:r>
      <w:r w:rsidRPr="0098438C">
        <w:rPr>
          <w:rFonts w:ascii="Simplified Arabic" w:hAnsi="Simplified Arabic" w:cs="Simplified Arabic" w:hint="cs"/>
          <w:b/>
          <w:bCs/>
          <w:sz w:val="28"/>
          <w:szCs w:val="28"/>
          <w:rtl/>
        </w:rPr>
        <w:t>هي الاجتماعات أو جلسات العمل التي يلتقي فيها المدربون والمتدربون وبعض الفنيين في قاعات أو أماكن مناسبة بهدف رفع كفاءة المشاركين بالبرنامج في المهارات المقررة فيه.</w:t>
      </w:r>
    </w:p>
    <w:p w:rsidR="00B63DDC" w:rsidRPr="005149E0" w:rsidRDefault="00B63DDC" w:rsidP="00B63DDC">
      <w:pPr>
        <w:pStyle w:val="Header"/>
        <w:tabs>
          <w:tab w:val="clear" w:pos="4153"/>
          <w:tab w:val="clear" w:pos="8306"/>
        </w:tabs>
        <w:spacing w:before="120" w:after="120"/>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t xml:space="preserve">وعند كتابة الوحدات التدريبية يتناول المصمم العناصر التالية: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رقم الوحدة التدريبية وعنوانها في البرنامج التدريبي.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يوم وتاريخ تنفيذ الوحدة مع المتدربين.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المدة الزمنية للوحدة التدريبية بالدقائق.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الهدف العام والأهداف السلوكية للوحدة.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الخبرات السابقة للمتدربين.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المحتوى أو المادة التدريبية.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أنشطة المتدربين.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الوسائل والتجهيزات التكنولوجية وطرق التدريب المستخدمة في الوحدة. </w:t>
      </w:r>
    </w:p>
    <w:p w:rsidR="00B63DDC" w:rsidRPr="000700EA" w:rsidRDefault="00B63DDC" w:rsidP="00100E60">
      <w:pPr>
        <w:pStyle w:val="Header"/>
        <w:numPr>
          <w:ilvl w:val="0"/>
          <w:numId w:val="43"/>
        </w:numPr>
        <w:tabs>
          <w:tab w:val="clear" w:pos="4153"/>
          <w:tab w:val="clear" w:pos="8306"/>
        </w:tabs>
        <w:spacing w:before="120" w:after="120"/>
        <w:jc w:val="both"/>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المدربين والمعامل وقاعات العرض ومواد المتدربين ومراجع المدربين وأدوات التقييم المرحلي. </w:t>
      </w:r>
    </w:p>
    <w:p w:rsidR="00B63DDC" w:rsidRPr="005149E0" w:rsidRDefault="00B63DDC" w:rsidP="005149E0">
      <w:pPr>
        <w:pStyle w:val="Header"/>
        <w:tabs>
          <w:tab w:val="clear" w:pos="4153"/>
          <w:tab w:val="clear" w:pos="8306"/>
        </w:tabs>
        <w:spacing w:before="120" w:after="120"/>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t xml:space="preserve">يراعي مصمم البرنامج عند كتابة الوحدة التدريبية ما يلي: </w:t>
      </w:r>
    </w:p>
    <w:p w:rsidR="00B63DDC" w:rsidRPr="000700EA" w:rsidRDefault="00B63DDC" w:rsidP="00100E60">
      <w:pPr>
        <w:pStyle w:val="Header"/>
        <w:numPr>
          <w:ilvl w:val="0"/>
          <w:numId w:val="43"/>
        </w:numPr>
        <w:tabs>
          <w:tab w:val="clear" w:pos="4153"/>
          <w:tab w:val="clear" w:pos="8306"/>
        </w:tabs>
        <w:spacing w:before="120" w:after="120"/>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تجزئة عناصر الوحدة التدريبية إلى أقصى درجة ممكنة.</w:t>
      </w:r>
    </w:p>
    <w:p w:rsidR="00B63DDC" w:rsidRPr="000700EA" w:rsidRDefault="00B63DDC" w:rsidP="00100E60">
      <w:pPr>
        <w:pStyle w:val="Header"/>
        <w:numPr>
          <w:ilvl w:val="0"/>
          <w:numId w:val="43"/>
        </w:numPr>
        <w:tabs>
          <w:tab w:val="clear" w:pos="4153"/>
          <w:tab w:val="clear" w:pos="8306"/>
        </w:tabs>
        <w:spacing w:before="120" w:after="120"/>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إعداد المواد والوسائل التدريبية غير المتوافرة تجارياً من خامات البيئة. </w:t>
      </w:r>
    </w:p>
    <w:p w:rsidR="00B63DDC" w:rsidRPr="000700EA" w:rsidRDefault="00B63DDC" w:rsidP="00100E60">
      <w:pPr>
        <w:pStyle w:val="Header"/>
        <w:numPr>
          <w:ilvl w:val="0"/>
          <w:numId w:val="43"/>
        </w:numPr>
        <w:tabs>
          <w:tab w:val="clear" w:pos="4153"/>
          <w:tab w:val="clear" w:pos="8306"/>
        </w:tabs>
        <w:spacing w:before="120" w:after="120"/>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وصف الأجهزة والأدوات والمواد والمراجع التدريبية لتكون الصورة واضحة لدى المدربين. </w:t>
      </w:r>
    </w:p>
    <w:p w:rsidR="00B63DDC" w:rsidRPr="000700EA" w:rsidRDefault="00B63DDC" w:rsidP="00100E60">
      <w:pPr>
        <w:pStyle w:val="Header"/>
        <w:numPr>
          <w:ilvl w:val="0"/>
          <w:numId w:val="43"/>
        </w:numPr>
        <w:tabs>
          <w:tab w:val="clear" w:pos="4153"/>
          <w:tab w:val="clear" w:pos="8306"/>
        </w:tabs>
        <w:spacing w:before="120" w:after="120"/>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كتابة الوحدات التدريبية بصيغ متنوعة مثل المواد المصغرة أو الوحدات التدريبية المصغرة.</w:t>
      </w:r>
    </w:p>
    <w:p w:rsidR="000700EA" w:rsidRDefault="000700EA" w:rsidP="000700EA">
      <w:pPr>
        <w:pStyle w:val="Header"/>
        <w:tabs>
          <w:tab w:val="clear" w:pos="4153"/>
          <w:tab w:val="clear" w:pos="8306"/>
        </w:tabs>
        <w:spacing w:before="120" w:after="120"/>
        <w:ind w:firstLine="26"/>
        <w:jc w:val="both"/>
        <w:rPr>
          <w:rFonts w:eastAsiaTheme="minorEastAsia" w:cs="Monotype Koufi"/>
          <w:bCs/>
          <w:i/>
          <w:sz w:val="32"/>
          <w:szCs w:val="32"/>
          <w:u w:val="single"/>
          <w:rtl/>
        </w:rPr>
      </w:pPr>
      <w:r>
        <w:rPr>
          <w:rFonts w:eastAsiaTheme="minorEastAsia" w:cs="Monotype Koufi"/>
          <w:bCs/>
          <w:i/>
          <w:sz w:val="32"/>
          <w:szCs w:val="32"/>
          <w:u w:val="single"/>
          <w:rtl/>
        </w:rPr>
        <w:br/>
      </w:r>
    </w:p>
    <w:p w:rsidR="00B63DDC" w:rsidRPr="005149E0" w:rsidRDefault="00B63DDC" w:rsidP="00D51005">
      <w:pPr>
        <w:pStyle w:val="Header"/>
        <w:tabs>
          <w:tab w:val="clear" w:pos="4153"/>
          <w:tab w:val="clear" w:pos="8306"/>
        </w:tabs>
        <w:spacing w:before="120" w:after="120" w:line="228" w:lineRule="auto"/>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lastRenderedPageBreak/>
        <w:t xml:space="preserve">يراعي المصمم عند تنظيم محتوى المادة التدريبية ما يلي: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tl/>
        </w:rPr>
      </w:pPr>
      <w:r w:rsidRPr="000700EA">
        <w:rPr>
          <w:rFonts w:ascii="Simplified Arabic" w:hAnsi="Simplified Arabic" w:cs="Simplified Arabic" w:hint="cs"/>
          <w:b/>
          <w:bCs/>
          <w:sz w:val="28"/>
          <w:szCs w:val="28"/>
          <w:rtl/>
        </w:rPr>
        <w:t xml:space="preserve">تجزئتها إلى نقاط ومفاهيم ومهارات متجانسة ومحددة ليستطيع المتدربون تعلمها بسهولة.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تزويد المحتوى التدريبي للوحدة بالرسومات والصور والجداول المناسبة.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وضع عناوين فرعية لمحتوى الوحدة التدريبية مع تجزئة كل عنوان إلى أجزاء أصغر يسهل فهمها من المتدربين.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الإكثار من التدريبات التطبيقية إلى جانب المفاهيم والمحتوى التدريبي.</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استخدام وسائل التقييم خلال مواقف التدريب كتغذية راجعة حول مهارات الوحدات التدريبية. </w:t>
      </w:r>
    </w:p>
    <w:p w:rsidR="00B63DDC" w:rsidRPr="000700EA"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0700EA">
        <w:rPr>
          <w:rFonts w:ascii="Simplified Arabic" w:hAnsi="Simplified Arabic" w:cs="Simplified Arabic" w:hint="cs"/>
          <w:b/>
          <w:bCs/>
          <w:sz w:val="28"/>
          <w:szCs w:val="28"/>
          <w:rtl/>
        </w:rPr>
        <w:t xml:space="preserve">وضع خُلاصات في نهاية كل موضوع فرعي للمراجعة وتركيز تعلم المعارف. </w:t>
      </w:r>
    </w:p>
    <w:p w:rsidR="00B63DDC" w:rsidRPr="005149E0" w:rsidRDefault="00B63DDC" w:rsidP="00D51005">
      <w:pPr>
        <w:pStyle w:val="Header"/>
        <w:tabs>
          <w:tab w:val="clear" w:pos="4153"/>
          <w:tab w:val="clear" w:pos="8306"/>
        </w:tabs>
        <w:spacing w:before="120" w:after="120" w:line="228" w:lineRule="auto"/>
        <w:ind w:firstLine="26"/>
        <w:jc w:val="both"/>
        <w:rPr>
          <w:rFonts w:eastAsiaTheme="minorEastAsia" w:cs="Monotype Koufi"/>
          <w:bCs/>
          <w:i/>
          <w:sz w:val="32"/>
          <w:szCs w:val="32"/>
          <w:u w:val="single"/>
        </w:rPr>
      </w:pPr>
      <w:r w:rsidRPr="005149E0">
        <w:rPr>
          <w:rFonts w:eastAsiaTheme="minorEastAsia" w:cs="Monotype Koufi" w:hint="cs"/>
          <w:bCs/>
          <w:i/>
          <w:sz w:val="32"/>
          <w:szCs w:val="32"/>
          <w:u w:val="single"/>
          <w:rtl/>
        </w:rPr>
        <w:t xml:space="preserve">إدارة البرنامج التدريبي وتنظيمه: </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C31D75">
        <w:rPr>
          <w:rFonts w:ascii="Simplified Arabic" w:hAnsi="Simplified Arabic" w:cs="Simplified Arabic" w:hint="cs"/>
          <w:b/>
          <w:bCs/>
          <w:sz w:val="28"/>
          <w:szCs w:val="28"/>
          <w:rtl/>
        </w:rPr>
        <w:t xml:space="preserve">الإشراف والمتابعة المستمرة للتنفيذ. </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C31D75">
        <w:rPr>
          <w:rFonts w:ascii="Simplified Arabic" w:hAnsi="Simplified Arabic" w:cs="Simplified Arabic" w:hint="cs"/>
          <w:b/>
          <w:bCs/>
          <w:sz w:val="28"/>
          <w:szCs w:val="28"/>
          <w:rtl/>
        </w:rPr>
        <w:t>الأمن والسلامة في استخدام الأجهزة والوسائل التدريبية وتعليمات استخدامها.</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C31D75">
        <w:rPr>
          <w:rFonts w:ascii="Simplified Arabic" w:hAnsi="Simplified Arabic" w:cs="Simplified Arabic" w:hint="cs"/>
          <w:b/>
          <w:bCs/>
          <w:sz w:val="28"/>
          <w:szCs w:val="28"/>
          <w:rtl/>
        </w:rPr>
        <w:t xml:space="preserve">تعليمات إسكان المتدربين والمواصلات ووجبات الطعام ومواعيد الاستراحة وأماكن الاتصالات والبيئة المحيطة بمكان التدريب ومواقف السيارات. </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Pr>
      </w:pPr>
      <w:r w:rsidRPr="00C31D75">
        <w:rPr>
          <w:rFonts w:ascii="Simplified Arabic" w:hAnsi="Simplified Arabic" w:cs="Simplified Arabic" w:hint="cs"/>
          <w:b/>
          <w:bCs/>
          <w:sz w:val="28"/>
          <w:szCs w:val="28"/>
          <w:rtl/>
        </w:rPr>
        <w:t>تقييم المتدربين من حيث المشاركة في وحدات التدريب والسلوك العام للمتدربين ومتابعة الغياب والتأخير والإجازات والاستبعاد من البرنامج وشهادات التدريب وأساليب توثيق المتدربين.</w:t>
      </w:r>
    </w:p>
    <w:p w:rsidR="00B63DDC" w:rsidRPr="005149E0" w:rsidRDefault="00B63DDC" w:rsidP="00D51005">
      <w:pPr>
        <w:pStyle w:val="Header"/>
        <w:tabs>
          <w:tab w:val="clear" w:pos="4153"/>
          <w:tab w:val="clear" w:pos="8306"/>
        </w:tabs>
        <w:spacing w:before="120" w:after="120" w:line="228" w:lineRule="auto"/>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t>أساليب ووسائل تقييم فاعلية البرنامج:</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tl/>
        </w:rPr>
      </w:pPr>
      <w:r w:rsidRPr="00C31D75">
        <w:rPr>
          <w:rFonts w:ascii="Simplified Arabic" w:hAnsi="Simplified Arabic" w:cs="Simplified Arabic" w:hint="cs"/>
          <w:b/>
          <w:bCs/>
          <w:sz w:val="28"/>
          <w:szCs w:val="28"/>
          <w:rtl/>
        </w:rPr>
        <w:t xml:space="preserve">يعتمد تقييم فاعلية أي برنامج تدريبي على درجة التغير الذي أحدثه البرنامج في المهارات السلوكية المطلوبة لدى المتدربين، وفي هذا البند يجب على مصمم البرنامج أن يضمن وسائل التقييم المستخدمة للكشف عن مدى تحصيل المتدربين للسلوكيات المطلوبة. </w:t>
      </w:r>
    </w:p>
    <w:p w:rsidR="00B63DDC" w:rsidRPr="00C31D75" w:rsidRDefault="00B63DDC" w:rsidP="00100E60">
      <w:pPr>
        <w:pStyle w:val="Header"/>
        <w:numPr>
          <w:ilvl w:val="0"/>
          <w:numId w:val="43"/>
        </w:numPr>
        <w:tabs>
          <w:tab w:val="clear" w:pos="4153"/>
          <w:tab w:val="clear" w:pos="8306"/>
        </w:tabs>
        <w:spacing w:before="120" w:after="120" w:line="228" w:lineRule="auto"/>
        <w:jc w:val="lowKashida"/>
        <w:rPr>
          <w:rFonts w:ascii="Simplified Arabic" w:hAnsi="Simplified Arabic" w:cs="Simplified Arabic"/>
          <w:b/>
          <w:bCs/>
          <w:sz w:val="28"/>
          <w:szCs w:val="28"/>
          <w:rtl/>
        </w:rPr>
      </w:pPr>
      <w:r w:rsidRPr="00C31D75">
        <w:rPr>
          <w:rFonts w:ascii="Simplified Arabic" w:hAnsi="Simplified Arabic" w:cs="Simplified Arabic" w:hint="cs"/>
          <w:b/>
          <w:bCs/>
          <w:sz w:val="28"/>
          <w:szCs w:val="28"/>
          <w:rtl/>
        </w:rPr>
        <w:t xml:space="preserve">وكذلك صعوباتهم التدريبية وجوانب القوة والضعف في البرنامج ثم الانطباعات العامة التي كونها المتدربون خلال فترة التدريب ويرفق مع كل أداة تقييم أهداف ومواقف استخدامها وكيفية تطبيقها من قبل المدربين أو الإداريين المعنيين أو الاستفادة من نتائج التقييم في تحسين ورفع كفاءة البرنامج بالتعديل والتنقيح. </w:t>
      </w:r>
    </w:p>
    <w:p w:rsidR="00B63DDC" w:rsidRPr="005149E0" w:rsidRDefault="00B63DDC" w:rsidP="005149E0">
      <w:pPr>
        <w:pStyle w:val="Header"/>
        <w:tabs>
          <w:tab w:val="clear" w:pos="4153"/>
          <w:tab w:val="clear" w:pos="8306"/>
        </w:tabs>
        <w:spacing w:before="120" w:after="120"/>
        <w:ind w:firstLine="26"/>
        <w:jc w:val="both"/>
        <w:rPr>
          <w:rFonts w:eastAsiaTheme="minorEastAsia" w:cs="Monotype Koufi"/>
          <w:bCs/>
          <w:i/>
          <w:sz w:val="32"/>
          <w:szCs w:val="32"/>
          <w:u w:val="single"/>
          <w:rtl/>
        </w:rPr>
      </w:pPr>
      <w:r w:rsidRPr="005149E0">
        <w:rPr>
          <w:rFonts w:eastAsiaTheme="minorEastAsia" w:cs="Monotype Koufi" w:hint="cs"/>
          <w:bCs/>
          <w:i/>
          <w:sz w:val="32"/>
          <w:szCs w:val="32"/>
          <w:u w:val="single"/>
          <w:rtl/>
        </w:rPr>
        <w:lastRenderedPageBreak/>
        <w:t>كتابة التعليمات والإرشادات العامة للبرنامج:</w:t>
      </w:r>
    </w:p>
    <w:p w:rsidR="00B63DDC" w:rsidRPr="00EE142D" w:rsidRDefault="00B63DDC" w:rsidP="00EE142D">
      <w:pPr>
        <w:pStyle w:val="Header"/>
        <w:tabs>
          <w:tab w:val="clear" w:pos="4153"/>
          <w:tab w:val="clear" w:pos="8306"/>
        </w:tabs>
        <w:spacing w:before="120" w:after="120" w:line="228" w:lineRule="auto"/>
        <w:jc w:val="lowKashida"/>
        <w:rPr>
          <w:rFonts w:ascii="Simplified Arabic" w:hAnsi="Simplified Arabic" w:cs="Simplified Arabic"/>
          <w:b/>
          <w:bCs/>
          <w:sz w:val="28"/>
          <w:szCs w:val="28"/>
          <w:rtl/>
        </w:rPr>
      </w:pPr>
      <w:r w:rsidRPr="00EE142D">
        <w:rPr>
          <w:rFonts w:ascii="Simplified Arabic" w:hAnsi="Simplified Arabic" w:cs="Simplified Arabic" w:hint="cs"/>
          <w:b/>
          <w:bCs/>
          <w:sz w:val="28"/>
          <w:szCs w:val="28"/>
          <w:rtl/>
        </w:rPr>
        <w:t xml:space="preserve">يتضمن البرنامج التدريبي عدداً من التعليمات والإرشادات هي </w:t>
      </w:r>
      <w:r w:rsidRPr="00EE142D">
        <w:rPr>
          <w:rFonts w:ascii="Simplified Arabic" w:hAnsi="Simplified Arabic" w:cs="Simplified Arabic" w:hint="cs"/>
          <w:b/>
          <w:bCs/>
          <w:sz w:val="28"/>
          <w:szCs w:val="28"/>
          <w:u w:val="single"/>
          <w:rtl/>
        </w:rPr>
        <w:t>كالتالي</w:t>
      </w:r>
      <w:r w:rsidRPr="00EE142D">
        <w:rPr>
          <w:rFonts w:ascii="Simplified Arabic" w:hAnsi="Simplified Arabic" w:cs="Simplified Arabic" w:hint="cs"/>
          <w:b/>
          <w:bCs/>
          <w:sz w:val="28"/>
          <w:szCs w:val="28"/>
          <w:rtl/>
        </w:rPr>
        <w:t>:</w:t>
      </w:r>
    </w:p>
    <w:p w:rsidR="00B63DDC" w:rsidRPr="00F559B9" w:rsidRDefault="00B63DDC" w:rsidP="00100E60">
      <w:pPr>
        <w:pStyle w:val="Header"/>
        <w:numPr>
          <w:ilvl w:val="0"/>
          <w:numId w:val="44"/>
        </w:numPr>
        <w:tabs>
          <w:tab w:val="clear" w:pos="4153"/>
          <w:tab w:val="clear" w:pos="8306"/>
        </w:tabs>
        <w:spacing w:before="120" w:after="120" w:line="228" w:lineRule="auto"/>
        <w:jc w:val="lowKashida"/>
        <w:rPr>
          <w:rFonts w:ascii="Simplified Arabic" w:hAnsi="Simplified Arabic" w:cs="Simplified Arabic"/>
          <w:b/>
          <w:bCs/>
          <w:sz w:val="28"/>
          <w:szCs w:val="28"/>
          <w:rtl/>
        </w:rPr>
      </w:pPr>
      <w:r w:rsidRPr="00F559B9">
        <w:rPr>
          <w:rFonts w:ascii="Simplified Arabic" w:hAnsi="Simplified Arabic" w:cs="Simplified Arabic" w:hint="cs"/>
          <w:b/>
          <w:bCs/>
          <w:sz w:val="28"/>
          <w:szCs w:val="28"/>
          <w:rtl/>
        </w:rPr>
        <w:t>اسم البرنامج، تاريخ انعقاده، المدة الزمنية للبرنامج (من وإلى) مكان تنفيذ البرنامج، المنسق، مدرب البرنامج.</w:t>
      </w:r>
    </w:p>
    <w:p w:rsidR="00B63DDC" w:rsidRPr="00F559B9" w:rsidRDefault="00B63DDC" w:rsidP="00100E60">
      <w:pPr>
        <w:pStyle w:val="Header"/>
        <w:numPr>
          <w:ilvl w:val="0"/>
          <w:numId w:val="44"/>
        </w:numPr>
        <w:tabs>
          <w:tab w:val="clear" w:pos="4153"/>
          <w:tab w:val="clear" w:pos="8306"/>
        </w:tabs>
        <w:spacing w:before="120" w:after="120" w:line="228" w:lineRule="auto"/>
        <w:jc w:val="lowKashida"/>
        <w:rPr>
          <w:rFonts w:ascii="Simplified Arabic" w:hAnsi="Simplified Arabic" w:cs="Simplified Arabic"/>
          <w:b/>
          <w:bCs/>
          <w:sz w:val="28"/>
          <w:szCs w:val="28"/>
        </w:rPr>
      </w:pPr>
      <w:r w:rsidRPr="00F559B9">
        <w:rPr>
          <w:rFonts w:ascii="Simplified Arabic" w:hAnsi="Simplified Arabic" w:cs="Simplified Arabic" w:hint="cs"/>
          <w:b/>
          <w:bCs/>
          <w:sz w:val="28"/>
          <w:szCs w:val="28"/>
          <w:rtl/>
        </w:rPr>
        <w:t xml:space="preserve">الخطوط العامة للبرنامج التدريبي ( الأهداف التي  يحققها). </w:t>
      </w:r>
    </w:p>
    <w:p w:rsidR="00B63DDC" w:rsidRPr="00F559B9" w:rsidRDefault="00B63DDC" w:rsidP="00100E60">
      <w:pPr>
        <w:pStyle w:val="Header"/>
        <w:numPr>
          <w:ilvl w:val="0"/>
          <w:numId w:val="44"/>
        </w:numPr>
        <w:tabs>
          <w:tab w:val="clear" w:pos="4153"/>
          <w:tab w:val="clear" w:pos="8306"/>
        </w:tabs>
        <w:spacing w:before="120" w:after="120" w:line="228" w:lineRule="auto"/>
        <w:jc w:val="lowKashida"/>
        <w:rPr>
          <w:rFonts w:ascii="Simplified Arabic" w:hAnsi="Simplified Arabic" w:cs="Simplified Arabic"/>
          <w:b/>
          <w:bCs/>
          <w:sz w:val="28"/>
          <w:szCs w:val="28"/>
        </w:rPr>
      </w:pPr>
      <w:r w:rsidRPr="00F559B9">
        <w:rPr>
          <w:rFonts w:ascii="Simplified Arabic" w:hAnsi="Simplified Arabic" w:cs="Simplified Arabic" w:hint="cs"/>
          <w:b/>
          <w:bCs/>
          <w:sz w:val="28"/>
          <w:szCs w:val="28"/>
          <w:rtl/>
        </w:rPr>
        <w:t>الفئة المستفيدة من البرنامج.</w:t>
      </w:r>
    </w:p>
    <w:p w:rsidR="00B63DDC" w:rsidRDefault="00B63DDC" w:rsidP="00B63DDC">
      <w:pPr>
        <w:pStyle w:val="Header"/>
        <w:tabs>
          <w:tab w:val="clear" w:pos="4153"/>
          <w:tab w:val="clear" w:pos="8306"/>
        </w:tabs>
        <w:spacing w:before="120" w:after="120" w:line="276" w:lineRule="auto"/>
        <w:jc w:val="both"/>
        <w:rPr>
          <w:rFonts w:cs="Traditional Arabic"/>
          <w:sz w:val="36"/>
          <w:szCs w:val="36"/>
          <w:rtl/>
        </w:rPr>
      </w:pPr>
    </w:p>
    <w:p w:rsidR="00B63DDC" w:rsidRDefault="00B63DDC" w:rsidP="00B63DDC">
      <w:pPr>
        <w:pStyle w:val="Header"/>
        <w:tabs>
          <w:tab w:val="clear" w:pos="4153"/>
          <w:tab w:val="clear" w:pos="8306"/>
        </w:tabs>
        <w:spacing w:before="120" w:after="120" w:line="276" w:lineRule="auto"/>
        <w:jc w:val="both"/>
        <w:rPr>
          <w:rFonts w:cs="Traditional Arabic"/>
          <w:sz w:val="36"/>
          <w:szCs w:val="36"/>
          <w:rtl/>
        </w:rPr>
      </w:pPr>
    </w:p>
    <w:p w:rsidR="00B63DDC" w:rsidRDefault="00B63DDC" w:rsidP="00B63DDC">
      <w:pPr>
        <w:pStyle w:val="1"/>
        <w:rPr>
          <w:rFonts w:cs="Traditional Arabic"/>
          <w:sz w:val="36"/>
        </w:rPr>
      </w:pPr>
      <w:r>
        <w:rPr>
          <w:rFonts w:cs="Traditional Arabic"/>
          <w:sz w:val="36"/>
          <w:rtl/>
        </w:rPr>
        <w:br w:type="page"/>
      </w:r>
    </w:p>
    <w:p w:rsidR="003F2CF6" w:rsidRDefault="003F2CF6" w:rsidP="003F2CF6">
      <w:pPr>
        <w:pStyle w:val="1"/>
        <w:jc w:val="center"/>
        <w:rPr>
          <w:rFonts w:cs="Traditional Arabic"/>
          <w:b w:val="0"/>
          <w:bCs/>
          <w:sz w:val="36"/>
          <w:rtl/>
          <w:lang w:bidi="ar-EG"/>
        </w:rPr>
      </w:pPr>
      <w:r w:rsidRPr="00F51827">
        <w:rPr>
          <w:rFonts w:cs="Traditional Arabic" w:hint="cs"/>
          <w:b w:val="0"/>
          <w:bCs/>
          <w:sz w:val="36"/>
          <w:rtl/>
        </w:rPr>
        <w:lastRenderedPageBreak/>
        <w:t>المراجـع</w:t>
      </w:r>
      <w:r>
        <w:rPr>
          <w:rFonts w:cs="Traditional Arabic" w:hint="cs"/>
          <w:b w:val="0"/>
          <w:bCs/>
          <w:sz w:val="36"/>
          <w:rtl/>
        </w:rPr>
        <w:t>:</w:t>
      </w:r>
    </w:p>
    <w:p w:rsidR="003F2CF6" w:rsidRDefault="003F2CF6" w:rsidP="00100E60">
      <w:pPr>
        <w:pStyle w:val="Header"/>
        <w:numPr>
          <w:ilvl w:val="0"/>
          <w:numId w:val="13"/>
        </w:numPr>
        <w:tabs>
          <w:tab w:val="clear" w:pos="4153"/>
          <w:tab w:val="clear" w:pos="8306"/>
        </w:tabs>
        <w:spacing w:before="120" w:after="120"/>
        <w:ind w:left="391" w:hanging="391"/>
        <w:jc w:val="both"/>
        <w:rPr>
          <w:rFonts w:cs="Traditional Arabic"/>
          <w:sz w:val="36"/>
          <w:szCs w:val="36"/>
          <w:rtl/>
        </w:rPr>
      </w:pPr>
      <w:r>
        <w:rPr>
          <w:rFonts w:cs="Traditional Arabic" w:hint="cs"/>
          <w:sz w:val="36"/>
          <w:szCs w:val="36"/>
          <w:rtl/>
        </w:rPr>
        <w:t xml:space="preserve">د. جان: محمد صالح بن علي، </w:t>
      </w:r>
      <w:r w:rsidRPr="00690F6C">
        <w:rPr>
          <w:rFonts w:cs="Traditional Arabic" w:hint="cs"/>
          <w:b/>
          <w:bCs/>
          <w:sz w:val="36"/>
          <w:szCs w:val="36"/>
          <w:rtl/>
        </w:rPr>
        <w:t>المناهج بين الأصالة والتعريب</w:t>
      </w:r>
      <w:r>
        <w:rPr>
          <w:rFonts w:cs="Traditional Arabic" w:hint="cs"/>
          <w:sz w:val="36"/>
          <w:szCs w:val="36"/>
          <w:rtl/>
        </w:rPr>
        <w:t>، دار الطرفين للنشر والتوزيع، الرياض، 1416هـ.</w:t>
      </w:r>
    </w:p>
    <w:p w:rsidR="003F2CF6" w:rsidRDefault="003F2CF6" w:rsidP="00100E60">
      <w:pPr>
        <w:pStyle w:val="Header"/>
        <w:numPr>
          <w:ilvl w:val="0"/>
          <w:numId w:val="13"/>
        </w:numPr>
        <w:tabs>
          <w:tab w:val="clear" w:pos="4153"/>
          <w:tab w:val="clear" w:pos="8306"/>
        </w:tabs>
        <w:spacing w:before="120" w:after="120"/>
        <w:ind w:left="391" w:hanging="391"/>
        <w:jc w:val="both"/>
        <w:rPr>
          <w:rFonts w:cs="Traditional Arabic"/>
          <w:sz w:val="36"/>
          <w:szCs w:val="36"/>
        </w:rPr>
      </w:pPr>
      <w:r>
        <w:rPr>
          <w:rFonts w:cs="Traditional Arabic" w:hint="cs"/>
          <w:sz w:val="36"/>
          <w:szCs w:val="36"/>
          <w:rtl/>
        </w:rPr>
        <w:t xml:space="preserve">سمعان، وهيب ولبيب رشيد، </w:t>
      </w:r>
      <w:r w:rsidRPr="00690F6C">
        <w:rPr>
          <w:rFonts w:cs="Traditional Arabic" w:hint="cs"/>
          <w:b/>
          <w:bCs/>
          <w:sz w:val="36"/>
          <w:szCs w:val="36"/>
          <w:rtl/>
        </w:rPr>
        <w:t>دراسات في المناهج</w:t>
      </w:r>
      <w:r>
        <w:rPr>
          <w:rFonts w:cs="Traditional Arabic" w:hint="cs"/>
          <w:sz w:val="36"/>
          <w:szCs w:val="36"/>
          <w:rtl/>
        </w:rPr>
        <w:t xml:space="preserve">، القاهرة، مكتبة الأنجلو المصرية، 1977م. </w:t>
      </w:r>
    </w:p>
    <w:p w:rsidR="003F2CF6" w:rsidRDefault="003F2CF6" w:rsidP="00100E60">
      <w:pPr>
        <w:pStyle w:val="Header"/>
        <w:numPr>
          <w:ilvl w:val="0"/>
          <w:numId w:val="13"/>
        </w:numPr>
        <w:tabs>
          <w:tab w:val="clear" w:pos="4153"/>
          <w:tab w:val="clear" w:pos="8306"/>
        </w:tabs>
        <w:spacing w:before="120" w:after="120"/>
        <w:ind w:left="391" w:hanging="391"/>
        <w:jc w:val="both"/>
        <w:rPr>
          <w:rFonts w:cs="Traditional Arabic"/>
          <w:sz w:val="36"/>
          <w:szCs w:val="36"/>
        </w:rPr>
      </w:pPr>
      <w:r>
        <w:rPr>
          <w:rFonts w:cs="Traditional Arabic" w:hint="cs"/>
          <w:sz w:val="36"/>
          <w:szCs w:val="36"/>
          <w:rtl/>
        </w:rPr>
        <w:t xml:space="preserve">فرحان، اسحق أحمد، وأبو حلو، يعقوب وسعادة جودت ومرعي توفيق، </w:t>
      </w:r>
      <w:r w:rsidRPr="00690F6C">
        <w:rPr>
          <w:rFonts w:cs="Traditional Arabic" w:hint="cs"/>
          <w:b/>
          <w:bCs/>
          <w:sz w:val="36"/>
          <w:szCs w:val="36"/>
          <w:rtl/>
        </w:rPr>
        <w:t>تخطيط المناهج وتطويرها</w:t>
      </w:r>
      <w:r>
        <w:rPr>
          <w:rFonts w:cs="Traditional Arabic" w:hint="cs"/>
          <w:sz w:val="36"/>
          <w:szCs w:val="36"/>
          <w:rtl/>
        </w:rPr>
        <w:t>، مسقط، وزارة التربية والتعليم وشؤون البنات، 1985م.</w:t>
      </w:r>
    </w:p>
    <w:p w:rsidR="003F2CF6" w:rsidRDefault="003F2CF6" w:rsidP="003F2CF6">
      <w:pPr>
        <w:pStyle w:val="Header"/>
        <w:tabs>
          <w:tab w:val="clear" w:pos="4153"/>
          <w:tab w:val="clear" w:pos="8306"/>
        </w:tabs>
        <w:spacing w:before="120" w:after="120"/>
        <w:rPr>
          <w:rFonts w:cs="Times New Roman"/>
          <w:b/>
          <w:i/>
        </w:rPr>
      </w:pPr>
      <w:r>
        <w:rPr>
          <w:rFonts w:cs="Times New Roman"/>
          <w:b/>
          <w:i/>
        </w:rPr>
        <w:t>- Documents IIO focus on the teacher British Council; 1981.</w:t>
      </w:r>
    </w:p>
    <w:p w:rsidR="003F2CF6" w:rsidRDefault="003F2CF6" w:rsidP="003F2CF6">
      <w:pPr>
        <w:pStyle w:val="Header"/>
        <w:tabs>
          <w:tab w:val="clear" w:pos="4153"/>
          <w:tab w:val="clear" w:pos="8306"/>
        </w:tabs>
        <w:spacing w:before="120" w:after="120"/>
        <w:ind w:left="240" w:right="240" w:hanging="240"/>
        <w:rPr>
          <w:rFonts w:cs="Times New Roman"/>
          <w:b/>
          <w:i/>
        </w:rPr>
      </w:pPr>
      <w:r>
        <w:rPr>
          <w:rFonts w:cs="Times New Roman"/>
          <w:b/>
          <w:i/>
        </w:rPr>
        <w:t xml:space="preserve">- Nicolay and J. Barrette; Assembling Course Materials.  </w:t>
      </w:r>
      <w:proofErr w:type="gramStart"/>
      <w:r>
        <w:rPr>
          <w:rFonts w:cs="Times New Roman"/>
          <w:b/>
          <w:i/>
        </w:rPr>
        <w:t>Trainers Action Guide Togoan Page, London; 1992.</w:t>
      </w:r>
      <w:proofErr w:type="gramEnd"/>
    </w:p>
    <w:p w:rsidR="00D81C4A" w:rsidRDefault="00D81C4A">
      <w:pPr>
        <w:bidi w:val="0"/>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D81C4A" w:rsidRDefault="00D81C4A" w:rsidP="00D81C4A">
      <w:pPr>
        <w:tabs>
          <w:tab w:val="left" w:pos="731"/>
        </w:tabs>
        <w:spacing w:line="240" w:lineRule="auto"/>
        <w:ind w:left="-908"/>
        <w:rPr>
          <w:rFonts w:ascii="Arial" w:hAnsi="Arial" w:cs="Arial"/>
          <w:b/>
          <w:bCs/>
          <w:sz w:val="32"/>
          <w:szCs w:val="32"/>
          <w:rtl/>
        </w:rPr>
      </w:pPr>
    </w:p>
    <w:p w:rsidR="00D81C4A" w:rsidRDefault="00D81C4A" w:rsidP="00D81C4A">
      <w:pPr>
        <w:spacing w:line="240" w:lineRule="auto"/>
        <w:jc w:val="lowKashida"/>
        <w:rPr>
          <w:rFonts w:ascii="Arial" w:hAnsi="Arial" w:cs="Arial"/>
          <w:b/>
          <w:bCs/>
          <w:sz w:val="32"/>
          <w:szCs w:val="32"/>
          <w:rtl/>
        </w:rPr>
      </w:pPr>
    </w:p>
    <w:p w:rsidR="00D81C4A" w:rsidRDefault="00D81C4A" w:rsidP="00D81C4A">
      <w:pPr>
        <w:spacing w:line="240" w:lineRule="auto"/>
        <w:jc w:val="lowKashida"/>
        <w:rPr>
          <w:rFonts w:ascii="Arial" w:hAnsi="Arial" w:cs="Arial"/>
          <w:b/>
          <w:bCs/>
          <w:sz w:val="32"/>
          <w:szCs w:val="32"/>
          <w:rtl/>
        </w:rPr>
      </w:pPr>
    </w:p>
    <w:p w:rsidR="00D81C4A" w:rsidRDefault="00D81C4A" w:rsidP="00D81C4A">
      <w:pPr>
        <w:bidi w:val="0"/>
        <w:jc w:val="center"/>
        <w:rPr>
          <w:rFonts w:ascii="Arial" w:hAnsi="Arial" w:cs="Arial"/>
          <w:b/>
          <w:bCs/>
          <w:sz w:val="80"/>
          <w:szCs w:val="80"/>
        </w:rPr>
      </w:pPr>
    </w:p>
    <w:p w:rsidR="00D81C4A" w:rsidRDefault="00D81C4A" w:rsidP="00D81C4A">
      <w:pPr>
        <w:bidi w:val="0"/>
        <w:jc w:val="center"/>
        <w:rPr>
          <w:rFonts w:ascii="Arial" w:hAnsi="Arial" w:cs="Arial"/>
          <w:b/>
          <w:bCs/>
          <w:sz w:val="80"/>
          <w:szCs w:val="80"/>
        </w:rPr>
      </w:pPr>
    </w:p>
    <w:p w:rsidR="00D81C4A" w:rsidRDefault="00D81C4A" w:rsidP="00D81C4A">
      <w:pPr>
        <w:bidi w:val="0"/>
        <w:jc w:val="center"/>
        <w:rPr>
          <w:rFonts w:ascii="Arial" w:hAnsi="Arial" w:cs="Arial"/>
          <w:b/>
          <w:bCs/>
          <w:sz w:val="80"/>
          <w:szCs w:val="80"/>
        </w:rPr>
      </w:pPr>
    </w:p>
    <w:p w:rsidR="00D81C4A" w:rsidRDefault="00D81C4A" w:rsidP="00D81C4A">
      <w:pPr>
        <w:bidi w:val="0"/>
        <w:jc w:val="center"/>
        <w:rPr>
          <w:rFonts w:ascii="Arial" w:hAnsi="Arial" w:cs="Arial"/>
          <w:b/>
          <w:bCs/>
          <w:sz w:val="80"/>
          <w:szCs w:val="80"/>
        </w:rPr>
      </w:pPr>
    </w:p>
    <w:p w:rsidR="00D81C4A" w:rsidRDefault="00D81C4A" w:rsidP="00D81C4A">
      <w:pPr>
        <w:bidi w:val="0"/>
        <w:jc w:val="center"/>
        <w:rPr>
          <w:rFonts w:ascii="Arial" w:hAnsi="Arial" w:cs="Arial"/>
          <w:b/>
          <w:bCs/>
          <w:sz w:val="80"/>
          <w:szCs w:val="80"/>
        </w:rPr>
      </w:pPr>
    </w:p>
    <w:p w:rsidR="00D81C4A" w:rsidRDefault="00D81C4A" w:rsidP="00D81C4A">
      <w:pPr>
        <w:spacing w:line="312" w:lineRule="auto"/>
        <w:jc w:val="center"/>
        <w:rPr>
          <w:rFonts w:ascii="Simplified Arabic" w:hAnsi="Simplified Arabic" w:cs="Simplified Arabic"/>
          <w:b/>
          <w:bCs/>
          <w:sz w:val="28"/>
          <w:szCs w:val="28"/>
          <w:rtl/>
          <w:lang w:bidi="ar-EG"/>
        </w:rPr>
      </w:pPr>
      <w:r>
        <w:rPr>
          <w:rFonts w:ascii="Arial" w:hAnsi="Arial" w:cs="Arial" w:hint="cs"/>
          <w:b/>
          <w:bCs/>
          <w:sz w:val="80"/>
          <w:szCs w:val="80"/>
          <w:rtl/>
        </w:rPr>
        <w:t>تمارين</w:t>
      </w:r>
    </w:p>
    <w:p w:rsidR="00D81C4A" w:rsidRDefault="00D81C4A" w:rsidP="00D81C4A">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D81C4A" w:rsidRDefault="00D81C4A" w:rsidP="00D81C4A">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D81C4A" w:rsidRPr="00DC4C4B" w:rsidRDefault="00D81C4A" w:rsidP="00D81C4A">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D81C4A" w:rsidRPr="00DC4C4B" w:rsidRDefault="00D81C4A" w:rsidP="00D81C4A">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D81C4A" w:rsidRPr="00DC4C4B" w:rsidRDefault="00D81C4A" w:rsidP="00D81C4A">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D81C4A" w:rsidRPr="00DC4C4B" w:rsidRDefault="00D81C4A" w:rsidP="00D81C4A">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D81C4A" w:rsidRPr="005C1D9F" w:rsidRDefault="00D81C4A" w:rsidP="00D81C4A">
      <w:pPr>
        <w:bidi w:val="0"/>
        <w:rPr>
          <w:rFonts w:cs="Monotype Koufi"/>
          <w:b/>
          <w:bCs/>
          <w:sz w:val="32"/>
          <w:szCs w:val="32"/>
          <w:rtl/>
        </w:rPr>
      </w:pPr>
      <w:r w:rsidRPr="005C1D9F">
        <w:rPr>
          <w:rFonts w:cs="Monotype Koufi"/>
          <w:bCs/>
          <w:i/>
          <w:sz w:val="32"/>
          <w:szCs w:val="32"/>
          <w:rtl/>
        </w:rPr>
        <w:br w:type="page"/>
      </w:r>
    </w:p>
    <w:p w:rsidR="00D81C4A" w:rsidRPr="00665F80" w:rsidRDefault="00D81C4A" w:rsidP="00D81C4A">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D81C4A" w:rsidRDefault="00D81C4A" w:rsidP="00D81C4A">
      <w:pPr>
        <w:pStyle w:val="Header"/>
        <w:tabs>
          <w:tab w:val="clear" w:pos="4153"/>
          <w:tab w:val="clear" w:pos="8306"/>
        </w:tabs>
        <w:spacing w:before="120" w:after="120" w:line="276" w:lineRule="auto"/>
        <w:jc w:val="both"/>
        <w:rPr>
          <w:rFonts w:cs="Traditional Arabic"/>
          <w:b/>
          <w:bCs/>
          <w:color w:val="003366"/>
          <w:sz w:val="36"/>
          <w:szCs w:val="36"/>
          <w:rtl/>
        </w:rPr>
      </w:pPr>
    </w:p>
    <w:p w:rsidR="00D81C4A" w:rsidRPr="00930AAA" w:rsidRDefault="00D81C4A" w:rsidP="00D81C4A">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7B06A4" w:rsidRDefault="00507CCD"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507CCD">
        <w:rPr>
          <w:rFonts w:ascii="Simplified Arabic" w:hAnsi="Simplified Arabic" w:cs="Simplified Arabic" w:hint="eastAsia"/>
          <w:b/>
          <w:bCs/>
          <w:sz w:val="36"/>
          <w:szCs w:val="36"/>
          <w:rtl/>
        </w:rPr>
        <w:t>حاول</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بالتعاون</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مع</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رفاقك</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في</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المجموعة</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تحديد</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مفهوم</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المحتوى</w:t>
      </w:r>
      <w:r w:rsidRPr="00507CCD">
        <w:rPr>
          <w:rFonts w:ascii="Simplified Arabic" w:hAnsi="Simplified Arabic" w:cs="Simplified Arabic"/>
          <w:b/>
          <w:bCs/>
          <w:sz w:val="36"/>
          <w:szCs w:val="36"/>
          <w:rtl/>
        </w:rPr>
        <w:t xml:space="preserve"> </w:t>
      </w:r>
      <w:r w:rsidRPr="00507CCD">
        <w:rPr>
          <w:rFonts w:ascii="Simplified Arabic" w:hAnsi="Simplified Arabic" w:cs="Simplified Arabic" w:hint="eastAsia"/>
          <w:b/>
          <w:bCs/>
          <w:sz w:val="36"/>
          <w:szCs w:val="36"/>
          <w:rtl/>
        </w:rPr>
        <w:t>التدريبي</w:t>
      </w:r>
    </w:p>
    <w:p w:rsidR="007B06A4" w:rsidRDefault="007B06A4">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7B06A4" w:rsidRPr="00665F80" w:rsidRDefault="007B06A4" w:rsidP="007B06A4">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7B06A4" w:rsidRDefault="007B06A4" w:rsidP="007B06A4">
      <w:pPr>
        <w:pStyle w:val="Header"/>
        <w:tabs>
          <w:tab w:val="clear" w:pos="4153"/>
          <w:tab w:val="clear" w:pos="8306"/>
        </w:tabs>
        <w:spacing w:before="120" w:after="120" w:line="276" w:lineRule="auto"/>
        <w:jc w:val="both"/>
        <w:rPr>
          <w:rFonts w:cs="Traditional Arabic"/>
          <w:b/>
          <w:bCs/>
          <w:color w:val="003366"/>
          <w:sz w:val="36"/>
          <w:szCs w:val="36"/>
          <w:rtl/>
        </w:rPr>
      </w:pPr>
    </w:p>
    <w:p w:rsidR="007B06A4" w:rsidRPr="00930AAA" w:rsidRDefault="007B06A4" w:rsidP="007B06A4">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F305F3" w:rsidRDefault="007B06A4" w:rsidP="00100E60">
      <w:pPr>
        <w:pStyle w:val="ListParagraph"/>
        <w:numPr>
          <w:ilvl w:val="0"/>
          <w:numId w:val="14"/>
        </w:numPr>
        <w:spacing w:line="312" w:lineRule="auto"/>
        <w:jc w:val="lowKashida"/>
        <w:rPr>
          <w:rFonts w:ascii="Simplified Arabic" w:hAnsi="Simplified Arabic" w:cs="Simplified Arabic"/>
          <w:b/>
          <w:bCs/>
          <w:sz w:val="36"/>
          <w:szCs w:val="36"/>
          <w:rtl/>
        </w:rPr>
      </w:pPr>
      <w:r w:rsidRPr="007B06A4">
        <w:rPr>
          <w:rFonts w:ascii="Simplified Arabic" w:hAnsi="Simplified Arabic" w:cs="Simplified Arabic" w:hint="eastAsia"/>
          <w:b/>
          <w:bCs/>
          <w:sz w:val="36"/>
          <w:szCs w:val="36"/>
          <w:rtl/>
        </w:rPr>
        <w:t>حاول</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أنت</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ومجموعتك</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تحديد</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مجالات</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المحتوى</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التدريبي</w:t>
      </w:r>
      <w:r w:rsidRPr="007B06A4">
        <w:rPr>
          <w:rFonts w:ascii="Simplified Arabic" w:hAnsi="Simplified Arabic" w:cs="Simplified Arabic"/>
          <w:b/>
          <w:bCs/>
          <w:sz w:val="36"/>
          <w:szCs w:val="36"/>
          <w:rtl/>
        </w:rPr>
        <w:t xml:space="preserve"> </w:t>
      </w:r>
      <w:r w:rsidRPr="007B06A4">
        <w:rPr>
          <w:rFonts w:ascii="Simplified Arabic" w:hAnsi="Simplified Arabic" w:cs="Simplified Arabic" w:hint="eastAsia"/>
          <w:b/>
          <w:bCs/>
          <w:sz w:val="36"/>
          <w:szCs w:val="36"/>
          <w:rtl/>
        </w:rPr>
        <w:t>الجيد</w:t>
      </w:r>
    </w:p>
    <w:p w:rsidR="00F305F3" w:rsidRDefault="00F305F3">
      <w:pPr>
        <w:bidi w:val="0"/>
        <w:rPr>
          <w:rFonts w:ascii="Simplified Arabic" w:eastAsiaTheme="minorHAnsi" w:hAnsi="Simplified Arabic" w:cs="Simplified Arabic"/>
          <w:b/>
          <w:bCs/>
          <w:sz w:val="36"/>
          <w:szCs w:val="36"/>
          <w:rtl/>
        </w:rPr>
      </w:pPr>
      <w:r>
        <w:rPr>
          <w:rFonts w:ascii="Simplified Arabic" w:hAnsi="Simplified Arabic" w:cs="Simplified Arabic"/>
          <w:b/>
          <w:bCs/>
          <w:sz w:val="36"/>
          <w:szCs w:val="36"/>
          <w:rtl/>
        </w:rPr>
        <w:br w:type="page"/>
      </w:r>
    </w:p>
    <w:p w:rsidR="00F305F3" w:rsidRPr="00665F80" w:rsidRDefault="00F305F3" w:rsidP="00F305F3">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F305F3" w:rsidRDefault="00F305F3" w:rsidP="00F305F3">
      <w:pPr>
        <w:pStyle w:val="Header"/>
        <w:tabs>
          <w:tab w:val="clear" w:pos="4153"/>
          <w:tab w:val="clear" w:pos="8306"/>
        </w:tabs>
        <w:spacing w:before="120" w:after="120" w:line="276" w:lineRule="auto"/>
        <w:jc w:val="both"/>
        <w:rPr>
          <w:rFonts w:cs="Traditional Arabic"/>
          <w:b/>
          <w:bCs/>
          <w:color w:val="003366"/>
          <w:sz w:val="36"/>
          <w:szCs w:val="36"/>
          <w:rtl/>
        </w:rPr>
      </w:pPr>
    </w:p>
    <w:p w:rsidR="00F305F3" w:rsidRPr="00930AAA" w:rsidRDefault="00F305F3" w:rsidP="00F305F3">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61519F" w:rsidRDefault="0061519F"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61519F">
        <w:rPr>
          <w:rFonts w:ascii="Simplified Arabic" w:hAnsi="Simplified Arabic" w:cs="Simplified Arabic" w:hint="eastAsia"/>
          <w:b/>
          <w:bCs/>
          <w:sz w:val="36"/>
          <w:szCs w:val="36"/>
          <w:rtl/>
        </w:rPr>
        <w:t>عند</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التفكير</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في</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وضع</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محتوى</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تدريبي</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جيد</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لابد</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من</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الأخذ</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بعين</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الاعتبار</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مجموعة</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معايير</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لاختيار</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هذا</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المحتوى</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بالتعاون</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مع</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مجموعتك</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حاول</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أن</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تحدد</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هذه</w:t>
      </w:r>
      <w:r w:rsidRPr="0061519F">
        <w:rPr>
          <w:rFonts w:ascii="Simplified Arabic" w:hAnsi="Simplified Arabic" w:cs="Simplified Arabic"/>
          <w:b/>
          <w:bCs/>
          <w:sz w:val="36"/>
          <w:szCs w:val="36"/>
          <w:rtl/>
        </w:rPr>
        <w:t xml:space="preserve"> </w:t>
      </w:r>
      <w:r w:rsidRPr="0061519F">
        <w:rPr>
          <w:rFonts w:ascii="Simplified Arabic" w:hAnsi="Simplified Arabic" w:cs="Simplified Arabic" w:hint="eastAsia"/>
          <w:b/>
          <w:bCs/>
          <w:sz w:val="36"/>
          <w:szCs w:val="36"/>
          <w:rtl/>
        </w:rPr>
        <w:t>المعايير</w:t>
      </w:r>
      <w:r w:rsidRPr="0061519F">
        <w:rPr>
          <w:rFonts w:ascii="Simplified Arabic" w:hAnsi="Simplified Arabic" w:cs="Simplified Arabic"/>
          <w:b/>
          <w:bCs/>
          <w:sz w:val="36"/>
          <w:szCs w:val="36"/>
          <w:rtl/>
        </w:rPr>
        <w:t>.</w:t>
      </w:r>
    </w:p>
    <w:p w:rsidR="0061519F" w:rsidRDefault="0061519F">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61519F" w:rsidRDefault="0061519F" w:rsidP="0061519F">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61519F" w:rsidRPr="00DC4C4B" w:rsidRDefault="0061519F" w:rsidP="0061519F">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61519F" w:rsidRPr="00DC4C4B" w:rsidRDefault="0061519F" w:rsidP="0061519F">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61519F" w:rsidRPr="00DC4C4B" w:rsidRDefault="0061519F" w:rsidP="0061519F">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61519F" w:rsidRPr="00DC4C4B" w:rsidRDefault="0061519F" w:rsidP="0061519F">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61519F" w:rsidRPr="0061519F" w:rsidRDefault="0061519F">
      <w:pPr>
        <w:bidi w:val="0"/>
        <w:rPr>
          <w:rFonts w:cs="Monotype Koufi"/>
          <w:b/>
          <w:bCs/>
          <w:sz w:val="32"/>
          <w:szCs w:val="32"/>
          <w:rtl/>
          <w:lang w:bidi="ar-EG"/>
        </w:rPr>
      </w:pPr>
      <w:r w:rsidRPr="0061519F">
        <w:rPr>
          <w:rFonts w:cs="Monotype Koufi"/>
          <w:bCs/>
          <w:i/>
          <w:sz w:val="32"/>
          <w:szCs w:val="32"/>
          <w:rtl/>
          <w:lang w:bidi="ar-EG"/>
        </w:rPr>
        <w:br w:type="page"/>
      </w:r>
    </w:p>
    <w:p w:rsidR="0061519F" w:rsidRPr="00665F80" w:rsidRDefault="0061519F" w:rsidP="0061519F">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61519F" w:rsidRDefault="0061519F" w:rsidP="0061519F">
      <w:pPr>
        <w:pStyle w:val="Header"/>
        <w:tabs>
          <w:tab w:val="clear" w:pos="4153"/>
          <w:tab w:val="clear" w:pos="8306"/>
        </w:tabs>
        <w:spacing w:before="120" w:after="120" w:line="276" w:lineRule="auto"/>
        <w:jc w:val="both"/>
        <w:rPr>
          <w:rFonts w:cs="Traditional Arabic"/>
          <w:b/>
          <w:bCs/>
          <w:color w:val="003366"/>
          <w:sz w:val="36"/>
          <w:szCs w:val="36"/>
          <w:rtl/>
        </w:rPr>
      </w:pPr>
    </w:p>
    <w:p w:rsidR="0061519F" w:rsidRPr="00930AAA" w:rsidRDefault="0061519F" w:rsidP="0061519F">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61519F" w:rsidRPr="0061519F" w:rsidRDefault="0061519F" w:rsidP="00100E60">
      <w:pPr>
        <w:pStyle w:val="Header"/>
        <w:numPr>
          <w:ilvl w:val="0"/>
          <w:numId w:val="14"/>
        </w:numPr>
        <w:tabs>
          <w:tab w:val="clear" w:pos="4153"/>
          <w:tab w:val="clear" w:pos="8306"/>
        </w:tabs>
        <w:spacing w:before="120" w:after="120"/>
        <w:jc w:val="both"/>
        <w:rPr>
          <w:rFonts w:cs="Traditional Arabic"/>
          <w:b/>
          <w:bCs/>
          <w:sz w:val="36"/>
          <w:szCs w:val="36"/>
          <w:rtl/>
        </w:rPr>
      </w:pPr>
      <w:r w:rsidRPr="0061519F">
        <w:rPr>
          <w:rFonts w:cs="Traditional Arabic" w:hint="cs"/>
          <w:b/>
          <w:bCs/>
          <w:sz w:val="36"/>
          <w:szCs w:val="36"/>
          <w:rtl/>
        </w:rPr>
        <w:t>فيما يلي مجموعة من المقومات التي تعتبر أساسية في تصميم المحتوى، عبر عن مدى قناعتك بكل من هذه المقومات بوضع علامة (</w:t>
      </w:r>
      <w:r w:rsidRPr="0061519F">
        <w:rPr>
          <w:rFonts w:cs="Traditional Arabic"/>
          <w:b/>
          <w:bCs/>
          <w:sz w:val="36"/>
          <w:szCs w:val="36"/>
        </w:rPr>
        <w:sym w:font="Wingdings" w:char="F0FC"/>
      </w:r>
      <w:r w:rsidRPr="0061519F">
        <w:rPr>
          <w:rFonts w:cs="Traditional Arabic" w:hint="cs"/>
          <w:b/>
          <w:bCs/>
          <w:sz w:val="36"/>
          <w:szCs w:val="36"/>
          <w:rtl/>
        </w:rPr>
        <w:t xml:space="preserve">) في المربع الذي يمثل درجة قناعتك بكل عبارة. </w:t>
      </w:r>
    </w:p>
    <w:tbl>
      <w:tblPr>
        <w:bidiVisual/>
        <w:tblW w:w="0" w:type="auto"/>
        <w:tblBorders>
          <w:top w:val="single" w:sz="12" w:space="0" w:color="CC3333"/>
          <w:left w:val="single" w:sz="12" w:space="0" w:color="CC3333"/>
          <w:bottom w:val="single" w:sz="12" w:space="0" w:color="CC3333"/>
          <w:right w:val="single" w:sz="12" w:space="0" w:color="CC3333"/>
          <w:insideH w:val="single" w:sz="4" w:space="0" w:color="CC3333"/>
          <w:insideV w:val="single" w:sz="8" w:space="0" w:color="CC3333"/>
        </w:tblBorders>
        <w:tblLook w:val="0000" w:firstRow="0" w:lastRow="0" w:firstColumn="0" w:lastColumn="0" w:noHBand="0" w:noVBand="0"/>
      </w:tblPr>
      <w:tblGrid>
        <w:gridCol w:w="5102"/>
        <w:gridCol w:w="950"/>
        <w:gridCol w:w="1182"/>
        <w:gridCol w:w="1288"/>
      </w:tblGrid>
      <w:tr w:rsidR="0061519F" w:rsidTr="00C5127F">
        <w:trPr>
          <w:cantSplit/>
        </w:trPr>
        <w:tc>
          <w:tcPr>
            <w:tcW w:w="5252" w:type="dxa"/>
            <w:vMerge w:val="restart"/>
            <w:vAlign w:val="center"/>
          </w:tcPr>
          <w:p w:rsidR="0061519F" w:rsidRPr="00E36942" w:rsidRDefault="0061519F" w:rsidP="00C5127F">
            <w:pPr>
              <w:pStyle w:val="Header"/>
              <w:jc w:val="center"/>
              <w:rPr>
                <w:rFonts w:cs="Traditional Arabic"/>
                <w:b/>
                <w:bCs/>
                <w:sz w:val="32"/>
                <w:szCs w:val="32"/>
              </w:rPr>
            </w:pPr>
            <w:r w:rsidRPr="00E36942">
              <w:rPr>
                <w:rFonts w:cs="Traditional Arabic" w:hint="cs"/>
                <w:b/>
                <w:bCs/>
                <w:sz w:val="32"/>
                <w:szCs w:val="32"/>
                <w:rtl/>
              </w:rPr>
              <w:t>الفقـــــرة</w:t>
            </w:r>
          </w:p>
        </w:tc>
        <w:tc>
          <w:tcPr>
            <w:tcW w:w="3468" w:type="dxa"/>
            <w:gridSpan w:val="3"/>
          </w:tcPr>
          <w:p w:rsidR="0061519F" w:rsidRPr="00E36942" w:rsidRDefault="0061519F" w:rsidP="00C5127F">
            <w:pPr>
              <w:pStyle w:val="Header"/>
              <w:jc w:val="center"/>
              <w:rPr>
                <w:rFonts w:cs="Traditional Arabic"/>
                <w:b/>
                <w:bCs/>
                <w:sz w:val="32"/>
                <w:szCs w:val="32"/>
              </w:rPr>
            </w:pPr>
            <w:r w:rsidRPr="00E36942">
              <w:rPr>
                <w:rFonts w:cs="Traditional Arabic" w:hint="cs"/>
                <w:b/>
                <w:bCs/>
                <w:sz w:val="32"/>
                <w:szCs w:val="32"/>
                <w:rtl/>
              </w:rPr>
              <w:t>درجة القناعة بالفقرات</w:t>
            </w:r>
          </w:p>
        </w:tc>
      </w:tr>
      <w:tr w:rsidR="0061519F" w:rsidTr="00C5127F">
        <w:trPr>
          <w:cantSplit/>
        </w:trPr>
        <w:tc>
          <w:tcPr>
            <w:tcW w:w="5252" w:type="dxa"/>
            <w:vMerge/>
          </w:tcPr>
          <w:p w:rsidR="0061519F" w:rsidRPr="00E36942" w:rsidRDefault="0061519F" w:rsidP="00C5127F">
            <w:pPr>
              <w:pStyle w:val="Header"/>
              <w:tabs>
                <w:tab w:val="clear" w:pos="4153"/>
                <w:tab w:val="clear" w:pos="8306"/>
              </w:tabs>
              <w:jc w:val="both"/>
              <w:rPr>
                <w:rFonts w:cs="Traditional Arabic"/>
                <w:b/>
                <w:bCs/>
                <w:sz w:val="32"/>
                <w:szCs w:val="32"/>
                <w:rtl/>
              </w:rPr>
            </w:pPr>
          </w:p>
        </w:tc>
        <w:tc>
          <w:tcPr>
            <w:tcW w:w="960" w:type="dxa"/>
          </w:tcPr>
          <w:p w:rsidR="0061519F" w:rsidRPr="00E36942" w:rsidRDefault="0061519F" w:rsidP="00C5127F">
            <w:pPr>
              <w:pStyle w:val="Header"/>
              <w:tabs>
                <w:tab w:val="clear" w:pos="4153"/>
                <w:tab w:val="clear" w:pos="8306"/>
              </w:tabs>
              <w:jc w:val="center"/>
              <w:rPr>
                <w:rFonts w:cs="Traditional Arabic"/>
                <w:b/>
                <w:bCs/>
                <w:sz w:val="32"/>
                <w:szCs w:val="32"/>
              </w:rPr>
            </w:pPr>
            <w:r w:rsidRPr="00E36942">
              <w:rPr>
                <w:rFonts w:cs="Traditional Arabic" w:hint="cs"/>
                <w:b/>
                <w:bCs/>
                <w:sz w:val="32"/>
                <w:szCs w:val="32"/>
                <w:rtl/>
              </w:rPr>
              <w:t>موافق</w:t>
            </w:r>
          </w:p>
        </w:tc>
        <w:tc>
          <w:tcPr>
            <w:tcW w:w="1200" w:type="dxa"/>
          </w:tcPr>
          <w:p w:rsidR="0061519F" w:rsidRPr="00E36942" w:rsidRDefault="0061519F" w:rsidP="00C5127F">
            <w:pPr>
              <w:pStyle w:val="Header"/>
              <w:tabs>
                <w:tab w:val="clear" w:pos="4153"/>
                <w:tab w:val="clear" w:pos="8306"/>
              </w:tabs>
              <w:jc w:val="center"/>
              <w:rPr>
                <w:rFonts w:cs="Traditional Arabic"/>
                <w:b/>
                <w:bCs/>
                <w:sz w:val="32"/>
                <w:szCs w:val="32"/>
              </w:rPr>
            </w:pPr>
            <w:r w:rsidRPr="00E36942">
              <w:rPr>
                <w:rFonts w:cs="Traditional Arabic" w:hint="cs"/>
                <w:b/>
                <w:bCs/>
                <w:sz w:val="32"/>
                <w:szCs w:val="32"/>
                <w:rtl/>
              </w:rPr>
              <w:t>غير موافق</w:t>
            </w:r>
          </w:p>
        </w:tc>
        <w:tc>
          <w:tcPr>
            <w:tcW w:w="1308" w:type="dxa"/>
          </w:tcPr>
          <w:p w:rsidR="0061519F" w:rsidRPr="00E36942" w:rsidRDefault="0061519F" w:rsidP="00C5127F">
            <w:pPr>
              <w:pStyle w:val="Header"/>
              <w:tabs>
                <w:tab w:val="clear" w:pos="4153"/>
                <w:tab w:val="clear" w:pos="8306"/>
              </w:tabs>
              <w:jc w:val="center"/>
              <w:rPr>
                <w:rFonts w:cs="Traditional Arabic"/>
                <w:b/>
                <w:bCs/>
                <w:sz w:val="32"/>
                <w:szCs w:val="32"/>
              </w:rPr>
            </w:pPr>
            <w:r w:rsidRPr="00E36942">
              <w:rPr>
                <w:rFonts w:cs="Traditional Arabic" w:hint="cs"/>
                <w:b/>
                <w:bCs/>
                <w:sz w:val="32"/>
                <w:szCs w:val="32"/>
                <w:rtl/>
              </w:rPr>
              <w:t>لست متأكداً</w:t>
            </w: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تحديد الأهداف التدريبية بصورة واضحة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تحديد ما هو مهم وما هو أهم</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تحديد حجم المادة المراد إيصالها إلى المتدرب في وقت محدد.</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تحديد حجم المادة المكتوبة وطريقة صياغتها.</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توزيع المادة بشكل منهجي بحيث يسهم في إيصال المعلومة بشكل جيد.</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التسلسل المنهجي للمادة وفق الأهداف التدريبية المرسومة.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وضوح الفكرة.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يتسم المحتوى بالتنسيق والتنظيم المنهجي.</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توظيف الأفكار التربوية والتعليمية والنفسية بصورة فعالة في السرد الموضوعي للمحتوى.</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إكساب المتدرب القدرة على تصميم المفاهيم وتنمية مهارة تطبيقها في الحياة العملية.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توظيف الوسائل التعليمية والأدوات اللازمة.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تضمين الوسائل والأدوات في المحتوى أثناء الكتابة.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طرح الأمثلة التي تركز على ربط الحقائق العلمية بالواقع والحياة الاجتماعية.</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xml:space="preserve">- الابتعاد عن السرد الجامد للأفكار في عرض أي موضوع </w:t>
            </w:r>
            <w:r w:rsidRPr="00E36942">
              <w:rPr>
                <w:rFonts w:cs="Traditional Arabic" w:hint="cs"/>
                <w:sz w:val="32"/>
                <w:szCs w:val="32"/>
                <w:rtl/>
              </w:rPr>
              <w:lastRenderedPageBreak/>
              <w:t>تدريبي.</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lastRenderedPageBreak/>
              <w:t>- عناصر أخرى لم يتم ذكرها.</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 xml:space="preserve">- </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r w:rsidR="0061519F" w:rsidRPr="00E36942" w:rsidTr="00C5127F">
        <w:tc>
          <w:tcPr>
            <w:tcW w:w="5252"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r w:rsidRPr="00E36942">
              <w:rPr>
                <w:rFonts w:cs="Traditional Arabic" w:hint="cs"/>
                <w:sz w:val="32"/>
                <w:szCs w:val="32"/>
                <w:rtl/>
              </w:rPr>
              <w:t>-</w:t>
            </w:r>
          </w:p>
        </w:tc>
        <w:tc>
          <w:tcPr>
            <w:tcW w:w="96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200"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c>
          <w:tcPr>
            <w:tcW w:w="1308" w:type="dxa"/>
          </w:tcPr>
          <w:p w:rsidR="0061519F" w:rsidRPr="00E36942" w:rsidRDefault="0061519F" w:rsidP="00C5127F">
            <w:pPr>
              <w:pStyle w:val="Header"/>
              <w:tabs>
                <w:tab w:val="clear" w:pos="4153"/>
                <w:tab w:val="clear" w:pos="8306"/>
              </w:tabs>
              <w:spacing w:line="216" w:lineRule="auto"/>
              <w:jc w:val="both"/>
              <w:rPr>
                <w:rFonts w:cs="Traditional Arabic"/>
                <w:sz w:val="32"/>
                <w:szCs w:val="32"/>
                <w:rtl/>
              </w:rPr>
            </w:pPr>
          </w:p>
        </w:tc>
      </w:tr>
    </w:tbl>
    <w:p w:rsidR="00595E8E" w:rsidRDefault="00595E8E" w:rsidP="0061519F">
      <w:pPr>
        <w:pStyle w:val="ListParagraph"/>
        <w:spacing w:line="312" w:lineRule="auto"/>
        <w:jc w:val="lowKashida"/>
        <w:rPr>
          <w:rFonts w:ascii="Simplified Arabic" w:hAnsi="Simplified Arabic" w:cs="Simplified Arabic"/>
          <w:b/>
          <w:bCs/>
          <w:sz w:val="28"/>
          <w:szCs w:val="28"/>
          <w:rtl/>
        </w:rPr>
      </w:pPr>
    </w:p>
    <w:p w:rsidR="00595E8E" w:rsidRDefault="00595E8E">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595E8E" w:rsidRPr="00665F80" w:rsidRDefault="00595E8E" w:rsidP="00595E8E">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20</w:t>
      </w:r>
      <w:r w:rsidRPr="00665F80">
        <w:rPr>
          <w:rFonts w:asciiTheme="minorHAnsi" w:eastAsiaTheme="minorEastAsia" w:hAnsiTheme="minorHAnsi" w:cs="Monotype Koufi" w:hint="cs"/>
          <w:bCs/>
          <w:i w:val="0"/>
          <w:sz w:val="32"/>
          <w:szCs w:val="32"/>
          <w:u w:val="single"/>
          <w:rtl/>
        </w:rPr>
        <w:t>) دقائق</w:t>
      </w:r>
    </w:p>
    <w:p w:rsidR="00595E8E" w:rsidRDefault="00595E8E" w:rsidP="00595E8E">
      <w:pPr>
        <w:pStyle w:val="Header"/>
        <w:tabs>
          <w:tab w:val="clear" w:pos="4153"/>
          <w:tab w:val="clear" w:pos="8306"/>
        </w:tabs>
        <w:spacing w:before="120" w:after="120" w:line="276" w:lineRule="auto"/>
        <w:jc w:val="both"/>
        <w:rPr>
          <w:rFonts w:cs="Traditional Arabic"/>
          <w:b/>
          <w:bCs/>
          <w:color w:val="003366"/>
          <w:sz w:val="36"/>
          <w:szCs w:val="36"/>
          <w:rtl/>
        </w:rPr>
      </w:pPr>
    </w:p>
    <w:p w:rsidR="00595E8E" w:rsidRPr="00930AAA" w:rsidRDefault="00595E8E" w:rsidP="00595E8E">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595E8E" w:rsidRPr="0061519F" w:rsidRDefault="00595E8E" w:rsidP="00100E60">
      <w:pPr>
        <w:pStyle w:val="Header"/>
        <w:numPr>
          <w:ilvl w:val="0"/>
          <w:numId w:val="14"/>
        </w:numPr>
        <w:tabs>
          <w:tab w:val="clear" w:pos="4153"/>
          <w:tab w:val="clear" w:pos="8306"/>
        </w:tabs>
        <w:spacing w:before="120" w:after="120"/>
        <w:jc w:val="both"/>
        <w:rPr>
          <w:rFonts w:cs="Traditional Arabic"/>
          <w:b/>
          <w:bCs/>
          <w:sz w:val="36"/>
          <w:szCs w:val="36"/>
          <w:rtl/>
        </w:rPr>
      </w:pPr>
      <w:r w:rsidRPr="00595E8E">
        <w:rPr>
          <w:rFonts w:cs="Traditional Arabic" w:hint="eastAsia"/>
          <w:b/>
          <w:bCs/>
          <w:sz w:val="36"/>
          <w:szCs w:val="36"/>
          <w:rtl/>
        </w:rPr>
        <w:t>حاول</w:t>
      </w:r>
      <w:r w:rsidRPr="00595E8E">
        <w:rPr>
          <w:rFonts w:cs="Traditional Arabic"/>
          <w:b/>
          <w:bCs/>
          <w:sz w:val="36"/>
          <w:szCs w:val="36"/>
          <w:rtl/>
        </w:rPr>
        <w:t xml:space="preserve"> </w:t>
      </w:r>
      <w:r w:rsidRPr="00595E8E">
        <w:rPr>
          <w:rFonts w:cs="Traditional Arabic" w:hint="eastAsia"/>
          <w:b/>
          <w:bCs/>
          <w:sz w:val="36"/>
          <w:szCs w:val="36"/>
          <w:rtl/>
        </w:rPr>
        <w:t>بالتعاون</w:t>
      </w:r>
      <w:r w:rsidRPr="00595E8E">
        <w:rPr>
          <w:rFonts w:cs="Traditional Arabic"/>
          <w:b/>
          <w:bCs/>
          <w:sz w:val="36"/>
          <w:szCs w:val="36"/>
          <w:rtl/>
        </w:rPr>
        <w:t xml:space="preserve"> </w:t>
      </w:r>
      <w:r w:rsidRPr="00595E8E">
        <w:rPr>
          <w:rFonts w:cs="Traditional Arabic" w:hint="eastAsia"/>
          <w:b/>
          <w:bCs/>
          <w:sz w:val="36"/>
          <w:szCs w:val="36"/>
          <w:rtl/>
        </w:rPr>
        <w:t>مع</w:t>
      </w:r>
      <w:r w:rsidRPr="00595E8E">
        <w:rPr>
          <w:rFonts w:cs="Traditional Arabic"/>
          <w:b/>
          <w:bCs/>
          <w:sz w:val="36"/>
          <w:szCs w:val="36"/>
          <w:rtl/>
        </w:rPr>
        <w:t xml:space="preserve"> </w:t>
      </w:r>
      <w:r w:rsidRPr="00595E8E">
        <w:rPr>
          <w:rFonts w:cs="Traditional Arabic" w:hint="eastAsia"/>
          <w:b/>
          <w:bCs/>
          <w:sz w:val="36"/>
          <w:szCs w:val="36"/>
          <w:rtl/>
        </w:rPr>
        <w:t>مجموعتك</w:t>
      </w:r>
      <w:r w:rsidRPr="00595E8E">
        <w:rPr>
          <w:rFonts w:cs="Traditional Arabic"/>
          <w:b/>
          <w:bCs/>
          <w:sz w:val="36"/>
          <w:szCs w:val="36"/>
          <w:rtl/>
        </w:rPr>
        <w:t xml:space="preserve"> </w:t>
      </w:r>
      <w:r w:rsidRPr="00595E8E">
        <w:rPr>
          <w:rFonts w:cs="Traditional Arabic" w:hint="eastAsia"/>
          <w:b/>
          <w:bCs/>
          <w:sz w:val="36"/>
          <w:szCs w:val="36"/>
          <w:rtl/>
        </w:rPr>
        <w:t>تحديد</w:t>
      </w:r>
      <w:r w:rsidRPr="00595E8E">
        <w:rPr>
          <w:rFonts w:cs="Traditional Arabic"/>
          <w:b/>
          <w:bCs/>
          <w:sz w:val="36"/>
          <w:szCs w:val="36"/>
          <w:rtl/>
        </w:rPr>
        <w:t xml:space="preserve"> </w:t>
      </w:r>
      <w:r w:rsidRPr="00595E8E">
        <w:rPr>
          <w:rFonts w:cs="Traditional Arabic" w:hint="eastAsia"/>
          <w:b/>
          <w:bCs/>
          <w:sz w:val="36"/>
          <w:szCs w:val="36"/>
          <w:rtl/>
        </w:rPr>
        <w:t>خطوات</w:t>
      </w:r>
      <w:r w:rsidRPr="00595E8E">
        <w:rPr>
          <w:rFonts w:cs="Traditional Arabic"/>
          <w:b/>
          <w:bCs/>
          <w:sz w:val="36"/>
          <w:szCs w:val="36"/>
          <w:rtl/>
        </w:rPr>
        <w:t xml:space="preserve"> </w:t>
      </w:r>
      <w:r w:rsidRPr="00595E8E">
        <w:rPr>
          <w:rFonts w:cs="Traditional Arabic" w:hint="eastAsia"/>
          <w:b/>
          <w:bCs/>
          <w:sz w:val="36"/>
          <w:szCs w:val="36"/>
          <w:rtl/>
        </w:rPr>
        <w:t>بناء</w:t>
      </w:r>
      <w:r w:rsidRPr="00595E8E">
        <w:rPr>
          <w:rFonts w:cs="Traditional Arabic"/>
          <w:b/>
          <w:bCs/>
          <w:sz w:val="36"/>
          <w:szCs w:val="36"/>
          <w:rtl/>
        </w:rPr>
        <w:t xml:space="preserve"> </w:t>
      </w:r>
      <w:r w:rsidRPr="00595E8E">
        <w:rPr>
          <w:rFonts w:cs="Traditional Arabic" w:hint="eastAsia"/>
          <w:b/>
          <w:bCs/>
          <w:sz w:val="36"/>
          <w:szCs w:val="36"/>
          <w:rtl/>
        </w:rPr>
        <w:t>المحتوى</w:t>
      </w:r>
      <w:r w:rsidRPr="00595E8E">
        <w:rPr>
          <w:rFonts w:cs="Traditional Arabic"/>
          <w:b/>
          <w:bCs/>
          <w:sz w:val="36"/>
          <w:szCs w:val="36"/>
          <w:rtl/>
        </w:rPr>
        <w:t xml:space="preserve"> </w:t>
      </w:r>
      <w:r w:rsidRPr="00595E8E">
        <w:rPr>
          <w:rFonts w:cs="Traditional Arabic" w:hint="eastAsia"/>
          <w:b/>
          <w:bCs/>
          <w:sz w:val="36"/>
          <w:szCs w:val="36"/>
          <w:rtl/>
        </w:rPr>
        <w:t>التدريبي</w:t>
      </w:r>
      <w:r w:rsidRPr="00595E8E">
        <w:rPr>
          <w:rFonts w:cs="Traditional Arabic"/>
          <w:b/>
          <w:bCs/>
          <w:sz w:val="36"/>
          <w:szCs w:val="36"/>
          <w:rtl/>
        </w:rPr>
        <w:t xml:space="preserve"> </w:t>
      </w:r>
      <w:r w:rsidRPr="00595E8E">
        <w:rPr>
          <w:rFonts w:cs="Traditional Arabic" w:hint="eastAsia"/>
          <w:b/>
          <w:bCs/>
          <w:sz w:val="36"/>
          <w:szCs w:val="36"/>
          <w:rtl/>
        </w:rPr>
        <w:t>الجيد</w:t>
      </w:r>
      <w:r>
        <w:rPr>
          <w:rFonts w:cs="Traditional Arabic" w:hint="cs"/>
          <w:b/>
          <w:bCs/>
          <w:sz w:val="36"/>
          <w:szCs w:val="36"/>
          <w:rtl/>
        </w:rPr>
        <w:t xml:space="preserve"> </w:t>
      </w:r>
      <w:r w:rsidRPr="0061519F">
        <w:rPr>
          <w:rFonts w:cs="Traditional Arabic" w:hint="cs"/>
          <w:b/>
          <w:bCs/>
          <w:sz w:val="36"/>
          <w:szCs w:val="36"/>
          <w:rtl/>
        </w:rPr>
        <w:t xml:space="preserve">. </w:t>
      </w:r>
    </w:p>
    <w:p w:rsidR="00595E8E" w:rsidRDefault="00595E8E">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595E8E" w:rsidRDefault="00595E8E" w:rsidP="00595E8E">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595E8E" w:rsidRPr="00DC4C4B" w:rsidRDefault="00595E8E" w:rsidP="00595E8E">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595E8E" w:rsidRPr="00DC4C4B" w:rsidRDefault="00595E8E" w:rsidP="00595E8E">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595E8E" w:rsidRPr="00DC4C4B" w:rsidRDefault="00595E8E" w:rsidP="00595E8E">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595E8E" w:rsidRPr="00DC4C4B" w:rsidRDefault="00595E8E" w:rsidP="00595E8E">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595E8E" w:rsidRDefault="00595E8E">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595E8E" w:rsidRPr="00665F80" w:rsidRDefault="00595E8E" w:rsidP="00595E8E">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100</w:t>
      </w:r>
      <w:r w:rsidRPr="00665F80">
        <w:rPr>
          <w:rFonts w:asciiTheme="minorHAnsi" w:eastAsiaTheme="minorEastAsia" w:hAnsiTheme="minorHAnsi" w:cs="Monotype Koufi" w:hint="cs"/>
          <w:bCs/>
          <w:i w:val="0"/>
          <w:sz w:val="32"/>
          <w:szCs w:val="32"/>
          <w:u w:val="single"/>
          <w:rtl/>
        </w:rPr>
        <w:t xml:space="preserve">) </w:t>
      </w:r>
      <w:r w:rsidRPr="00595E8E">
        <w:rPr>
          <w:rFonts w:asciiTheme="minorHAnsi" w:eastAsiaTheme="minorEastAsia" w:hAnsiTheme="minorHAnsi" w:cs="Monotype Koufi" w:hint="eastAsia"/>
          <w:bCs/>
          <w:i w:val="0"/>
          <w:sz w:val="32"/>
          <w:szCs w:val="32"/>
          <w:u w:val="single"/>
          <w:rtl/>
        </w:rPr>
        <w:t>دقيقة</w:t>
      </w:r>
    </w:p>
    <w:p w:rsidR="00595E8E" w:rsidRDefault="00595E8E" w:rsidP="00595E8E">
      <w:pPr>
        <w:pStyle w:val="Header"/>
        <w:tabs>
          <w:tab w:val="clear" w:pos="4153"/>
          <w:tab w:val="clear" w:pos="8306"/>
        </w:tabs>
        <w:spacing w:before="120" w:after="120" w:line="276" w:lineRule="auto"/>
        <w:jc w:val="both"/>
        <w:rPr>
          <w:rFonts w:cs="Traditional Arabic"/>
          <w:b/>
          <w:bCs/>
          <w:color w:val="003366"/>
          <w:sz w:val="36"/>
          <w:szCs w:val="36"/>
          <w:rtl/>
        </w:rPr>
      </w:pPr>
    </w:p>
    <w:p w:rsidR="00595E8E" w:rsidRPr="00930AAA" w:rsidRDefault="00595E8E" w:rsidP="00595E8E">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595E8E" w:rsidRPr="0061519F" w:rsidRDefault="00595E8E" w:rsidP="00100E60">
      <w:pPr>
        <w:pStyle w:val="Header"/>
        <w:numPr>
          <w:ilvl w:val="0"/>
          <w:numId w:val="14"/>
        </w:numPr>
        <w:tabs>
          <w:tab w:val="clear" w:pos="4153"/>
          <w:tab w:val="clear" w:pos="8306"/>
        </w:tabs>
        <w:spacing w:before="120" w:after="120"/>
        <w:jc w:val="both"/>
        <w:rPr>
          <w:rFonts w:cs="Traditional Arabic"/>
          <w:b/>
          <w:bCs/>
          <w:sz w:val="36"/>
          <w:szCs w:val="36"/>
          <w:rtl/>
        </w:rPr>
      </w:pPr>
      <w:r w:rsidRPr="00595E8E">
        <w:rPr>
          <w:rFonts w:cs="Traditional Arabic" w:hint="eastAsia"/>
          <w:b/>
          <w:bCs/>
          <w:sz w:val="36"/>
          <w:szCs w:val="36"/>
          <w:rtl/>
        </w:rPr>
        <w:t>ناقش</w:t>
      </w:r>
      <w:r w:rsidRPr="00595E8E">
        <w:rPr>
          <w:rFonts w:cs="Traditional Arabic"/>
          <w:b/>
          <w:bCs/>
          <w:sz w:val="36"/>
          <w:szCs w:val="36"/>
          <w:rtl/>
        </w:rPr>
        <w:t xml:space="preserve"> </w:t>
      </w:r>
      <w:r w:rsidRPr="00595E8E">
        <w:rPr>
          <w:rFonts w:cs="Traditional Arabic" w:hint="eastAsia"/>
          <w:b/>
          <w:bCs/>
          <w:sz w:val="36"/>
          <w:szCs w:val="36"/>
          <w:rtl/>
        </w:rPr>
        <w:t>مع</w:t>
      </w:r>
      <w:r w:rsidRPr="00595E8E">
        <w:rPr>
          <w:rFonts w:cs="Traditional Arabic"/>
          <w:b/>
          <w:bCs/>
          <w:sz w:val="36"/>
          <w:szCs w:val="36"/>
          <w:rtl/>
        </w:rPr>
        <w:t xml:space="preserve"> </w:t>
      </w:r>
      <w:r w:rsidRPr="00595E8E">
        <w:rPr>
          <w:rFonts w:cs="Traditional Arabic" w:hint="eastAsia"/>
          <w:b/>
          <w:bCs/>
          <w:sz w:val="36"/>
          <w:szCs w:val="36"/>
          <w:rtl/>
        </w:rPr>
        <w:t>زملائك</w:t>
      </w:r>
      <w:r w:rsidRPr="00595E8E">
        <w:rPr>
          <w:rFonts w:cs="Traditional Arabic"/>
          <w:b/>
          <w:bCs/>
          <w:sz w:val="36"/>
          <w:szCs w:val="36"/>
          <w:rtl/>
        </w:rPr>
        <w:t xml:space="preserve"> </w:t>
      </w:r>
      <w:r w:rsidRPr="00595E8E">
        <w:rPr>
          <w:rFonts w:cs="Traditional Arabic" w:hint="eastAsia"/>
          <w:b/>
          <w:bCs/>
          <w:sz w:val="36"/>
          <w:szCs w:val="36"/>
          <w:rtl/>
        </w:rPr>
        <w:t>في</w:t>
      </w:r>
      <w:r w:rsidRPr="00595E8E">
        <w:rPr>
          <w:rFonts w:cs="Traditional Arabic"/>
          <w:b/>
          <w:bCs/>
          <w:sz w:val="36"/>
          <w:szCs w:val="36"/>
          <w:rtl/>
        </w:rPr>
        <w:t xml:space="preserve"> </w:t>
      </w:r>
      <w:r w:rsidRPr="00595E8E">
        <w:rPr>
          <w:rFonts w:cs="Traditional Arabic" w:hint="eastAsia"/>
          <w:b/>
          <w:bCs/>
          <w:sz w:val="36"/>
          <w:szCs w:val="36"/>
          <w:rtl/>
        </w:rPr>
        <w:t>المجموعة</w:t>
      </w:r>
      <w:r w:rsidRPr="00595E8E">
        <w:rPr>
          <w:rFonts w:cs="Traditional Arabic"/>
          <w:b/>
          <w:bCs/>
          <w:sz w:val="36"/>
          <w:szCs w:val="36"/>
          <w:rtl/>
        </w:rPr>
        <w:t xml:space="preserve"> </w:t>
      </w:r>
      <w:r w:rsidRPr="00595E8E">
        <w:rPr>
          <w:rFonts w:cs="Traditional Arabic" w:hint="eastAsia"/>
          <w:b/>
          <w:bCs/>
          <w:sz w:val="36"/>
          <w:szCs w:val="36"/>
          <w:rtl/>
        </w:rPr>
        <w:t>الاعتبارات</w:t>
      </w:r>
      <w:r w:rsidRPr="00595E8E">
        <w:rPr>
          <w:rFonts w:cs="Traditional Arabic"/>
          <w:b/>
          <w:bCs/>
          <w:sz w:val="36"/>
          <w:szCs w:val="36"/>
          <w:rtl/>
        </w:rPr>
        <w:t xml:space="preserve"> </w:t>
      </w:r>
      <w:r w:rsidRPr="00595E8E">
        <w:rPr>
          <w:rFonts w:cs="Traditional Arabic" w:hint="eastAsia"/>
          <w:b/>
          <w:bCs/>
          <w:sz w:val="36"/>
          <w:szCs w:val="36"/>
          <w:rtl/>
        </w:rPr>
        <w:t>الأساسية</w:t>
      </w:r>
      <w:r w:rsidRPr="00595E8E">
        <w:rPr>
          <w:rFonts w:cs="Traditional Arabic"/>
          <w:b/>
          <w:bCs/>
          <w:sz w:val="36"/>
          <w:szCs w:val="36"/>
          <w:rtl/>
        </w:rPr>
        <w:t xml:space="preserve"> </w:t>
      </w:r>
      <w:r w:rsidRPr="00595E8E">
        <w:rPr>
          <w:rFonts w:cs="Traditional Arabic" w:hint="eastAsia"/>
          <w:b/>
          <w:bCs/>
          <w:sz w:val="36"/>
          <w:szCs w:val="36"/>
          <w:rtl/>
        </w:rPr>
        <w:t>التي</w:t>
      </w:r>
      <w:r w:rsidRPr="00595E8E">
        <w:rPr>
          <w:rFonts w:cs="Traditional Arabic"/>
          <w:b/>
          <w:bCs/>
          <w:sz w:val="36"/>
          <w:szCs w:val="36"/>
          <w:rtl/>
        </w:rPr>
        <w:t xml:space="preserve"> </w:t>
      </w:r>
      <w:r w:rsidRPr="00595E8E">
        <w:rPr>
          <w:rFonts w:cs="Traditional Arabic" w:hint="eastAsia"/>
          <w:b/>
          <w:bCs/>
          <w:sz w:val="36"/>
          <w:szCs w:val="36"/>
          <w:rtl/>
        </w:rPr>
        <w:t>يجب</w:t>
      </w:r>
      <w:r w:rsidRPr="00595E8E">
        <w:rPr>
          <w:rFonts w:cs="Traditional Arabic"/>
          <w:b/>
          <w:bCs/>
          <w:sz w:val="36"/>
          <w:szCs w:val="36"/>
          <w:rtl/>
        </w:rPr>
        <w:t xml:space="preserve"> </w:t>
      </w:r>
      <w:r w:rsidRPr="00595E8E">
        <w:rPr>
          <w:rFonts w:cs="Traditional Arabic" w:hint="eastAsia"/>
          <w:b/>
          <w:bCs/>
          <w:sz w:val="36"/>
          <w:szCs w:val="36"/>
          <w:rtl/>
        </w:rPr>
        <w:t>مراعاتها</w:t>
      </w:r>
      <w:r w:rsidRPr="00595E8E">
        <w:rPr>
          <w:rFonts w:cs="Traditional Arabic"/>
          <w:b/>
          <w:bCs/>
          <w:sz w:val="36"/>
          <w:szCs w:val="36"/>
          <w:rtl/>
        </w:rPr>
        <w:t xml:space="preserve"> </w:t>
      </w:r>
      <w:r w:rsidRPr="00595E8E">
        <w:rPr>
          <w:rFonts w:cs="Traditional Arabic" w:hint="eastAsia"/>
          <w:b/>
          <w:bCs/>
          <w:sz w:val="36"/>
          <w:szCs w:val="36"/>
          <w:rtl/>
        </w:rPr>
        <w:t>عند</w:t>
      </w:r>
      <w:r w:rsidRPr="00595E8E">
        <w:rPr>
          <w:rFonts w:cs="Traditional Arabic"/>
          <w:b/>
          <w:bCs/>
          <w:sz w:val="36"/>
          <w:szCs w:val="36"/>
          <w:rtl/>
        </w:rPr>
        <w:t xml:space="preserve"> </w:t>
      </w:r>
      <w:r w:rsidRPr="00595E8E">
        <w:rPr>
          <w:rFonts w:cs="Traditional Arabic" w:hint="eastAsia"/>
          <w:b/>
          <w:bCs/>
          <w:sz w:val="36"/>
          <w:szCs w:val="36"/>
          <w:rtl/>
        </w:rPr>
        <w:t>تصميم</w:t>
      </w:r>
      <w:r w:rsidRPr="00595E8E">
        <w:rPr>
          <w:rFonts w:cs="Traditional Arabic"/>
          <w:b/>
          <w:bCs/>
          <w:sz w:val="36"/>
          <w:szCs w:val="36"/>
          <w:rtl/>
        </w:rPr>
        <w:t xml:space="preserve"> </w:t>
      </w:r>
      <w:r w:rsidRPr="00595E8E">
        <w:rPr>
          <w:rFonts w:cs="Traditional Arabic" w:hint="eastAsia"/>
          <w:b/>
          <w:bCs/>
          <w:sz w:val="36"/>
          <w:szCs w:val="36"/>
          <w:rtl/>
        </w:rPr>
        <w:t>المحتوى</w:t>
      </w:r>
      <w:r>
        <w:rPr>
          <w:rFonts w:cs="Traditional Arabic" w:hint="cs"/>
          <w:b/>
          <w:bCs/>
          <w:sz w:val="36"/>
          <w:szCs w:val="36"/>
          <w:rtl/>
        </w:rPr>
        <w:t xml:space="preserve"> </w:t>
      </w:r>
      <w:r w:rsidRPr="0061519F">
        <w:rPr>
          <w:rFonts w:cs="Traditional Arabic" w:hint="cs"/>
          <w:b/>
          <w:bCs/>
          <w:sz w:val="36"/>
          <w:szCs w:val="36"/>
          <w:rtl/>
        </w:rPr>
        <w:t xml:space="preserve">. </w:t>
      </w:r>
    </w:p>
    <w:p w:rsidR="00660520" w:rsidRDefault="00660520">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660520" w:rsidRDefault="00660520" w:rsidP="00660520">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660520" w:rsidRPr="00DC4C4B" w:rsidRDefault="00660520" w:rsidP="00660520">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660520" w:rsidRPr="00DC4C4B" w:rsidRDefault="00660520" w:rsidP="00660520">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660520" w:rsidRPr="00DC4C4B" w:rsidRDefault="00660520" w:rsidP="00660520">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660520" w:rsidRPr="00DC4C4B" w:rsidRDefault="00660520" w:rsidP="00660520">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660520" w:rsidRDefault="00660520">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660520" w:rsidRPr="00665F80" w:rsidRDefault="00660520" w:rsidP="00DB695C">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sidR="00DB695C">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660520" w:rsidRDefault="00660520" w:rsidP="00660520">
      <w:pPr>
        <w:pStyle w:val="Header"/>
        <w:tabs>
          <w:tab w:val="clear" w:pos="4153"/>
          <w:tab w:val="clear" w:pos="8306"/>
        </w:tabs>
        <w:spacing w:before="120" w:after="120" w:line="276" w:lineRule="auto"/>
        <w:jc w:val="both"/>
        <w:rPr>
          <w:rFonts w:cs="Traditional Arabic"/>
          <w:b/>
          <w:bCs/>
          <w:color w:val="003366"/>
          <w:sz w:val="36"/>
          <w:szCs w:val="36"/>
          <w:rtl/>
        </w:rPr>
      </w:pPr>
    </w:p>
    <w:p w:rsidR="00660520" w:rsidRPr="00930AAA" w:rsidRDefault="00660520" w:rsidP="00660520">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660520" w:rsidRPr="0061519F" w:rsidRDefault="00660520" w:rsidP="00100E60">
      <w:pPr>
        <w:pStyle w:val="Header"/>
        <w:numPr>
          <w:ilvl w:val="0"/>
          <w:numId w:val="14"/>
        </w:numPr>
        <w:tabs>
          <w:tab w:val="clear" w:pos="4153"/>
          <w:tab w:val="clear" w:pos="8306"/>
        </w:tabs>
        <w:spacing w:before="120" w:after="120"/>
        <w:jc w:val="both"/>
        <w:rPr>
          <w:rFonts w:cs="Traditional Arabic"/>
          <w:b/>
          <w:bCs/>
          <w:sz w:val="36"/>
          <w:szCs w:val="36"/>
          <w:rtl/>
        </w:rPr>
      </w:pPr>
      <w:r w:rsidRPr="00660520">
        <w:rPr>
          <w:rFonts w:cs="Traditional Arabic" w:hint="eastAsia"/>
          <w:b/>
          <w:bCs/>
          <w:sz w:val="36"/>
          <w:szCs w:val="36"/>
          <w:rtl/>
        </w:rPr>
        <w:t>حاول</w:t>
      </w:r>
      <w:r w:rsidRPr="00660520">
        <w:rPr>
          <w:rFonts w:cs="Traditional Arabic"/>
          <w:b/>
          <w:bCs/>
          <w:sz w:val="36"/>
          <w:szCs w:val="36"/>
          <w:rtl/>
        </w:rPr>
        <w:t xml:space="preserve"> </w:t>
      </w:r>
      <w:r w:rsidRPr="00660520">
        <w:rPr>
          <w:rFonts w:cs="Traditional Arabic" w:hint="eastAsia"/>
          <w:b/>
          <w:bCs/>
          <w:sz w:val="36"/>
          <w:szCs w:val="36"/>
          <w:rtl/>
        </w:rPr>
        <w:t>بالتعاون</w:t>
      </w:r>
      <w:r w:rsidRPr="00660520">
        <w:rPr>
          <w:rFonts w:cs="Traditional Arabic"/>
          <w:b/>
          <w:bCs/>
          <w:sz w:val="36"/>
          <w:szCs w:val="36"/>
          <w:rtl/>
        </w:rPr>
        <w:t xml:space="preserve"> </w:t>
      </w:r>
      <w:r w:rsidRPr="00660520">
        <w:rPr>
          <w:rFonts w:cs="Traditional Arabic" w:hint="eastAsia"/>
          <w:b/>
          <w:bCs/>
          <w:sz w:val="36"/>
          <w:szCs w:val="36"/>
          <w:rtl/>
        </w:rPr>
        <w:t>مع</w:t>
      </w:r>
      <w:r w:rsidRPr="00660520">
        <w:rPr>
          <w:rFonts w:cs="Traditional Arabic"/>
          <w:b/>
          <w:bCs/>
          <w:sz w:val="36"/>
          <w:szCs w:val="36"/>
          <w:rtl/>
        </w:rPr>
        <w:t xml:space="preserve"> </w:t>
      </w:r>
      <w:r w:rsidRPr="00660520">
        <w:rPr>
          <w:rFonts w:cs="Traditional Arabic" w:hint="eastAsia"/>
          <w:b/>
          <w:bCs/>
          <w:sz w:val="36"/>
          <w:szCs w:val="36"/>
          <w:rtl/>
        </w:rPr>
        <w:t>زملائك</w:t>
      </w:r>
      <w:r w:rsidRPr="00660520">
        <w:rPr>
          <w:rFonts w:cs="Traditional Arabic"/>
          <w:b/>
          <w:bCs/>
          <w:sz w:val="36"/>
          <w:szCs w:val="36"/>
          <w:rtl/>
        </w:rPr>
        <w:t xml:space="preserve"> </w:t>
      </w:r>
      <w:r w:rsidRPr="00660520">
        <w:rPr>
          <w:rFonts w:cs="Traditional Arabic" w:hint="eastAsia"/>
          <w:b/>
          <w:bCs/>
          <w:sz w:val="36"/>
          <w:szCs w:val="36"/>
          <w:rtl/>
        </w:rPr>
        <w:t>في</w:t>
      </w:r>
      <w:r w:rsidRPr="00660520">
        <w:rPr>
          <w:rFonts w:cs="Traditional Arabic"/>
          <w:b/>
          <w:bCs/>
          <w:sz w:val="36"/>
          <w:szCs w:val="36"/>
          <w:rtl/>
        </w:rPr>
        <w:t xml:space="preserve"> </w:t>
      </w:r>
      <w:r w:rsidRPr="00660520">
        <w:rPr>
          <w:rFonts w:cs="Traditional Arabic" w:hint="eastAsia"/>
          <w:b/>
          <w:bCs/>
          <w:sz w:val="36"/>
          <w:szCs w:val="36"/>
          <w:rtl/>
        </w:rPr>
        <w:t>المجموعة</w:t>
      </w:r>
      <w:r w:rsidRPr="00660520">
        <w:rPr>
          <w:rFonts w:cs="Traditional Arabic"/>
          <w:b/>
          <w:bCs/>
          <w:sz w:val="36"/>
          <w:szCs w:val="36"/>
          <w:rtl/>
        </w:rPr>
        <w:t xml:space="preserve"> </w:t>
      </w:r>
      <w:r w:rsidRPr="00660520">
        <w:rPr>
          <w:rFonts w:cs="Traditional Arabic" w:hint="eastAsia"/>
          <w:b/>
          <w:bCs/>
          <w:sz w:val="36"/>
          <w:szCs w:val="36"/>
          <w:rtl/>
        </w:rPr>
        <w:t>تحديد</w:t>
      </w:r>
      <w:r w:rsidRPr="00660520">
        <w:rPr>
          <w:rFonts w:cs="Traditional Arabic"/>
          <w:b/>
          <w:bCs/>
          <w:sz w:val="36"/>
          <w:szCs w:val="36"/>
          <w:rtl/>
        </w:rPr>
        <w:t xml:space="preserve"> </w:t>
      </w:r>
      <w:r w:rsidRPr="00660520">
        <w:rPr>
          <w:rFonts w:cs="Traditional Arabic" w:hint="eastAsia"/>
          <w:b/>
          <w:bCs/>
          <w:sz w:val="36"/>
          <w:szCs w:val="36"/>
          <w:rtl/>
        </w:rPr>
        <w:t>مفهوم</w:t>
      </w:r>
      <w:r w:rsidRPr="00660520">
        <w:rPr>
          <w:rFonts w:cs="Traditional Arabic"/>
          <w:b/>
          <w:bCs/>
          <w:sz w:val="36"/>
          <w:szCs w:val="36"/>
          <w:rtl/>
        </w:rPr>
        <w:t xml:space="preserve"> </w:t>
      </w:r>
      <w:r w:rsidRPr="00660520">
        <w:rPr>
          <w:rFonts w:cs="Traditional Arabic" w:hint="eastAsia"/>
          <w:b/>
          <w:bCs/>
          <w:sz w:val="36"/>
          <w:szCs w:val="36"/>
          <w:rtl/>
        </w:rPr>
        <w:t>أنشطة</w:t>
      </w:r>
      <w:r w:rsidRPr="00660520">
        <w:rPr>
          <w:rFonts w:cs="Traditional Arabic"/>
          <w:b/>
          <w:bCs/>
          <w:sz w:val="36"/>
          <w:szCs w:val="36"/>
          <w:rtl/>
        </w:rPr>
        <w:t xml:space="preserve"> </w:t>
      </w:r>
      <w:r w:rsidRPr="00660520">
        <w:rPr>
          <w:rFonts w:cs="Traditional Arabic" w:hint="eastAsia"/>
          <w:b/>
          <w:bCs/>
          <w:sz w:val="36"/>
          <w:szCs w:val="36"/>
          <w:rtl/>
        </w:rPr>
        <w:t>التعلم</w:t>
      </w:r>
      <w:r w:rsidRPr="00660520">
        <w:rPr>
          <w:rFonts w:cs="Traditional Arabic"/>
          <w:b/>
          <w:bCs/>
          <w:sz w:val="36"/>
          <w:szCs w:val="36"/>
          <w:rtl/>
        </w:rPr>
        <w:t xml:space="preserve"> </w:t>
      </w:r>
      <w:r w:rsidRPr="00660520">
        <w:rPr>
          <w:rFonts w:cs="Traditional Arabic" w:hint="eastAsia"/>
          <w:b/>
          <w:bCs/>
          <w:sz w:val="36"/>
          <w:szCs w:val="36"/>
          <w:rtl/>
        </w:rPr>
        <w:t>في</w:t>
      </w:r>
      <w:r w:rsidRPr="00660520">
        <w:rPr>
          <w:rFonts w:cs="Traditional Arabic"/>
          <w:b/>
          <w:bCs/>
          <w:sz w:val="36"/>
          <w:szCs w:val="36"/>
          <w:rtl/>
        </w:rPr>
        <w:t xml:space="preserve"> </w:t>
      </w:r>
      <w:r w:rsidRPr="00660520">
        <w:rPr>
          <w:rFonts w:cs="Traditional Arabic" w:hint="eastAsia"/>
          <w:b/>
          <w:bCs/>
          <w:sz w:val="36"/>
          <w:szCs w:val="36"/>
          <w:rtl/>
        </w:rPr>
        <w:t>التدريب</w:t>
      </w:r>
      <w:r>
        <w:rPr>
          <w:rFonts w:cs="Traditional Arabic" w:hint="cs"/>
          <w:b/>
          <w:bCs/>
          <w:sz w:val="36"/>
          <w:szCs w:val="36"/>
          <w:rtl/>
        </w:rPr>
        <w:t xml:space="preserve"> </w:t>
      </w:r>
      <w:r w:rsidRPr="0061519F">
        <w:rPr>
          <w:rFonts w:cs="Traditional Arabic" w:hint="cs"/>
          <w:b/>
          <w:bCs/>
          <w:sz w:val="36"/>
          <w:szCs w:val="36"/>
          <w:rtl/>
        </w:rPr>
        <w:t xml:space="preserve">. </w:t>
      </w:r>
    </w:p>
    <w:p w:rsidR="00DB695C" w:rsidRDefault="00DB695C">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DB695C" w:rsidRPr="00665F80" w:rsidRDefault="00DB695C" w:rsidP="00DB695C">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DB695C" w:rsidRDefault="00DB695C" w:rsidP="00DB695C">
      <w:pPr>
        <w:pStyle w:val="Header"/>
        <w:tabs>
          <w:tab w:val="clear" w:pos="4153"/>
          <w:tab w:val="clear" w:pos="8306"/>
        </w:tabs>
        <w:spacing w:before="120" w:after="120" w:line="276" w:lineRule="auto"/>
        <w:jc w:val="both"/>
        <w:rPr>
          <w:rFonts w:cs="Traditional Arabic"/>
          <w:b/>
          <w:bCs/>
          <w:color w:val="003366"/>
          <w:sz w:val="36"/>
          <w:szCs w:val="36"/>
          <w:rtl/>
        </w:rPr>
      </w:pPr>
    </w:p>
    <w:p w:rsidR="00DB695C" w:rsidRPr="00930AAA" w:rsidRDefault="00DB695C" w:rsidP="00DB695C">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DB695C" w:rsidRPr="0061519F" w:rsidRDefault="00DB695C" w:rsidP="00100E60">
      <w:pPr>
        <w:pStyle w:val="Header"/>
        <w:numPr>
          <w:ilvl w:val="0"/>
          <w:numId w:val="14"/>
        </w:numPr>
        <w:tabs>
          <w:tab w:val="clear" w:pos="4153"/>
          <w:tab w:val="clear" w:pos="8306"/>
        </w:tabs>
        <w:spacing w:before="120" w:after="120"/>
        <w:jc w:val="both"/>
        <w:rPr>
          <w:rFonts w:cs="Traditional Arabic"/>
          <w:b/>
          <w:bCs/>
          <w:sz w:val="36"/>
          <w:szCs w:val="36"/>
          <w:rtl/>
        </w:rPr>
      </w:pPr>
      <w:r w:rsidRPr="00DB695C">
        <w:rPr>
          <w:rFonts w:cs="Traditional Arabic" w:hint="eastAsia"/>
          <w:b/>
          <w:bCs/>
          <w:sz w:val="36"/>
          <w:szCs w:val="36"/>
          <w:rtl/>
        </w:rPr>
        <w:t>عند</w:t>
      </w:r>
      <w:r w:rsidRPr="00DB695C">
        <w:rPr>
          <w:rFonts w:cs="Traditional Arabic"/>
          <w:b/>
          <w:bCs/>
          <w:sz w:val="36"/>
          <w:szCs w:val="36"/>
          <w:rtl/>
        </w:rPr>
        <w:t xml:space="preserve"> </w:t>
      </w:r>
      <w:r w:rsidRPr="00DB695C">
        <w:rPr>
          <w:rFonts w:cs="Traditional Arabic" w:hint="eastAsia"/>
          <w:b/>
          <w:bCs/>
          <w:sz w:val="36"/>
          <w:szCs w:val="36"/>
          <w:rtl/>
        </w:rPr>
        <w:t>التفكير</w:t>
      </w:r>
      <w:r w:rsidRPr="00DB695C">
        <w:rPr>
          <w:rFonts w:cs="Traditional Arabic"/>
          <w:b/>
          <w:bCs/>
          <w:sz w:val="36"/>
          <w:szCs w:val="36"/>
          <w:rtl/>
        </w:rPr>
        <w:t xml:space="preserve"> </w:t>
      </w:r>
      <w:r w:rsidRPr="00DB695C">
        <w:rPr>
          <w:rFonts w:cs="Traditional Arabic" w:hint="eastAsia"/>
          <w:b/>
          <w:bCs/>
          <w:sz w:val="36"/>
          <w:szCs w:val="36"/>
          <w:rtl/>
        </w:rPr>
        <w:t>في</w:t>
      </w:r>
      <w:r w:rsidRPr="00DB695C">
        <w:rPr>
          <w:rFonts w:cs="Traditional Arabic"/>
          <w:b/>
          <w:bCs/>
          <w:sz w:val="36"/>
          <w:szCs w:val="36"/>
          <w:rtl/>
        </w:rPr>
        <w:t xml:space="preserve"> </w:t>
      </w:r>
      <w:r w:rsidRPr="00DB695C">
        <w:rPr>
          <w:rFonts w:cs="Traditional Arabic" w:hint="eastAsia"/>
          <w:b/>
          <w:bCs/>
          <w:sz w:val="36"/>
          <w:szCs w:val="36"/>
          <w:rtl/>
        </w:rPr>
        <w:t>تطوير</w:t>
      </w:r>
      <w:r w:rsidRPr="00DB695C">
        <w:rPr>
          <w:rFonts w:cs="Traditional Arabic"/>
          <w:b/>
          <w:bCs/>
          <w:sz w:val="36"/>
          <w:szCs w:val="36"/>
          <w:rtl/>
        </w:rPr>
        <w:t xml:space="preserve"> </w:t>
      </w:r>
      <w:r w:rsidRPr="00DB695C">
        <w:rPr>
          <w:rFonts w:cs="Traditional Arabic" w:hint="eastAsia"/>
          <w:b/>
          <w:bCs/>
          <w:sz w:val="36"/>
          <w:szCs w:val="36"/>
          <w:rtl/>
        </w:rPr>
        <w:t>أنشطة</w:t>
      </w:r>
      <w:r w:rsidRPr="00DB695C">
        <w:rPr>
          <w:rFonts w:cs="Traditional Arabic"/>
          <w:b/>
          <w:bCs/>
          <w:sz w:val="36"/>
          <w:szCs w:val="36"/>
          <w:rtl/>
        </w:rPr>
        <w:t xml:space="preserve"> </w:t>
      </w:r>
      <w:r w:rsidRPr="00DB695C">
        <w:rPr>
          <w:rFonts w:cs="Traditional Arabic" w:hint="eastAsia"/>
          <w:b/>
          <w:bCs/>
          <w:sz w:val="36"/>
          <w:szCs w:val="36"/>
          <w:rtl/>
        </w:rPr>
        <w:t>التعلم</w:t>
      </w:r>
      <w:r w:rsidRPr="00DB695C">
        <w:rPr>
          <w:rFonts w:cs="Traditional Arabic"/>
          <w:b/>
          <w:bCs/>
          <w:sz w:val="36"/>
          <w:szCs w:val="36"/>
          <w:rtl/>
        </w:rPr>
        <w:t xml:space="preserve"> </w:t>
      </w:r>
      <w:r w:rsidRPr="00DB695C">
        <w:rPr>
          <w:rFonts w:cs="Traditional Arabic" w:hint="eastAsia"/>
          <w:b/>
          <w:bCs/>
          <w:sz w:val="36"/>
          <w:szCs w:val="36"/>
          <w:rtl/>
        </w:rPr>
        <w:t>في</w:t>
      </w:r>
      <w:r w:rsidRPr="00DB695C">
        <w:rPr>
          <w:rFonts w:cs="Traditional Arabic"/>
          <w:b/>
          <w:bCs/>
          <w:sz w:val="36"/>
          <w:szCs w:val="36"/>
          <w:rtl/>
        </w:rPr>
        <w:t xml:space="preserve"> </w:t>
      </w:r>
      <w:r w:rsidRPr="00DB695C">
        <w:rPr>
          <w:rFonts w:cs="Traditional Arabic" w:hint="eastAsia"/>
          <w:b/>
          <w:bCs/>
          <w:sz w:val="36"/>
          <w:szCs w:val="36"/>
          <w:rtl/>
        </w:rPr>
        <w:t>التدريب</w:t>
      </w:r>
      <w:r w:rsidRPr="00DB695C">
        <w:rPr>
          <w:rFonts w:cs="Traditional Arabic"/>
          <w:b/>
          <w:bCs/>
          <w:sz w:val="36"/>
          <w:szCs w:val="36"/>
          <w:rtl/>
        </w:rPr>
        <w:t xml:space="preserve"> </w:t>
      </w:r>
      <w:r w:rsidRPr="00DB695C">
        <w:rPr>
          <w:rFonts w:cs="Traditional Arabic" w:hint="eastAsia"/>
          <w:b/>
          <w:bCs/>
          <w:sz w:val="36"/>
          <w:szCs w:val="36"/>
          <w:rtl/>
        </w:rPr>
        <w:t>لابد</w:t>
      </w:r>
      <w:r w:rsidRPr="00DB695C">
        <w:rPr>
          <w:rFonts w:cs="Traditional Arabic"/>
          <w:b/>
          <w:bCs/>
          <w:sz w:val="36"/>
          <w:szCs w:val="36"/>
          <w:rtl/>
        </w:rPr>
        <w:t xml:space="preserve"> </w:t>
      </w:r>
      <w:r w:rsidRPr="00DB695C">
        <w:rPr>
          <w:rFonts w:cs="Traditional Arabic" w:hint="eastAsia"/>
          <w:b/>
          <w:bCs/>
          <w:sz w:val="36"/>
          <w:szCs w:val="36"/>
          <w:rtl/>
        </w:rPr>
        <w:t>من</w:t>
      </w:r>
      <w:r w:rsidRPr="00DB695C">
        <w:rPr>
          <w:rFonts w:cs="Traditional Arabic"/>
          <w:b/>
          <w:bCs/>
          <w:sz w:val="36"/>
          <w:szCs w:val="36"/>
          <w:rtl/>
        </w:rPr>
        <w:t xml:space="preserve"> </w:t>
      </w:r>
      <w:r w:rsidRPr="00DB695C">
        <w:rPr>
          <w:rFonts w:cs="Traditional Arabic" w:hint="eastAsia"/>
          <w:b/>
          <w:bCs/>
          <w:sz w:val="36"/>
          <w:szCs w:val="36"/>
          <w:rtl/>
        </w:rPr>
        <w:t>الاعتماد</w:t>
      </w:r>
      <w:r w:rsidRPr="00DB695C">
        <w:rPr>
          <w:rFonts w:cs="Traditional Arabic"/>
          <w:b/>
          <w:bCs/>
          <w:sz w:val="36"/>
          <w:szCs w:val="36"/>
          <w:rtl/>
        </w:rPr>
        <w:t xml:space="preserve"> </w:t>
      </w:r>
      <w:r w:rsidRPr="00DB695C">
        <w:rPr>
          <w:rFonts w:cs="Traditional Arabic" w:hint="eastAsia"/>
          <w:b/>
          <w:bCs/>
          <w:sz w:val="36"/>
          <w:szCs w:val="36"/>
          <w:rtl/>
        </w:rPr>
        <w:t>على</w:t>
      </w:r>
      <w:r w:rsidRPr="00DB695C">
        <w:rPr>
          <w:rFonts w:cs="Traditional Arabic"/>
          <w:b/>
          <w:bCs/>
          <w:sz w:val="36"/>
          <w:szCs w:val="36"/>
          <w:rtl/>
        </w:rPr>
        <w:t xml:space="preserve"> </w:t>
      </w:r>
      <w:r w:rsidRPr="00DB695C">
        <w:rPr>
          <w:rFonts w:cs="Traditional Arabic" w:hint="eastAsia"/>
          <w:b/>
          <w:bCs/>
          <w:sz w:val="36"/>
          <w:szCs w:val="36"/>
          <w:rtl/>
        </w:rPr>
        <w:t>مجموعة</w:t>
      </w:r>
      <w:r w:rsidRPr="00DB695C">
        <w:rPr>
          <w:rFonts w:cs="Traditional Arabic"/>
          <w:b/>
          <w:bCs/>
          <w:sz w:val="36"/>
          <w:szCs w:val="36"/>
          <w:rtl/>
        </w:rPr>
        <w:t xml:space="preserve"> </w:t>
      </w:r>
      <w:r w:rsidRPr="00DB695C">
        <w:rPr>
          <w:rFonts w:cs="Traditional Arabic" w:hint="eastAsia"/>
          <w:b/>
          <w:bCs/>
          <w:sz w:val="36"/>
          <w:szCs w:val="36"/>
          <w:rtl/>
        </w:rPr>
        <w:t>من</w:t>
      </w:r>
      <w:r w:rsidRPr="00DB695C">
        <w:rPr>
          <w:rFonts w:cs="Traditional Arabic"/>
          <w:b/>
          <w:bCs/>
          <w:sz w:val="36"/>
          <w:szCs w:val="36"/>
          <w:rtl/>
        </w:rPr>
        <w:t xml:space="preserve"> </w:t>
      </w:r>
      <w:r w:rsidRPr="00DB695C">
        <w:rPr>
          <w:rFonts w:cs="Traditional Arabic" w:hint="eastAsia"/>
          <w:b/>
          <w:bCs/>
          <w:sz w:val="36"/>
          <w:szCs w:val="36"/>
          <w:rtl/>
        </w:rPr>
        <w:t>المعايير</w:t>
      </w:r>
      <w:r w:rsidRPr="00DB695C">
        <w:rPr>
          <w:rFonts w:cs="Traditional Arabic"/>
          <w:b/>
          <w:bCs/>
          <w:sz w:val="36"/>
          <w:szCs w:val="36"/>
          <w:rtl/>
        </w:rPr>
        <w:t xml:space="preserve">... </w:t>
      </w:r>
      <w:r w:rsidRPr="00DB695C">
        <w:rPr>
          <w:rFonts w:cs="Traditional Arabic" w:hint="eastAsia"/>
          <w:b/>
          <w:bCs/>
          <w:sz w:val="36"/>
          <w:szCs w:val="36"/>
          <w:rtl/>
        </w:rPr>
        <w:t>حاول</w:t>
      </w:r>
      <w:r w:rsidRPr="00DB695C">
        <w:rPr>
          <w:rFonts w:cs="Traditional Arabic"/>
          <w:b/>
          <w:bCs/>
          <w:sz w:val="36"/>
          <w:szCs w:val="36"/>
          <w:rtl/>
        </w:rPr>
        <w:t xml:space="preserve"> </w:t>
      </w:r>
      <w:r w:rsidRPr="00DB695C">
        <w:rPr>
          <w:rFonts w:cs="Traditional Arabic" w:hint="eastAsia"/>
          <w:b/>
          <w:bCs/>
          <w:sz w:val="36"/>
          <w:szCs w:val="36"/>
          <w:rtl/>
        </w:rPr>
        <w:t>أنت</w:t>
      </w:r>
      <w:r w:rsidRPr="00DB695C">
        <w:rPr>
          <w:rFonts w:cs="Traditional Arabic"/>
          <w:b/>
          <w:bCs/>
          <w:sz w:val="36"/>
          <w:szCs w:val="36"/>
          <w:rtl/>
        </w:rPr>
        <w:t xml:space="preserve"> </w:t>
      </w:r>
      <w:r w:rsidRPr="00DB695C">
        <w:rPr>
          <w:rFonts w:cs="Traditional Arabic" w:hint="eastAsia"/>
          <w:b/>
          <w:bCs/>
          <w:sz w:val="36"/>
          <w:szCs w:val="36"/>
          <w:rtl/>
        </w:rPr>
        <w:t>ومجموعتك</w:t>
      </w:r>
      <w:r w:rsidRPr="00DB695C">
        <w:rPr>
          <w:rFonts w:cs="Traditional Arabic"/>
          <w:b/>
          <w:bCs/>
          <w:sz w:val="36"/>
          <w:szCs w:val="36"/>
          <w:rtl/>
        </w:rPr>
        <w:t xml:space="preserve"> </w:t>
      </w:r>
      <w:r w:rsidRPr="00DB695C">
        <w:rPr>
          <w:rFonts w:cs="Traditional Arabic" w:hint="eastAsia"/>
          <w:b/>
          <w:bCs/>
          <w:sz w:val="36"/>
          <w:szCs w:val="36"/>
          <w:rtl/>
        </w:rPr>
        <w:t>تحديد</w:t>
      </w:r>
      <w:r w:rsidRPr="00DB695C">
        <w:rPr>
          <w:rFonts w:cs="Traditional Arabic"/>
          <w:b/>
          <w:bCs/>
          <w:sz w:val="36"/>
          <w:szCs w:val="36"/>
          <w:rtl/>
        </w:rPr>
        <w:t xml:space="preserve"> </w:t>
      </w:r>
      <w:r w:rsidRPr="00DB695C">
        <w:rPr>
          <w:rFonts w:cs="Traditional Arabic" w:hint="eastAsia"/>
          <w:b/>
          <w:bCs/>
          <w:sz w:val="36"/>
          <w:szCs w:val="36"/>
          <w:rtl/>
        </w:rPr>
        <w:t>هذه</w:t>
      </w:r>
      <w:r w:rsidRPr="00DB695C">
        <w:rPr>
          <w:rFonts w:cs="Traditional Arabic"/>
          <w:b/>
          <w:bCs/>
          <w:sz w:val="36"/>
          <w:szCs w:val="36"/>
          <w:rtl/>
        </w:rPr>
        <w:t xml:space="preserve"> </w:t>
      </w:r>
      <w:r w:rsidRPr="00DB695C">
        <w:rPr>
          <w:rFonts w:cs="Traditional Arabic" w:hint="eastAsia"/>
          <w:b/>
          <w:bCs/>
          <w:sz w:val="36"/>
          <w:szCs w:val="36"/>
          <w:rtl/>
        </w:rPr>
        <w:t>المعايير</w:t>
      </w:r>
      <w:r>
        <w:rPr>
          <w:rFonts w:cs="Traditional Arabic" w:hint="cs"/>
          <w:b/>
          <w:bCs/>
          <w:sz w:val="36"/>
          <w:szCs w:val="36"/>
          <w:rtl/>
        </w:rPr>
        <w:t xml:space="preserve"> </w:t>
      </w:r>
      <w:r w:rsidRPr="0061519F">
        <w:rPr>
          <w:rFonts w:cs="Traditional Arabic" w:hint="cs"/>
          <w:b/>
          <w:bCs/>
          <w:sz w:val="36"/>
          <w:szCs w:val="36"/>
          <w:rtl/>
        </w:rPr>
        <w:t xml:space="preserve">. </w:t>
      </w:r>
    </w:p>
    <w:p w:rsidR="00DB695C" w:rsidRDefault="00DB695C">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DB695C" w:rsidRPr="00665F80" w:rsidRDefault="00DB695C" w:rsidP="00DB695C">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9)</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DB695C" w:rsidRDefault="00DB695C" w:rsidP="00DB695C">
      <w:pPr>
        <w:pStyle w:val="Header"/>
        <w:tabs>
          <w:tab w:val="clear" w:pos="4153"/>
          <w:tab w:val="clear" w:pos="8306"/>
        </w:tabs>
        <w:spacing w:before="120" w:after="120" w:line="276" w:lineRule="auto"/>
        <w:jc w:val="both"/>
        <w:rPr>
          <w:rFonts w:cs="Traditional Arabic"/>
          <w:b/>
          <w:bCs/>
          <w:color w:val="003366"/>
          <w:sz w:val="36"/>
          <w:szCs w:val="36"/>
          <w:rtl/>
        </w:rPr>
      </w:pPr>
    </w:p>
    <w:p w:rsidR="00DB695C" w:rsidRPr="00930AAA" w:rsidRDefault="00DB695C" w:rsidP="00DB695C">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DB695C" w:rsidRPr="0061519F" w:rsidRDefault="00DB695C" w:rsidP="00100E60">
      <w:pPr>
        <w:pStyle w:val="Header"/>
        <w:numPr>
          <w:ilvl w:val="0"/>
          <w:numId w:val="14"/>
        </w:numPr>
        <w:tabs>
          <w:tab w:val="clear" w:pos="4153"/>
          <w:tab w:val="clear" w:pos="8306"/>
        </w:tabs>
        <w:spacing w:before="120" w:after="120"/>
        <w:jc w:val="both"/>
        <w:rPr>
          <w:rFonts w:cs="Traditional Arabic"/>
          <w:b/>
          <w:bCs/>
          <w:sz w:val="36"/>
          <w:szCs w:val="36"/>
          <w:rtl/>
        </w:rPr>
      </w:pPr>
      <w:r w:rsidRPr="00DB695C">
        <w:rPr>
          <w:rFonts w:cs="Traditional Arabic" w:hint="eastAsia"/>
          <w:b/>
          <w:bCs/>
          <w:sz w:val="36"/>
          <w:szCs w:val="36"/>
          <w:rtl/>
        </w:rPr>
        <w:t>بالتعاون</w:t>
      </w:r>
      <w:r w:rsidRPr="00DB695C">
        <w:rPr>
          <w:rFonts w:cs="Traditional Arabic"/>
          <w:b/>
          <w:bCs/>
          <w:sz w:val="36"/>
          <w:szCs w:val="36"/>
          <w:rtl/>
        </w:rPr>
        <w:t xml:space="preserve"> </w:t>
      </w:r>
      <w:r w:rsidRPr="00DB695C">
        <w:rPr>
          <w:rFonts w:cs="Traditional Arabic" w:hint="eastAsia"/>
          <w:b/>
          <w:bCs/>
          <w:sz w:val="36"/>
          <w:szCs w:val="36"/>
          <w:rtl/>
        </w:rPr>
        <w:t>مع</w:t>
      </w:r>
      <w:r w:rsidRPr="00DB695C">
        <w:rPr>
          <w:rFonts w:cs="Traditional Arabic"/>
          <w:b/>
          <w:bCs/>
          <w:sz w:val="36"/>
          <w:szCs w:val="36"/>
          <w:rtl/>
        </w:rPr>
        <w:t xml:space="preserve"> </w:t>
      </w:r>
      <w:r w:rsidRPr="00DB695C">
        <w:rPr>
          <w:rFonts w:cs="Traditional Arabic" w:hint="eastAsia"/>
          <w:b/>
          <w:bCs/>
          <w:sz w:val="36"/>
          <w:szCs w:val="36"/>
          <w:rtl/>
        </w:rPr>
        <w:t>مجموعتك</w:t>
      </w:r>
      <w:r w:rsidRPr="00DB695C">
        <w:rPr>
          <w:rFonts w:cs="Traditional Arabic"/>
          <w:b/>
          <w:bCs/>
          <w:sz w:val="36"/>
          <w:szCs w:val="36"/>
          <w:rtl/>
        </w:rPr>
        <w:t xml:space="preserve"> </w:t>
      </w:r>
      <w:r w:rsidRPr="00DB695C">
        <w:rPr>
          <w:rFonts w:cs="Traditional Arabic" w:hint="eastAsia"/>
          <w:b/>
          <w:bCs/>
          <w:sz w:val="36"/>
          <w:szCs w:val="36"/>
          <w:rtl/>
        </w:rPr>
        <w:t>حاول</w:t>
      </w:r>
      <w:r w:rsidRPr="00DB695C">
        <w:rPr>
          <w:rFonts w:cs="Traditional Arabic"/>
          <w:b/>
          <w:bCs/>
          <w:sz w:val="36"/>
          <w:szCs w:val="36"/>
          <w:rtl/>
        </w:rPr>
        <w:t xml:space="preserve"> </w:t>
      </w:r>
      <w:r w:rsidRPr="00DB695C">
        <w:rPr>
          <w:rFonts w:cs="Traditional Arabic" w:hint="eastAsia"/>
          <w:b/>
          <w:bCs/>
          <w:sz w:val="36"/>
          <w:szCs w:val="36"/>
          <w:rtl/>
        </w:rPr>
        <w:t>تحديد</w:t>
      </w:r>
      <w:r w:rsidRPr="00DB695C">
        <w:rPr>
          <w:rFonts w:cs="Traditional Arabic"/>
          <w:b/>
          <w:bCs/>
          <w:sz w:val="36"/>
          <w:szCs w:val="36"/>
          <w:rtl/>
        </w:rPr>
        <w:t xml:space="preserve"> </w:t>
      </w:r>
      <w:r w:rsidRPr="00DB695C">
        <w:rPr>
          <w:rFonts w:cs="Traditional Arabic" w:hint="eastAsia"/>
          <w:b/>
          <w:bCs/>
          <w:sz w:val="36"/>
          <w:szCs w:val="36"/>
          <w:rtl/>
        </w:rPr>
        <w:t>أنشطة</w:t>
      </w:r>
      <w:r w:rsidRPr="00DB695C">
        <w:rPr>
          <w:rFonts w:cs="Traditional Arabic"/>
          <w:b/>
          <w:bCs/>
          <w:sz w:val="36"/>
          <w:szCs w:val="36"/>
          <w:rtl/>
        </w:rPr>
        <w:t xml:space="preserve"> </w:t>
      </w:r>
      <w:r w:rsidRPr="00DB695C">
        <w:rPr>
          <w:rFonts w:cs="Traditional Arabic" w:hint="eastAsia"/>
          <w:b/>
          <w:bCs/>
          <w:sz w:val="36"/>
          <w:szCs w:val="36"/>
          <w:rtl/>
        </w:rPr>
        <w:t>التقييم</w:t>
      </w:r>
      <w:r w:rsidRPr="00DB695C">
        <w:rPr>
          <w:rFonts w:cs="Traditional Arabic"/>
          <w:b/>
          <w:bCs/>
          <w:sz w:val="36"/>
          <w:szCs w:val="36"/>
          <w:rtl/>
        </w:rPr>
        <w:t xml:space="preserve"> </w:t>
      </w:r>
      <w:r w:rsidRPr="00DB695C">
        <w:rPr>
          <w:rFonts w:cs="Traditional Arabic" w:hint="eastAsia"/>
          <w:b/>
          <w:bCs/>
          <w:sz w:val="36"/>
          <w:szCs w:val="36"/>
          <w:rtl/>
        </w:rPr>
        <w:t>المرحلي</w:t>
      </w:r>
      <w:r w:rsidRPr="00DB695C">
        <w:rPr>
          <w:rFonts w:cs="Traditional Arabic"/>
          <w:b/>
          <w:bCs/>
          <w:sz w:val="36"/>
          <w:szCs w:val="36"/>
          <w:rtl/>
        </w:rPr>
        <w:t xml:space="preserve"> </w:t>
      </w:r>
      <w:r w:rsidRPr="00DB695C">
        <w:rPr>
          <w:rFonts w:cs="Traditional Arabic" w:hint="eastAsia"/>
          <w:b/>
          <w:bCs/>
          <w:sz w:val="36"/>
          <w:szCs w:val="36"/>
          <w:rtl/>
        </w:rPr>
        <w:t>أو</w:t>
      </w:r>
      <w:r w:rsidRPr="00DB695C">
        <w:rPr>
          <w:rFonts w:cs="Traditional Arabic"/>
          <w:b/>
          <w:bCs/>
          <w:sz w:val="36"/>
          <w:szCs w:val="36"/>
          <w:rtl/>
        </w:rPr>
        <w:t xml:space="preserve"> </w:t>
      </w:r>
      <w:r w:rsidRPr="00DB695C">
        <w:rPr>
          <w:rFonts w:cs="Traditional Arabic" w:hint="eastAsia"/>
          <w:b/>
          <w:bCs/>
          <w:sz w:val="36"/>
          <w:szCs w:val="36"/>
          <w:rtl/>
        </w:rPr>
        <w:t>الحالي</w:t>
      </w:r>
      <w:r w:rsidRPr="00DB695C">
        <w:rPr>
          <w:rFonts w:cs="Traditional Arabic"/>
          <w:b/>
          <w:bCs/>
          <w:sz w:val="36"/>
          <w:szCs w:val="36"/>
          <w:rtl/>
        </w:rPr>
        <w:t xml:space="preserve"> </w:t>
      </w:r>
      <w:r>
        <w:rPr>
          <w:rFonts w:cs="Traditional Arabic" w:hint="cs"/>
          <w:b/>
          <w:bCs/>
          <w:sz w:val="36"/>
          <w:szCs w:val="36"/>
          <w:rtl/>
        </w:rPr>
        <w:br/>
      </w:r>
      <w:r w:rsidRPr="00DB695C">
        <w:rPr>
          <w:rFonts w:cs="Traditional Arabic"/>
          <w:b/>
          <w:bCs/>
          <w:sz w:val="36"/>
          <w:szCs w:val="36"/>
          <w:rtl/>
        </w:rPr>
        <w:t xml:space="preserve">( </w:t>
      </w:r>
      <w:r w:rsidRPr="00DB695C">
        <w:rPr>
          <w:rFonts w:cs="Traditional Arabic" w:hint="eastAsia"/>
          <w:b/>
          <w:bCs/>
          <w:sz w:val="36"/>
          <w:szCs w:val="36"/>
          <w:rtl/>
        </w:rPr>
        <w:t>المفهوم،</w:t>
      </w:r>
      <w:r w:rsidRPr="00DB695C">
        <w:rPr>
          <w:rFonts w:cs="Traditional Arabic"/>
          <w:b/>
          <w:bCs/>
          <w:sz w:val="36"/>
          <w:szCs w:val="36"/>
          <w:rtl/>
        </w:rPr>
        <w:t xml:space="preserve"> </w:t>
      </w:r>
      <w:r w:rsidRPr="00DB695C">
        <w:rPr>
          <w:rFonts w:cs="Traditional Arabic" w:hint="eastAsia"/>
          <w:b/>
          <w:bCs/>
          <w:sz w:val="36"/>
          <w:szCs w:val="36"/>
          <w:rtl/>
        </w:rPr>
        <w:t>الأهداف،</w:t>
      </w:r>
      <w:r w:rsidRPr="00DB695C">
        <w:rPr>
          <w:rFonts w:cs="Traditional Arabic"/>
          <w:b/>
          <w:bCs/>
          <w:sz w:val="36"/>
          <w:szCs w:val="36"/>
          <w:rtl/>
        </w:rPr>
        <w:t xml:space="preserve"> </w:t>
      </w:r>
      <w:r w:rsidRPr="00DB695C">
        <w:rPr>
          <w:rFonts w:cs="Traditional Arabic" w:hint="eastAsia"/>
          <w:b/>
          <w:bCs/>
          <w:sz w:val="36"/>
          <w:szCs w:val="36"/>
          <w:rtl/>
        </w:rPr>
        <w:t>أساليب</w:t>
      </w:r>
      <w:r w:rsidRPr="00DB695C">
        <w:rPr>
          <w:rFonts w:cs="Traditional Arabic"/>
          <w:b/>
          <w:bCs/>
          <w:sz w:val="36"/>
          <w:szCs w:val="36"/>
          <w:rtl/>
        </w:rPr>
        <w:t xml:space="preserve"> </w:t>
      </w:r>
      <w:r w:rsidRPr="00DB695C">
        <w:rPr>
          <w:rFonts w:cs="Traditional Arabic" w:hint="eastAsia"/>
          <w:b/>
          <w:bCs/>
          <w:sz w:val="36"/>
          <w:szCs w:val="36"/>
          <w:rtl/>
        </w:rPr>
        <w:t>التقييم</w:t>
      </w:r>
      <w:r>
        <w:rPr>
          <w:rFonts w:cs="Traditional Arabic"/>
          <w:b/>
          <w:bCs/>
          <w:sz w:val="36"/>
          <w:szCs w:val="36"/>
          <w:rtl/>
        </w:rPr>
        <w:t xml:space="preserve"> )</w:t>
      </w:r>
      <w:r>
        <w:rPr>
          <w:rFonts w:cs="Traditional Arabic" w:hint="cs"/>
          <w:b/>
          <w:bCs/>
          <w:sz w:val="36"/>
          <w:szCs w:val="36"/>
          <w:rtl/>
        </w:rPr>
        <w:t xml:space="preserve"> </w:t>
      </w:r>
      <w:r w:rsidRPr="0061519F">
        <w:rPr>
          <w:rFonts w:cs="Traditional Arabic" w:hint="cs"/>
          <w:b/>
          <w:bCs/>
          <w:sz w:val="36"/>
          <w:szCs w:val="36"/>
          <w:rtl/>
        </w:rPr>
        <w:t xml:space="preserve">. </w:t>
      </w:r>
    </w:p>
    <w:p w:rsidR="003B3EED" w:rsidRDefault="003B3EED">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3B3EED" w:rsidRPr="00665F80" w:rsidRDefault="003B3EED" w:rsidP="003B3EE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3B3EED" w:rsidRDefault="003B3EED" w:rsidP="003B3EED">
      <w:pPr>
        <w:pStyle w:val="Header"/>
        <w:tabs>
          <w:tab w:val="clear" w:pos="4153"/>
          <w:tab w:val="clear" w:pos="8306"/>
        </w:tabs>
        <w:spacing w:before="120" w:after="120" w:line="276" w:lineRule="auto"/>
        <w:jc w:val="both"/>
        <w:rPr>
          <w:rFonts w:cs="Traditional Arabic"/>
          <w:b/>
          <w:bCs/>
          <w:color w:val="003366"/>
          <w:sz w:val="36"/>
          <w:szCs w:val="36"/>
          <w:rtl/>
        </w:rPr>
      </w:pPr>
    </w:p>
    <w:p w:rsidR="003B3EED" w:rsidRPr="00930AAA" w:rsidRDefault="003B3EED" w:rsidP="003B3EE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3EED" w:rsidRPr="0061519F" w:rsidRDefault="003B3EED" w:rsidP="00100E60">
      <w:pPr>
        <w:pStyle w:val="Header"/>
        <w:numPr>
          <w:ilvl w:val="0"/>
          <w:numId w:val="14"/>
        </w:numPr>
        <w:tabs>
          <w:tab w:val="clear" w:pos="4153"/>
          <w:tab w:val="clear" w:pos="8306"/>
        </w:tabs>
        <w:spacing w:before="120" w:after="120"/>
        <w:jc w:val="both"/>
        <w:rPr>
          <w:rFonts w:cs="Traditional Arabic"/>
          <w:b/>
          <w:bCs/>
          <w:sz w:val="36"/>
          <w:szCs w:val="36"/>
          <w:rtl/>
        </w:rPr>
      </w:pPr>
      <w:r w:rsidRPr="003B3EED">
        <w:rPr>
          <w:rFonts w:cs="Traditional Arabic" w:hint="eastAsia"/>
          <w:b/>
          <w:bCs/>
          <w:sz w:val="36"/>
          <w:szCs w:val="36"/>
          <w:rtl/>
        </w:rPr>
        <w:t>حاول</w:t>
      </w:r>
      <w:r w:rsidRPr="003B3EED">
        <w:rPr>
          <w:rFonts w:cs="Traditional Arabic"/>
          <w:b/>
          <w:bCs/>
          <w:sz w:val="36"/>
          <w:szCs w:val="36"/>
          <w:rtl/>
        </w:rPr>
        <w:t xml:space="preserve"> </w:t>
      </w:r>
      <w:r w:rsidRPr="003B3EED">
        <w:rPr>
          <w:rFonts w:cs="Traditional Arabic" w:hint="eastAsia"/>
          <w:b/>
          <w:bCs/>
          <w:sz w:val="36"/>
          <w:szCs w:val="36"/>
          <w:rtl/>
        </w:rPr>
        <w:t>بالتعاون</w:t>
      </w:r>
      <w:r w:rsidRPr="003B3EED">
        <w:rPr>
          <w:rFonts w:cs="Traditional Arabic"/>
          <w:b/>
          <w:bCs/>
          <w:sz w:val="36"/>
          <w:szCs w:val="36"/>
          <w:rtl/>
        </w:rPr>
        <w:t xml:space="preserve"> </w:t>
      </w:r>
      <w:r w:rsidRPr="003B3EED">
        <w:rPr>
          <w:rFonts w:cs="Traditional Arabic" w:hint="eastAsia"/>
          <w:b/>
          <w:bCs/>
          <w:sz w:val="36"/>
          <w:szCs w:val="36"/>
          <w:rtl/>
        </w:rPr>
        <w:t>مع</w:t>
      </w:r>
      <w:r w:rsidRPr="003B3EED">
        <w:rPr>
          <w:rFonts w:cs="Traditional Arabic"/>
          <w:b/>
          <w:bCs/>
          <w:sz w:val="36"/>
          <w:szCs w:val="36"/>
          <w:rtl/>
        </w:rPr>
        <w:t xml:space="preserve"> </w:t>
      </w:r>
      <w:r w:rsidRPr="003B3EED">
        <w:rPr>
          <w:rFonts w:cs="Traditional Arabic" w:hint="eastAsia"/>
          <w:b/>
          <w:bCs/>
          <w:sz w:val="36"/>
          <w:szCs w:val="36"/>
          <w:rtl/>
        </w:rPr>
        <w:t>رفاقك</w:t>
      </w:r>
      <w:r w:rsidRPr="003B3EED">
        <w:rPr>
          <w:rFonts w:cs="Traditional Arabic"/>
          <w:b/>
          <w:bCs/>
          <w:sz w:val="36"/>
          <w:szCs w:val="36"/>
          <w:rtl/>
        </w:rPr>
        <w:t xml:space="preserve"> </w:t>
      </w:r>
      <w:r w:rsidRPr="003B3EED">
        <w:rPr>
          <w:rFonts w:cs="Traditional Arabic" w:hint="eastAsia"/>
          <w:b/>
          <w:bCs/>
          <w:sz w:val="36"/>
          <w:szCs w:val="36"/>
          <w:rtl/>
        </w:rPr>
        <w:t>في</w:t>
      </w:r>
      <w:r w:rsidRPr="003B3EED">
        <w:rPr>
          <w:rFonts w:cs="Traditional Arabic"/>
          <w:b/>
          <w:bCs/>
          <w:sz w:val="36"/>
          <w:szCs w:val="36"/>
          <w:rtl/>
        </w:rPr>
        <w:t xml:space="preserve"> </w:t>
      </w:r>
      <w:r w:rsidRPr="003B3EED">
        <w:rPr>
          <w:rFonts w:cs="Traditional Arabic" w:hint="eastAsia"/>
          <w:b/>
          <w:bCs/>
          <w:sz w:val="36"/>
          <w:szCs w:val="36"/>
          <w:rtl/>
        </w:rPr>
        <w:t>المجموعة</w:t>
      </w:r>
      <w:r w:rsidRPr="003B3EED">
        <w:rPr>
          <w:rFonts w:cs="Traditional Arabic"/>
          <w:b/>
          <w:bCs/>
          <w:sz w:val="36"/>
          <w:szCs w:val="36"/>
          <w:rtl/>
        </w:rPr>
        <w:t xml:space="preserve"> </w:t>
      </w:r>
      <w:r w:rsidRPr="003B3EED">
        <w:rPr>
          <w:rFonts w:cs="Traditional Arabic" w:hint="eastAsia"/>
          <w:b/>
          <w:bCs/>
          <w:sz w:val="36"/>
          <w:szCs w:val="36"/>
          <w:rtl/>
        </w:rPr>
        <w:t>تحديد</w:t>
      </w:r>
      <w:r w:rsidRPr="003B3EED">
        <w:rPr>
          <w:rFonts w:cs="Traditional Arabic"/>
          <w:b/>
          <w:bCs/>
          <w:sz w:val="36"/>
          <w:szCs w:val="36"/>
          <w:rtl/>
        </w:rPr>
        <w:t xml:space="preserve"> </w:t>
      </w:r>
      <w:r w:rsidRPr="003B3EED">
        <w:rPr>
          <w:rFonts w:cs="Traditional Arabic" w:hint="eastAsia"/>
          <w:b/>
          <w:bCs/>
          <w:sz w:val="36"/>
          <w:szCs w:val="36"/>
          <w:rtl/>
        </w:rPr>
        <w:t>معايير</w:t>
      </w:r>
      <w:r w:rsidRPr="003B3EED">
        <w:rPr>
          <w:rFonts w:cs="Traditional Arabic"/>
          <w:b/>
          <w:bCs/>
          <w:sz w:val="36"/>
          <w:szCs w:val="36"/>
          <w:rtl/>
        </w:rPr>
        <w:t xml:space="preserve"> </w:t>
      </w:r>
      <w:r w:rsidRPr="003B3EED">
        <w:rPr>
          <w:rFonts w:cs="Traditional Arabic" w:hint="eastAsia"/>
          <w:b/>
          <w:bCs/>
          <w:sz w:val="36"/>
          <w:szCs w:val="36"/>
          <w:rtl/>
        </w:rPr>
        <w:t>اختيار</w:t>
      </w:r>
      <w:r w:rsidRPr="003B3EED">
        <w:rPr>
          <w:rFonts w:cs="Traditional Arabic"/>
          <w:b/>
          <w:bCs/>
          <w:sz w:val="36"/>
          <w:szCs w:val="36"/>
          <w:rtl/>
        </w:rPr>
        <w:t xml:space="preserve"> </w:t>
      </w:r>
      <w:r w:rsidRPr="003B3EED">
        <w:rPr>
          <w:rFonts w:cs="Traditional Arabic" w:hint="eastAsia"/>
          <w:b/>
          <w:bCs/>
          <w:sz w:val="36"/>
          <w:szCs w:val="36"/>
          <w:rtl/>
        </w:rPr>
        <w:t>أنشطة</w:t>
      </w:r>
      <w:r w:rsidRPr="003B3EED">
        <w:rPr>
          <w:rFonts w:cs="Traditional Arabic"/>
          <w:b/>
          <w:bCs/>
          <w:sz w:val="36"/>
          <w:szCs w:val="36"/>
          <w:rtl/>
        </w:rPr>
        <w:t xml:space="preserve"> </w:t>
      </w:r>
      <w:r w:rsidRPr="003B3EED">
        <w:rPr>
          <w:rFonts w:cs="Traditional Arabic" w:hint="eastAsia"/>
          <w:b/>
          <w:bCs/>
          <w:sz w:val="36"/>
          <w:szCs w:val="36"/>
          <w:rtl/>
        </w:rPr>
        <w:t>التقييم</w:t>
      </w:r>
      <w:r w:rsidRPr="003B3EED">
        <w:rPr>
          <w:rFonts w:cs="Traditional Arabic"/>
          <w:b/>
          <w:bCs/>
          <w:sz w:val="36"/>
          <w:szCs w:val="36"/>
          <w:rtl/>
        </w:rPr>
        <w:t xml:space="preserve"> </w:t>
      </w:r>
      <w:r w:rsidRPr="003B3EED">
        <w:rPr>
          <w:rFonts w:cs="Traditional Arabic" w:hint="eastAsia"/>
          <w:b/>
          <w:bCs/>
          <w:sz w:val="36"/>
          <w:szCs w:val="36"/>
          <w:rtl/>
        </w:rPr>
        <w:t>الحالي</w:t>
      </w:r>
      <w:r w:rsidRPr="003B3EED">
        <w:rPr>
          <w:rFonts w:cs="Traditional Arabic"/>
          <w:b/>
          <w:bCs/>
          <w:sz w:val="36"/>
          <w:szCs w:val="36"/>
          <w:rtl/>
        </w:rPr>
        <w:t xml:space="preserve"> </w:t>
      </w:r>
      <w:r w:rsidRPr="003B3EED">
        <w:rPr>
          <w:rFonts w:cs="Traditional Arabic" w:hint="eastAsia"/>
          <w:b/>
          <w:bCs/>
          <w:sz w:val="36"/>
          <w:szCs w:val="36"/>
          <w:rtl/>
        </w:rPr>
        <w:t>وتطويرها</w:t>
      </w:r>
      <w:r>
        <w:rPr>
          <w:rFonts w:cs="Traditional Arabic" w:hint="cs"/>
          <w:b/>
          <w:bCs/>
          <w:sz w:val="36"/>
          <w:szCs w:val="36"/>
          <w:rtl/>
        </w:rPr>
        <w:t xml:space="preserve"> </w:t>
      </w:r>
      <w:r w:rsidRPr="0061519F">
        <w:rPr>
          <w:rFonts w:cs="Traditional Arabic" w:hint="cs"/>
          <w:b/>
          <w:bCs/>
          <w:sz w:val="36"/>
          <w:szCs w:val="36"/>
          <w:rtl/>
        </w:rPr>
        <w:t xml:space="preserve">. </w:t>
      </w:r>
    </w:p>
    <w:p w:rsidR="003B3EED" w:rsidRDefault="003B3EED">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3B3EED" w:rsidRDefault="003B3EED" w:rsidP="003B3EED">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3B3EED" w:rsidRPr="00DC4C4B" w:rsidRDefault="003B3EED" w:rsidP="003B3EED">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3B3EED" w:rsidRPr="00DC4C4B" w:rsidRDefault="003B3EED" w:rsidP="003B3EED">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3B3EED" w:rsidRPr="00DC4C4B" w:rsidRDefault="003B3EED" w:rsidP="003B3EED">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3B3EED" w:rsidRPr="00DC4C4B" w:rsidRDefault="003B3EED" w:rsidP="003B3EED">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3B3EED" w:rsidRDefault="003B3EED">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3B3EED" w:rsidRPr="00665F80" w:rsidRDefault="003B3EED" w:rsidP="003B3EE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11)</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3B3EED" w:rsidRDefault="003B3EED" w:rsidP="003B3EED">
      <w:pPr>
        <w:pStyle w:val="Header"/>
        <w:tabs>
          <w:tab w:val="clear" w:pos="4153"/>
          <w:tab w:val="clear" w:pos="8306"/>
        </w:tabs>
        <w:spacing w:before="120" w:after="120" w:line="276" w:lineRule="auto"/>
        <w:jc w:val="both"/>
        <w:rPr>
          <w:rFonts w:cs="Traditional Arabic"/>
          <w:b/>
          <w:bCs/>
          <w:color w:val="003366"/>
          <w:sz w:val="36"/>
          <w:szCs w:val="36"/>
          <w:rtl/>
        </w:rPr>
      </w:pPr>
    </w:p>
    <w:p w:rsidR="003B3EED" w:rsidRPr="00930AAA" w:rsidRDefault="003B3EED" w:rsidP="003B3EE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3EED" w:rsidRPr="0061519F" w:rsidRDefault="003B3EED" w:rsidP="00100E60">
      <w:pPr>
        <w:pStyle w:val="Header"/>
        <w:numPr>
          <w:ilvl w:val="0"/>
          <w:numId w:val="14"/>
        </w:numPr>
        <w:tabs>
          <w:tab w:val="clear" w:pos="4153"/>
          <w:tab w:val="clear" w:pos="8306"/>
        </w:tabs>
        <w:spacing w:before="120" w:after="120"/>
        <w:jc w:val="both"/>
        <w:rPr>
          <w:rFonts w:cs="Traditional Arabic"/>
          <w:b/>
          <w:bCs/>
          <w:sz w:val="36"/>
          <w:szCs w:val="36"/>
          <w:rtl/>
        </w:rPr>
      </w:pPr>
      <w:r w:rsidRPr="003B3EED">
        <w:rPr>
          <w:rFonts w:cs="Traditional Arabic" w:hint="eastAsia"/>
          <w:b/>
          <w:bCs/>
          <w:sz w:val="36"/>
          <w:szCs w:val="36"/>
          <w:rtl/>
        </w:rPr>
        <w:t>بالتعاون</w:t>
      </w:r>
      <w:r w:rsidRPr="003B3EED">
        <w:rPr>
          <w:rFonts w:cs="Traditional Arabic"/>
          <w:b/>
          <w:bCs/>
          <w:sz w:val="36"/>
          <w:szCs w:val="36"/>
          <w:rtl/>
        </w:rPr>
        <w:t xml:space="preserve"> </w:t>
      </w:r>
      <w:r w:rsidRPr="003B3EED">
        <w:rPr>
          <w:rFonts w:cs="Traditional Arabic" w:hint="eastAsia"/>
          <w:b/>
          <w:bCs/>
          <w:sz w:val="36"/>
          <w:szCs w:val="36"/>
          <w:rtl/>
        </w:rPr>
        <w:t>مع</w:t>
      </w:r>
      <w:r w:rsidRPr="003B3EED">
        <w:rPr>
          <w:rFonts w:cs="Traditional Arabic"/>
          <w:b/>
          <w:bCs/>
          <w:sz w:val="36"/>
          <w:szCs w:val="36"/>
          <w:rtl/>
        </w:rPr>
        <w:t xml:space="preserve"> </w:t>
      </w:r>
      <w:r w:rsidRPr="003B3EED">
        <w:rPr>
          <w:rFonts w:cs="Traditional Arabic" w:hint="eastAsia"/>
          <w:b/>
          <w:bCs/>
          <w:sz w:val="36"/>
          <w:szCs w:val="36"/>
          <w:rtl/>
        </w:rPr>
        <w:t>مجموعتك</w:t>
      </w:r>
      <w:r w:rsidRPr="003B3EED">
        <w:rPr>
          <w:rFonts w:cs="Traditional Arabic"/>
          <w:b/>
          <w:bCs/>
          <w:sz w:val="36"/>
          <w:szCs w:val="36"/>
          <w:rtl/>
        </w:rPr>
        <w:t xml:space="preserve"> </w:t>
      </w:r>
      <w:r w:rsidRPr="003B3EED">
        <w:rPr>
          <w:rFonts w:cs="Traditional Arabic" w:hint="eastAsia"/>
          <w:b/>
          <w:bCs/>
          <w:sz w:val="36"/>
          <w:szCs w:val="36"/>
          <w:rtl/>
        </w:rPr>
        <w:t>حاول</w:t>
      </w:r>
      <w:r w:rsidRPr="003B3EED">
        <w:rPr>
          <w:rFonts w:cs="Traditional Arabic"/>
          <w:b/>
          <w:bCs/>
          <w:sz w:val="36"/>
          <w:szCs w:val="36"/>
          <w:rtl/>
        </w:rPr>
        <w:t xml:space="preserve"> </w:t>
      </w:r>
      <w:r w:rsidRPr="003B3EED">
        <w:rPr>
          <w:rFonts w:cs="Traditional Arabic" w:hint="eastAsia"/>
          <w:b/>
          <w:bCs/>
          <w:sz w:val="36"/>
          <w:szCs w:val="36"/>
          <w:rtl/>
        </w:rPr>
        <w:t>تحديد</w:t>
      </w:r>
      <w:r w:rsidRPr="003B3EED">
        <w:rPr>
          <w:rFonts w:cs="Traditional Arabic"/>
          <w:b/>
          <w:bCs/>
          <w:sz w:val="36"/>
          <w:szCs w:val="36"/>
          <w:rtl/>
        </w:rPr>
        <w:t xml:space="preserve"> </w:t>
      </w:r>
      <w:r w:rsidRPr="003B3EED">
        <w:rPr>
          <w:rFonts w:cs="Traditional Arabic" w:hint="eastAsia"/>
          <w:b/>
          <w:bCs/>
          <w:sz w:val="36"/>
          <w:szCs w:val="36"/>
          <w:rtl/>
        </w:rPr>
        <w:t>مفهوم</w:t>
      </w:r>
      <w:r w:rsidRPr="003B3EED">
        <w:rPr>
          <w:rFonts w:cs="Traditional Arabic"/>
          <w:b/>
          <w:bCs/>
          <w:sz w:val="36"/>
          <w:szCs w:val="36"/>
          <w:rtl/>
        </w:rPr>
        <w:t xml:space="preserve"> </w:t>
      </w:r>
      <w:r w:rsidRPr="003B3EED">
        <w:rPr>
          <w:rFonts w:cs="Traditional Arabic" w:hint="eastAsia"/>
          <w:b/>
          <w:bCs/>
          <w:sz w:val="36"/>
          <w:szCs w:val="36"/>
          <w:rtl/>
        </w:rPr>
        <w:t>الحقيبة</w:t>
      </w:r>
      <w:r w:rsidRPr="003B3EED">
        <w:rPr>
          <w:rFonts w:cs="Traditional Arabic"/>
          <w:b/>
          <w:bCs/>
          <w:sz w:val="36"/>
          <w:szCs w:val="36"/>
          <w:rtl/>
        </w:rPr>
        <w:t xml:space="preserve"> </w:t>
      </w:r>
      <w:r w:rsidRPr="003B3EED">
        <w:rPr>
          <w:rFonts w:cs="Traditional Arabic" w:hint="eastAsia"/>
          <w:b/>
          <w:bCs/>
          <w:sz w:val="36"/>
          <w:szCs w:val="36"/>
          <w:rtl/>
        </w:rPr>
        <w:t>التدريبية</w:t>
      </w:r>
      <w:r>
        <w:rPr>
          <w:rFonts w:cs="Traditional Arabic" w:hint="cs"/>
          <w:b/>
          <w:bCs/>
          <w:sz w:val="36"/>
          <w:szCs w:val="36"/>
          <w:rtl/>
        </w:rPr>
        <w:t xml:space="preserve"> </w:t>
      </w:r>
      <w:r w:rsidRPr="0061519F">
        <w:rPr>
          <w:rFonts w:cs="Traditional Arabic" w:hint="cs"/>
          <w:b/>
          <w:bCs/>
          <w:sz w:val="36"/>
          <w:szCs w:val="36"/>
          <w:rtl/>
        </w:rPr>
        <w:t xml:space="preserve">. </w:t>
      </w:r>
    </w:p>
    <w:p w:rsidR="003B3EED" w:rsidRDefault="003B3EED">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3B3EED" w:rsidRPr="00665F80" w:rsidRDefault="003B3EED" w:rsidP="003B3EE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3B3EED" w:rsidRDefault="003B3EED" w:rsidP="003B3EED">
      <w:pPr>
        <w:pStyle w:val="Header"/>
        <w:tabs>
          <w:tab w:val="clear" w:pos="4153"/>
          <w:tab w:val="clear" w:pos="8306"/>
        </w:tabs>
        <w:spacing w:before="120" w:after="120" w:line="276" w:lineRule="auto"/>
        <w:jc w:val="both"/>
        <w:rPr>
          <w:rFonts w:cs="Traditional Arabic"/>
          <w:b/>
          <w:bCs/>
          <w:color w:val="003366"/>
          <w:sz w:val="36"/>
          <w:szCs w:val="36"/>
          <w:rtl/>
        </w:rPr>
      </w:pPr>
    </w:p>
    <w:p w:rsidR="003B3EED" w:rsidRPr="00930AAA" w:rsidRDefault="003B3EED" w:rsidP="003B3EE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3B3EED" w:rsidRPr="0061519F" w:rsidRDefault="003B3EED" w:rsidP="00100E60">
      <w:pPr>
        <w:pStyle w:val="Header"/>
        <w:numPr>
          <w:ilvl w:val="0"/>
          <w:numId w:val="14"/>
        </w:numPr>
        <w:tabs>
          <w:tab w:val="clear" w:pos="4153"/>
          <w:tab w:val="clear" w:pos="8306"/>
        </w:tabs>
        <w:spacing w:before="120" w:after="120"/>
        <w:jc w:val="both"/>
        <w:rPr>
          <w:rFonts w:cs="Traditional Arabic"/>
          <w:b/>
          <w:bCs/>
          <w:sz w:val="36"/>
          <w:szCs w:val="36"/>
          <w:rtl/>
        </w:rPr>
      </w:pPr>
      <w:r w:rsidRPr="003B3EED">
        <w:rPr>
          <w:rFonts w:cs="Traditional Arabic" w:hint="eastAsia"/>
          <w:b/>
          <w:bCs/>
          <w:sz w:val="36"/>
          <w:szCs w:val="36"/>
          <w:rtl/>
        </w:rPr>
        <w:t>تمتاز</w:t>
      </w:r>
      <w:r w:rsidRPr="003B3EED">
        <w:rPr>
          <w:rFonts w:cs="Traditional Arabic"/>
          <w:b/>
          <w:bCs/>
          <w:sz w:val="36"/>
          <w:szCs w:val="36"/>
          <w:rtl/>
        </w:rPr>
        <w:t xml:space="preserve"> </w:t>
      </w:r>
      <w:r w:rsidRPr="003B3EED">
        <w:rPr>
          <w:rFonts w:cs="Traditional Arabic" w:hint="eastAsia"/>
          <w:b/>
          <w:bCs/>
          <w:sz w:val="36"/>
          <w:szCs w:val="36"/>
          <w:rtl/>
        </w:rPr>
        <w:t>الحقيبة</w:t>
      </w:r>
      <w:r w:rsidRPr="003B3EED">
        <w:rPr>
          <w:rFonts w:cs="Traditional Arabic"/>
          <w:b/>
          <w:bCs/>
          <w:sz w:val="36"/>
          <w:szCs w:val="36"/>
          <w:rtl/>
        </w:rPr>
        <w:t xml:space="preserve"> </w:t>
      </w:r>
      <w:r w:rsidRPr="003B3EED">
        <w:rPr>
          <w:rFonts w:cs="Traditional Arabic" w:hint="eastAsia"/>
          <w:b/>
          <w:bCs/>
          <w:sz w:val="36"/>
          <w:szCs w:val="36"/>
          <w:rtl/>
        </w:rPr>
        <w:t>التدريبية</w:t>
      </w:r>
      <w:r w:rsidRPr="003B3EED">
        <w:rPr>
          <w:rFonts w:cs="Traditional Arabic"/>
          <w:b/>
          <w:bCs/>
          <w:sz w:val="36"/>
          <w:szCs w:val="36"/>
          <w:rtl/>
        </w:rPr>
        <w:t xml:space="preserve"> </w:t>
      </w:r>
      <w:r w:rsidRPr="003B3EED">
        <w:rPr>
          <w:rFonts w:cs="Traditional Arabic" w:hint="eastAsia"/>
          <w:b/>
          <w:bCs/>
          <w:sz w:val="36"/>
          <w:szCs w:val="36"/>
          <w:rtl/>
        </w:rPr>
        <w:t>بمجموعة</w:t>
      </w:r>
      <w:r w:rsidRPr="003B3EED">
        <w:rPr>
          <w:rFonts w:cs="Traditional Arabic"/>
          <w:b/>
          <w:bCs/>
          <w:sz w:val="36"/>
          <w:szCs w:val="36"/>
          <w:rtl/>
        </w:rPr>
        <w:t xml:space="preserve"> </w:t>
      </w:r>
      <w:r w:rsidRPr="003B3EED">
        <w:rPr>
          <w:rFonts w:cs="Traditional Arabic" w:hint="eastAsia"/>
          <w:b/>
          <w:bCs/>
          <w:sz w:val="36"/>
          <w:szCs w:val="36"/>
          <w:rtl/>
        </w:rPr>
        <w:t>من</w:t>
      </w:r>
      <w:r w:rsidRPr="003B3EED">
        <w:rPr>
          <w:rFonts w:cs="Traditional Arabic"/>
          <w:b/>
          <w:bCs/>
          <w:sz w:val="36"/>
          <w:szCs w:val="36"/>
          <w:rtl/>
        </w:rPr>
        <w:t xml:space="preserve"> </w:t>
      </w:r>
      <w:r w:rsidRPr="003B3EED">
        <w:rPr>
          <w:rFonts w:cs="Traditional Arabic" w:hint="eastAsia"/>
          <w:b/>
          <w:bCs/>
          <w:sz w:val="36"/>
          <w:szCs w:val="36"/>
          <w:rtl/>
        </w:rPr>
        <w:t>الخصائص</w:t>
      </w:r>
      <w:r w:rsidRPr="003B3EED">
        <w:rPr>
          <w:rFonts w:cs="Traditional Arabic"/>
          <w:b/>
          <w:bCs/>
          <w:sz w:val="36"/>
          <w:szCs w:val="36"/>
          <w:rtl/>
        </w:rPr>
        <w:t xml:space="preserve"> </w:t>
      </w:r>
      <w:r w:rsidRPr="003B3EED">
        <w:rPr>
          <w:rFonts w:cs="Traditional Arabic" w:hint="eastAsia"/>
          <w:b/>
          <w:bCs/>
          <w:sz w:val="36"/>
          <w:szCs w:val="36"/>
          <w:rtl/>
        </w:rPr>
        <w:t>حاول</w:t>
      </w:r>
      <w:r w:rsidRPr="003B3EED">
        <w:rPr>
          <w:rFonts w:cs="Traditional Arabic"/>
          <w:b/>
          <w:bCs/>
          <w:sz w:val="36"/>
          <w:szCs w:val="36"/>
          <w:rtl/>
        </w:rPr>
        <w:t xml:space="preserve"> </w:t>
      </w:r>
      <w:r w:rsidRPr="003B3EED">
        <w:rPr>
          <w:rFonts w:cs="Traditional Arabic" w:hint="eastAsia"/>
          <w:b/>
          <w:bCs/>
          <w:sz w:val="36"/>
          <w:szCs w:val="36"/>
          <w:rtl/>
        </w:rPr>
        <w:t>أنت</w:t>
      </w:r>
      <w:r w:rsidRPr="003B3EED">
        <w:rPr>
          <w:rFonts w:cs="Traditional Arabic"/>
          <w:b/>
          <w:bCs/>
          <w:sz w:val="36"/>
          <w:szCs w:val="36"/>
          <w:rtl/>
        </w:rPr>
        <w:t xml:space="preserve"> </w:t>
      </w:r>
      <w:r w:rsidRPr="003B3EED">
        <w:rPr>
          <w:rFonts w:cs="Traditional Arabic" w:hint="eastAsia"/>
          <w:b/>
          <w:bCs/>
          <w:sz w:val="36"/>
          <w:szCs w:val="36"/>
          <w:rtl/>
        </w:rPr>
        <w:t>ورفاقك</w:t>
      </w:r>
      <w:r w:rsidRPr="003B3EED">
        <w:rPr>
          <w:rFonts w:cs="Traditional Arabic"/>
          <w:b/>
          <w:bCs/>
          <w:sz w:val="36"/>
          <w:szCs w:val="36"/>
          <w:rtl/>
        </w:rPr>
        <w:t xml:space="preserve"> </w:t>
      </w:r>
      <w:r w:rsidRPr="003B3EED">
        <w:rPr>
          <w:rFonts w:cs="Traditional Arabic" w:hint="eastAsia"/>
          <w:b/>
          <w:bCs/>
          <w:sz w:val="36"/>
          <w:szCs w:val="36"/>
          <w:rtl/>
        </w:rPr>
        <w:t>تحديد</w:t>
      </w:r>
      <w:r w:rsidRPr="003B3EED">
        <w:rPr>
          <w:rFonts w:cs="Traditional Arabic"/>
          <w:b/>
          <w:bCs/>
          <w:sz w:val="36"/>
          <w:szCs w:val="36"/>
          <w:rtl/>
        </w:rPr>
        <w:t xml:space="preserve"> </w:t>
      </w:r>
      <w:r w:rsidRPr="003B3EED">
        <w:rPr>
          <w:rFonts w:cs="Traditional Arabic" w:hint="eastAsia"/>
          <w:b/>
          <w:bCs/>
          <w:sz w:val="36"/>
          <w:szCs w:val="36"/>
          <w:rtl/>
        </w:rPr>
        <w:t>هذه</w:t>
      </w:r>
      <w:r w:rsidRPr="003B3EED">
        <w:rPr>
          <w:rFonts w:cs="Traditional Arabic"/>
          <w:b/>
          <w:bCs/>
          <w:sz w:val="36"/>
          <w:szCs w:val="36"/>
          <w:rtl/>
        </w:rPr>
        <w:t xml:space="preserve"> </w:t>
      </w:r>
      <w:r w:rsidRPr="003B3EED">
        <w:rPr>
          <w:rFonts w:cs="Traditional Arabic" w:hint="eastAsia"/>
          <w:b/>
          <w:bCs/>
          <w:sz w:val="36"/>
          <w:szCs w:val="36"/>
          <w:rtl/>
        </w:rPr>
        <w:t>الخصائص</w:t>
      </w:r>
      <w:r>
        <w:rPr>
          <w:rFonts w:cs="Traditional Arabic" w:hint="cs"/>
          <w:b/>
          <w:bCs/>
          <w:sz w:val="36"/>
          <w:szCs w:val="36"/>
          <w:rtl/>
        </w:rPr>
        <w:t xml:space="preserve"> </w:t>
      </w:r>
      <w:r w:rsidRPr="0061519F">
        <w:rPr>
          <w:rFonts w:cs="Traditional Arabic" w:hint="cs"/>
          <w:b/>
          <w:bCs/>
          <w:sz w:val="36"/>
          <w:szCs w:val="36"/>
          <w:rtl/>
        </w:rPr>
        <w:t xml:space="preserve">. </w:t>
      </w:r>
    </w:p>
    <w:p w:rsidR="00F62EE8" w:rsidRDefault="00F62EE8">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F62EE8" w:rsidRPr="00665F80" w:rsidRDefault="00F62EE8" w:rsidP="00F62EE8">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F62EE8" w:rsidRDefault="00F62EE8" w:rsidP="00F62EE8">
      <w:pPr>
        <w:pStyle w:val="Header"/>
        <w:tabs>
          <w:tab w:val="clear" w:pos="4153"/>
          <w:tab w:val="clear" w:pos="8306"/>
        </w:tabs>
        <w:spacing w:before="120" w:after="120" w:line="276" w:lineRule="auto"/>
        <w:jc w:val="both"/>
        <w:rPr>
          <w:rFonts w:cs="Traditional Arabic"/>
          <w:b/>
          <w:bCs/>
          <w:color w:val="003366"/>
          <w:sz w:val="36"/>
          <w:szCs w:val="36"/>
          <w:rtl/>
        </w:rPr>
      </w:pPr>
    </w:p>
    <w:p w:rsidR="00F62EE8" w:rsidRPr="00930AAA" w:rsidRDefault="00F62EE8" w:rsidP="00F62EE8">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F62EE8" w:rsidRPr="0061519F" w:rsidRDefault="00F62EE8" w:rsidP="00100E60">
      <w:pPr>
        <w:pStyle w:val="Header"/>
        <w:numPr>
          <w:ilvl w:val="0"/>
          <w:numId w:val="14"/>
        </w:numPr>
        <w:tabs>
          <w:tab w:val="clear" w:pos="4153"/>
          <w:tab w:val="clear" w:pos="8306"/>
        </w:tabs>
        <w:spacing w:before="120" w:after="120"/>
        <w:jc w:val="lowKashida"/>
        <w:rPr>
          <w:rFonts w:cs="Traditional Arabic"/>
          <w:b/>
          <w:bCs/>
          <w:sz w:val="36"/>
          <w:szCs w:val="36"/>
          <w:rtl/>
        </w:rPr>
      </w:pPr>
      <w:r w:rsidRPr="00F62EE8">
        <w:rPr>
          <w:rFonts w:cs="Traditional Arabic" w:hint="eastAsia"/>
          <w:b/>
          <w:bCs/>
          <w:sz w:val="36"/>
          <w:szCs w:val="36"/>
          <w:rtl/>
        </w:rPr>
        <w:t>حاول</w:t>
      </w:r>
      <w:r w:rsidRPr="00F62EE8">
        <w:rPr>
          <w:rFonts w:cs="Traditional Arabic"/>
          <w:b/>
          <w:bCs/>
          <w:sz w:val="36"/>
          <w:szCs w:val="36"/>
          <w:rtl/>
        </w:rPr>
        <w:t xml:space="preserve"> </w:t>
      </w:r>
      <w:r w:rsidRPr="00F62EE8">
        <w:rPr>
          <w:rFonts w:cs="Traditional Arabic" w:hint="eastAsia"/>
          <w:b/>
          <w:bCs/>
          <w:sz w:val="36"/>
          <w:szCs w:val="36"/>
          <w:rtl/>
        </w:rPr>
        <w:t>أنت</w:t>
      </w:r>
      <w:r w:rsidRPr="00F62EE8">
        <w:rPr>
          <w:rFonts w:cs="Traditional Arabic"/>
          <w:b/>
          <w:bCs/>
          <w:sz w:val="36"/>
          <w:szCs w:val="36"/>
          <w:rtl/>
        </w:rPr>
        <w:t xml:space="preserve"> </w:t>
      </w:r>
      <w:r w:rsidRPr="00F62EE8">
        <w:rPr>
          <w:rFonts w:cs="Traditional Arabic" w:hint="eastAsia"/>
          <w:b/>
          <w:bCs/>
          <w:sz w:val="36"/>
          <w:szCs w:val="36"/>
          <w:rtl/>
        </w:rPr>
        <w:t>ومجموعتك</w:t>
      </w:r>
      <w:r w:rsidRPr="00F62EE8">
        <w:rPr>
          <w:rFonts w:cs="Traditional Arabic"/>
          <w:b/>
          <w:bCs/>
          <w:sz w:val="36"/>
          <w:szCs w:val="36"/>
          <w:rtl/>
        </w:rPr>
        <w:t xml:space="preserve"> </w:t>
      </w:r>
      <w:r w:rsidRPr="00F62EE8">
        <w:rPr>
          <w:rFonts w:cs="Traditional Arabic" w:hint="eastAsia"/>
          <w:b/>
          <w:bCs/>
          <w:sz w:val="36"/>
          <w:szCs w:val="36"/>
          <w:rtl/>
        </w:rPr>
        <w:t>تحديد</w:t>
      </w:r>
      <w:r w:rsidRPr="00F62EE8">
        <w:rPr>
          <w:rFonts w:cs="Traditional Arabic"/>
          <w:b/>
          <w:bCs/>
          <w:sz w:val="36"/>
          <w:szCs w:val="36"/>
          <w:rtl/>
        </w:rPr>
        <w:t xml:space="preserve"> </w:t>
      </w:r>
      <w:r w:rsidRPr="00F62EE8">
        <w:rPr>
          <w:rFonts w:cs="Traditional Arabic" w:hint="eastAsia"/>
          <w:b/>
          <w:bCs/>
          <w:sz w:val="36"/>
          <w:szCs w:val="36"/>
          <w:rtl/>
        </w:rPr>
        <w:t>مفهوم</w:t>
      </w:r>
      <w:r w:rsidRPr="00F62EE8">
        <w:rPr>
          <w:rFonts w:cs="Traditional Arabic"/>
          <w:b/>
          <w:bCs/>
          <w:sz w:val="36"/>
          <w:szCs w:val="36"/>
          <w:rtl/>
        </w:rPr>
        <w:t xml:space="preserve"> </w:t>
      </w:r>
      <w:r w:rsidRPr="00F62EE8">
        <w:rPr>
          <w:rFonts w:cs="Traditional Arabic" w:hint="eastAsia"/>
          <w:b/>
          <w:bCs/>
          <w:sz w:val="36"/>
          <w:szCs w:val="36"/>
          <w:rtl/>
        </w:rPr>
        <w:t>الوحدة</w:t>
      </w:r>
      <w:r w:rsidRPr="00F62EE8">
        <w:rPr>
          <w:rFonts w:cs="Traditional Arabic"/>
          <w:b/>
          <w:bCs/>
          <w:sz w:val="36"/>
          <w:szCs w:val="36"/>
          <w:rtl/>
        </w:rPr>
        <w:t xml:space="preserve"> </w:t>
      </w:r>
      <w:r w:rsidRPr="00F62EE8">
        <w:rPr>
          <w:rFonts w:cs="Traditional Arabic" w:hint="eastAsia"/>
          <w:b/>
          <w:bCs/>
          <w:sz w:val="36"/>
          <w:szCs w:val="36"/>
          <w:rtl/>
        </w:rPr>
        <w:t>التدريبية</w:t>
      </w:r>
      <w:r w:rsidRPr="00F62EE8">
        <w:rPr>
          <w:rFonts w:cs="Traditional Arabic"/>
          <w:b/>
          <w:bCs/>
          <w:sz w:val="36"/>
          <w:szCs w:val="36"/>
          <w:rtl/>
        </w:rPr>
        <w:t xml:space="preserve"> </w:t>
      </w:r>
      <w:r w:rsidRPr="00F62EE8">
        <w:rPr>
          <w:rFonts w:cs="Traditional Arabic" w:hint="eastAsia"/>
          <w:b/>
          <w:bCs/>
          <w:sz w:val="36"/>
          <w:szCs w:val="36"/>
          <w:rtl/>
        </w:rPr>
        <w:t>المستقلة</w:t>
      </w:r>
      <w:r w:rsidRPr="00F62EE8">
        <w:rPr>
          <w:rFonts w:cs="Traditional Arabic"/>
          <w:b/>
          <w:bCs/>
          <w:sz w:val="36"/>
          <w:szCs w:val="36"/>
          <w:rtl/>
        </w:rPr>
        <w:t xml:space="preserve"> </w:t>
      </w:r>
      <w:r>
        <w:rPr>
          <w:rFonts w:cs="Traditional Arabic" w:hint="cs"/>
          <w:b/>
          <w:bCs/>
          <w:sz w:val="36"/>
          <w:szCs w:val="36"/>
          <w:rtl/>
        </w:rPr>
        <w:br/>
      </w:r>
      <w:r w:rsidRPr="00F62EE8">
        <w:rPr>
          <w:rFonts w:cs="Traditional Arabic"/>
          <w:b/>
          <w:bCs/>
          <w:sz w:val="36"/>
          <w:szCs w:val="36"/>
          <w:rtl/>
        </w:rPr>
        <w:t xml:space="preserve">( </w:t>
      </w:r>
      <w:r w:rsidRPr="00F62EE8">
        <w:rPr>
          <w:rFonts w:cs="Traditional Arabic" w:hint="eastAsia"/>
          <w:b/>
          <w:bCs/>
          <w:sz w:val="36"/>
          <w:szCs w:val="36"/>
          <w:rtl/>
        </w:rPr>
        <w:t>المكتفية</w:t>
      </w:r>
      <w:r w:rsidRPr="00F62EE8">
        <w:rPr>
          <w:rFonts w:cs="Traditional Arabic"/>
          <w:b/>
          <w:bCs/>
          <w:sz w:val="36"/>
          <w:szCs w:val="36"/>
          <w:rtl/>
        </w:rPr>
        <w:t xml:space="preserve"> </w:t>
      </w:r>
      <w:r w:rsidRPr="00F62EE8">
        <w:rPr>
          <w:rFonts w:cs="Traditional Arabic" w:hint="eastAsia"/>
          <w:b/>
          <w:bCs/>
          <w:sz w:val="36"/>
          <w:szCs w:val="36"/>
          <w:rtl/>
        </w:rPr>
        <w:t>ذاتياً</w:t>
      </w:r>
      <w:r>
        <w:rPr>
          <w:rFonts w:cs="Traditional Arabic"/>
          <w:b/>
          <w:bCs/>
          <w:sz w:val="36"/>
          <w:szCs w:val="36"/>
          <w:rtl/>
        </w:rPr>
        <w:t xml:space="preserve"> )</w:t>
      </w:r>
      <w:r>
        <w:rPr>
          <w:rFonts w:cs="Traditional Arabic" w:hint="cs"/>
          <w:b/>
          <w:bCs/>
          <w:sz w:val="36"/>
          <w:szCs w:val="36"/>
          <w:rtl/>
        </w:rPr>
        <w:t xml:space="preserve"> </w:t>
      </w:r>
      <w:r w:rsidRPr="0061519F">
        <w:rPr>
          <w:rFonts w:cs="Traditional Arabic" w:hint="cs"/>
          <w:b/>
          <w:bCs/>
          <w:sz w:val="36"/>
          <w:szCs w:val="36"/>
          <w:rtl/>
        </w:rPr>
        <w:t xml:space="preserve">. </w:t>
      </w:r>
    </w:p>
    <w:p w:rsidR="00F62EE8" w:rsidRDefault="00F62EE8">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F62EE8" w:rsidRDefault="00F62EE8" w:rsidP="00F62EE8">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F62EE8" w:rsidRPr="00DC4C4B" w:rsidRDefault="00F62EE8" w:rsidP="00F62EE8">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F62EE8" w:rsidRPr="00DC4C4B" w:rsidRDefault="00F62EE8" w:rsidP="00F62EE8">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F62EE8" w:rsidRPr="00DC4C4B" w:rsidRDefault="00F62EE8" w:rsidP="00F62EE8">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F62EE8" w:rsidRPr="00DC4C4B" w:rsidRDefault="00F62EE8" w:rsidP="00F62EE8">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F62EE8" w:rsidRDefault="00F62EE8">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F62EE8" w:rsidRPr="00665F80" w:rsidRDefault="00F62EE8" w:rsidP="00F62EE8">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F62EE8" w:rsidRDefault="00F62EE8" w:rsidP="00F62EE8">
      <w:pPr>
        <w:pStyle w:val="Header"/>
        <w:tabs>
          <w:tab w:val="clear" w:pos="4153"/>
          <w:tab w:val="clear" w:pos="8306"/>
        </w:tabs>
        <w:spacing w:before="120" w:after="120" w:line="276" w:lineRule="auto"/>
        <w:jc w:val="both"/>
        <w:rPr>
          <w:rFonts w:cs="Traditional Arabic"/>
          <w:b/>
          <w:bCs/>
          <w:color w:val="003366"/>
          <w:sz w:val="36"/>
          <w:szCs w:val="36"/>
          <w:rtl/>
        </w:rPr>
      </w:pPr>
    </w:p>
    <w:p w:rsidR="00F62EE8" w:rsidRPr="00930AAA" w:rsidRDefault="00F62EE8" w:rsidP="00F62EE8">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F62EE8" w:rsidRPr="0061519F" w:rsidRDefault="00F62EE8" w:rsidP="00100E60">
      <w:pPr>
        <w:pStyle w:val="Header"/>
        <w:numPr>
          <w:ilvl w:val="0"/>
          <w:numId w:val="14"/>
        </w:numPr>
        <w:tabs>
          <w:tab w:val="clear" w:pos="4153"/>
          <w:tab w:val="clear" w:pos="8306"/>
        </w:tabs>
        <w:spacing w:before="120" w:after="120"/>
        <w:jc w:val="lowKashida"/>
        <w:rPr>
          <w:rFonts w:cs="Traditional Arabic"/>
          <w:b/>
          <w:bCs/>
          <w:sz w:val="36"/>
          <w:szCs w:val="36"/>
          <w:rtl/>
        </w:rPr>
      </w:pPr>
      <w:r w:rsidRPr="00F62EE8">
        <w:rPr>
          <w:rFonts w:cs="Traditional Arabic" w:hint="eastAsia"/>
          <w:b/>
          <w:bCs/>
          <w:sz w:val="36"/>
          <w:szCs w:val="36"/>
          <w:rtl/>
        </w:rPr>
        <w:t>حاول</w:t>
      </w:r>
      <w:r w:rsidRPr="00F62EE8">
        <w:rPr>
          <w:rFonts w:cs="Traditional Arabic"/>
          <w:b/>
          <w:bCs/>
          <w:sz w:val="36"/>
          <w:szCs w:val="36"/>
          <w:rtl/>
        </w:rPr>
        <w:t xml:space="preserve"> </w:t>
      </w:r>
      <w:r w:rsidRPr="00F62EE8">
        <w:rPr>
          <w:rFonts w:cs="Traditional Arabic" w:hint="eastAsia"/>
          <w:b/>
          <w:bCs/>
          <w:sz w:val="36"/>
          <w:szCs w:val="36"/>
          <w:rtl/>
        </w:rPr>
        <w:t>بالتعاون</w:t>
      </w:r>
      <w:r w:rsidRPr="00F62EE8">
        <w:rPr>
          <w:rFonts w:cs="Traditional Arabic"/>
          <w:b/>
          <w:bCs/>
          <w:sz w:val="36"/>
          <w:szCs w:val="36"/>
          <w:rtl/>
        </w:rPr>
        <w:t xml:space="preserve"> </w:t>
      </w:r>
      <w:r w:rsidRPr="00F62EE8">
        <w:rPr>
          <w:rFonts w:cs="Traditional Arabic" w:hint="eastAsia"/>
          <w:b/>
          <w:bCs/>
          <w:sz w:val="36"/>
          <w:szCs w:val="36"/>
          <w:rtl/>
        </w:rPr>
        <w:t>مع</w:t>
      </w:r>
      <w:r w:rsidRPr="00F62EE8">
        <w:rPr>
          <w:rFonts w:cs="Traditional Arabic"/>
          <w:b/>
          <w:bCs/>
          <w:sz w:val="36"/>
          <w:szCs w:val="36"/>
          <w:rtl/>
        </w:rPr>
        <w:t xml:space="preserve"> </w:t>
      </w:r>
      <w:r w:rsidRPr="00F62EE8">
        <w:rPr>
          <w:rFonts w:cs="Traditional Arabic" w:hint="eastAsia"/>
          <w:b/>
          <w:bCs/>
          <w:sz w:val="36"/>
          <w:szCs w:val="36"/>
          <w:rtl/>
        </w:rPr>
        <w:t>مجموعتك</w:t>
      </w:r>
      <w:r w:rsidRPr="00F62EE8">
        <w:rPr>
          <w:rFonts w:cs="Traditional Arabic"/>
          <w:b/>
          <w:bCs/>
          <w:sz w:val="36"/>
          <w:szCs w:val="36"/>
          <w:rtl/>
        </w:rPr>
        <w:t xml:space="preserve"> </w:t>
      </w:r>
      <w:r w:rsidRPr="00F62EE8">
        <w:rPr>
          <w:rFonts w:cs="Traditional Arabic" w:hint="eastAsia"/>
          <w:b/>
          <w:bCs/>
          <w:sz w:val="36"/>
          <w:szCs w:val="36"/>
          <w:rtl/>
        </w:rPr>
        <w:t>مناقشة</w:t>
      </w:r>
      <w:r w:rsidRPr="00F62EE8">
        <w:rPr>
          <w:rFonts w:cs="Traditional Arabic"/>
          <w:b/>
          <w:bCs/>
          <w:sz w:val="36"/>
          <w:szCs w:val="36"/>
          <w:rtl/>
        </w:rPr>
        <w:t xml:space="preserve"> </w:t>
      </w:r>
      <w:r w:rsidRPr="00F62EE8">
        <w:rPr>
          <w:rFonts w:cs="Traditional Arabic" w:hint="eastAsia"/>
          <w:b/>
          <w:bCs/>
          <w:sz w:val="36"/>
          <w:szCs w:val="36"/>
          <w:rtl/>
        </w:rPr>
        <w:t>كيفية</w:t>
      </w:r>
      <w:r w:rsidRPr="00F62EE8">
        <w:rPr>
          <w:rFonts w:cs="Traditional Arabic"/>
          <w:b/>
          <w:bCs/>
          <w:sz w:val="36"/>
          <w:szCs w:val="36"/>
          <w:rtl/>
        </w:rPr>
        <w:t xml:space="preserve"> </w:t>
      </w:r>
      <w:r w:rsidRPr="00F62EE8">
        <w:rPr>
          <w:rFonts w:cs="Traditional Arabic" w:hint="eastAsia"/>
          <w:b/>
          <w:bCs/>
          <w:sz w:val="36"/>
          <w:szCs w:val="36"/>
          <w:rtl/>
        </w:rPr>
        <w:t>كتابة</w:t>
      </w:r>
      <w:r w:rsidRPr="00F62EE8">
        <w:rPr>
          <w:rFonts w:cs="Traditional Arabic"/>
          <w:b/>
          <w:bCs/>
          <w:sz w:val="36"/>
          <w:szCs w:val="36"/>
          <w:rtl/>
        </w:rPr>
        <w:t xml:space="preserve"> </w:t>
      </w:r>
      <w:r w:rsidRPr="00F62EE8">
        <w:rPr>
          <w:rFonts w:cs="Traditional Arabic" w:hint="eastAsia"/>
          <w:b/>
          <w:bCs/>
          <w:sz w:val="36"/>
          <w:szCs w:val="36"/>
          <w:rtl/>
        </w:rPr>
        <w:t>مقدمة</w:t>
      </w:r>
      <w:r w:rsidRPr="00F62EE8">
        <w:rPr>
          <w:rFonts w:cs="Traditional Arabic"/>
          <w:b/>
          <w:bCs/>
          <w:sz w:val="36"/>
          <w:szCs w:val="36"/>
          <w:rtl/>
        </w:rPr>
        <w:t xml:space="preserve"> </w:t>
      </w:r>
      <w:r w:rsidRPr="00F62EE8">
        <w:rPr>
          <w:rFonts w:cs="Traditional Arabic" w:hint="eastAsia"/>
          <w:b/>
          <w:bCs/>
          <w:sz w:val="36"/>
          <w:szCs w:val="36"/>
          <w:rtl/>
        </w:rPr>
        <w:t>البرنامج</w:t>
      </w:r>
      <w:r w:rsidRPr="00F62EE8">
        <w:rPr>
          <w:rFonts w:cs="Traditional Arabic"/>
          <w:b/>
          <w:bCs/>
          <w:sz w:val="36"/>
          <w:szCs w:val="36"/>
          <w:rtl/>
        </w:rPr>
        <w:t xml:space="preserve"> </w:t>
      </w:r>
      <w:r w:rsidRPr="00F62EE8">
        <w:rPr>
          <w:rFonts w:cs="Traditional Arabic" w:hint="eastAsia"/>
          <w:b/>
          <w:bCs/>
          <w:sz w:val="36"/>
          <w:szCs w:val="36"/>
          <w:rtl/>
        </w:rPr>
        <w:t>التدريبي</w:t>
      </w:r>
      <w:r>
        <w:rPr>
          <w:rFonts w:cs="Traditional Arabic" w:hint="cs"/>
          <w:b/>
          <w:bCs/>
          <w:sz w:val="36"/>
          <w:szCs w:val="36"/>
          <w:rtl/>
        </w:rPr>
        <w:t xml:space="preserve"> </w:t>
      </w:r>
      <w:r w:rsidRPr="0061519F">
        <w:rPr>
          <w:rFonts w:cs="Traditional Arabic" w:hint="cs"/>
          <w:b/>
          <w:bCs/>
          <w:sz w:val="36"/>
          <w:szCs w:val="36"/>
          <w:rtl/>
        </w:rPr>
        <w:t xml:space="preserve">. </w:t>
      </w:r>
    </w:p>
    <w:p w:rsidR="00F62EE8" w:rsidRDefault="00F62EE8">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F62EE8" w:rsidRPr="00665F80" w:rsidRDefault="00F62EE8" w:rsidP="00F62EE8">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F62EE8" w:rsidRDefault="00F62EE8" w:rsidP="00F62EE8">
      <w:pPr>
        <w:pStyle w:val="Header"/>
        <w:tabs>
          <w:tab w:val="clear" w:pos="4153"/>
          <w:tab w:val="clear" w:pos="8306"/>
        </w:tabs>
        <w:spacing w:before="120" w:after="120" w:line="276" w:lineRule="auto"/>
        <w:jc w:val="both"/>
        <w:rPr>
          <w:rFonts w:cs="Traditional Arabic"/>
          <w:b/>
          <w:bCs/>
          <w:color w:val="003366"/>
          <w:sz w:val="36"/>
          <w:szCs w:val="36"/>
          <w:rtl/>
        </w:rPr>
      </w:pPr>
    </w:p>
    <w:p w:rsidR="00F62EE8" w:rsidRPr="00930AAA" w:rsidRDefault="00F62EE8" w:rsidP="00F62EE8">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F62EE8" w:rsidRPr="00F62EE8" w:rsidRDefault="00F62EE8" w:rsidP="00100E60">
      <w:pPr>
        <w:pStyle w:val="ListParagraph"/>
        <w:numPr>
          <w:ilvl w:val="0"/>
          <w:numId w:val="14"/>
        </w:numPr>
        <w:spacing w:line="312" w:lineRule="auto"/>
        <w:jc w:val="lowKashida"/>
        <w:rPr>
          <w:rFonts w:cs="Traditional Arabic"/>
          <w:b/>
          <w:bCs/>
          <w:sz w:val="36"/>
          <w:szCs w:val="36"/>
          <w:rtl/>
        </w:rPr>
      </w:pPr>
      <w:r w:rsidRPr="00F62EE8">
        <w:rPr>
          <w:rFonts w:cs="Traditional Arabic" w:hint="eastAsia"/>
          <w:b/>
          <w:bCs/>
          <w:sz w:val="36"/>
          <w:szCs w:val="36"/>
          <w:rtl/>
        </w:rPr>
        <w:t>تعتبر</w:t>
      </w:r>
      <w:r w:rsidRPr="00F62EE8">
        <w:rPr>
          <w:rFonts w:cs="Traditional Arabic"/>
          <w:b/>
          <w:bCs/>
          <w:sz w:val="36"/>
          <w:szCs w:val="36"/>
          <w:rtl/>
        </w:rPr>
        <w:t xml:space="preserve"> </w:t>
      </w:r>
      <w:r w:rsidRPr="00F62EE8">
        <w:rPr>
          <w:rFonts w:cs="Traditional Arabic" w:hint="eastAsia"/>
          <w:b/>
          <w:bCs/>
          <w:sz w:val="36"/>
          <w:szCs w:val="36"/>
          <w:rtl/>
        </w:rPr>
        <w:t>الأهداف</w:t>
      </w:r>
      <w:r w:rsidRPr="00F62EE8">
        <w:rPr>
          <w:rFonts w:cs="Traditional Arabic"/>
          <w:b/>
          <w:bCs/>
          <w:sz w:val="36"/>
          <w:szCs w:val="36"/>
          <w:rtl/>
        </w:rPr>
        <w:t xml:space="preserve"> </w:t>
      </w:r>
      <w:r w:rsidRPr="00F62EE8">
        <w:rPr>
          <w:rFonts w:cs="Traditional Arabic" w:hint="eastAsia"/>
          <w:b/>
          <w:bCs/>
          <w:sz w:val="36"/>
          <w:szCs w:val="36"/>
          <w:rtl/>
        </w:rPr>
        <w:t>العامة</w:t>
      </w:r>
      <w:r w:rsidRPr="00F62EE8">
        <w:rPr>
          <w:rFonts w:cs="Traditional Arabic"/>
          <w:b/>
          <w:bCs/>
          <w:sz w:val="36"/>
          <w:szCs w:val="36"/>
          <w:rtl/>
        </w:rPr>
        <w:t xml:space="preserve"> </w:t>
      </w:r>
      <w:r w:rsidRPr="00F62EE8">
        <w:rPr>
          <w:rFonts w:cs="Traditional Arabic" w:hint="eastAsia"/>
          <w:b/>
          <w:bCs/>
          <w:sz w:val="36"/>
          <w:szCs w:val="36"/>
          <w:rtl/>
        </w:rPr>
        <w:t>للبرنامج</w:t>
      </w:r>
      <w:r w:rsidRPr="00F62EE8">
        <w:rPr>
          <w:rFonts w:cs="Traditional Arabic"/>
          <w:b/>
          <w:bCs/>
          <w:sz w:val="36"/>
          <w:szCs w:val="36"/>
          <w:rtl/>
        </w:rPr>
        <w:t xml:space="preserve"> </w:t>
      </w:r>
      <w:r w:rsidRPr="00F62EE8">
        <w:rPr>
          <w:rFonts w:cs="Traditional Arabic" w:hint="eastAsia"/>
          <w:b/>
          <w:bCs/>
          <w:sz w:val="36"/>
          <w:szCs w:val="36"/>
          <w:rtl/>
        </w:rPr>
        <w:t>التدريبي</w:t>
      </w:r>
      <w:r w:rsidRPr="00F62EE8">
        <w:rPr>
          <w:rFonts w:cs="Traditional Arabic"/>
          <w:b/>
          <w:bCs/>
          <w:sz w:val="36"/>
          <w:szCs w:val="36"/>
          <w:rtl/>
        </w:rPr>
        <w:t xml:space="preserve"> </w:t>
      </w:r>
      <w:r w:rsidRPr="00F62EE8">
        <w:rPr>
          <w:rFonts w:cs="Traditional Arabic" w:hint="eastAsia"/>
          <w:b/>
          <w:bCs/>
          <w:sz w:val="36"/>
          <w:szCs w:val="36"/>
          <w:rtl/>
        </w:rPr>
        <w:t>الخطوة</w:t>
      </w:r>
      <w:r w:rsidRPr="00F62EE8">
        <w:rPr>
          <w:rFonts w:cs="Traditional Arabic"/>
          <w:b/>
          <w:bCs/>
          <w:sz w:val="36"/>
          <w:szCs w:val="36"/>
          <w:rtl/>
        </w:rPr>
        <w:t xml:space="preserve"> </w:t>
      </w:r>
      <w:r w:rsidRPr="00F62EE8">
        <w:rPr>
          <w:rFonts w:cs="Traditional Arabic" w:hint="eastAsia"/>
          <w:b/>
          <w:bCs/>
          <w:sz w:val="36"/>
          <w:szCs w:val="36"/>
          <w:rtl/>
        </w:rPr>
        <w:t>الأساسية</w:t>
      </w:r>
      <w:r w:rsidRPr="00F62EE8">
        <w:rPr>
          <w:rFonts w:cs="Traditional Arabic"/>
          <w:b/>
          <w:bCs/>
          <w:sz w:val="36"/>
          <w:szCs w:val="36"/>
          <w:rtl/>
        </w:rPr>
        <w:t xml:space="preserve"> </w:t>
      </w:r>
      <w:r w:rsidRPr="00F62EE8">
        <w:rPr>
          <w:rFonts w:cs="Traditional Arabic" w:hint="eastAsia"/>
          <w:b/>
          <w:bCs/>
          <w:sz w:val="36"/>
          <w:szCs w:val="36"/>
          <w:rtl/>
        </w:rPr>
        <w:t>التي</w:t>
      </w:r>
      <w:r w:rsidRPr="00F62EE8">
        <w:rPr>
          <w:rFonts w:cs="Traditional Arabic"/>
          <w:b/>
          <w:bCs/>
          <w:sz w:val="36"/>
          <w:szCs w:val="36"/>
          <w:rtl/>
        </w:rPr>
        <w:t xml:space="preserve"> </w:t>
      </w:r>
      <w:r w:rsidRPr="00F62EE8">
        <w:rPr>
          <w:rFonts w:cs="Traditional Arabic" w:hint="eastAsia"/>
          <w:b/>
          <w:bCs/>
          <w:sz w:val="36"/>
          <w:szCs w:val="36"/>
          <w:rtl/>
        </w:rPr>
        <w:t>تبنى</w:t>
      </w:r>
      <w:r w:rsidRPr="00F62EE8">
        <w:rPr>
          <w:rFonts w:cs="Traditional Arabic"/>
          <w:b/>
          <w:bCs/>
          <w:sz w:val="36"/>
          <w:szCs w:val="36"/>
          <w:rtl/>
        </w:rPr>
        <w:t xml:space="preserve"> </w:t>
      </w:r>
      <w:r w:rsidRPr="00F62EE8">
        <w:rPr>
          <w:rFonts w:cs="Traditional Arabic" w:hint="eastAsia"/>
          <w:b/>
          <w:bCs/>
          <w:sz w:val="36"/>
          <w:szCs w:val="36"/>
          <w:rtl/>
        </w:rPr>
        <w:t>عليها</w:t>
      </w:r>
      <w:r w:rsidRPr="00F62EE8">
        <w:rPr>
          <w:rFonts w:cs="Traditional Arabic"/>
          <w:b/>
          <w:bCs/>
          <w:sz w:val="36"/>
          <w:szCs w:val="36"/>
          <w:rtl/>
        </w:rPr>
        <w:t xml:space="preserve"> </w:t>
      </w:r>
      <w:r w:rsidRPr="00F62EE8">
        <w:rPr>
          <w:rFonts w:cs="Traditional Arabic" w:hint="eastAsia"/>
          <w:b/>
          <w:bCs/>
          <w:sz w:val="36"/>
          <w:szCs w:val="36"/>
          <w:rtl/>
        </w:rPr>
        <w:t>الخطوات</w:t>
      </w:r>
      <w:r w:rsidRPr="00F62EE8">
        <w:rPr>
          <w:rFonts w:cs="Traditional Arabic"/>
          <w:b/>
          <w:bCs/>
          <w:sz w:val="36"/>
          <w:szCs w:val="36"/>
          <w:rtl/>
        </w:rPr>
        <w:t xml:space="preserve"> </w:t>
      </w:r>
      <w:r w:rsidRPr="00F62EE8">
        <w:rPr>
          <w:rFonts w:cs="Traditional Arabic" w:hint="eastAsia"/>
          <w:b/>
          <w:bCs/>
          <w:sz w:val="36"/>
          <w:szCs w:val="36"/>
          <w:rtl/>
        </w:rPr>
        <w:t>التالية</w:t>
      </w:r>
      <w:r w:rsidRPr="00F62EE8">
        <w:rPr>
          <w:rFonts w:cs="Traditional Arabic"/>
          <w:b/>
          <w:bCs/>
          <w:sz w:val="36"/>
          <w:szCs w:val="36"/>
          <w:rtl/>
        </w:rPr>
        <w:t xml:space="preserve"> </w:t>
      </w:r>
      <w:r w:rsidRPr="00F62EE8">
        <w:rPr>
          <w:rFonts w:cs="Traditional Arabic" w:hint="eastAsia"/>
          <w:b/>
          <w:bCs/>
          <w:sz w:val="36"/>
          <w:szCs w:val="36"/>
          <w:rtl/>
        </w:rPr>
        <w:t>لإتمام</w:t>
      </w:r>
      <w:r w:rsidRPr="00F62EE8">
        <w:rPr>
          <w:rFonts w:cs="Traditional Arabic"/>
          <w:b/>
          <w:bCs/>
          <w:sz w:val="36"/>
          <w:szCs w:val="36"/>
          <w:rtl/>
        </w:rPr>
        <w:t xml:space="preserve"> </w:t>
      </w:r>
      <w:r w:rsidRPr="00F62EE8">
        <w:rPr>
          <w:rFonts w:cs="Traditional Arabic" w:hint="eastAsia"/>
          <w:b/>
          <w:bCs/>
          <w:sz w:val="36"/>
          <w:szCs w:val="36"/>
          <w:rtl/>
        </w:rPr>
        <w:t>البرنامج</w:t>
      </w:r>
      <w:r w:rsidRPr="00F62EE8">
        <w:rPr>
          <w:rFonts w:cs="Traditional Arabic"/>
          <w:b/>
          <w:bCs/>
          <w:sz w:val="36"/>
          <w:szCs w:val="36"/>
          <w:rtl/>
        </w:rPr>
        <w:t xml:space="preserve">. </w:t>
      </w:r>
    </w:p>
    <w:p w:rsidR="00CC58D0" w:rsidRDefault="00F62EE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F62EE8">
        <w:rPr>
          <w:rFonts w:cs="Traditional Arabic" w:hint="eastAsia"/>
          <w:b/>
          <w:bCs/>
          <w:sz w:val="36"/>
          <w:szCs w:val="36"/>
          <w:rtl/>
        </w:rPr>
        <w:t>حاول</w:t>
      </w:r>
      <w:r w:rsidRPr="00F62EE8">
        <w:rPr>
          <w:rFonts w:cs="Traditional Arabic"/>
          <w:b/>
          <w:bCs/>
          <w:sz w:val="36"/>
          <w:szCs w:val="36"/>
          <w:rtl/>
        </w:rPr>
        <w:t xml:space="preserve"> </w:t>
      </w:r>
      <w:r w:rsidRPr="00F62EE8">
        <w:rPr>
          <w:rFonts w:cs="Traditional Arabic" w:hint="eastAsia"/>
          <w:b/>
          <w:bCs/>
          <w:sz w:val="36"/>
          <w:szCs w:val="36"/>
          <w:rtl/>
        </w:rPr>
        <w:t>بالتعاون</w:t>
      </w:r>
      <w:r w:rsidRPr="00F62EE8">
        <w:rPr>
          <w:rFonts w:cs="Traditional Arabic"/>
          <w:b/>
          <w:bCs/>
          <w:sz w:val="36"/>
          <w:szCs w:val="36"/>
          <w:rtl/>
        </w:rPr>
        <w:t xml:space="preserve"> </w:t>
      </w:r>
      <w:r w:rsidRPr="00F62EE8">
        <w:rPr>
          <w:rFonts w:cs="Traditional Arabic" w:hint="eastAsia"/>
          <w:b/>
          <w:bCs/>
          <w:sz w:val="36"/>
          <w:szCs w:val="36"/>
          <w:rtl/>
        </w:rPr>
        <w:t>مع</w:t>
      </w:r>
      <w:r w:rsidRPr="00F62EE8">
        <w:rPr>
          <w:rFonts w:cs="Traditional Arabic"/>
          <w:b/>
          <w:bCs/>
          <w:sz w:val="36"/>
          <w:szCs w:val="36"/>
          <w:rtl/>
        </w:rPr>
        <w:t xml:space="preserve"> </w:t>
      </w:r>
      <w:r w:rsidRPr="00F62EE8">
        <w:rPr>
          <w:rFonts w:cs="Traditional Arabic" w:hint="eastAsia"/>
          <w:b/>
          <w:bCs/>
          <w:sz w:val="36"/>
          <w:szCs w:val="36"/>
          <w:rtl/>
        </w:rPr>
        <w:t>رفاقك</w:t>
      </w:r>
      <w:r w:rsidRPr="00F62EE8">
        <w:rPr>
          <w:rFonts w:cs="Traditional Arabic"/>
          <w:b/>
          <w:bCs/>
          <w:sz w:val="36"/>
          <w:szCs w:val="36"/>
          <w:rtl/>
        </w:rPr>
        <w:t xml:space="preserve"> </w:t>
      </w:r>
      <w:r w:rsidRPr="00F62EE8">
        <w:rPr>
          <w:rFonts w:cs="Traditional Arabic" w:hint="eastAsia"/>
          <w:b/>
          <w:bCs/>
          <w:sz w:val="36"/>
          <w:szCs w:val="36"/>
          <w:rtl/>
        </w:rPr>
        <w:t>تحديد</w:t>
      </w:r>
      <w:r w:rsidRPr="00F62EE8">
        <w:rPr>
          <w:rFonts w:cs="Traditional Arabic"/>
          <w:b/>
          <w:bCs/>
          <w:sz w:val="36"/>
          <w:szCs w:val="36"/>
          <w:rtl/>
        </w:rPr>
        <w:t xml:space="preserve"> </w:t>
      </w:r>
      <w:r w:rsidRPr="00F62EE8">
        <w:rPr>
          <w:rFonts w:cs="Traditional Arabic" w:hint="eastAsia"/>
          <w:b/>
          <w:bCs/>
          <w:sz w:val="36"/>
          <w:szCs w:val="36"/>
          <w:rtl/>
        </w:rPr>
        <w:t>هذه</w:t>
      </w:r>
      <w:r w:rsidRPr="00F62EE8">
        <w:rPr>
          <w:rFonts w:cs="Traditional Arabic"/>
          <w:b/>
          <w:bCs/>
          <w:sz w:val="36"/>
          <w:szCs w:val="36"/>
          <w:rtl/>
        </w:rPr>
        <w:t xml:space="preserve"> </w:t>
      </w:r>
      <w:r w:rsidRPr="00F62EE8">
        <w:rPr>
          <w:rFonts w:cs="Traditional Arabic" w:hint="eastAsia"/>
          <w:b/>
          <w:bCs/>
          <w:sz w:val="36"/>
          <w:szCs w:val="36"/>
          <w:rtl/>
        </w:rPr>
        <w:t>الأهداف</w:t>
      </w:r>
      <w:r w:rsidRPr="00F62EE8">
        <w:rPr>
          <w:rFonts w:cs="Traditional Arabic"/>
          <w:b/>
          <w:bCs/>
          <w:sz w:val="36"/>
          <w:szCs w:val="36"/>
          <w:rtl/>
        </w:rPr>
        <w:t>.</w:t>
      </w:r>
    </w:p>
    <w:p w:rsidR="00CC58D0" w:rsidRDefault="00CC58D0">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CC58D0" w:rsidRPr="00665F80" w:rsidRDefault="00CC58D0" w:rsidP="00CC58D0">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CC58D0" w:rsidRDefault="00CC58D0" w:rsidP="00CC58D0">
      <w:pPr>
        <w:pStyle w:val="Header"/>
        <w:tabs>
          <w:tab w:val="clear" w:pos="4153"/>
          <w:tab w:val="clear" w:pos="8306"/>
        </w:tabs>
        <w:spacing w:before="120" w:after="120" w:line="276" w:lineRule="auto"/>
        <w:jc w:val="both"/>
        <w:rPr>
          <w:rFonts w:cs="Traditional Arabic"/>
          <w:b/>
          <w:bCs/>
          <w:color w:val="003366"/>
          <w:sz w:val="36"/>
          <w:szCs w:val="36"/>
          <w:rtl/>
        </w:rPr>
      </w:pPr>
    </w:p>
    <w:p w:rsidR="00CC58D0" w:rsidRPr="00930AAA" w:rsidRDefault="00CC58D0" w:rsidP="00CC58D0">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C58D0" w:rsidRPr="00CC58D0" w:rsidRDefault="00CC58D0" w:rsidP="00100E60">
      <w:pPr>
        <w:pStyle w:val="ListParagraph"/>
        <w:numPr>
          <w:ilvl w:val="0"/>
          <w:numId w:val="14"/>
        </w:numPr>
        <w:spacing w:line="312" w:lineRule="auto"/>
        <w:jc w:val="lowKashida"/>
        <w:rPr>
          <w:rFonts w:cs="Traditional Arabic"/>
          <w:b/>
          <w:bCs/>
          <w:sz w:val="36"/>
          <w:szCs w:val="36"/>
          <w:rtl/>
        </w:rPr>
      </w:pPr>
      <w:r w:rsidRPr="00CC58D0">
        <w:rPr>
          <w:rFonts w:cs="Traditional Arabic" w:hint="eastAsia"/>
          <w:b/>
          <w:bCs/>
          <w:sz w:val="36"/>
          <w:szCs w:val="36"/>
          <w:rtl/>
        </w:rPr>
        <w:t>قبل</w:t>
      </w:r>
      <w:r w:rsidRPr="00CC58D0">
        <w:rPr>
          <w:rFonts w:cs="Traditional Arabic"/>
          <w:b/>
          <w:bCs/>
          <w:sz w:val="36"/>
          <w:szCs w:val="36"/>
          <w:rtl/>
        </w:rPr>
        <w:t xml:space="preserve"> </w:t>
      </w:r>
      <w:r w:rsidRPr="00CC58D0">
        <w:rPr>
          <w:rFonts w:cs="Traditional Arabic" w:hint="eastAsia"/>
          <w:b/>
          <w:bCs/>
          <w:sz w:val="36"/>
          <w:szCs w:val="36"/>
          <w:rtl/>
        </w:rPr>
        <w:t>أن</w:t>
      </w:r>
      <w:r w:rsidRPr="00CC58D0">
        <w:rPr>
          <w:rFonts w:cs="Traditional Arabic"/>
          <w:b/>
          <w:bCs/>
          <w:sz w:val="36"/>
          <w:szCs w:val="36"/>
          <w:rtl/>
        </w:rPr>
        <w:t xml:space="preserve"> </w:t>
      </w:r>
      <w:r w:rsidRPr="00CC58D0">
        <w:rPr>
          <w:rFonts w:cs="Traditional Arabic" w:hint="eastAsia"/>
          <w:b/>
          <w:bCs/>
          <w:sz w:val="36"/>
          <w:szCs w:val="36"/>
          <w:rtl/>
        </w:rPr>
        <w:t>نبدأ</w:t>
      </w:r>
      <w:r w:rsidRPr="00CC58D0">
        <w:rPr>
          <w:rFonts w:cs="Traditional Arabic"/>
          <w:b/>
          <w:bCs/>
          <w:sz w:val="36"/>
          <w:szCs w:val="36"/>
          <w:rtl/>
        </w:rPr>
        <w:t xml:space="preserve"> </w:t>
      </w:r>
      <w:r w:rsidRPr="00CC58D0">
        <w:rPr>
          <w:rFonts w:cs="Traditional Arabic" w:hint="eastAsia"/>
          <w:b/>
          <w:bCs/>
          <w:sz w:val="36"/>
          <w:szCs w:val="36"/>
          <w:rtl/>
        </w:rPr>
        <w:t>في</w:t>
      </w:r>
      <w:r w:rsidRPr="00CC58D0">
        <w:rPr>
          <w:rFonts w:cs="Traditional Arabic"/>
          <w:b/>
          <w:bCs/>
          <w:sz w:val="36"/>
          <w:szCs w:val="36"/>
          <w:rtl/>
        </w:rPr>
        <w:t xml:space="preserve"> </w:t>
      </w:r>
      <w:r w:rsidRPr="00CC58D0">
        <w:rPr>
          <w:rFonts w:cs="Traditional Arabic" w:hint="eastAsia"/>
          <w:b/>
          <w:bCs/>
          <w:sz w:val="36"/>
          <w:szCs w:val="36"/>
          <w:rtl/>
        </w:rPr>
        <w:t>بناء</w:t>
      </w:r>
      <w:r w:rsidRPr="00CC58D0">
        <w:rPr>
          <w:rFonts w:cs="Traditional Arabic"/>
          <w:b/>
          <w:bCs/>
          <w:sz w:val="36"/>
          <w:szCs w:val="36"/>
          <w:rtl/>
        </w:rPr>
        <w:t xml:space="preserve"> </w:t>
      </w:r>
      <w:r w:rsidRPr="00CC58D0">
        <w:rPr>
          <w:rFonts w:cs="Traditional Arabic" w:hint="eastAsia"/>
          <w:b/>
          <w:bCs/>
          <w:sz w:val="36"/>
          <w:szCs w:val="36"/>
          <w:rtl/>
        </w:rPr>
        <w:t>أي</w:t>
      </w:r>
      <w:r w:rsidRPr="00CC58D0">
        <w:rPr>
          <w:rFonts w:cs="Traditional Arabic"/>
          <w:b/>
          <w:bCs/>
          <w:sz w:val="36"/>
          <w:szCs w:val="36"/>
          <w:rtl/>
        </w:rPr>
        <w:t xml:space="preserve"> </w:t>
      </w:r>
      <w:r w:rsidRPr="00CC58D0">
        <w:rPr>
          <w:rFonts w:cs="Traditional Arabic" w:hint="eastAsia"/>
          <w:b/>
          <w:bCs/>
          <w:sz w:val="36"/>
          <w:szCs w:val="36"/>
          <w:rtl/>
        </w:rPr>
        <w:t>برنامج</w:t>
      </w:r>
      <w:r w:rsidRPr="00CC58D0">
        <w:rPr>
          <w:rFonts w:cs="Traditional Arabic"/>
          <w:b/>
          <w:bCs/>
          <w:sz w:val="36"/>
          <w:szCs w:val="36"/>
          <w:rtl/>
        </w:rPr>
        <w:t xml:space="preserve"> </w:t>
      </w:r>
      <w:r w:rsidRPr="00CC58D0">
        <w:rPr>
          <w:rFonts w:cs="Traditional Arabic" w:hint="eastAsia"/>
          <w:b/>
          <w:bCs/>
          <w:sz w:val="36"/>
          <w:szCs w:val="36"/>
          <w:rtl/>
        </w:rPr>
        <w:t>تدريبي</w:t>
      </w:r>
      <w:r w:rsidRPr="00CC58D0">
        <w:rPr>
          <w:rFonts w:cs="Traditional Arabic"/>
          <w:b/>
          <w:bCs/>
          <w:sz w:val="36"/>
          <w:szCs w:val="36"/>
          <w:rtl/>
        </w:rPr>
        <w:t xml:space="preserve"> </w:t>
      </w:r>
      <w:r w:rsidRPr="00CC58D0">
        <w:rPr>
          <w:rFonts w:cs="Traditional Arabic" w:hint="eastAsia"/>
          <w:b/>
          <w:bCs/>
          <w:sz w:val="36"/>
          <w:szCs w:val="36"/>
          <w:rtl/>
        </w:rPr>
        <w:t>لابد</w:t>
      </w:r>
      <w:r w:rsidRPr="00CC58D0">
        <w:rPr>
          <w:rFonts w:cs="Traditional Arabic"/>
          <w:b/>
          <w:bCs/>
          <w:sz w:val="36"/>
          <w:szCs w:val="36"/>
          <w:rtl/>
        </w:rPr>
        <w:t xml:space="preserve"> </w:t>
      </w:r>
      <w:r w:rsidRPr="00CC58D0">
        <w:rPr>
          <w:rFonts w:cs="Traditional Arabic" w:hint="eastAsia"/>
          <w:b/>
          <w:bCs/>
          <w:sz w:val="36"/>
          <w:szCs w:val="36"/>
          <w:rtl/>
        </w:rPr>
        <w:t>من</w:t>
      </w:r>
      <w:r w:rsidRPr="00CC58D0">
        <w:rPr>
          <w:rFonts w:cs="Traditional Arabic"/>
          <w:b/>
          <w:bCs/>
          <w:sz w:val="36"/>
          <w:szCs w:val="36"/>
          <w:rtl/>
        </w:rPr>
        <w:t xml:space="preserve"> </w:t>
      </w:r>
      <w:r w:rsidRPr="00CC58D0">
        <w:rPr>
          <w:rFonts w:cs="Traditional Arabic" w:hint="eastAsia"/>
          <w:b/>
          <w:bCs/>
          <w:sz w:val="36"/>
          <w:szCs w:val="36"/>
          <w:rtl/>
        </w:rPr>
        <w:t>وضع</w:t>
      </w:r>
      <w:r w:rsidRPr="00CC58D0">
        <w:rPr>
          <w:rFonts w:cs="Traditional Arabic"/>
          <w:b/>
          <w:bCs/>
          <w:sz w:val="36"/>
          <w:szCs w:val="36"/>
          <w:rtl/>
        </w:rPr>
        <w:t xml:space="preserve"> </w:t>
      </w:r>
      <w:r w:rsidRPr="00CC58D0">
        <w:rPr>
          <w:rFonts w:cs="Traditional Arabic" w:hint="eastAsia"/>
          <w:b/>
          <w:bCs/>
          <w:sz w:val="36"/>
          <w:szCs w:val="36"/>
          <w:rtl/>
        </w:rPr>
        <w:t>مجموعة</w:t>
      </w:r>
      <w:r w:rsidRPr="00CC58D0">
        <w:rPr>
          <w:rFonts w:cs="Traditional Arabic"/>
          <w:b/>
          <w:bCs/>
          <w:sz w:val="36"/>
          <w:szCs w:val="36"/>
          <w:rtl/>
        </w:rPr>
        <w:t xml:space="preserve"> </w:t>
      </w:r>
      <w:r w:rsidRPr="00CC58D0">
        <w:rPr>
          <w:rFonts w:cs="Traditional Arabic" w:hint="eastAsia"/>
          <w:b/>
          <w:bCs/>
          <w:sz w:val="36"/>
          <w:szCs w:val="36"/>
          <w:rtl/>
        </w:rPr>
        <w:t>من</w:t>
      </w:r>
      <w:r w:rsidRPr="00CC58D0">
        <w:rPr>
          <w:rFonts w:cs="Traditional Arabic"/>
          <w:b/>
          <w:bCs/>
          <w:sz w:val="36"/>
          <w:szCs w:val="36"/>
          <w:rtl/>
        </w:rPr>
        <w:t xml:space="preserve"> </w:t>
      </w:r>
      <w:r w:rsidRPr="00CC58D0">
        <w:rPr>
          <w:rFonts w:cs="Traditional Arabic" w:hint="eastAsia"/>
          <w:b/>
          <w:bCs/>
          <w:sz w:val="36"/>
          <w:szCs w:val="36"/>
          <w:rtl/>
        </w:rPr>
        <w:t>شروط</w:t>
      </w:r>
      <w:r w:rsidRPr="00CC58D0">
        <w:rPr>
          <w:rFonts w:cs="Traditional Arabic"/>
          <w:b/>
          <w:bCs/>
          <w:sz w:val="36"/>
          <w:szCs w:val="36"/>
          <w:rtl/>
        </w:rPr>
        <w:t xml:space="preserve"> </w:t>
      </w:r>
      <w:r w:rsidRPr="00CC58D0">
        <w:rPr>
          <w:rFonts w:cs="Traditional Arabic" w:hint="eastAsia"/>
          <w:b/>
          <w:bCs/>
          <w:sz w:val="36"/>
          <w:szCs w:val="36"/>
          <w:rtl/>
        </w:rPr>
        <w:t>الترشيح</w:t>
      </w:r>
      <w:r w:rsidRPr="00CC58D0">
        <w:rPr>
          <w:rFonts w:cs="Traditional Arabic"/>
          <w:b/>
          <w:bCs/>
          <w:sz w:val="36"/>
          <w:szCs w:val="36"/>
          <w:rtl/>
        </w:rPr>
        <w:t xml:space="preserve"> </w:t>
      </w:r>
      <w:r w:rsidRPr="00CC58D0">
        <w:rPr>
          <w:rFonts w:cs="Traditional Arabic" w:hint="eastAsia"/>
          <w:b/>
          <w:bCs/>
          <w:sz w:val="36"/>
          <w:szCs w:val="36"/>
          <w:rtl/>
        </w:rPr>
        <w:t>للبرنامج</w:t>
      </w:r>
      <w:r w:rsidRPr="00CC58D0">
        <w:rPr>
          <w:rFonts w:cs="Traditional Arabic"/>
          <w:b/>
          <w:bCs/>
          <w:sz w:val="36"/>
          <w:szCs w:val="36"/>
          <w:rtl/>
        </w:rPr>
        <w:t xml:space="preserve"> </w:t>
      </w:r>
      <w:r w:rsidRPr="00CC58D0">
        <w:rPr>
          <w:rFonts w:cs="Traditional Arabic" w:hint="eastAsia"/>
          <w:b/>
          <w:bCs/>
          <w:sz w:val="36"/>
          <w:szCs w:val="36"/>
          <w:rtl/>
        </w:rPr>
        <w:t>ومعايير</w:t>
      </w:r>
      <w:r w:rsidRPr="00CC58D0">
        <w:rPr>
          <w:rFonts w:cs="Traditional Arabic"/>
          <w:b/>
          <w:bCs/>
          <w:sz w:val="36"/>
          <w:szCs w:val="36"/>
          <w:rtl/>
        </w:rPr>
        <w:t xml:space="preserve"> </w:t>
      </w:r>
      <w:r w:rsidRPr="00CC58D0">
        <w:rPr>
          <w:rFonts w:cs="Traditional Arabic" w:hint="eastAsia"/>
          <w:b/>
          <w:bCs/>
          <w:sz w:val="36"/>
          <w:szCs w:val="36"/>
          <w:rtl/>
        </w:rPr>
        <w:t>القبول</w:t>
      </w:r>
      <w:r w:rsidRPr="00CC58D0">
        <w:rPr>
          <w:rFonts w:cs="Traditional Arabic"/>
          <w:b/>
          <w:bCs/>
          <w:sz w:val="36"/>
          <w:szCs w:val="36"/>
          <w:rtl/>
        </w:rPr>
        <w:t xml:space="preserve"> </w:t>
      </w:r>
      <w:r w:rsidRPr="00CC58D0">
        <w:rPr>
          <w:rFonts w:cs="Traditional Arabic" w:hint="eastAsia"/>
          <w:b/>
          <w:bCs/>
          <w:sz w:val="36"/>
          <w:szCs w:val="36"/>
          <w:rtl/>
        </w:rPr>
        <w:t>بالبرنامج</w:t>
      </w:r>
      <w:r w:rsidRPr="00CC58D0">
        <w:rPr>
          <w:rFonts w:cs="Traditional Arabic"/>
          <w:b/>
          <w:bCs/>
          <w:sz w:val="36"/>
          <w:szCs w:val="36"/>
          <w:rtl/>
        </w:rPr>
        <w:t xml:space="preserve">. </w:t>
      </w:r>
    </w:p>
    <w:p w:rsidR="0081375B" w:rsidRDefault="00CC58D0"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58D0">
        <w:rPr>
          <w:rFonts w:cs="Traditional Arabic" w:hint="eastAsia"/>
          <w:b/>
          <w:bCs/>
          <w:sz w:val="36"/>
          <w:szCs w:val="36"/>
          <w:rtl/>
        </w:rPr>
        <w:t>حاول</w:t>
      </w:r>
      <w:r w:rsidRPr="00CC58D0">
        <w:rPr>
          <w:rFonts w:cs="Traditional Arabic"/>
          <w:b/>
          <w:bCs/>
          <w:sz w:val="36"/>
          <w:szCs w:val="36"/>
          <w:rtl/>
        </w:rPr>
        <w:t xml:space="preserve"> </w:t>
      </w:r>
      <w:r w:rsidRPr="00CC58D0">
        <w:rPr>
          <w:rFonts w:cs="Traditional Arabic" w:hint="eastAsia"/>
          <w:b/>
          <w:bCs/>
          <w:sz w:val="36"/>
          <w:szCs w:val="36"/>
          <w:rtl/>
        </w:rPr>
        <w:t>أنت</w:t>
      </w:r>
      <w:r w:rsidRPr="00CC58D0">
        <w:rPr>
          <w:rFonts w:cs="Traditional Arabic"/>
          <w:b/>
          <w:bCs/>
          <w:sz w:val="36"/>
          <w:szCs w:val="36"/>
          <w:rtl/>
        </w:rPr>
        <w:t xml:space="preserve"> </w:t>
      </w:r>
      <w:r w:rsidRPr="00CC58D0">
        <w:rPr>
          <w:rFonts w:cs="Traditional Arabic" w:hint="eastAsia"/>
          <w:b/>
          <w:bCs/>
          <w:sz w:val="36"/>
          <w:szCs w:val="36"/>
          <w:rtl/>
        </w:rPr>
        <w:t>ورفاقك</w:t>
      </w:r>
      <w:r w:rsidRPr="00CC58D0">
        <w:rPr>
          <w:rFonts w:cs="Traditional Arabic"/>
          <w:b/>
          <w:bCs/>
          <w:sz w:val="36"/>
          <w:szCs w:val="36"/>
          <w:rtl/>
        </w:rPr>
        <w:t xml:space="preserve"> </w:t>
      </w:r>
      <w:r w:rsidRPr="00CC58D0">
        <w:rPr>
          <w:rFonts w:cs="Traditional Arabic" w:hint="eastAsia"/>
          <w:b/>
          <w:bCs/>
          <w:sz w:val="36"/>
          <w:szCs w:val="36"/>
          <w:rtl/>
        </w:rPr>
        <w:t>تحديد</w:t>
      </w:r>
      <w:r w:rsidRPr="00CC58D0">
        <w:rPr>
          <w:rFonts w:cs="Traditional Arabic"/>
          <w:b/>
          <w:bCs/>
          <w:sz w:val="36"/>
          <w:szCs w:val="36"/>
          <w:rtl/>
        </w:rPr>
        <w:t xml:space="preserve"> </w:t>
      </w:r>
      <w:r w:rsidRPr="00CC58D0">
        <w:rPr>
          <w:rFonts w:cs="Traditional Arabic" w:hint="eastAsia"/>
          <w:b/>
          <w:bCs/>
          <w:sz w:val="36"/>
          <w:szCs w:val="36"/>
          <w:rtl/>
        </w:rPr>
        <w:t>هذه</w:t>
      </w:r>
      <w:r w:rsidRPr="00CC58D0">
        <w:rPr>
          <w:rFonts w:cs="Traditional Arabic"/>
          <w:b/>
          <w:bCs/>
          <w:sz w:val="36"/>
          <w:szCs w:val="36"/>
          <w:rtl/>
        </w:rPr>
        <w:t xml:space="preserve"> </w:t>
      </w:r>
      <w:r w:rsidRPr="00CC58D0">
        <w:rPr>
          <w:rFonts w:cs="Traditional Arabic" w:hint="eastAsia"/>
          <w:b/>
          <w:bCs/>
          <w:sz w:val="36"/>
          <w:szCs w:val="36"/>
          <w:rtl/>
        </w:rPr>
        <w:t>الشروط</w:t>
      </w:r>
      <w:r w:rsidRPr="00CC58D0">
        <w:rPr>
          <w:rFonts w:cs="Traditional Arabic"/>
          <w:b/>
          <w:bCs/>
          <w:sz w:val="36"/>
          <w:szCs w:val="36"/>
          <w:rtl/>
        </w:rPr>
        <w:t xml:space="preserve"> </w:t>
      </w:r>
      <w:r w:rsidRPr="00CC58D0">
        <w:rPr>
          <w:rFonts w:cs="Traditional Arabic" w:hint="eastAsia"/>
          <w:b/>
          <w:bCs/>
          <w:sz w:val="36"/>
          <w:szCs w:val="36"/>
          <w:rtl/>
        </w:rPr>
        <w:t>والمعايير</w:t>
      </w:r>
      <w:r w:rsidRPr="00CC58D0">
        <w:rPr>
          <w:rFonts w:cs="Traditional Arabic"/>
          <w:b/>
          <w:bCs/>
          <w:sz w:val="36"/>
          <w:szCs w:val="36"/>
          <w:rtl/>
        </w:rPr>
        <w:t>.</w:t>
      </w:r>
    </w:p>
    <w:p w:rsidR="0081375B" w:rsidRDefault="0081375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81375B" w:rsidRPr="00665F80" w:rsidRDefault="0081375B" w:rsidP="0081375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81375B" w:rsidRDefault="0081375B" w:rsidP="0081375B">
      <w:pPr>
        <w:pStyle w:val="Header"/>
        <w:tabs>
          <w:tab w:val="clear" w:pos="4153"/>
          <w:tab w:val="clear" w:pos="8306"/>
        </w:tabs>
        <w:spacing w:before="120" w:after="120" w:line="276" w:lineRule="auto"/>
        <w:jc w:val="both"/>
        <w:rPr>
          <w:rFonts w:cs="Traditional Arabic"/>
          <w:b/>
          <w:bCs/>
          <w:color w:val="003366"/>
          <w:sz w:val="36"/>
          <w:szCs w:val="36"/>
          <w:rtl/>
        </w:rPr>
      </w:pPr>
    </w:p>
    <w:p w:rsidR="0081375B" w:rsidRPr="00930AAA" w:rsidRDefault="0081375B" w:rsidP="0081375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9A34AB" w:rsidRDefault="0081375B"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81375B">
        <w:rPr>
          <w:rFonts w:cs="Traditional Arabic" w:hint="eastAsia"/>
          <w:b/>
          <w:bCs/>
          <w:sz w:val="36"/>
          <w:szCs w:val="36"/>
          <w:rtl/>
        </w:rPr>
        <w:t>يحتاج</w:t>
      </w:r>
      <w:r w:rsidRPr="0081375B">
        <w:rPr>
          <w:rFonts w:cs="Traditional Arabic"/>
          <w:b/>
          <w:bCs/>
          <w:sz w:val="36"/>
          <w:szCs w:val="36"/>
          <w:rtl/>
        </w:rPr>
        <w:t xml:space="preserve"> </w:t>
      </w:r>
      <w:r w:rsidRPr="0081375B">
        <w:rPr>
          <w:rFonts w:cs="Traditional Arabic" w:hint="eastAsia"/>
          <w:b/>
          <w:bCs/>
          <w:sz w:val="36"/>
          <w:szCs w:val="36"/>
          <w:rtl/>
        </w:rPr>
        <w:t>اختيار</w:t>
      </w:r>
      <w:r w:rsidRPr="0081375B">
        <w:rPr>
          <w:rFonts w:cs="Traditional Arabic"/>
          <w:b/>
          <w:bCs/>
          <w:sz w:val="36"/>
          <w:szCs w:val="36"/>
          <w:rtl/>
        </w:rPr>
        <w:t xml:space="preserve"> </w:t>
      </w:r>
      <w:r w:rsidRPr="0081375B">
        <w:rPr>
          <w:rFonts w:cs="Traditional Arabic" w:hint="eastAsia"/>
          <w:b/>
          <w:bCs/>
          <w:sz w:val="36"/>
          <w:szCs w:val="36"/>
          <w:rtl/>
        </w:rPr>
        <w:t>الوحدات</w:t>
      </w:r>
      <w:r w:rsidRPr="0081375B">
        <w:rPr>
          <w:rFonts w:cs="Traditional Arabic"/>
          <w:b/>
          <w:bCs/>
          <w:sz w:val="36"/>
          <w:szCs w:val="36"/>
          <w:rtl/>
        </w:rPr>
        <w:t xml:space="preserve"> </w:t>
      </w:r>
      <w:r w:rsidRPr="0081375B">
        <w:rPr>
          <w:rFonts w:cs="Traditional Arabic" w:hint="eastAsia"/>
          <w:b/>
          <w:bCs/>
          <w:sz w:val="36"/>
          <w:szCs w:val="36"/>
          <w:rtl/>
        </w:rPr>
        <w:t>التدريبية</w:t>
      </w:r>
      <w:r w:rsidRPr="0081375B">
        <w:rPr>
          <w:rFonts w:cs="Traditional Arabic"/>
          <w:b/>
          <w:bCs/>
          <w:sz w:val="36"/>
          <w:szCs w:val="36"/>
          <w:rtl/>
        </w:rPr>
        <w:t xml:space="preserve"> </w:t>
      </w:r>
      <w:r w:rsidRPr="0081375B">
        <w:rPr>
          <w:rFonts w:cs="Traditional Arabic" w:hint="eastAsia"/>
          <w:b/>
          <w:bCs/>
          <w:sz w:val="36"/>
          <w:szCs w:val="36"/>
          <w:rtl/>
        </w:rPr>
        <w:t>إلى</w:t>
      </w:r>
      <w:r w:rsidRPr="0081375B">
        <w:rPr>
          <w:rFonts w:cs="Traditional Arabic"/>
          <w:b/>
          <w:bCs/>
          <w:sz w:val="36"/>
          <w:szCs w:val="36"/>
          <w:rtl/>
        </w:rPr>
        <w:t xml:space="preserve"> </w:t>
      </w:r>
      <w:r w:rsidRPr="0081375B">
        <w:rPr>
          <w:rFonts w:cs="Traditional Arabic" w:hint="eastAsia"/>
          <w:b/>
          <w:bCs/>
          <w:sz w:val="36"/>
          <w:szCs w:val="36"/>
          <w:rtl/>
        </w:rPr>
        <w:t>دقة</w:t>
      </w:r>
      <w:r w:rsidRPr="0081375B">
        <w:rPr>
          <w:rFonts w:cs="Traditional Arabic"/>
          <w:b/>
          <w:bCs/>
          <w:sz w:val="36"/>
          <w:szCs w:val="36"/>
          <w:rtl/>
        </w:rPr>
        <w:t xml:space="preserve"> </w:t>
      </w:r>
      <w:r w:rsidRPr="0081375B">
        <w:rPr>
          <w:rFonts w:cs="Traditional Arabic" w:hint="eastAsia"/>
          <w:b/>
          <w:bCs/>
          <w:sz w:val="36"/>
          <w:szCs w:val="36"/>
          <w:rtl/>
        </w:rPr>
        <w:t>متناهية</w:t>
      </w:r>
      <w:r w:rsidRPr="0081375B">
        <w:rPr>
          <w:rFonts w:cs="Traditional Arabic"/>
          <w:b/>
          <w:bCs/>
          <w:sz w:val="36"/>
          <w:szCs w:val="36"/>
          <w:rtl/>
        </w:rPr>
        <w:t xml:space="preserve"> </w:t>
      </w:r>
      <w:r w:rsidRPr="0081375B">
        <w:rPr>
          <w:rFonts w:cs="Traditional Arabic" w:hint="eastAsia"/>
          <w:b/>
          <w:bCs/>
          <w:sz w:val="36"/>
          <w:szCs w:val="36"/>
          <w:rtl/>
        </w:rPr>
        <w:t>من</w:t>
      </w:r>
      <w:r w:rsidRPr="0081375B">
        <w:rPr>
          <w:rFonts w:cs="Traditional Arabic"/>
          <w:b/>
          <w:bCs/>
          <w:sz w:val="36"/>
          <w:szCs w:val="36"/>
          <w:rtl/>
        </w:rPr>
        <w:t xml:space="preserve"> </w:t>
      </w:r>
      <w:r w:rsidRPr="0081375B">
        <w:rPr>
          <w:rFonts w:cs="Traditional Arabic" w:hint="eastAsia"/>
          <w:b/>
          <w:bCs/>
          <w:sz w:val="36"/>
          <w:szCs w:val="36"/>
          <w:rtl/>
        </w:rPr>
        <w:t>قبل</w:t>
      </w:r>
      <w:r w:rsidRPr="0081375B">
        <w:rPr>
          <w:rFonts w:cs="Traditional Arabic"/>
          <w:b/>
          <w:bCs/>
          <w:sz w:val="36"/>
          <w:szCs w:val="36"/>
          <w:rtl/>
        </w:rPr>
        <w:t xml:space="preserve"> </w:t>
      </w:r>
      <w:r w:rsidRPr="0081375B">
        <w:rPr>
          <w:rFonts w:cs="Traditional Arabic" w:hint="eastAsia"/>
          <w:b/>
          <w:bCs/>
          <w:sz w:val="36"/>
          <w:szCs w:val="36"/>
          <w:rtl/>
        </w:rPr>
        <w:t>معدي</w:t>
      </w:r>
      <w:r w:rsidRPr="0081375B">
        <w:rPr>
          <w:rFonts w:cs="Traditional Arabic"/>
          <w:b/>
          <w:bCs/>
          <w:sz w:val="36"/>
          <w:szCs w:val="36"/>
          <w:rtl/>
        </w:rPr>
        <w:t xml:space="preserve"> </w:t>
      </w:r>
      <w:r w:rsidRPr="0081375B">
        <w:rPr>
          <w:rFonts w:cs="Traditional Arabic" w:hint="eastAsia"/>
          <w:b/>
          <w:bCs/>
          <w:sz w:val="36"/>
          <w:szCs w:val="36"/>
          <w:rtl/>
        </w:rPr>
        <w:t>البرنامج،</w:t>
      </w:r>
      <w:r w:rsidRPr="0081375B">
        <w:rPr>
          <w:rFonts w:cs="Traditional Arabic"/>
          <w:b/>
          <w:bCs/>
          <w:sz w:val="36"/>
          <w:szCs w:val="36"/>
          <w:rtl/>
        </w:rPr>
        <w:t xml:space="preserve"> </w:t>
      </w:r>
      <w:r w:rsidRPr="0081375B">
        <w:rPr>
          <w:rFonts w:cs="Traditional Arabic" w:hint="eastAsia"/>
          <w:b/>
          <w:bCs/>
          <w:sz w:val="36"/>
          <w:szCs w:val="36"/>
          <w:rtl/>
        </w:rPr>
        <w:t>بالتعاون</w:t>
      </w:r>
      <w:r w:rsidRPr="0081375B">
        <w:rPr>
          <w:rFonts w:cs="Traditional Arabic"/>
          <w:b/>
          <w:bCs/>
          <w:sz w:val="36"/>
          <w:szCs w:val="36"/>
          <w:rtl/>
        </w:rPr>
        <w:t xml:space="preserve"> </w:t>
      </w:r>
      <w:r w:rsidRPr="0081375B">
        <w:rPr>
          <w:rFonts w:cs="Traditional Arabic" w:hint="eastAsia"/>
          <w:b/>
          <w:bCs/>
          <w:sz w:val="36"/>
          <w:szCs w:val="36"/>
          <w:rtl/>
        </w:rPr>
        <w:t>مع</w:t>
      </w:r>
      <w:r w:rsidRPr="0081375B">
        <w:rPr>
          <w:rFonts w:cs="Traditional Arabic"/>
          <w:b/>
          <w:bCs/>
          <w:sz w:val="36"/>
          <w:szCs w:val="36"/>
          <w:rtl/>
        </w:rPr>
        <w:t xml:space="preserve"> </w:t>
      </w:r>
      <w:r w:rsidRPr="0081375B">
        <w:rPr>
          <w:rFonts w:cs="Traditional Arabic" w:hint="eastAsia"/>
          <w:b/>
          <w:bCs/>
          <w:sz w:val="36"/>
          <w:szCs w:val="36"/>
          <w:rtl/>
        </w:rPr>
        <w:t>مجموعتك</w:t>
      </w:r>
      <w:r w:rsidRPr="0081375B">
        <w:rPr>
          <w:rFonts w:cs="Traditional Arabic"/>
          <w:b/>
          <w:bCs/>
          <w:sz w:val="36"/>
          <w:szCs w:val="36"/>
          <w:rtl/>
        </w:rPr>
        <w:t xml:space="preserve"> </w:t>
      </w:r>
      <w:r w:rsidRPr="0081375B">
        <w:rPr>
          <w:rFonts w:cs="Traditional Arabic" w:hint="eastAsia"/>
          <w:b/>
          <w:bCs/>
          <w:sz w:val="36"/>
          <w:szCs w:val="36"/>
          <w:rtl/>
        </w:rPr>
        <w:t>حاول</w:t>
      </w:r>
      <w:r w:rsidRPr="0081375B">
        <w:rPr>
          <w:rFonts w:cs="Traditional Arabic"/>
          <w:b/>
          <w:bCs/>
          <w:sz w:val="36"/>
          <w:szCs w:val="36"/>
          <w:rtl/>
        </w:rPr>
        <w:t xml:space="preserve"> </w:t>
      </w:r>
      <w:r w:rsidRPr="0081375B">
        <w:rPr>
          <w:rFonts w:cs="Traditional Arabic" w:hint="eastAsia"/>
          <w:b/>
          <w:bCs/>
          <w:sz w:val="36"/>
          <w:szCs w:val="36"/>
          <w:rtl/>
        </w:rPr>
        <w:t>أن</w:t>
      </w:r>
      <w:r w:rsidRPr="0081375B">
        <w:rPr>
          <w:rFonts w:cs="Traditional Arabic"/>
          <w:b/>
          <w:bCs/>
          <w:sz w:val="36"/>
          <w:szCs w:val="36"/>
          <w:rtl/>
        </w:rPr>
        <w:t xml:space="preserve"> </w:t>
      </w:r>
      <w:r w:rsidRPr="0081375B">
        <w:rPr>
          <w:rFonts w:cs="Traditional Arabic" w:hint="eastAsia"/>
          <w:b/>
          <w:bCs/>
          <w:sz w:val="36"/>
          <w:szCs w:val="36"/>
          <w:rtl/>
        </w:rPr>
        <w:t>تحدد</w:t>
      </w:r>
      <w:r w:rsidRPr="0081375B">
        <w:rPr>
          <w:rFonts w:cs="Traditional Arabic"/>
          <w:b/>
          <w:bCs/>
          <w:sz w:val="36"/>
          <w:szCs w:val="36"/>
          <w:rtl/>
        </w:rPr>
        <w:t xml:space="preserve"> </w:t>
      </w:r>
      <w:r w:rsidRPr="0081375B">
        <w:rPr>
          <w:rFonts w:cs="Traditional Arabic" w:hint="eastAsia"/>
          <w:b/>
          <w:bCs/>
          <w:sz w:val="36"/>
          <w:szCs w:val="36"/>
          <w:rtl/>
        </w:rPr>
        <w:t>كيفية</w:t>
      </w:r>
      <w:r w:rsidRPr="0081375B">
        <w:rPr>
          <w:rFonts w:cs="Traditional Arabic"/>
          <w:b/>
          <w:bCs/>
          <w:sz w:val="36"/>
          <w:szCs w:val="36"/>
          <w:rtl/>
        </w:rPr>
        <w:t xml:space="preserve"> </w:t>
      </w:r>
      <w:r w:rsidRPr="0081375B">
        <w:rPr>
          <w:rFonts w:cs="Traditional Arabic" w:hint="eastAsia"/>
          <w:b/>
          <w:bCs/>
          <w:sz w:val="36"/>
          <w:szCs w:val="36"/>
          <w:rtl/>
        </w:rPr>
        <w:t>اختيار</w:t>
      </w:r>
      <w:r w:rsidRPr="0081375B">
        <w:rPr>
          <w:rFonts w:cs="Traditional Arabic"/>
          <w:b/>
          <w:bCs/>
          <w:sz w:val="36"/>
          <w:szCs w:val="36"/>
          <w:rtl/>
        </w:rPr>
        <w:t xml:space="preserve"> </w:t>
      </w:r>
      <w:r w:rsidRPr="0081375B">
        <w:rPr>
          <w:rFonts w:cs="Traditional Arabic" w:hint="eastAsia"/>
          <w:b/>
          <w:bCs/>
          <w:sz w:val="36"/>
          <w:szCs w:val="36"/>
          <w:rtl/>
        </w:rPr>
        <w:t>الوحدات</w:t>
      </w:r>
      <w:r w:rsidRPr="0081375B">
        <w:rPr>
          <w:rFonts w:cs="Traditional Arabic"/>
          <w:b/>
          <w:bCs/>
          <w:sz w:val="36"/>
          <w:szCs w:val="36"/>
          <w:rtl/>
        </w:rPr>
        <w:t xml:space="preserve"> </w:t>
      </w:r>
      <w:r w:rsidRPr="0081375B">
        <w:rPr>
          <w:rFonts w:cs="Traditional Arabic" w:hint="eastAsia"/>
          <w:b/>
          <w:bCs/>
          <w:sz w:val="36"/>
          <w:szCs w:val="36"/>
          <w:rtl/>
        </w:rPr>
        <w:t>التدريبية</w:t>
      </w:r>
      <w:r w:rsidR="009A34AB">
        <w:rPr>
          <w:rFonts w:ascii="Simplified Arabic" w:hAnsi="Simplified Arabic" w:cs="Simplified Arabic" w:hint="cs"/>
          <w:b/>
          <w:bCs/>
          <w:sz w:val="28"/>
          <w:szCs w:val="28"/>
          <w:rtl/>
        </w:rPr>
        <w:t xml:space="preserve"> .</w:t>
      </w:r>
    </w:p>
    <w:p w:rsidR="009A34AB" w:rsidRDefault="009A34A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9A34AB" w:rsidRPr="00665F80" w:rsidRDefault="009A34AB" w:rsidP="009A34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9A34AB" w:rsidRDefault="009A34AB" w:rsidP="009A34AB">
      <w:pPr>
        <w:pStyle w:val="Header"/>
        <w:tabs>
          <w:tab w:val="clear" w:pos="4153"/>
          <w:tab w:val="clear" w:pos="8306"/>
        </w:tabs>
        <w:spacing w:before="120" w:after="120" w:line="276" w:lineRule="auto"/>
        <w:jc w:val="both"/>
        <w:rPr>
          <w:rFonts w:cs="Traditional Arabic"/>
          <w:b/>
          <w:bCs/>
          <w:color w:val="003366"/>
          <w:sz w:val="36"/>
          <w:szCs w:val="36"/>
          <w:rtl/>
        </w:rPr>
      </w:pPr>
    </w:p>
    <w:p w:rsidR="009A34AB" w:rsidRPr="00930AAA" w:rsidRDefault="009A34AB" w:rsidP="009A34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9A34AB" w:rsidRPr="00507CCD" w:rsidRDefault="009A34AB"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9A34AB">
        <w:rPr>
          <w:rFonts w:cs="Traditional Arabic" w:hint="eastAsia"/>
          <w:b/>
          <w:bCs/>
          <w:sz w:val="36"/>
          <w:szCs w:val="36"/>
          <w:rtl/>
        </w:rPr>
        <w:t>إن</w:t>
      </w:r>
      <w:r w:rsidRPr="009A34AB">
        <w:rPr>
          <w:rFonts w:cs="Traditional Arabic"/>
          <w:b/>
          <w:bCs/>
          <w:sz w:val="36"/>
          <w:szCs w:val="36"/>
          <w:rtl/>
        </w:rPr>
        <w:t xml:space="preserve"> </w:t>
      </w:r>
      <w:r w:rsidRPr="009A34AB">
        <w:rPr>
          <w:rFonts w:cs="Traditional Arabic" w:hint="eastAsia"/>
          <w:b/>
          <w:bCs/>
          <w:sz w:val="36"/>
          <w:szCs w:val="36"/>
          <w:rtl/>
        </w:rPr>
        <w:t>تصميم</w:t>
      </w:r>
      <w:r w:rsidRPr="009A34AB">
        <w:rPr>
          <w:rFonts w:cs="Traditional Arabic"/>
          <w:b/>
          <w:bCs/>
          <w:sz w:val="36"/>
          <w:szCs w:val="36"/>
          <w:rtl/>
        </w:rPr>
        <w:t xml:space="preserve"> </w:t>
      </w:r>
      <w:r w:rsidRPr="009A34AB">
        <w:rPr>
          <w:rFonts w:cs="Traditional Arabic" w:hint="eastAsia"/>
          <w:b/>
          <w:bCs/>
          <w:sz w:val="36"/>
          <w:szCs w:val="36"/>
          <w:rtl/>
        </w:rPr>
        <w:t>البرنامج</w:t>
      </w:r>
      <w:r w:rsidRPr="009A34AB">
        <w:rPr>
          <w:rFonts w:cs="Traditional Arabic"/>
          <w:b/>
          <w:bCs/>
          <w:sz w:val="36"/>
          <w:szCs w:val="36"/>
          <w:rtl/>
        </w:rPr>
        <w:t xml:space="preserve"> </w:t>
      </w:r>
      <w:r w:rsidRPr="009A34AB">
        <w:rPr>
          <w:rFonts w:cs="Traditional Arabic" w:hint="eastAsia"/>
          <w:b/>
          <w:bCs/>
          <w:sz w:val="36"/>
          <w:szCs w:val="36"/>
          <w:rtl/>
        </w:rPr>
        <w:t>التدريبي</w:t>
      </w:r>
      <w:r w:rsidRPr="009A34AB">
        <w:rPr>
          <w:rFonts w:cs="Traditional Arabic"/>
          <w:b/>
          <w:bCs/>
          <w:sz w:val="36"/>
          <w:szCs w:val="36"/>
          <w:rtl/>
        </w:rPr>
        <w:t xml:space="preserve"> </w:t>
      </w:r>
      <w:r w:rsidRPr="009A34AB">
        <w:rPr>
          <w:rFonts w:cs="Traditional Arabic" w:hint="eastAsia"/>
          <w:b/>
          <w:bCs/>
          <w:sz w:val="36"/>
          <w:szCs w:val="36"/>
          <w:rtl/>
        </w:rPr>
        <w:t>يتطلب</w:t>
      </w:r>
      <w:r w:rsidRPr="009A34AB">
        <w:rPr>
          <w:rFonts w:cs="Traditional Arabic"/>
          <w:b/>
          <w:bCs/>
          <w:sz w:val="36"/>
          <w:szCs w:val="36"/>
          <w:rtl/>
        </w:rPr>
        <w:t xml:space="preserve"> </w:t>
      </w:r>
      <w:r w:rsidRPr="009A34AB">
        <w:rPr>
          <w:rFonts w:cs="Traditional Arabic" w:hint="eastAsia"/>
          <w:b/>
          <w:bCs/>
          <w:sz w:val="36"/>
          <w:szCs w:val="36"/>
          <w:rtl/>
        </w:rPr>
        <w:t>من</w:t>
      </w:r>
      <w:r w:rsidRPr="009A34AB">
        <w:rPr>
          <w:rFonts w:cs="Traditional Arabic"/>
          <w:b/>
          <w:bCs/>
          <w:sz w:val="36"/>
          <w:szCs w:val="36"/>
          <w:rtl/>
        </w:rPr>
        <w:t xml:space="preserve"> </w:t>
      </w:r>
      <w:r w:rsidRPr="009A34AB">
        <w:rPr>
          <w:rFonts w:cs="Traditional Arabic" w:hint="eastAsia"/>
          <w:b/>
          <w:bCs/>
          <w:sz w:val="36"/>
          <w:szCs w:val="36"/>
          <w:rtl/>
        </w:rPr>
        <w:t>المعد</w:t>
      </w:r>
      <w:r w:rsidRPr="009A34AB">
        <w:rPr>
          <w:rFonts w:cs="Traditional Arabic"/>
          <w:b/>
          <w:bCs/>
          <w:sz w:val="36"/>
          <w:szCs w:val="36"/>
          <w:rtl/>
        </w:rPr>
        <w:t xml:space="preserve"> </w:t>
      </w:r>
      <w:r w:rsidRPr="009A34AB">
        <w:rPr>
          <w:rFonts w:cs="Traditional Arabic" w:hint="eastAsia"/>
          <w:b/>
          <w:bCs/>
          <w:sz w:val="36"/>
          <w:szCs w:val="36"/>
          <w:rtl/>
        </w:rPr>
        <w:t>وضع</w:t>
      </w:r>
      <w:r w:rsidRPr="009A34AB">
        <w:rPr>
          <w:rFonts w:cs="Traditional Arabic"/>
          <w:b/>
          <w:bCs/>
          <w:sz w:val="36"/>
          <w:szCs w:val="36"/>
          <w:rtl/>
        </w:rPr>
        <w:t xml:space="preserve"> </w:t>
      </w:r>
      <w:r w:rsidRPr="009A34AB">
        <w:rPr>
          <w:rFonts w:cs="Traditional Arabic" w:hint="eastAsia"/>
          <w:b/>
          <w:bCs/>
          <w:sz w:val="36"/>
          <w:szCs w:val="36"/>
          <w:rtl/>
        </w:rPr>
        <w:t>أحكام</w:t>
      </w:r>
      <w:r w:rsidRPr="009A34AB">
        <w:rPr>
          <w:rFonts w:cs="Traditional Arabic"/>
          <w:b/>
          <w:bCs/>
          <w:sz w:val="36"/>
          <w:szCs w:val="36"/>
          <w:rtl/>
        </w:rPr>
        <w:t xml:space="preserve"> </w:t>
      </w:r>
      <w:r w:rsidRPr="009A34AB">
        <w:rPr>
          <w:rFonts w:cs="Traditional Arabic" w:hint="eastAsia"/>
          <w:b/>
          <w:bCs/>
          <w:sz w:val="36"/>
          <w:szCs w:val="36"/>
          <w:rtl/>
        </w:rPr>
        <w:t>تنظيمية</w:t>
      </w:r>
      <w:r w:rsidRPr="009A34AB">
        <w:rPr>
          <w:rFonts w:cs="Traditional Arabic"/>
          <w:b/>
          <w:bCs/>
          <w:sz w:val="36"/>
          <w:szCs w:val="36"/>
          <w:rtl/>
        </w:rPr>
        <w:t xml:space="preserve"> </w:t>
      </w:r>
      <w:r w:rsidRPr="009A34AB">
        <w:rPr>
          <w:rFonts w:cs="Traditional Arabic" w:hint="eastAsia"/>
          <w:b/>
          <w:bCs/>
          <w:sz w:val="36"/>
          <w:szCs w:val="36"/>
          <w:rtl/>
        </w:rPr>
        <w:t>وإدارية،</w:t>
      </w:r>
      <w:r w:rsidRPr="009A34AB">
        <w:rPr>
          <w:rFonts w:cs="Traditional Arabic"/>
          <w:b/>
          <w:bCs/>
          <w:sz w:val="36"/>
          <w:szCs w:val="36"/>
          <w:rtl/>
        </w:rPr>
        <w:t xml:space="preserve"> </w:t>
      </w:r>
      <w:r w:rsidRPr="009A34AB">
        <w:rPr>
          <w:rFonts w:cs="Traditional Arabic" w:hint="eastAsia"/>
          <w:b/>
          <w:bCs/>
          <w:sz w:val="36"/>
          <w:szCs w:val="36"/>
          <w:rtl/>
        </w:rPr>
        <w:t>حاول</w:t>
      </w:r>
      <w:r w:rsidRPr="009A34AB">
        <w:rPr>
          <w:rFonts w:cs="Traditional Arabic"/>
          <w:b/>
          <w:bCs/>
          <w:sz w:val="36"/>
          <w:szCs w:val="36"/>
          <w:rtl/>
        </w:rPr>
        <w:t xml:space="preserve"> </w:t>
      </w:r>
      <w:r w:rsidRPr="009A34AB">
        <w:rPr>
          <w:rFonts w:cs="Traditional Arabic" w:hint="eastAsia"/>
          <w:b/>
          <w:bCs/>
          <w:sz w:val="36"/>
          <w:szCs w:val="36"/>
          <w:rtl/>
        </w:rPr>
        <w:t>أنت</w:t>
      </w:r>
      <w:r w:rsidRPr="009A34AB">
        <w:rPr>
          <w:rFonts w:cs="Traditional Arabic"/>
          <w:b/>
          <w:bCs/>
          <w:sz w:val="36"/>
          <w:szCs w:val="36"/>
          <w:rtl/>
        </w:rPr>
        <w:t xml:space="preserve"> </w:t>
      </w:r>
      <w:r w:rsidRPr="009A34AB">
        <w:rPr>
          <w:rFonts w:cs="Traditional Arabic" w:hint="eastAsia"/>
          <w:b/>
          <w:bCs/>
          <w:sz w:val="36"/>
          <w:szCs w:val="36"/>
          <w:rtl/>
        </w:rPr>
        <w:t>ورفاقك</w:t>
      </w:r>
      <w:r w:rsidRPr="009A34AB">
        <w:rPr>
          <w:rFonts w:cs="Traditional Arabic"/>
          <w:b/>
          <w:bCs/>
          <w:sz w:val="36"/>
          <w:szCs w:val="36"/>
          <w:rtl/>
        </w:rPr>
        <w:t xml:space="preserve"> </w:t>
      </w:r>
      <w:r w:rsidRPr="009A34AB">
        <w:rPr>
          <w:rFonts w:cs="Traditional Arabic" w:hint="eastAsia"/>
          <w:b/>
          <w:bCs/>
          <w:sz w:val="36"/>
          <w:szCs w:val="36"/>
          <w:rtl/>
        </w:rPr>
        <w:t>أن</w:t>
      </w:r>
      <w:r w:rsidRPr="009A34AB">
        <w:rPr>
          <w:rFonts w:cs="Traditional Arabic"/>
          <w:b/>
          <w:bCs/>
          <w:sz w:val="36"/>
          <w:szCs w:val="36"/>
          <w:rtl/>
        </w:rPr>
        <w:t xml:space="preserve"> </w:t>
      </w:r>
      <w:r w:rsidRPr="009A34AB">
        <w:rPr>
          <w:rFonts w:cs="Traditional Arabic" w:hint="eastAsia"/>
          <w:b/>
          <w:bCs/>
          <w:sz w:val="36"/>
          <w:szCs w:val="36"/>
          <w:rtl/>
        </w:rPr>
        <w:t>تحدد</w:t>
      </w:r>
      <w:r w:rsidRPr="009A34AB">
        <w:rPr>
          <w:rFonts w:cs="Traditional Arabic"/>
          <w:b/>
          <w:bCs/>
          <w:sz w:val="36"/>
          <w:szCs w:val="36"/>
          <w:rtl/>
        </w:rPr>
        <w:t xml:space="preserve"> </w:t>
      </w:r>
      <w:r w:rsidRPr="009A34AB">
        <w:rPr>
          <w:rFonts w:cs="Traditional Arabic" w:hint="eastAsia"/>
          <w:b/>
          <w:bCs/>
          <w:sz w:val="36"/>
          <w:szCs w:val="36"/>
          <w:rtl/>
        </w:rPr>
        <w:t>هذه</w:t>
      </w:r>
      <w:r w:rsidRPr="009A34AB">
        <w:rPr>
          <w:rFonts w:cs="Traditional Arabic"/>
          <w:b/>
          <w:bCs/>
          <w:sz w:val="36"/>
          <w:szCs w:val="36"/>
          <w:rtl/>
        </w:rPr>
        <w:t xml:space="preserve"> </w:t>
      </w:r>
      <w:r w:rsidRPr="009A34AB">
        <w:rPr>
          <w:rFonts w:cs="Traditional Arabic" w:hint="eastAsia"/>
          <w:b/>
          <w:bCs/>
          <w:sz w:val="36"/>
          <w:szCs w:val="36"/>
          <w:rtl/>
        </w:rPr>
        <w:t>الأحكام</w:t>
      </w:r>
      <w:r w:rsidRPr="009A34AB">
        <w:rPr>
          <w:rFonts w:cs="Traditional Arabic"/>
          <w:b/>
          <w:bCs/>
          <w:sz w:val="36"/>
          <w:szCs w:val="36"/>
          <w:rtl/>
        </w:rPr>
        <w:t xml:space="preserve"> </w:t>
      </w:r>
      <w:r w:rsidRPr="009A34AB">
        <w:rPr>
          <w:rFonts w:cs="Traditional Arabic" w:hint="eastAsia"/>
          <w:b/>
          <w:bCs/>
          <w:sz w:val="36"/>
          <w:szCs w:val="36"/>
          <w:rtl/>
        </w:rPr>
        <w:t>التدريبية</w:t>
      </w:r>
      <w:r w:rsidRPr="009A34AB">
        <w:rPr>
          <w:rFonts w:cs="Traditional Arabic"/>
          <w:b/>
          <w:bCs/>
          <w:sz w:val="36"/>
          <w:szCs w:val="36"/>
          <w:rtl/>
        </w:rPr>
        <w:t xml:space="preserve"> </w:t>
      </w:r>
      <w:r w:rsidRPr="009A34AB">
        <w:rPr>
          <w:rFonts w:cs="Traditional Arabic" w:hint="eastAsia"/>
          <w:b/>
          <w:bCs/>
          <w:sz w:val="36"/>
          <w:szCs w:val="36"/>
          <w:rtl/>
        </w:rPr>
        <w:t>والإدارية</w:t>
      </w:r>
      <w:r>
        <w:rPr>
          <w:rFonts w:cs="Traditional Arabic" w:hint="cs"/>
          <w:b/>
          <w:bCs/>
          <w:sz w:val="36"/>
          <w:szCs w:val="36"/>
          <w:rtl/>
        </w:rPr>
        <w:t xml:space="preserve"> </w:t>
      </w:r>
      <w:r>
        <w:rPr>
          <w:rFonts w:ascii="Simplified Arabic" w:hAnsi="Simplified Arabic" w:cs="Simplified Arabic" w:hint="cs"/>
          <w:b/>
          <w:bCs/>
          <w:sz w:val="28"/>
          <w:szCs w:val="28"/>
          <w:rtl/>
        </w:rPr>
        <w:t>.</w:t>
      </w:r>
    </w:p>
    <w:p w:rsidR="009A34AB" w:rsidRDefault="009A34AB">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9A34AB" w:rsidRPr="00665F80" w:rsidRDefault="009A34AB" w:rsidP="009A34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19)</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9A34AB" w:rsidRDefault="009A34AB" w:rsidP="009A34AB">
      <w:pPr>
        <w:pStyle w:val="Header"/>
        <w:tabs>
          <w:tab w:val="clear" w:pos="4153"/>
          <w:tab w:val="clear" w:pos="8306"/>
        </w:tabs>
        <w:spacing w:before="120" w:after="120" w:line="276" w:lineRule="auto"/>
        <w:jc w:val="both"/>
        <w:rPr>
          <w:rFonts w:cs="Traditional Arabic"/>
          <w:b/>
          <w:bCs/>
          <w:color w:val="003366"/>
          <w:sz w:val="36"/>
          <w:szCs w:val="36"/>
          <w:rtl/>
          <w:lang w:bidi="ar-EG"/>
        </w:rPr>
      </w:pPr>
    </w:p>
    <w:p w:rsidR="009A34AB" w:rsidRPr="00930AAA" w:rsidRDefault="009A34AB" w:rsidP="009A34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9A34AB" w:rsidRPr="00507CCD" w:rsidRDefault="009A34AB"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9A34AB">
        <w:rPr>
          <w:rFonts w:cs="Traditional Arabic" w:hint="eastAsia"/>
          <w:b/>
          <w:bCs/>
          <w:sz w:val="36"/>
          <w:szCs w:val="36"/>
          <w:rtl/>
        </w:rPr>
        <w:t>حاول</w:t>
      </w:r>
      <w:r w:rsidRPr="009A34AB">
        <w:rPr>
          <w:rFonts w:cs="Traditional Arabic"/>
          <w:b/>
          <w:bCs/>
          <w:sz w:val="36"/>
          <w:szCs w:val="36"/>
          <w:rtl/>
        </w:rPr>
        <w:t xml:space="preserve"> </w:t>
      </w:r>
      <w:r w:rsidRPr="009A34AB">
        <w:rPr>
          <w:rFonts w:cs="Traditional Arabic" w:hint="eastAsia"/>
          <w:b/>
          <w:bCs/>
          <w:sz w:val="36"/>
          <w:szCs w:val="36"/>
          <w:rtl/>
        </w:rPr>
        <w:t>بالتعاون</w:t>
      </w:r>
      <w:r w:rsidRPr="009A34AB">
        <w:rPr>
          <w:rFonts w:cs="Traditional Arabic"/>
          <w:b/>
          <w:bCs/>
          <w:sz w:val="36"/>
          <w:szCs w:val="36"/>
          <w:rtl/>
        </w:rPr>
        <w:t xml:space="preserve"> </w:t>
      </w:r>
      <w:r w:rsidRPr="009A34AB">
        <w:rPr>
          <w:rFonts w:cs="Traditional Arabic" w:hint="eastAsia"/>
          <w:b/>
          <w:bCs/>
          <w:sz w:val="36"/>
          <w:szCs w:val="36"/>
          <w:rtl/>
        </w:rPr>
        <w:t>مع</w:t>
      </w:r>
      <w:r w:rsidRPr="009A34AB">
        <w:rPr>
          <w:rFonts w:cs="Traditional Arabic"/>
          <w:b/>
          <w:bCs/>
          <w:sz w:val="36"/>
          <w:szCs w:val="36"/>
          <w:rtl/>
        </w:rPr>
        <w:t xml:space="preserve"> </w:t>
      </w:r>
      <w:r w:rsidRPr="009A34AB">
        <w:rPr>
          <w:rFonts w:cs="Traditional Arabic" w:hint="eastAsia"/>
          <w:b/>
          <w:bCs/>
          <w:sz w:val="36"/>
          <w:szCs w:val="36"/>
          <w:rtl/>
        </w:rPr>
        <w:t>زملائك</w:t>
      </w:r>
      <w:r w:rsidRPr="009A34AB">
        <w:rPr>
          <w:rFonts w:cs="Traditional Arabic"/>
          <w:b/>
          <w:bCs/>
          <w:sz w:val="36"/>
          <w:szCs w:val="36"/>
          <w:rtl/>
        </w:rPr>
        <w:t xml:space="preserve"> </w:t>
      </w:r>
      <w:r w:rsidRPr="009A34AB">
        <w:rPr>
          <w:rFonts w:cs="Traditional Arabic" w:hint="eastAsia"/>
          <w:b/>
          <w:bCs/>
          <w:sz w:val="36"/>
          <w:szCs w:val="36"/>
          <w:rtl/>
        </w:rPr>
        <w:t>تحديد</w:t>
      </w:r>
      <w:r w:rsidRPr="009A34AB">
        <w:rPr>
          <w:rFonts w:cs="Traditional Arabic"/>
          <w:b/>
          <w:bCs/>
          <w:sz w:val="36"/>
          <w:szCs w:val="36"/>
          <w:rtl/>
        </w:rPr>
        <w:t xml:space="preserve"> </w:t>
      </w:r>
      <w:r w:rsidRPr="009A34AB">
        <w:rPr>
          <w:rFonts w:cs="Traditional Arabic" w:hint="eastAsia"/>
          <w:b/>
          <w:bCs/>
          <w:sz w:val="36"/>
          <w:szCs w:val="36"/>
          <w:rtl/>
        </w:rPr>
        <w:t>أنواع</w:t>
      </w:r>
      <w:r w:rsidRPr="009A34AB">
        <w:rPr>
          <w:rFonts w:cs="Traditional Arabic"/>
          <w:b/>
          <w:bCs/>
          <w:sz w:val="36"/>
          <w:szCs w:val="36"/>
          <w:rtl/>
        </w:rPr>
        <w:t xml:space="preserve"> </w:t>
      </w:r>
      <w:r w:rsidRPr="009A34AB">
        <w:rPr>
          <w:rFonts w:cs="Traditional Arabic" w:hint="eastAsia"/>
          <w:b/>
          <w:bCs/>
          <w:sz w:val="36"/>
          <w:szCs w:val="36"/>
          <w:rtl/>
        </w:rPr>
        <w:t>ووسائل</w:t>
      </w:r>
      <w:r w:rsidRPr="009A34AB">
        <w:rPr>
          <w:rFonts w:cs="Traditional Arabic"/>
          <w:b/>
          <w:bCs/>
          <w:sz w:val="36"/>
          <w:szCs w:val="36"/>
          <w:rtl/>
        </w:rPr>
        <w:t xml:space="preserve"> </w:t>
      </w:r>
      <w:r w:rsidRPr="009A34AB">
        <w:rPr>
          <w:rFonts w:cs="Traditional Arabic" w:hint="eastAsia"/>
          <w:b/>
          <w:bCs/>
          <w:sz w:val="36"/>
          <w:szCs w:val="36"/>
          <w:rtl/>
        </w:rPr>
        <w:t>تقييم</w:t>
      </w:r>
      <w:r w:rsidRPr="009A34AB">
        <w:rPr>
          <w:rFonts w:cs="Traditional Arabic"/>
          <w:b/>
          <w:bCs/>
          <w:sz w:val="36"/>
          <w:szCs w:val="36"/>
          <w:rtl/>
        </w:rPr>
        <w:t xml:space="preserve"> </w:t>
      </w:r>
      <w:r w:rsidRPr="009A34AB">
        <w:rPr>
          <w:rFonts w:cs="Traditional Arabic" w:hint="eastAsia"/>
          <w:b/>
          <w:bCs/>
          <w:sz w:val="36"/>
          <w:szCs w:val="36"/>
          <w:rtl/>
        </w:rPr>
        <w:t>صلاحية</w:t>
      </w:r>
      <w:r w:rsidRPr="009A34AB">
        <w:rPr>
          <w:rFonts w:cs="Traditional Arabic"/>
          <w:b/>
          <w:bCs/>
          <w:sz w:val="36"/>
          <w:szCs w:val="36"/>
          <w:rtl/>
        </w:rPr>
        <w:t xml:space="preserve"> </w:t>
      </w:r>
      <w:r w:rsidRPr="009A34AB">
        <w:rPr>
          <w:rFonts w:cs="Traditional Arabic" w:hint="eastAsia"/>
          <w:b/>
          <w:bCs/>
          <w:sz w:val="36"/>
          <w:szCs w:val="36"/>
          <w:rtl/>
        </w:rPr>
        <w:t>البرنامج</w:t>
      </w:r>
      <w:r w:rsidRPr="009A34AB">
        <w:rPr>
          <w:rFonts w:cs="Traditional Arabic"/>
          <w:b/>
          <w:bCs/>
          <w:sz w:val="36"/>
          <w:szCs w:val="36"/>
          <w:rtl/>
        </w:rPr>
        <w:t xml:space="preserve"> </w:t>
      </w:r>
      <w:r w:rsidRPr="009A34AB">
        <w:rPr>
          <w:rFonts w:cs="Traditional Arabic" w:hint="eastAsia"/>
          <w:b/>
          <w:bCs/>
          <w:sz w:val="36"/>
          <w:szCs w:val="36"/>
          <w:rtl/>
        </w:rPr>
        <w:t>التدريبي</w:t>
      </w:r>
      <w:r w:rsidRPr="009A34AB">
        <w:rPr>
          <w:rFonts w:cs="Traditional Arabic"/>
          <w:b/>
          <w:bCs/>
          <w:sz w:val="36"/>
          <w:szCs w:val="36"/>
          <w:rtl/>
        </w:rPr>
        <w:t xml:space="preserve"> </w:t>
      </w:r>
      <w:r w:rsidRPr="009A34AB">
        <w:rPr>
          <w:rFonts w:cs="Traditional Arabic" w:hint="eastAsia"/>
          <w:b/>
          <w:bCs/>
          <w:sz w:val="36"/>
          <w:szCs w:val="36"/>
          <w:rtl/>
        </w:rPr>
        <w:t>وفاعليته</w:t>
      </w:r>
      <w:r>
        <w:rPr>
          <w:rFonts w:ascii="Simplified Arabic" w:hAnsi="Simplified Arabic" w:cs="Simplified Arabic" w:hint="cs"/>
          <w:b/>
          <w:bCs/>
          <w:sz w:val="28"/>
          <w:szCs w:val="28"/>
          <w:rtl/>
        </w:rPr>
        <w:t xml:space="preserve"> .</w:t>
      </w:r>
    </w:p>
    <w:p w:rsidR="00147E4F" w:rsidRDefault="00147E4F">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tl/>
        </w:rPr>
        <w:br w:type="page"/>
      </w:r>
    </w:p>
    <w:p w:rsidR="00147E4F" w:rsidRPr="00665F80" w:rsidRDefault="00147E4F" w:rsidP="00147E4F">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20)</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u w:val="single"/>
          <w:rtl/>
        </w:rPr>
        <w:t>) دقائق</w:t>
      </w:r>
    </w:p>
    <w:p w:rsidR="00147E4F" w:rsidRDefault="00147E4F" w:rsidP="00147E4F">
      <w:pPr>
        <w:pStyle w:val="Header"/>
        <w:tabs>
          <w:tab w:val="clear" w:pos="4153"/>
          <w:tab w:val="clear" w:pos="8306"/>
        </w:tabs>
        <w:spacing w:before="120" w:after="120" w:line="276" w:lineRule="auto"/>
        <w:jc w:val="both"/>
        <w:rPr>
          <w:rFonts w:cs="Traditional Arabic"/>
          <w:b/>
          <w:bCs/>
          <w:color w:val="003366"/>
          <w:sz w:val="36"/>
          <w:szCs w:val="36"/>
          <w:rtl/>
        </w:rPr>
      </w:pPr>
    </w:p>
    <w:p w:rsidR="00147E4F" w:rsidRPr="00930AAA" w:rsidRDefault="00147E4F" w:rsidP="00147E4F">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147E4F" w:rsidRPr="00507CCD" w:rsidRDefault="00147E4F"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147E4F">
        <w:rPr>
          <w:rFonts w:cs="Traditional Arabic" w:hint="eastAsia"/>
          <w:b/>
          <w:bCs/>
          <w:sz w:val="36"/>
          <w:szCs w:val="36"/>
          <w:rtl/>
        </w:rPr>
        <w:t>عند</w:t>
      </w:r>
      <w:r w:rsidRPr="00147E4F">
        <w:rPr>
          <w:rFonts w:cs="Traditional Arabic"/>
          <w:b/>
          <w:bCs/>
          <w:sz w:val="36"/>
          <w:szCs w:val="36"/>
          <w:rtl/>
        </w:rPr>
        <w:t xml:space="preserve"> </w:t>
      </w:r>
      <w:r w:rsidRPr="00147E4F">
        <w:rPr>
          <w:rFonts w:cs="Traditional Arabic" w:hint="eastAsia"/>
          <w:b/>
          <w:bCs/>
          <w:sz w:val="36"/>
          <w:szCs w:val="36"/>
          <w:rtl/>
        </w:rPr>
        <w:t>التفكير</w:t>
      </w:r>
      <w:r w:rsidRPr="00147E4F">
        <w:rPr>
          <w:rFonts w:cs="Traditional Arabic"/>
          <w:b/>
          <w:bCs/>
          <w:sz w:val="36"/>
          <w:szCs w:val="36"/>
          <w:rtl/>
        </w:rPr>
        <w:t xml:space="preserve"> </w:t>
      </w:r>
      <w:r w:rsidRPr="00147E4F">
        <w:rPr>
          <w:rFonts w:cs="Traditional Arabic" w:hint="eastAsia"/>
          <w:b/>
          <w:bCs/>
          <w:sz w:val="36"/>
          <w:szCs w:val="36"/>
          <w:rtl/>
        </w:rPr>
        <w:t>في</w:t>
      </w:r>
      <w:r w:rsidRPr="00147E4F">
        <w:rPr>
          <w:rFonts w:cs="Traditional Arabic"/>
          <w:b/>
          <w:bCs/>
          <w:sz w:val="36"/>
          <w:szCs w:val="36"/>
          <w:rtl/>
        </w:rPr>
        <w:t xml:space="preserve"> </w:t>
      </w:r>
      <w:r w:rsidRPr="00147E4F">
        <w:rPr>
          <w:rFonts w:cs="Traditional Arabic" w:hint="eastAsia"/>
          <w:b/>
          <w:bCs/>
          <w:sz w:val="36"/>
          <w:szCs w:val="36"/>
          <w:rtl/>
        </w:rPr>
        <w:t>تصميم</w:t>
      </w:r>
      <w:r w:rsidRPr="00147E4F">
        <w:rPr>
          <w:rFonts w:cs="Traditional Arabic"/>
          <w:b/>
          <w:bCs/>
          <w:sz w:val="36"/>
          <w:szCs w:val="36"/>
          <w:rtl/>
        </w:rPr>
        <w:t xml:space="preserve"> </w:t>
      </w:r>
      <w:r w:rsidRPr="00147E4F">
        <w:rPr>
          <w:rFonts w:cs="Traditional Arabic" w:hint="eastAsia"/>
          <w:b/>
          <w:bCs/>
          <w:sz w:val="36"/>
          <w:szCs w:val="36"/>
          <w:rtl/>
        </w:rPr>
        <w:t>أي</w:t>
      </w:r>
      <w:r w:rsidRPr="00147E4F">
        <w:rPr>
          <w:rFonts w:cs="Traditional Arabic"/>
          <w:b/>
          <w:bCs/>
          <w:sz w:val="36"/>
          <w:szCs w:val="36"/>
          <w:rtl/>
        </w:rPr>
        <w:t xml:space="preserve"> </w:t>
      </w:r>
      <w:r w:rsidRPr="00147E4F">
        <w:rPr>
          <w:rFonts w:cs="Traditional Arabic" w:hint="eastAsia"/>
          <w:b/>
          <w:bCs/>
          <w:sz w:val="36"/>
          <w:szCs w:val="36"/>
          <w:rtl/>
        </w:rPr>
        <w:t>برنامج</w:t>
      </w:r>
      <w:r w:rsidRPr="00147E4F">
        <w:rPr>
          <w:rFonts w:cs="Traditional Arabic"/>
          <w:b/>
          <w:bCs/>
          <w:sz w:val="36"/>
          <w:szCs w:val="36"/>
          <w:rtl/>
        </w:rPr>
        <w:t xml:space="preserve"> </w:t>
      </w:r>
      <w:r w:rsidRPr="00147E4F">
        <w:rPr>
          <w:rFonts w:cs="Traditional Arabic" w:hint="eastAsia"/>
          <w:b/>
          <w:bCs/>
          <w:sz w:val="36"/>
          <w:szCs w:val="36"/>
          <w:rtl/>
        </w:rPr>
        <w:t>تدريبي</w:t>
      </w:r>
      <w:r w:rsidRPr="00147E4F">
        <w:rPr>
          <w:rFonts w:cs="Traditional Arabic"/>
          <w:b/>
          <w:bCs/>
          <w:sz w:val="36"/>
          <w:szCs w:val="36"/>
          <w:rtl/>
        </w:rPr>
        <w:t xml:space="preserve"> </w:t>
      </w:r>
      <w:r w:rsidRPr="00147E4F">
        <w:rPr>
          <w:rFonts w:cs="Traditional Arabic" w:hint="eastAsia"/>
          <w:b/>
          <w:bCs/>
          <w:sz w:val="36"/>
          <w:szCs w:val="36"/>
          <w:rtl/>
        </w:rPr>
        <w:t>لابد</w:t>
      </w:r>
      <w:r w:rsidRPr="00147E4F">
        <w:rPr>
          <w:rFonts w:cs="Traditional Arabic"/>
          <w:b/>
          <w:bCs/>
          <w:sz w:val="36"/>
          <w:szCs w:val="36"/>
          <w:rtl/>
        </w:rPr>
        <w:t xml:space="preserve"> </w:t>
      </w:r>
      <w:r w:rsidRPr="00147E4F">
        <w:rPr>
          <w:rFonts w:cs="Traditional Arabic" w:hint="eastAsia"/>
          <w:b/>
          <w:bCs/>
          <w:sz w:val="36"/>
          <w:szCs w:val="36"/>
          <w:rtl/>
        </w:rPr>
        <w:t>من</w:t>
      </w:r>
      <w:r w:rsidRPr="00147E4F">
        <w:rPr>
          <w:rFonts w:cs="Traditional Arabic"/>
          <w:b/>
          <w:bCs/>
          <w:sz w:val="36"/>
          <w:szCs w:val="36"/>
          <w:rtl/>
        </w:rPr>
        <w:t xml:space="preserve"> </w:t>
      </w:r>
      <w:r w:rsidRPr="00147E4F">
        <w:rPr>
          <w:rFonts w:cs="Traditional Arabic" w:hint="eastAsia"/>
          <w:b/>
          <w:bCs/>
          <w:sz w:val="36"/>
          <w:szCs w:val="36"/>
          <w:rtl/>
        </w:rPr>
        <w:t>وضع</w:t>
      </w:r>
      <w:r w:rsidRPr="00147E4F">
        <w:rPr>
          <w:rFonts w:cs="Traditional Arabic"/>
          <w:b/>
          <w:bCs/>
          <w:sz w:val="36"/>
          <w:szCs w:val="36"/>
          <w:rtl/>
        </w:rPr>
        <w:t xml:space="preserve"> </w:t>
      </w:r>
      <w:r w:rsidRPr="00147E4F">
        <w:rPr>
          <w:rFonts w:cs="Traditional Arabic" w:hint="eastAsia"/>
          <w:b/>
          <w:bCs/>
          <w:sz w:val="36"/>
          <w:szCs w:val="36"/>
          <w:rtl/>
        </w:rPr>
        <w:t>أو</w:t>
      </w:r>
      <w:r w:rsidRPr="00147E4F">
        <w:rPr>
          <w:rFonts w:cs="Traditional Arabic"/>
          <w:b/>
          <w:bCs/>
          <w:sz w:val="36"/>
          <w:szCs w:val="36"/>
          <w:rtl/>
        </w:rPr>
        <w:t xml:space="preserve"> </w:t>
      </w:r>
      <w:r w:rsidRPr="00147E4F">
        <w:rPr>
          <w:rFonts w:cs="Traditional Arabic" w:hint="eastAsia"/>
          <w:b/>
          <w:bCs/>
          <w:sz w:val="36"/>
          <w:szCs w:val="36"/>
          <w:rtl/>
        </w:rPr>
        <w:t>كتابة</w:t>
      </w:r>
      <w:r w:rsidRPr="00147E4F">
        <w:rPr>
          <w:rFonts w:cs="Traditional Arabic"/>
          <w:b/>
          <w:bCs/>
          <w:sz w:val="36"/>
          <w:szCs w:val="36"/>
          <w:rtl/>
        </w:rPr>
        <w:t xml:space="preserve"> </w:t>
      </w:r>
      <w:r w:rsidRPr="00147E4F">
        <w:rPr>
          <w:rFonts w:cs="Traditional Arabic" w:hint="eastAsia"/>
          <w:b/>
          <w:bCs/>
          <w:sz w:val="36"/>
          <w:szCs w:val="36"/>
          <w:rtl/>
        </w:rPr>
        <w:t>تعليمات</w:t>
      </w:r>
      <w:r w:rsidRPr="00147E4F">
        <w:rPr>
          <w:rFonts w:cs="Traditional Arabic"/>
          <w:b/>
          <w:bCs/>
          <w:sz w:val="36"/>
          <w:szCs w:val="36"/>
          <w:rtl/>
        </w:rPr>
        <w:t xml:space="preserve"> </w:t>
      </w:r>
      <w:r w:rsidRPr="00147E4F">
        <w:rPr>
          <w:rFonts w:cs="Traditional Arabic" w:hint="eastAsia"/>
          <w:b/>
          <w:bCs/>
          <w:sz w:val="36"/>
          <w:szCs w:val="36"/>
          <w:rtl/>
        </w:rPr>
        <w:t>التنفيذ</w:t>
      </w:r>
      <w:r w:rsidRPr="00147E4F">
        <w:rPr>
          <w:rFonts w:cs="Traditional Arabic"/>
          <w:b/>
          <w:bCs/>
          <w:sz w:val="36"/>
          <w:szCs w:val="36"/>
          <w:rtl/>
        </w:rPr>
        <w:t xml:space="preserve"> </w:t>
      </w:r>
      <w:r w:rsidRPr="00147E4F">
        <w:rPr>
          <w:rFonts w:cs="Traditional Arabic" w:hint="eastAsia"/>
          <w:b/>
          <w:bCs/>
          <w:sz w:val="36"/>
          <w:szCs w:val="36"/>
          <w:rtl/>
        </w:rPr>
        <w:t>والإرشادات</w:t>
      </w:r>
      <w:r w:rsidRPr="00147E4F">
        <w:rPr>
          <w:rFonts w:cs="Traditional Arabic"/>
          <w:b/>
          <w:bCs/>
          <w:sz w:val="36"/>
          <w:szCs w:val="36"/>
          <w:rtl/>
        </w:rPr>
        <w:t xml:space="preserve"> </w:t>
      </w:r>
      <w:r w:rsidRPr="00147E4F">
        <w:rPr>
          <w:rFonts w:cs="Traditional Arabic" w:hint="eastAsia"/>
          <w:b/>
          <w:bCs/>
          <w:sz w:val="36"/>
          <w:szCs w:val="36"/>
          <w:rtl/>
        </w:rPr>
        <w:t>العامة</w:t>
      </w:r>
      <w:r w:rsidRPr="00147E4F">
        <w:rPr>
          <w:rFonts w:cs="Traditional Arabic"/>
          <w:b/>
          <w:bCs/>
          <w:sz w:val="36"/>
          <w:szCs w:val="36"/>
          <w:rtl/>
        </w:rPr>
        <w:t xml:space="preserve"> </w:t>
      </w:r>
      <w:r w:rsidRPr="00147E4F">
        <w:rPr>
          <w:rFonts w:cs="Traditional Arabic" w:hint="eastAsia"/>
          <w:b/>
          <w:bCs/>
          <w:sz w:val="36"/>
          <w:szCs w:val="36"/>
          <w:rtl/>
        </w:rPr>
        <w:t>للبرنامج</w:t>
      </w:r>
      <w:r w:rsidRPr="00147E4F">
        <w:rPr>
          <w:rFonts w:cs="Traditional Arabic"/>
          <w:b/>
          <w:bCs/>
          <w:sz w:val="36"/>
          <w:szCs w:val="36"/>
          <w:rtl/>
        </w:rPr>
        <w:t xml:space="preserve"> </w:t>
      </w:r>
      <w:r w:rsidRPr="00147E4F">
        <w:rPr>
          <w:rFonts w:cs="Traditional Arabic" w:hint="eastAsia"/>
          <w:b/>
          <w:bCs/>
          <w:sz w:val="36"/>
          <w:szCs w:val="36"/>
          <w:rtl/>
        </w:rPr>
        <w:t>حاول</w:t>
      </w:r>
      <w:r w:rsidRPr="00147E4F">
        <w:rPr>
          <w:rFonts w:cs="Traditional Arabic"/>
          <w:b/>
          <w:bCs/>
          <w:sz w:val="36"/>
          <w:szCs w:val="36"/>
          <w:rtl/>
        </w:rPr>
        <w:t xml:space="preserve"> </w:t>
      </w:r>
      <w:r w:rsidRPr="00147E4F">
        <w:rPr>
          <w:rFonts w:cs="Traditional Arabic" w:hint="eastAsia"/>
          <w:b/>
          <w:bCs/>
          <w:sz w:val="36"/>
          <w:szCs w:val="36"/>
          <w:rtl/>
        </w:rPr>
        <w:t>بالتعاون</w:t>
      </w:r>
      <w:r w:rsidRPr="00147E4F">
        <w:rPr>
          <w:rFonts w:cs="Traditional Arabic"/>
          <w:b/>
          <w:bCs/>
          <w:sz w:val="36"/>
          <w:szCs w:val="36"/>
          <w:rtl/>
        </w:rPr>
        <w:t xml:space="preserve"> </w:t>
      </w:r>
      <w:r w:rsidRPr="00147E4F">
        <w:rPr>
          <w:rFonts w:cs="Traditional Arabic" w:hint="eastAsia"/>
          <w:b/>
          <w:bCs/>
          <w:sz w:val="36"/>
          <w:szCs w:val="36"/>
          <w:rtl/>
        </w:rPr>
        <w:t>مع</w:t>
      </w:r>
      <w:r w:rsidRPr="00147E4F">
        <w:rPr>
          <w:rFonts w:cs="Traditional Arabic"/>
          <w:b/>
          <w:bCs/>
          <w:sz w:val="36"/>
          <w:szCs w:val="36"/>
          <w:rtl/>
        </w:rPr>
        <w:t xml:space="preserve"> </w:t>
      </w:r>
      <w:r w:rsidRPr="00147E4F">
        <w:rPr>
          <w:rFonts w:cs="Traditional Arabic" w:hint="eastAsia"/>
          <w:b/>
          <w:bCs/>
          <w:sz w:val="36"/>
          <w:szCs w:val="36"/>
          <w:rtl/>
        </w:rPr>
        <w:t>زملائك</w:t>
      </w:r>
      <w:r w:rsidRPr="00147E4F">
        <w:rPr>
          <w:rFonts w:cs="Traditional Arabic"/>
          <w:b/>
          <w:bCs/>
          <w:sz w:val="36"/>
          <w:szCs w:val="36"/>
          <w:rtl/>
        </w:rPr>
        <w:t xml:space="preserve"> </w:t>
      </w:r>
      <w:r w:rsidRPr="00147E4F">
        <w:rPr>
          <w:rFonts w:cs="Traditional Arabic" w:hint="eastAsia"/>
          <w:b/>
          <w:bCs/>
          <w:sz w:val="36"/>
          <w:szCs w:val="36"/>
          <w:rtl/>
        </w:rPr>
        <w:t>تحديد</w:t>
      </w:r>
      <w:r w:rsidRPr="00147E4F">
        <w:rPr>
          <w:rFonts w:cs="Traditional Arabic"/>
          <w:b/>
          <w:bCs/>
          <w:sz w:val="36"/>
          <w:szCs w:val="36"/>
          <w:rtl/>
        </w:rPr>
        <w:t xml:space="preserve"> </w:t>
      </w:r>
      <w:r w:rsidRPr="00147E4F">
        <w:rPr>
          <w:rFonts w:cs="Traditional Arabic" w:hint="eastAsia"/>
          <w:b/>
          <w:bCs/>
          <w:sz w:val="36"/>
          <w:szCs w:val="36"/>
          <w:rtl/>
        </w:rPr>
        <w:t>هذه</w:t>
      </w:r>
      <w:r w:rsidRPr="00147E4F">
        <w:rPr>
          <w:rFonts w:cs="Traditional Arabic"/>
          <w:b/>
          <w:bCs/>
          <w:sz w:val="36"/>
          <w:szCs w:val="36"/>
          <w:rtl/>
        </w:rPr>
        <w:t xml:space="preserve"> </w:t>
      </w:r>
      <w:r w:rsidRPr="00147E4F">
        <w:rPr>
          <w:rFonts w:cs="Traditional Arabic" w:hint="eastAsia"/>
          <w:b/>
          <w:bCs/>
          <w:sz w:val="36"/>
          <w:szCs w:val="36"/>
          <w:rtl/>
        </w:rPr>
        <w:t>التعليمات</w:t>
      </w:r>
      <w:r w:rsidRPr="00147E4F">
        <w:rPr>
          <w:rFonts w:cs="Traditional Arabic"/>
          <w:b/>
          <w:bCs/>
          <w:sz w:val="36"/>
          <w:szCs w:val="36"/>
          <w:rtl/>
        </w:rPr>
        <w:t xml:space="preserve"> </w:t>
      </w:r>
      <w:r w:rsidRPr="00147E4F">
        <w:rPr>
          <w:rFonts w:cs="Traditional Arabic" w:hint="eastAsia"/>
          <w:b/>
          <w:bCs/>
          <w:sz w:val="36"/>
          <w:szCs w:val="36"/>
          <w:rtl/>
        </w:rPr>
        <w:t>والإرشادات</w:t>
      </w:r>
      <w:r w:rsidRPr="00147E4F">
        <w:rPr>
          <w:rFonts w:cs="Traditional Arabic"/>
          <w:b/>
          <w:bCs/>
          <w:sz w:val="36"/>
          <w:szCs w:val="36"/>
          <w:rtl/>
        </w:rPr>
        <w:t xml:space="preserve"> </w:t>
      </w:r>
      <w:r w:rsidRPr="00147E4F">
        <w:rPr>
          <w:rFonts w:cs="Traditional Arabic" w:hint="eastAsia"/>
          <w:b/>
          <w:bCs/>
          <w:sz w:val="36"/>
          <w:szCs w:val="36"/>
          <w:rtl/>
        </w:rPr>
        <w:t>العامة</w:t>
      </w:r>
      <w:r>
        <w:rPr>
          <w:rFonts w:cs="Traditional Arabic" w:hint="cs"/>
          <w:b/>
          <w:bCs/>
          <w:sz w:val="36"/>
          <w:szCs w:val="36"/>
          <w:rtl/>
        </w:rPr>
        <w:t xml:space="preserve"> </w:t>
      </w:r>
      <w:r>
        <w:rPr>
          <w:rFonts w:ascii="Simplified Arabic" w:hAnsi="Simplified Arabic" w:cs="Simplified Arabic" w:hint="cs"/>
          <w:b/>
          <w:bCs/>
          <w:sz w:val="28"/>
          <w:szCs w:val="28"/>
          <w:rtl/>
        </w:rPr>
        <w:t>.</w:t>
      </w:r>
    </w:p>
    <w:p w:rsidR="00A6500B" w:rsidRDefault="00A6500B">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A6500B" w:rsidRDefault="00A6500B" w:rsidP="00A6500B">
      <w:pPr>
        <w:bidi w:val="0"/>
        <w:jc w:val="center"/>
        <w:rPr>
          <w:rFonts w:ascii="Arial" w:hAnsi="Arial" w:cs="Arial"/>
          <w:b/>
          <w:bCs/>
          <w:sz w:val="80"/>
          <w:szCs w:val="80"/>
        </w:rPr>
      </w:pPr>
    </w:p>
    <w:p w:rsidR="00A6500B" w:rsidRDefault="00A6500B" w:rsidP="00A6500B">
      <w:pPr>
        <w:bidi w:val="0"/>
        <w:jc w:val="center"/>
        <w:rPr>
          <w:rFonts w:ascii="Arial" w:hAnsi="Arial" w:cs="Arial"/>
          <w:b/>
          <w:bCs/>
          <w:sz w:val="80"/>
          <w:szCs w:val="80"/>
        </w:rPr>
      </w:pPr>
    </w:p>
    <w:p w:rsidR="00A6500B" w:rsidRDefault="00A6500B" w:rsidP="00A6500B">
      <w:pPr>
        <w:bidi w:val="0"/>
        <w:jc w:val="center"/>
        <w:rPr>
          <w:rFonts w:ascii="Arial" w:hAnsi="Arial" w:cs="Arial"/>
          <w:b/>
          <w:bCs/>
          <w:sz w:val="80"/>
          <w:szCs w:val="80"/>
        </w:rPr>
      </w:pPr>
    </w:p>
    <w:p w:rsidR="00A6500B" w:rsidRDefault="00A6500B" w:rsidP="00A6500B">
      <w:pPr>
        <w:bidi w:val="0"/>
        <w:jc w:val="center"/>
        <w:rPr>
          <w:rFonts w:ascii="Arial" w:hAnsi="Arial" w:cs="Arial"/>
          <w:b/>
          <w:bCs/>
          <w:sz w:val="80"/>
          <w:szCs w:val="80"/>
        </w:rPr>
      </w:pPr>
    </w:p>
    <w:p w:rsidR="00A6500B" w:rsidRDefault="00A6500B" w:rsidP="00A6500B">
      <w:pPr>
        <w:bidi w:val="0"/>
        <w:jc w:val="center"/>
        <w:rPr>
          <w:rFonts w:ascii="Arial" w:hAnsi="Arial" w:cs="Arial"/>
          <w:b/>
          <w:bCs/>
          <w:sz w:val="80"/>
          <w:szCs w:val="80"/>
        </w:rPr>
      </w:pPr>
    </w:p>
    <w:p w:rsidR="00A6500B" w:rsidRDefault="00A6500B" w:rsidP="00A6500B">
      <w:pPr>
        <w:spacing w:line="288" w:lineRule="auto"/>
        <w:ind w:left="-908"/>
        <w:jc w:val="center"/>
        <w:rPr>
          <w:rFonts w:ascii="Arial" w:hAnsi="Arial" w:cs="Arial"/>
          <w:b/>
          <w:bCs/>
          <w:sz w:val="80"/>
          <w:szCs w:val="80"/>
          <w:rtl/>
        </w:rPr>
      </w:pPr>
      <w:r>
        <w:rPr>
          <w:rFonts w:ascii="Arial" w:hAnsi="Arial" w:cs="Arial" w:hint="cs"/>
          <w:b/>
          <w:bCs/>
          <w:sz w:val="80"/>
          <w:szCs w:val="80"/>
          <w:rtl/>
        </w:rPr>
        <w:t>أساليب التدريب</w:t>
      </w:r>
    </w:p>
    <w:p w:rsidR="00A6500B" w:rsidRDefault="00A6500B" w:rsidP="00A6500B">
      <w:pPr>
        <w:bidi w:val="0"/>
        <w:rPr>
          <w:rFonts w:ascii="Arial" w:hAnsi="Arial" w:cs="Arial"/>
          <w:b/>
          <w:bCs/>
          <w:sz w:val="80"/>
          <w:szCs w:val="80"/>
        </w:rPr>
      </w:pPr>
      <w:r>
        <w:rPr>
          <w:rFonts w:ascii="Arial" w:hAnsi="Arial" w:cs="Arial"/>
          <w:b/>
          <w:bCs/>
          <w:sz w:val="80"/>
          <w:szCs w:val="80"/>
          <w:rtl/>
        </w:rPr>
        <w:br w:type="page"/>
      </w:r>
    </w:p>
    <w:p w:rsidR="00CC34B8" w:rsidRDefault="00CC34B8" w:rsidP="00CC34B8">
      <w:pPr>
        <w:spacing w:line="312" w:lineRule="auto"/>
        <w:ind w:left="-908"/>
        <w:jc w:val="center"/>
        <w:rPr>
          <w:rFonts w:ascii="Simplified Arabic" w:hAnsi="Simplified Arabic" w:cs="Simplified Arabic"/>
          <w:b/>
          <w:bCs/>
          <w:sz w:val="28"/>
          <w:szCs w:val="28"/>
          <w:rtl/>
        </w:rPr>
      </w:pPr>
      <w:r w:rsidRPr="00CC34B8">
        <w:rPr>
          <w:rFonts w:cs="Monotype Koufi" w:hint="eastAsia"/>
          <w:b/>
          <w:bCs/>
          <w:sz w:val="36"/>
          <w:szCs w:val="36"/>
          <w:u w:val="single"/>
          <w:rtl/>
        </w:rPr>
        <w:lastRenderedPageBreak/>
        <w:t>المحاضرة</w:t>
      </w:r>
    </w:p>
    <w:p w:rsidR="00A6500B" w:rsidRPr="00F51C48" w:rsidRDefault="00A6500B" w:rsidP="00A6500B">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CC34B8" w:rsidRPr="00CC34B8" w:rsidRDefault="00CC34B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تعريف</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المحاضرة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خطوات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إعداد</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المحاضرة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مزايا</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المحاضرة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4"/>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محاذير</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المحاضرة</w:t>
      </w:r>
      <w:r w:rsidRPr="00CC34B8">
        <w:rPr>
          <w:rFonts w:ascii="Simplified Arabic" w:hAnsi="Simplified Arabic" w:cs="Simplified Arabic"/>
          <w:b/>
          <w:bCs/>
          <w:sz w:val="28"/>
          <w:szCs w:val="28"/>
          <w:rtl/>
        </w:rPr>
        <w:t xml:space="preserve">. </w:t>
      </w:r>
    </w:p>
    <w:p w:rsidR="00A6500B" w:rsidRDefault="00A6500B" w:rsidP="00A6500B">
      <w:pPr>
        <w:spacing w:line="312" w:lineRule="auto"/>
        <w:ind w:left="-908"/>
        <w:jc w:val="lowKashida"/>
        <w:rPr>
          <w:rFonts w:ascii="Simplified Arabic" w:hAnsi="Simplified Arabic" w:cs="Simplified Arabic"/>
          <w:b/>
          <w:bCs/>
          <w:sz w:val="28"/>
          <w:szCs w:val="28"/>
          <w:rtl/>
        </w:rPr>
      </w:pPr>
    </w:p>
    <w:p w:rsidR="00A6500B" w:rsidRPr="00567FD6" w:rsidRDefault="00A6500B" w:rsidP="00A6500B">
      <w:pPr>
        <w:bidi w:val="0"/>
        <w:rPr>
          <w:rFonts w:cs="Monotype Koufi"/>
          <w:b/>
          <w:bCs/>
          <w:sz w:val="32"/>
          <w:szCs w:val="32"/>
        </w:rPr>
      </w:pPr>
      <w:r w:rsidRPr="00567FD6">
        <w:rPr>
          <w:rFonts w:cs="Monotype Koufi"/>
          <w:b/>
          <w:bCs/>
          <w:sz w:val="32"/>
          <w:szCs w:val="32"/>
          <w:rtl/>
        </w:rPr>
        <w:br w:type="page"/>
      </w:r>
    </w:p>
    <w:p w:rsidR="00CC34B8" w:rsidRPr="00366178" w:rsidRDefault="00367919" w:rsidP="00D75615">
      <w:pPr>
        <w:spacing w:line="233" w:lineRule="auto"/>
        <w:ind w:left="-908"/>
        <w:rPr>
          <w:rFonts w:cs="Traditional Arabic"/>
          <w:sz w:val="32"/>
          <w:szCs w:val="20"/>
          <w:rtl/>
        </w:rPr>
      </w:pPr>
      <w:r w:rsidRPr="00366178">
        <w:rPr>
          <w:rFonts w:cs="Monotype Koufi" w:hint="cs"/>
          <w:b/>
          <w:bCs/>
          <w:sz w:val="32"/>
          <w:szCs w:val="32"/>
          <w:u w:val="single"/>
          <w:rtl/>
        </w:rPr>
        <w:lastRenderedPageBreak/>
        <w:t>المحاضرة ( الإلقاء ) :</w:t>
      </w:r>
      <w:r w:rsidR="00CC34B8" w:rsidRPr="00366178">
        <w:rPr>
          <w:rFonts w:cs="Traditional Arabic"/>
          <w:b/>
          <w:bCs/>
          <w:sz w:val="20"/>
          <w:szCs w:val="36"/>
          <w:rtl/>
        </w:rPr>
        <w:tab/>
      </w:r>
      <w:r w:rsidR="00CC34B8" w:rsidRPr="00366178">
        <w:rPr>
          <w:rFonts w:cs="Traditional Arabic"/>
          <w:sz w:val="32"/>
          <w:szCs w:val="20"/>
          <w:rtl/>
        </w:rPr>
        <w:tab/>
      </w:r>
      <w:r w:rsidR="00CC34B8" w:rsidRPr="00366178">
        <w:rPr>
          <w:rFonts w:cs="Traditional Arabic"/>
          <w:sz w:val="32"/>
          <w:szCs w:val="20"/>
          <w:rtl/>
        </w:rPr>
        <w:tab/>
      </w:r>
      <w:r w:rsidR="00CC34B8" w:rsidRPr="00366178">
        <w:rPr>
          <w:rFonts w:cs="Traditional Arabic"/>
          <w:sz w:val="32"/>
          <w:szCs w:val="20"/>
          <w:rtl/>
        </w:rPr>
        <w:tab/>
      </w:r>
      <w:r w:rsidR="00CC34B8" w:rsidRPr="00366178">
        <w:rPr>
          <w:rFonts w:cs="Traditional Arabic" w:hint="cs"/>
          <w:sz w:val="32"/>
          <w:szCs w:val="20"/>
          <w:rtl/>
        </w:rPr>
        <w:t xml:space="preserve"> </w:t>
      </w:r>
    </w:p>
    <w:p w:rsidR="00CC34B8" w:rsidRPr="001B2C3A" w:rsidRDefault="00CC34B8" w:rsidP="00100E60">
      <w:pPr>
        <w:pStyle w:val="Header"/>
        <w:numPr>
          <w:ilvl w:val="0"/>
          <w:numId w:val="45"/>
        </w:numPr>
        <w:tabs>
          <w:tab w:val="clear" w:pos="4153"/>
          <w:tab w:val="clear" w:pos="8306"/>
        </w:tabs>
        <w:spacing w:before="120" w:after="120" w:line="233" w:lineRule="auto"/>
        <w:jc w:val="lowKashida"/>
        <w:rPr>
          <w:rFonts w:ascii="Simplified Arabic" w:hAnsi="Simplified Arabic" w:cs="Simplified Arabic"/>
          <w:b/>
          <w:bCs/>
          <w:sz w:val="28"/>
          <w:szCs w:val="28"/>
          <w:rtl/>
        </w:rPr>
      </w:pPr>
      <w:r w:rsidRPr="001B2C3A">
        <w:rPr>
          <w:rFonts w:ascii="Simplified Arabic" w:hAnsi="Simplified Arabic" w:cs="Simplified Arabic"/>
          <w:b/>
          <w:bCs/>
          <w:sz w:val="28"/>
          <w:szCs w:val="28"/>
          <w:rtl/>
        </w:rPr>
        <w:t xml:space="preserve">يتمثل أسلوب المحاضرة في تقديم مضمون الموضوع بمعرفة خبير أو محاضر في مادة الموضوع لمجموعة من المشاركين (المتدربين) يظلون طوال المحاضرة غير مشاركين (مستجيبين) اللهم إلا أن يقوم المشارك (المتدرب) بتدوين بعض الملاحظات طوال مدة الجلسة التدريبية إلى أن يحين وقت التعامل مع الأسئلة في نهاية المحاضرة.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b/>
          <w:bCs/>
          <w:sz w:val="28"/>
          <w:szCs w:val="28"/>
          <w:rtl/>
        </w:rPr>
        <w:t xml:space="preserve">ويفضل اللجوء إلى المحاضرة كأسلوب تدريبي في حالات محددة مثل: ضيق الوقت المتوافر للتدريب، المعلومات الجديدة كلياً على المتدربين، الصعوبة الملحوظة لمواد التدريب. </w:t>
      </w:r>
    </w:p>
    <w:p w:rsidR="00CC34B8" w:rsidRPr="00366178" w:rsidRDefault="00CC34B8" w:rsidP="00D75615">
      <w:pPr>
        <w:spacing w:line="233" w:lineRule="auto"/>
        <w:ind w:left="-908"/>
        <w:rPr>
          <w:rFonts w:cs="Monotype Koufi"/>
          <w:b/>
          <w:bCs/>
          <w:sz w:val="32"/>
          <w:szCs w:val="32"/>
          <w:u w:val="single"/>
          <w:rtl/>
        </w:rPr>
      </w:pPr>
      <w:r w:rsidRPr="00366178">
        <w:rPr>
          <w:rFonts w:cs="Monotype Koufi" w:hint="cs"/>
          <w:b/>
          <w:bCs/>
          <w:sz w:val="32"/>
          <w:szCs w:val="32"/>
          <w:u w:val="single"/>
          <w:rtl/>
        </w:rPr>
        <w:t xml:space="preserve"> خطوات إعداد المحاضرة: </w:t>
      </w:r>
    </w:p>
    <w:p w:rsidR="00CC34B8" w:rsidRPr="00366178" w:rsidRDefault="00CC34B8" w:rsidP="00D75615">
      <w:pPr>
        <w:spacing w:line="233" w:lineRule="auto"/>
        <w:ind w:left="-908" w:firstLine="908"/>
        <w:rPr>
          <w:rFonts w:cs="Monotype Koufi"/>
          <w:b/>
          <w:bCs/>
          <w:sz w:val="28"/>
          <w:szCs w:val="28"/>
          <w:u w:val="single"/>
          <w:rtl/>
        </w:rPr>
      </w:pPr>
      <w:r w:rsidRPr="00366178">
        <w:rPr>
          <w:rFonts w:cs="Monotype Koufi" w:hint="cs"/>
          <w:b/>
          <w:bCs/>
          <w:sz w:val="28"/>
          <w:szCs w:val="28"/>
          <w:u w:val="single"/>
          <w:rtl/>
        </w:rPr>
        <w:t>التخطيط للمحاضرة ويشمل:</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نوع المتدربين.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هدف المحاضرة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الوقت المتوافر للمحاضرة (طول المحاضرة)</w:t>
      </w:r>
      <w:r w:rsidRPr="001B2C3A">
        <w:rPr>
          <w:rFonts w:ascii="Simplified Arabic" w:hAnsi="Simplified Arabic" w:cs="Simplified Arabic" w:hint="cs"/>
          <w:b/>
          <w:bCs/>
          <w:sz w:val="28"/>
          <w:szCs w:val="28"/>
          <w:rtl/>
        </w:rPr>
        <w:t>.</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مادة المحاضرة. </w:t>
      </w:r>
    </w:p>
    <w:p w:rsidR="00CC34B8" w:rsidRPr="00366178" w:rsidRDefault="00CC34B8" w:rsidP="00D75615">
      <w:pPr>
        <w:spacing w:line="233" w:lineRule="auto"/>
        <w:ind w:left="-908" w:firstLine="908"/>
        <w:rPr>
          <w:rFonts w:cs="Monotype Koufi"/>
          <w:b/>
          <w:bCs/>
          <w:sz w:val="28"/>
          <w:szCs w:val="28"/>
          <w:u w:val="single"/>
          <w:rtl/>
        </w:rPr>
      </w:pPr>
      <w:r w:rsidRPr="00366178">
        <w:rPr>
          <w:rFonts w:cs="Monotype Koufi" w:hint="cs"/>
          <w:b/>
          <w:bCs/>
          <w:sz w:val="28"/>
          <w:szCs w:val="28"/>
          <w:u w:val="single"/>
          <w:rtl/>
        </w:rPr>
        <w:t>التحضير للمحاضرة ويشمل:</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كتابة المحاضرة.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تحض</w:t>
      </w:r>
      <w:r w:rsidRPr="001B2C3A">
        <w:rPr>
          <w:rFonts w:ascii="Simplified Arabic" w:hAnsi="Simplified Arabic" w:cs="Simplified Arabic" w:hint="cs"/>
          <w:b/>
          <w:bCs/>
          <w:sz w:val="28"/>
          <w:szCs w:val="28"/>
          <w:rtl/>
        </w:rPr>
        <w:t>ي</w:t>
      </w:r>
      <w:r w:rsidRPr="001B2C3A">
        <w:rPr>
          <w:rFonts w:ascii="Simplified Arabic" w:hAnsi="Simplified Arabic" w:cs="Simplified Arabic"/>
          <w:b/>
          <w:bCs/>
          <w:sz w:val="28"/>
          <w:szCs w:val="28"/>
          <w:rtl/>
        </w:rPr>
        <w:t>ر (</w:t>
      </w:r>
      <w:r w:rsidRPr="001B2C3A">
        <w:rPr>
          <w:rFonts w:ascii="Simplified Arabic" w:hAnsi="Simplified Arabic" w:cs="Simplified Arabic" w:hint="cs"/>
          <w:b/>
          <w:bCs/>
          <w:sz w:val="28"/>
          <w:szCs w:val="28"/>
          <w:rtl/>
        </w:rPr>
        <w:t>إعداد</w:t>
      </w:r>
      <w:r w:rsidRPr="001B2C3A">
        <w:rPr>
          <w:rFonts w:ascii="Simplified Arabic" w:hAnsi="Simplified Arabic" w:cs="Simplified Arabic"/>
          <w:b/>
          <w:bCs/>
          <w:sz w:val="28"/>
          <w:szCs w:val="28"/>
          <w:rtl/>
        </w:rPr>
        <w:t xml:space="preserve">) الوسائل التوضيحية.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 xml:space="preserve">الاستعداد </w:t>
      </w:r>
      <w:r w:rsidRPr="001B2C3A">
        <w:rPr>
          <w:rFonts w:ascii="Simplified Arabic" w:hAnsi="Simplified Arabic" w:cs="Simplified Arabic" w:hint="cs"/>
          <w:b/>
          <w:bCs/>
          <w:sz w:val="28"/>
          <w:szCs w:val="28"/>
          <w:rtl/>
        </w:rPr>
        <w:t xml:space="preserve">لإثراء </w:t>
      </w:r>
      <w:r w:rsidRPr="001B2C3A">
        <w:rPr>
          <w:rFonts w:ascii="Simplified Arabic" w:hAnsi="Simplified Arabic" w:cs="Simplified Arabic"/>
          <w:b/>
          <w:bCs/>
          <w:sz w:val="28"/>
          <w:szCs w:val="28"/>
          <w:rtl/>
        </w:rPr>
        <w:t>المعلومات بالمحاضرة</w:t>
      </w:r>
    </w:p>
    <w:p w:rsidR="00CC34B8" w:rsidRPr="00366178" w:rsidRDefault="00CC34B8" w:rsidP="00D75615">
      <w:pPr>
        <w:spacing w:line="233" w:lineRule="auto"/>
        <w:ind w:left="-908" w:firstLine="908"/>
        <w:rPr>
          <w:rFonts w:cs="Monotype Koufi"/>
          <w:b/>
          <w:bCs/>
          <w:sz w:val="28"/>
          <w:szCs w:val="28"/>
          <w:u w:val="single"/>
          <w:rtl/>
        </w:rPr>
      </w:pPr>
      <w:r w:rsidRPr="00366178">
        <w:rPr>
          <w:rFonts w:cs="Monotype Koufi" w:hint="cs"/>
          <w:b/>
          <w:bCs/>
          <w:sz w:val="28"/>
          <w:szCs w:val="28"/>
          <w:u w:val="single"/>
          <w:rtl/>
        </w:rPr>
        <w:t xml:space="preserve">تقديم المحاضرة ويشمل: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نقطة المعلومات المطلوبة.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 xml:space="preserve">مظهر المحاضر.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 xml:space="preserve">الصوت المناسب. </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b/>
          <w:bCs/>
          <w:sz w:val="28"/>
          <w:szCs w:val="28"/>
          <w:rtl/>
        </w:rPr>
        <w:t>لغة المحاضر السليمة.</w:t>
      </w:r>
    </w:p>
    <w:p w:rsidR="00CC34B8" w:rsidRPr="001B2C3A"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الاتزان والثقة بالنفس. </w:t>
      </w:r>
    </w:p>
    <w:p w:rsidR="00CC34B8" w:rsidRPr="00D04B0C" w:rsidRDefault="00CC34B8" w:rsidP="00D04B0C">
      <w:pPr>
        <w:spacing w:line="233" w:lineRule="auto"/>
        <w:ind w:left="-908"/>
        <w:rPr>
          <w:rFonts w:cs="Monotype Koufi"/>
          <w:b/>
          <w:bCs/>
          <w:sz w:val="32"/>
          <w:szCs w:val="32"/>
          <w:u w:val="single"/>
          <w:rtl/>
        </w:rPr>
      </w:pPr>
      <w:r w:rsidRPr="00D04B0C">
        <w:rPr>
          <w:rFonts w:cs="Monotype Koufi" w:hint="cs"/>
          <w:b/>
          <w:bCs/>
          <w:sz w:val="32"/>
          <w:szCs w:val="32"/>
          <w:u w:val="single"/>
          <w:rtl/>
        </w:rPr>
        <w:lastRenderedPageBreak/>
        <w:t xml:space="preserve">مزايا أسلوب المحاضرة: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 xml:space="preserve">أسلوب مناسب للأعداد الكبيرة.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يتحكم المحاضر في الوقت المخصص.</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 xml:space="preserve">يمكن للمحاضر أن يوزع مقدماً مادته على المشاركين.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أقل أساليب التدريب كلفة.</w:t>
      </w:r>
    </w:p>
    <w:p w:rsidR="00CC34B8" w:rsidRPr="00D04B0C" w:rsidRDefault="00CC34B8" w:rsidP="00D04B0C">
      <w:pPr>
        <w:spacing w:line="233" w:lineRule="auto"/>
        <w:ind w:left="-908"/>
        <w:rPr>
          <w:rFonts w:cs="Monotype Koufi"/>
          <w:b/>
          <w:bCs/>
          <w:sz w:val="32"/>
          <w:szCs w:val="32"/>
          <w:u w:val="single"/>
          <w:rtl/>
        </w:rPr>
      </w:pPr>
      <w:r w:rsidRPr="00D04B0C">
        <w:rPr>
          <w:rFonts w:cs="Monotype Koufi" w:hint="cs"/>
          <w:b/>
          <w:bCs/>
          <w:sz w:val="32"/>
          <w:szCs w:val="32"/>
          <w:u w:val="single"/>
          <w:rtl/>
        </w:rPr>
        <w:t xml:space="preserve">محاذير أسلوب المحاضرة: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b/>
          <w:bCs/>
          <w:sz w:val="28"/>
          <w:szCs w:val="28"/>
          <w:rtl/>
        </w:rPr>
        <w:t>عدم مشاركة المتدربين في النقاش يجعل المحاضرة عرضة للنسيان.</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 xml:space="preserve">أسلوب المحاضرة قد يكون مملاً لبعض المتدربين الذين يحرصون على طرح أسئلة </w:t>
      </w:r>
      <w:r w:rsidR="00D04B0C">
        <w:rPr>
          <w:rFonts w:ascii="Simplified Arabic" w:hAnsi="Simplified Arabic" w:cs="Simplified Arabic"/>
          <w:b/>
          <w:bCs/>
          <w:sz w:val="28"/>
          <w:szCs w:val="28"/>
          <w:rtl/>
        </w:rPr>
        <w:br/>
      </w:r>
      <w:r w:rsidRPr="00D04B0C">
        <w:rPr>
          <w:rFonts w:ascii="Simplified Arabic" w:hAnsi="Simplified Arabic" w:cs="Simplified Arabic" w:hint="cs"/>
          <w:b/>
          <w:bCs/>
          <w:sz w:val="28"/>
          <w:szCs w:val="28"/>
          <w:rtl/>
        </w:rPr>
        <w:t xml:space="preserve">أو مناقشة المدرب ولا يتوافر ذلك لهم. </w:t>
      </w:r>
    </w:p>
    <w:p w:rsidR="00CC34B8" w:rsidRPr="00D04B0C"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tl/>
        </w:rPr>
      </w:pPr>
      <w:r w:rsidRPr="00D04B0C">
        <w:rPr>
          <w:rFonts w:ascii="Simplified Arabic" w:hAnsi="Simplified Arabic" w:cs="Simplified Arabic" w:hint="cs"/>
          <w:b/>
          <w:bCs/>
          <w:sz w:val="28"/>
          <w:szCs w:val="28"/>
          <w:rtl/>
        </w:rPr>
        <w:t>استخدام الأسئلة في نهاية المحاضرة ليس كافياً.</w:t>
      </w:r>
      <w:r w:rsidRPr="00D04B0C">
        <w:rPr>
          <w:rFonts w:ascii="Simplified Arabic" w:hAnsi="Simplified Arabic" w:cs="Simplified Arabic"/>
          <w:b/>
          <w:bCs/>
          <w:sz w:val="28"/>
          <w:szCs w:val="28"/>
          <w:rtl/>
        </w:rPr>
        <w:t xml:space="preserve"> </w:t>
      </w:r>
    </w:p>
    <w:p w:rsidR="00CC34B8" w:rsidRDefault="00CC34B8" w:rsidP="00100E60">
      <w:pPr>
        <w:pStyle w:val="Header"/>
        <w:numPr>
          <w:ilvl w:val="0"/>
          <w:numId w:val="45"/>
        </w:numPr>
        <w:tabs>
          <w:tab w:val="clear" w:pos="4153"/>
          <w:tab w:val="clear" w:pos="8306"/>
        </w:tabs>
        <w:spacing w:before="120" w:after="120" w:line="233" w:lineRule="auto"/>
        <w:jc w:val="both"/>
        <w:rPr>
          <w:rFonts w:ascii="Simplified Arabic" w:hAnsi="Simplified Arabic" w:cs="Simplified Arabic"/>
          <w:b/>
          <w:bCs/>
          <w:sz w:val="28"/>
          <w:szCs w:val="28"/>
        </w:rPr>
      </w:pPr>
      <w:r>
        <w:rPr>
          <w:rFonts w:ascii="Simplified Arabic" w:hAnsi="Simplified Arabic" w:cs="Simplified Arabic"/>
          <w:b/>
          <w:bCs/>
          <w:sz w:val="28"/>
          <w:szCs w:val="28"/>
        </w:rPr>
        <w:br w:type="page"/>
      </w:r>
    </w:p>
    <w:p w:rsidR="00CC34B8" w:rsidRDefault="00CC34B8" w:rsidP="00CC34B8">
      <w:pPr>
        <w:spacing w:line="312" w:lineRule="auto"/>
        <w:ind w:left="-908"/>
        <w:jc w:val="center"/>
        <w:rPr>
          <w:rFonts w:ascii="Simplified Arabic" w:hAnsi="Simplified Arabic" w:cs="Simplified Arabic"/>
          <w:b/>
          <w:bCs/>
          <w:sz w:val="28"/>
          <w:szCs w:val="28"/>
          <w:rtl/>
        </w:rPr>
      </w:pPr>
      <w:r w:rsidRPr="00CC34B8">
        <w:rPr>
          <w:rFonts w:cs="Monotype Koufi" w:hint="eastAsia"/>
          <w:b/>
          <w:bCs/>
          <w:sz w:val="36"/>
          <w:szCs w:val="36"/>
          <w:u w:val="single"/>
          <w:rtl/>
        </w:rPr>
        <w:lastRenderedPageBreak/>
        <w:t>مناقشة</w:t>
      </w:r>
      <w:r w:rsidRPr="00CC34B8">
        <w:rPr>
          <w:rFonts w:cs="Monotype Koufi"/>
          <w:b/>
          <w:bCs/>
          <w:sz w:val="36"/>
          <w:szCs w:val="36"/>
          <w:u w:val="single"/>
          <w:rtl/>
        </w:rPr>
        <w:t xml:space="preserve"> </w:t>
      </w:r>
      <w:r w:rsidRPr="00CC34B8">
        <w:rPr>
          <w:rFonts w:cs="Monotype Koufi" w:hint="eastAsia"/>
          <w:b/>
          <w:bCs/>
          <w:sz w:val="36"/>
          <w:szCs w:val="36"/>
          <w:u w:val="single"/>
          <w:rtl/>
        </w:rPr>
        <w:t>المجموعات</w:t>
      </w:r>
      <w:r w:rsidRPr="00CC34B8">
        <w:rPr>
          <w:rFonts w:cs="Monotype Koufi"/>
          <w:b/>
          <w:bCs/>
          <w:sz w:val="36"/>
          <w:szCs w:val="36"/>
          <w:u w:val="single"/>
          <w:rtl/>
        </w:rPr>
        <w:t xml:space="preserve"> </w:t>
      </w:r>
      <w:r w:rsidRPr="00CC34B8">
        <w:rPr>
          <w:rFonts w:cs="Monotype Koufi" w:hint="eastAsia"/>
          <w:b/>
          <w:bCs/>
          <w:sz w:val="36"/>
          <w:szCs w:val="36"/>
          <w:u w:val="single"/>
          <w:rtl/>
        </w:rPr>
        <w:t>الصغيرة</w:t>
      </w:r>
    </w:p>
    <w:p w:rsidR="00CC34B8" w:rsidRPr="00F51C48" w:rsidRDefault="00CC34B8" w:rsidP="00CC34B8">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CC34B8" w:rsidRPr="00CC34B8" w:rsidRDefault="00CC34B8" w:rsidP="00100E60">
      <w:pPr>
        <w:pStyle w:val="ListParagraph"/>
        <w:numPr>
          <w:ilvl w:val="0"/>
          <w:numId w:val="15"/>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تعريف</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مناقشة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المجموعات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الصغيرة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5"/>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إجراءات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عامة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في</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تطبيق</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الأسلوب</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5"/>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مزايا</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مناقشة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المجموعات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الصغيرة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5"/>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محاذير</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مناقشة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المجموعات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الصغيرة</w:t>
      </w:r>
      <w:r w:rsidRPr="00CC34B8">
        <w:rPr>
          <w:rFonts w:ascii="Simplified Arabic" w:hAnsi="Simplified Arabic" w:cs="Simplified Arabic"/>
          <w:b/>
          <w:bCs/>
          <w:sz w:val="28"/>
          <w:szCs w:val="28"/>
          <w:rtl/>
        </w:rPr>
        <w:t xml:space="preserve">. </w:t>
      </w:r>
    </w:p>
    <w:p w:rsidR="00CC34B8" w:rsidRDefault="00CC34B8" w:rsidP="00CC34B8">
      <w:pPr>
        <w:spacing w:line="312" w:lineRule="auto"/>
        <w:ind w:left="-908"/>
        <w:jc w:val="lowKashida"/>
        <w:rPr>
          <w:rFonts w:ascii="Simplified Arabic" w:hAnsi="Simplified Arabic" w:cs="Simplified Arabic"/>
          <w:b/>
          <w:bCs/>
          <w:sz w:val="28"/>
          <w:szCs w:val="28"/>
          <w:rtl/>
        </w:rPr>
      </w:pPr>
    </w:p>
    <w:p w:rsidR="00CC34B8" w:rsidRDefault="00CC34B8">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1B2C3A" w:rsidRDefault="00CC34B8" w:rsidP="001B2C3A">
      <w:pPr>
        <w:spacing w:line="233" w:lineRule="auto"/>
        <w:ind w:left="-908"/>
        <w:rPr>
          <w:rFonts w:cs="Traditional Arabic"/>
          <w:sz w:val="36"/>
          <w:rtl/>
        </w:rPr>
      </w:pPr>
      <w:r w:rsidRPr="001B2C3A">
        <w:rPr>
          <w:rFonts w:cs="Monotype Koufi" w:hint="cs"/>
          <w:b/>
          <w:bCs/>
          <w:sz w:val="32"/>
          <w:szCs w:val="32"/>
          <w:u w:val="single"/>
          <w:rtl/>
        </w:rPr>
        <w:lastRenderedPageBreak/>
        <w:t>مناقشة المجموعات الصغيرة</w:t>
      </w:r>
      <w:r w:rsidR="001B2C3A">
        <w:rPr>
          <w:rFonts w:cs="Monotype Koufi" w:hint="cs"/>
          <w:b/>
          <w:bCs/>
          <w:sz w:val="32"/>
          <w:szCs w:val="32"/>
          <w:u w:val="single"/>
          <w:rtl/>
        </w:rPr>
        <w:t>:</w:t>
      </w:r>
      <w:r>
        <w:rPr>
          <w:rFonts w:cs="Traditional Arabic"/>
          <w:sz w:val="36"/>
          <w:rtl/>
        </w:rPr>
        <w:tab/>
      </w:r>
      <w:r>
        <w:rPr>
          <w:rFonts w:cs="Traditional Arabic"/>
          <w:sz w:val="36"/>
          <w:rtl/>
        </w:rPr>
        <w:tab/>
      </w:r>
      <w:r>
        <w:rPr>
          <w:rFonts w:cs="Traditional Arabic"/>
          <w:sz w:val="36"/>
          <w:rtl/>
        </w:rPr>
        <w:tab/>
      </w:r>
      <w:r>
        <w:rPr>
          <w:rFonts w:cs="Traditional Arabic"/>
          <w:sz w:val="36"/>
          <w:rtl/>
        </w:rPr>
        <w:tab/>
      </w:r>
      <w:r>
        <w:rPr>
          <w:rFonts w:cs="Traditional Arabic" w:hint="cs"/>
          <w:sz w:val="36"/>
          <w:rtl/>
        </w:rPr>
        <w:t xml:space="preserve">  </w:t>
      </w:r>
    </w:p>
    <w:p w:rsidR="00CC34B8" w:rsidRPr="001B2C3A" w:rsidRDefault="00CC34B8" w:rsidP="001B2C3A">
      <w:pPr>
        <w:spacing w:line="233" w:lineRule="auto"/>
        <w:jc w:val="lowKashida"/>
        <w:rPr>
          <w:rFonts w:cs="Traditional Arabic"/>
          <w:sz w:val="36"/>
          <w:rtl/>
        </w:rPr>
      </w:pPr>
      <w:r w:rsidRPr="001B2C3A">
        <w:rPr>
          <w:rFonts w:ascii="Simplified Arabic" w:hAnsi="Simplified Arabic" w:cs="Simplified Arabic" w:hint="cs"/>
          <w:b/>
          <w:bCs/>
          <w:sz w:val="28"/>
          <w:szCs w:val="28"/>
          <w:rtl/>
        </w:rPr>
        <w:t xml:space="preserve">تسمح المناقشات في المجموعات الصغيرة بمعايشة أعضاء المجموعة بعضهم لبعض وتنمية الرغبة في التفاهم والتفاعل مع الغير، فضلاً عن مشاركتهم بما يناسب من آراء وميول وخبرات ومعارف ومهارات. </w:t>
      </w:r>
    </w:p>
    <w:p w:rsidR="00CC34B8" w:rsidRPr="001B2C3A" w:rsidRDefault="00CC34B8" w:rsidP="001B2C3A">
      <w:pPr>
        <w:spacing w:line="233" w:lineRule="auto"/>
        <w:jc w:val="lowKashida"/>
        <w:rPr>
          <w:rFonts w:ascii="Simplified Arabic" w:hAnsi="Simplified Arabic" w:cs="Simplified Arabic"/>
          <w:b/>
          <w:bCs/>
          <w:sz w:val="28"/>
          <w:szCs w:val="28"/>
          <w:rtl/>
        </w:rPr>
      </w:pPr>
      <w:r w:rsidRPr="001B2C3A">
        <w:rPr>
          <w:rFonts w:ascii="Simplified Arabic" w:hAnsi="Simplified Arabic" w:cs="Simplified Arabic" w:hint="cs"/>
          <w:b/>
          <w:bCs/>
          <w:sz w:val="28"/>
          <w:szCs w:val="28"/>
          <w:rtl/>
        </w:rPr>
        <w:t xml:space="preserve">ويمكن أن تطبق المناقشات بأساليب متنوعة ومن أهمها أسلوب المجموعات الصغيرة التي يتراوح عدد أفرادها (5-15) مشاركاً وهناك شروط إجرائية عامة يمكن مراعاتها عند تطبيق أسلوب مناقشات المجموعة الصغيرة تتمثل </w:t>
      </w:r>
      <w:r w:rsidRPr="007F08BB">
        <w:rPr>
          <w:rFonts w:ascii="Simplified Arabic" w:hAnsi="Simplified Arabic" w:cs="Simplified Arabic" w:hint="cs"/>
          <w:b/>
          <w:bCs/>
          <w:sz w:val="28"/>
          <w:szCs w:val="28"/>
          <w:u w:val="single"/>
          <w:rtl/>
        </w:rPr>
        <w:t>بما يلي</w:t>
      </w:r>
      <w:r w:rsidRPr="001B2C3A">
        <w:rPr>
          <w:rFonts w:ascii="Simplified Arabic" w:hAnsi="Simplified Arabic" w:cs="Simplified Arabic" w:hint="cs"/>
          <w:b/>
          <w:bCs/>
          <w:sz w:val="28"/>
          <w:szCs w:val="28"/>
          <w:rtl/>
        </w:rPr>
        <w:t xml:space="preserve">: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tl/>
        </w:rPr>
      </w:pPr>
      <w:r w:rsidRPr="007F08BB">
        <w:rPr>
          <w:rFonts w:ascii="Simplified Arabic" w:hAnsi="Simplified Arabic" w:cs="Simplified Arabic" w:hint="cs"/>
          <w:b/>
          <w:bCs/>
          <w:sz w:val="28"/>
          <w:szCs w:val="28"/>
          <w:rtl/>
        </w:rPr>
        <w:t>ألا يزيد عدد المشاركين في المناقشة عن خمسة عشر مشاركاً في المجموعة الواحدة.</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أن يكون شكل مجموعات المناقشة على شكل هلال، أو دائرة، أو مربع ناقص ضلع أو مثلث أو نصف دائرة وذلك ليستطيع كل مشارك مشاهدة زميله ومواجهته.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أن تحدد مواضيع المناقشة الوقت المخصص.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أن يكون لكل مجموعة منسق لتنظيم المشاركات والآراء.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أن تعرض النتائج في نهاية الوقت المحدد من كل مجموعة وتقديم الخلاصة النهائية للمشاركين. </w:t>
      </w:r>
    </w:p>
    <w:p w:rsidR="00CC34B8" w:rsidRPr="001B2C3A" w:rsidRDefault="00CC34B8" w:rsidP="001B2C3A">
      <w:pPr>
        <w:spacing w:line="233" w:lineRule="auto"/>
        <w:ind w:left="-908"/>
        <w:rPr>
          <w:rFonts w:cs="Monotype Koufi"/>
          <w:b/>
          <w:bCs/>
          <w:sz w:val="32"/>
          <w:szCs w:val="32"/>
          <w:u w:val="single"/>
          <w:rtl/>
        </w:rPr>
      </w:pPr>
      <w:r w:rsidRPr="001B2C3A">
        <w:rPr>
          <w:rFonts w:cs="Monotype Koufi" w:hint="cs"/>
          <w:b/>
          <w:bCs/>
          <w:sz w:val="32"/>
          <w:szCs w:val="32"/>
          <w:u w:val="single"/>
          <w:rtl/>
        </w:rPr>
        <w:t>مزايا مناقشة المجموعات الصغيرة:</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tl/>
        </w:rPr>
      </w:pPr>
      <w:r w:rsidRPr="007F08BB">
        <w:rPr>
          <w:rFonts w:ascii="Simplified Arabic" w:hAnsi="Simplified Arabic" w:cs="Simplified Arabic" w:hint="cs"/>
          <w:b/>
          <w:bCs/>
          <w:sz w:val="28"/>
          <w:szCs w:val="28"/>
          <w:rtl/>
        </w:rPr>
        <w:t xml:space="preserve">إتاحة الفرصة لقائد المناقشة لاستخدام المشاركين في تدعيم الاستجابة المرجوة.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 xml:space="preserve">يكون للمشارك فرصة مستمرة للوقوف على مدى إجادته توصيات قائد المناقشة. </w:t>
      </w:r>
    </w:p>
    <w:p w:rsidR="00CC34B8" w:rsidRPr="007F08BB" w:rsidRDefault="00CC34B8" w:rsidP="00100E60">
      <w:pPr>
        <w:pStyle w:val="ListParagraph"/>
        <w:numPr>
          <w:ilvl w:val="0"/>
          <w:numId w:val="46"/>
        </w:numPr>
        <w:spacing w:line="233" w:lineRule="auto"/>
        <w:jc w:val="lowKashida"/>
        <w:rPr>
          <w:rFonts w:ascii="Simplified Arabic" w:hAnsi="Simplified Arabic" w:cs="Simplified Arabic"/>
          <w:b/>
          <w:bCs/>
          <w:sz w:val="28"/>
          <w:szCs w:val="28"/>
        </w:rPr>
      </w:pPr>
      <w:r w:rsidRPr="007F08BB">
        <w:rPr>
          <w:rFonts w:ascii="Simplified Arabic" w:hAnsi="Simplified Arabic" w:cs="Simplified Arabic" w:hint="cs"/>
          <w:b/>
          <w:bCs/>
          <w:sz w:val="28"/>
          <w:szCs w:val="28"/>
          <w:rtl/>
        </w:rPr>
        <w:t>يعتبر أسلوبا ملائماً لتوظيف التعلم التعاوني بين المشاركين.</w:t>
      </w:r>
    </w:p>
    <w:p w:rsidR="00CC34B8" w:rsidRPr="001B2C3A" w:rsidRDefault="00CC34B8" w:rsidP="001B2C3A">
      <w:pPr>
        <w:spacing w:line="233" w:lineRule="auto"/>
        <w:ind w:left="-908"/>
        <w:rPr>
          <w:rFonts w:cs="Monotype Koufi"/>
          <w:b/>
          <w:bCs/>
          <w:sz w:val="32"/>
          <w:szCs w:val="32"/>
          <w:u w:val="single"/>
          <w:rtl/>
        </w:rPr>
      </w:pPr>
      <w:r w:rsidRPr="001B2C3A">
        <w:rPr>
          <w:rFonts w:cs="Monotype Koufi" w:hint="cs"/>
          <w:b/>
          <w:bCs/>
          <w:sz w:val="32"/>
          <w:szCs w:val="32"/>
          <w:u w:val="single"/>
          <w:rtl/>
        </w:rPr>
        <w:t xml:space="preserve">محاذير مناقشة المجموعات الصغيرة: </w:t>
      </w:r>
    </w:p>
    <w:p w:rsidR="00CC34B8" w:rsidRPr="00C639AE" w:rsidRDefault="00CC34B8" w:rsidP="00100E60">
      <w:pPr>
        <w:pStyle w:val="ListParagraph"/>
        <w:numPr>
          <w:ilvl w:val="0"/>
          <w:numId w:val="46"/>
        </w:numPr>
        <w:spacing w:line="233" w:lineRule="auto"/>
        <w:jc w:val="lowKashida"/>
        <w:rPr>
          <w:rFonts w:ascii="Simplified Arabic" w:hAnsi="Simplified Arabic" w:cs="Simplified Arabic"/>
          <w:b/>
          <w:bCs/>
          <w:sz w:val="28"/>
          <w:szCs w:val="28"/>
          <w:rtl/>
        </w:rPr>
      </w:pPr>
      <w:r w:rsidRPr="00C639AE">
        <w:rPr>
          <w:rFonts w:ascii="Simplified Arabic" w:hAnsi="Simplified Arabic" w:cs="Simplified Arabic" w:hint="cs"/>
          <w:b/>
          <w:bCs/>
          <w:sz w:val="28"/>
          <w:szCs w:val="28"/>
          <w:rtl/>
        </w:rPr>
        <w:t xml:space="preserve">وجود القصور أو الاختلاف في الاستعداد الكلامي بين المشاركين. </w:t>
      </w:r>
    </w:p>
    <w:p w:rsidR="00CC34B8" w:rsidRPr="00C639AE" w:rsidRDefault="00CC34B8" w:rsidP="00100E60">
      <w:pPr>
        <w:pStyle w:val="ListParagraph"/>
        <w:numPr>
          <w:ilvl w:val="0"/>
          <w:numId w:val="46"/>
        </w:numPr>
        <w:spacing w:line="233" w:lineRule="auto"/>
        <w:jc w:val="lowKashida"/>
        <w:rPr>
          <w:rFonts w:ascii="Simplified Arabic" w:hAnsi="Simplified Arabic" w:cs="Simplified Arabic"/>
          <w:b/>
          <w:bCs/>
          <w:sz w:val="28"/>
          <w:szCs w:val="28"/>
          <w:rtl/>
        </w:rPr>
      </w:pPr>
      <w:r w:rsidRPr="00C639AE">
        <w:rPr>
          <w:rFonts w:ascii="Simplified Arabic" w:hAnsi="Simplified Arabic" w:cs="Simplified Arabic" w:hint="cs"/>
          <w:b/>
          <w:bCs/>
          <w:sz w:val="28"/>
          <w:szCs w:val="28"/>
          <w:rtl/>
        </w:rPr>
        <w:t xml:space="preserve">يوجد في كل مجموعة شخصيات مختلفة ذات أنماط سلوكية مختلفة يجب التعامل معها بحذر ولباقة ومن هذه الشخصيات: المشاغب، الإيجابي، الدعي، الثرثار، الخجول، غير المتعاون، البليد، المتعالي. </w:t>
      </w:r>
    </w:p>
    <w:p w:rsidR="00FF7E59" w:rsidRDefault="00FF7E59" w:rsidP="001B2C3A">
      <w:pPr>
        <w:spacing w:line="233" w:lineRule="auto"/>
        <w:ind w:left="-908"/>
        <w:rPr>
          <w:rFonts w:cs="Monotype Koufi"/>
          <w:b/>
          <w:bCs/>
          <w:sz w:val="32"/>
          <w:szCs w:val="32"/>
          <w:u w:val="single"/>
          <w:rtl/>
        </w:rPr>
      </w:pPr>
    </w:p>
    <w:p w:rsidR="00FF7E59" w:rsidRDefault="00FF7E59" w:rsidP="001B2C3A">
      <w:pPr>
        <w:spacing w:line="233" w:lineRule="auto"/>
        <w:ind w:left="-908"/>
        <w:rPr>
          <w:rFonts w:cs="Monotype Koufi"/>
          <w:b/>
          <w:bCs/>
          <w:sz w:val="32"/>
          <w:szCs w:val="32"/>
          <w:u w:val="single"/>
          <w:rtl/>
        </w:rPr>
      </w:pPr>
    </w:p>
    <w:p w:rsidR="00FF7E59" w:rsidRDefault="00FF7E59" w:rsidP="001B2C3A">
      <w:pPr>
        <w:spacing w:line="233" w:lineRule="auto"/>
        <w:ind w:left="-908"/>
        <w:rPr>
          <w:rFonts w:cs="Monotype Koufi"/>
          <w:b/>
          <w:bCs/>
          <w:sz w:val="32"/>
          <w:szCs w:val="32"/>
          <w:u w:val="single"/>
          <w:rtl/>
        </w:rPr>
      </w:pPr>
    </w:p>
    <w:p w:rsidR="00CC34B8" w:rsidRPr="001B2C3A" w:rsidRDefault="00CC34B8" w:rsidP="001B2C3A">
      <w:pPr>
        <w:spacing w:line="233" w:lineRule="auto"/>
        <w:ind w:left="-908"/>
        <w:rPr>
          <w:rFonts w:cs="Monotype Koufi"/>
          <w:b/>
          <w:bCs/>
          <w:sz w:val="32"/>
          <w:szCs w:val="32"/>
          <w:u w:val="single"/>
          <w:rtl/>
        </w:rPr>
      </w:pPr>
      <w:r w:rsidRPr="001B2C3A">
        <w:rPr>
          <w:rFonts w:cs="Monotype Koufi" w:hint="cs"/>
          <w:b/>
          <w:bCs/>
          <w:sz w:val="32"/>
          <w:szCs w:val="32"/>
          <w:u w:val="single"/>
          <w:rtl/>
        </w:rPr>
        <w:lastRenderedPageBreak/>
        <w:t xml:space="preserve">إجراءات مقترحة لمعالجة بعض الأنماط السلوكية المتوقعة: </w:t>
      </w:r>
    </w:p>
    <w:tbl>
      <w:tblPr>
        <w:bidiVisual/>
        <w:tblW w:w="0" w:type="auto"/>
        <w:tblBorders>
          <w:top w:val="thinThickSmallGap" w:sz="24" w:space="0" w:color="333366"/>
          <w:left w:val="thickThinSmallGap" w:sz="24" w:space="0" w:color="333366"/>
          <w:bottom w:val="thickThinSmallGap" w:sz="24" w:space="0" w:color="333366"/>
          <w:right w:val="thinThickSmallGap" w:sz="24" w:space="0" w:color="333366"/>
          <w:insideH w:val="double" w:sz="4" w:space="0" w:color="333366"/>
          <w:insideV w:val="double" w:sz="4" w:space="0" w:color="333366"/>
        </w:tblBorders>
        <w:shd w:val="clear" w:color="auto" w:fill="F3F3F3"/>
        <w:tblLook w:val="0000" w:firstRow="0" w:lastRow="0" w:firstColumn="0" w:lastColumn="0" w:noHBand="0" w:noVBand="0"/>
      </w:tblPr>
      <w:tblGrid>
        <w:gridCol w:w="3256"/>
        <w:gridCol w:w="5266"/>
      </w:tblGrid>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center"/>
              <w:rPr>
                <w:rFonts w:cs="Traditional Arabic"/>
                <w:sz w:val="36"/>
                <w:szCs w:val="36"/>
                <w:u w:val="single"/>
              </w:rPr>
            </w:pPr>
            <w:r>
              <w:rPr>
                <w:rFonts w:cs="Traditional Arabic" w:hint="cs"/>
                <w:sz w:val="36"/>
                <w:szCs w:val="36"/>
                <w:u w:val="single"/>
                <w:rtl/>
              </w:rPr>
              <w:t>الحالــــة</w:t>
            </w:r>
          </w:p>
        </w:tc>
        <w:tc>
          <w:tcPr>
            <w:tcW w:w="5385" w:type="dxa"/>
            <w:shd w:val="clear" w:color="auto" w:fill="F3F3F3"/>
          </w:tcPr>
          <w:p w:rsidR="00CC34B8" w:rsidRDefault="00CC34B8" w:rsidP="00C5127F">
            <w:pPr>
              <w:pStyle w:val="Header"/>
              <w:tabs>
                <w:tab w:val="clear" w:pos="4153"/>
                <w:tab w:val="clear" w:pos="8306"/>
              </w:tabs>
              <w:spacing w:before="60" w:after="60"/>
              <w:jc w:val="center"/>
              <w:rPr>
                <w:rFonts w:cs="Traditional Arabic"/>
                <w:sz w:val="36"/>
                <w:szCs w:val="36"/>
                <w:u w:val="single"/>
              </w:rPr>
            </w:pPr>
            <w:r>
              <w:rPr>
                <w:rFonts w:cs="Traditional Arabic" w:hint="cs"/>
                <w:sz w:val="36"/>
                <w:szCs w:val="36"/>
                <w:u w:val="single"/>
                <w:rtl/>
              </w:rPr>
              <w:t>الإجراءات المقترحة</w:t>
            </w:r>
          </w:p>
        </w:tc>
      </w:tr>
      <w:tr w:rsidR="00CC34B8" w:rsidTr="00C5127F">
        <w:tc>
          <w:tcPr>
            <w:tcW w:w="3335" w:type="dxa"/>
            <w:shd w:val="clear" w:color="auto" w:fill="F3F3F3"/>
          </w:tcPr>
          <w:p w:rsidR="00CC34B8" w:rsidRPr="00E67414" w:rsidRDefault="00CC34B8" w:rsidP="00C5127F">
            <w:pPr>
              <w:pStyle w:val="Header"/>
              <w:tabs>
                <w:tab w:val="clear" w:pos="4153"/>
                <w:tab w:val="clear" w:pos="8306"/>
              </w:tabs>
              <w:spacing w:before="60" w:after="60"/>
              <w:jc w:val="both"/>
              <w:rPr>
                <w:rFonts w:cs="Traditional Arabic"/>
                <w:b/>
                <w:bCs/>
                <w:sz w:val="36"/>
                <w:szCs w:val="36"/>
                <w:rtl/>
              </w:rPr>
            </w:pPr>
            <w:r w:rsidRPr="00E67414">
              <w:rPr>
                <w:rFonts w:cs="Traditional Arabic" w:hint="cs"/>
                <w:b/>
                <w:bCs/>
                <w:sz w:val="36"/>
                <w:szCs w:val="36"/>
                <w:rtl/>
              </w:rPr>
              <w:t>1- الشخص المشاغب :</w:t>
            </w:r>
          </w:p>
        </w:tc>
        <w:tc>
          <w:tcPr>
            <w:tcW w:w="5385" w:type="dxa"/>
            <w:shd w:val="clear" w:color="auto" w:fill="F3F3F3"/>
          </w:tcPr>
          <w:p w:rsidR="00CC34B8" w:rsidRDefault="00CC34B8" w:rsidP="00100E60">
            <w:pPr>
              <w:pStyle w:val="Header"/>
              <w:numPr>
                <w:ilvl w:val="0"/>
                <w:numId w:val="16"/>
              </w:numPr>
              <w:tabs>
                <w:tab w:val="clear" w:pos="4153"/>
                <w:tab w:val="clear" w:pos="8306"/>
              </w:tabs>
              <w:spacing w:before="60" w:after="60"/>
              <w:ind w:right="0"/>
              <w:jc w:val="both"/>
              <w:rPr>
                <w:rFonts w:cs="Traditional Arabic"/>
                <w:sz w:val="36"/>
                <w:szCs w:val="36"/>
                <w:rtl/>
              </w:rPr>
            </w:pPr>
            <w:r>
              <w:rPr>
                <w:rFonts w:cs="Traditional Arabic" w:hint="cs"/>
                <w:sz w:val="36"/>
                <w:szCs w:val="36"/>
                <w:rtl/>
              </w:rPr>
              <w:t>احتفظ بهدوئك.   2- لا تدخل معه في جدال.</w:t>
            </w:r>
          </w:p>
          <w:p w:rsidR="00CC34B8" w:rsidRDefault="00CC34B8" w:rsidP="00100E60">
            <w:pPr>
              <w:pStyle w:val="Header"/>
              <w:numPr>
                <w:ilvl w:val="0"/>
                <w:numId w:val="16"/>
              </w:numPr>
              <w:tabs>
                <w:tab w:val="clear" w:pos="4153"/>
                <w:tab w:val="clear" w:pos="8306"/>
              </w:tabs>
              <w:spacing w:before="60" w:after="60"/>
              <w:ind w:right="0"/>
              <w:jc w:val="both"/>
              <w:rPr>
                <w:rFonts w:cs="Traditional Arabic"/>
                <w:sz w:val="36"/>
                <w:szCs w:val="36"/>
              </w:rPr>
            </w:pPr>
            <w:r>
              <w:rPr>
                <w:rFonts w:cs="Traditional Arabic" w:hint="cs"/>
                <w:sz w:val="36"/>
                <w:szCs w:val="36"/>
                <w:rtl/>
              </w:rPr>
              <w:t>لا تسمح لأي مشارك أن يدخل معه في جدال.</w:t>
            </w:r>
          </w:p>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استدرجه ليقع في يد الجماعة.</w:t>
            </w:r>
          </w:p>
        </w:tc>
      </w:tr>
      <w:tr w:rsidR="00CC34B8" w:rsidTr="00C5127F">
        <w:tc>
          <w:tcPr>
            <w:tcW w:w="3335" w:type="dxa"/>
            <w:shd w:val="clear" w:color="auto" w:fill="F3F3F3"/>
          </w:tcPr>
          <w:p w:rsidR="00CC34B8" w:rsidRPr="00E67414" w:rsidRDefault="00CC34B8" w:rsidP="00C5127F">
            <w:pPr>
              <w:pStyle w:val="Header"/>
              <w:tabs>
                <w:tab w:val="clear" w:pos="4153"/>
                <w:tab w:val="clear" w:pos="8306"/>
              </w:tabs>
              <w:spacing w:before="60" w:after="60"/>
              <w:jc w:val="both"/>
              <w:rPr>
                <w:rFonts w:cs="Traditional Arabic"/>
                <w:b/>
                <w:bCs/>
                <w:sz w:val="36"/>
                <w:szCs w:val="36"/>
                <w:rtl/>
              </w:rPr>
            </w:pPr>
            <w:r w:rsidRPr="00E67414">
              <w:rPr>
                <w:rFonts w:cs="Traditional Arabic" w:hint="cs"/>
                <w:b/>
                <w:bCs/>
                <w:sz w:val="36"/>
                <w:szCs w:val="36"/>
                <w:rtl/>
              </w:rPr>
              <w:t xml:space="preserve">2- الشخص الإيجابي: </w:t>
            </w: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Pr="00E67414" w:rsidRDefault="00CC34B8" w:rsidP="00C5127F">
            <w:pPr>
              <w:pStyle w:val="Header"/>
              <w:tabs>
                <w:tab w:val="clear" w:pos="4153"/>
                <w:tab w:val="clear" w:pos="8306"/>
              </w:tabs>
              <w:spacing w:before="60" w:after="60"/>
              <w:jc w:val="both"/>
              <w:rPr>
                <w:rFonts w:cs="Traditional Arabic"/>
                <w:b/>
                <w:bCs/>
                <w:sz w:val="36"/>
                <w:szCs w:val="36"/>
                <w:rtl/>
              </w:rPr>
            </w:pPr>
          </w:p>
        </w:tc>
        <w:tc>
          <w:tcPr>
            <w:tcW w:w="5385" w:type="dxa"/>
            <w:shd w:val="clear" w:color="auto" w:fill="F3F3F3"/>
          </w:tcPr>
          <w:p w:rsidR="00CC34B8" w:rsidRDefault="00CC34B8" w:rsidP="00100E60">
            <w:pPr>
              <w:pStyle w:val="Header"/>
              <w:numPr>
                <w:ilvl w:val="0"/>
                <w:numId w:val="17"/>
              </w:numPr>
              <w:tabs>
                <w:tab w:val="clear" w:pos="4153"/>
                <w:tab w:val="clear" w:pos="8306"/>
              </w:tabs>
              <w:spacing w:before="60" w:after="60"/>
              <w:ind w:right="0"/>
              <w:jc w:val="both"/>
              <w:rPr>
                <w:rFonts w:cs="Traditional Arabic"/>
                <w:sz w:val="36"/>
                <w:szCs w:val="36"/>
                <w:rtl/>
              </w:rPr>
            </w:pPr>
            <w:r>
              <w:rPr>
                <w:rFonts w:cs="Traditional Arabic" w:hint="cs"/>
                <w:sz w:val="36"/>
                <w:szCs w:val="36"/>
                <w:rtl/>
              </w:rPr>
              <w:t xml:space="preserve">احرص على مشاركته في النقاش. </w:t>
            </w:r>
          </w:p>
          <w:p w:rsidR="00CC34B8" w:rsidRDefault="00CC34B8" w:rsidP="00100E60">
            <w:pPr>
              <w:pStyle w:val="Header"/>
              <w:numPr>
                <w:ilvl w:val="0"/>
                <w:numId w:val="17"/>
              </w:numPr>
              <w:tabs>
                <w:tab w:val="clear" w:pos="4153"/>
                <w:tab w:val="clear" w:pos="8306"/>
              </w:tabs>
              <w:spacing w:before="60" w:after="60"/>
              <w:ind w:right="0"/>
              <w:jc w:val="both"/>
              <w:rPr>
                <w:rFonts w:cs="Traditional Arabic"/>
                <w:sz w:val="36"/>
                <w:szCs w:val="36"/>
              </w:rPr>
            </w:pPr>
            <w:r>
              <w:rPr>
                <w:rFonts w:cs="Traditional Arabic" w:hint="cs"/>
                <w:sz w:val="36"/>
                <w:szCs w:val="36"/>
                <w:rtl/>
              </w:rPr>
              <w:t xml:space="preserve">احرص على الاستعانة به. </w:t>
            </w:r>
          </w:p>
          <w:p w:rsidR="00CC34B8" w:rsidRDefault="00CC34B8" w:rsidP="00100E60">
            <w:pPr>
              <w:pStyle w:val="Header"/>
              <w:numPr>
                <w:ilvl w:val="0"/>
                <w:numId w:val="17"/>
              </w:numPr>
              <w:tabs>
                <w:tab w:val="clear" w:pos="4153"/>
                <w:tab w:val="clear" w:pos="8306"/>
              </w:tabs>
              <w:spacing w:before="60" w:after="60"/>
              <w:ind w:right="0"/>
              <w:jc w:val="both"/>
              <w:rPr>
                <w:rFonts w:cs="Traditional Arabic"/>
                <w:sz w:val="36"/>
                <w:szCs w:val="36"/>
                <w:rtl/>
              </w:rPr>
            </w:pPr>
            <w:r>
              <w:rPr>
                <w:rFonts w:cs="Traditional Arabic" w:hint="cs"/>
                <w:sz w:val="36"/>
                <w:szCs w:val="36"/>
                <w:rtl/>
              </w:rPr>
              <w:t>استخدمه لتحقيق فاعلية النشاط.</w:t>
            </w:r>
          </w:p>
        </w:tc>
      </w:tr>
      <w:tr w:rsidR="00CC34B8" w:rsidTr="00C5127F">
        <w:tc>
          <w:tcPr>
            <w:tcW w:w="3335" w:type="dxa"/>
            <w:shd w:val="clear" w:color="auto" w:fill="F3F3F3"/>
          </w:tcPr>
          <w:p w:rsidR="00CC34B8" w:rsidRPr="00E67414" w:rsidRDefault="00CC34B8" w:rsidP="00C5127F">
            <w:pPr>
              <w:pStyle w:val="Header"/>
              <w:tabs>
                <w:tab w:val="clear" w:pos="4153"/>
                <w:tab w:val="clear" w:pos="8306"/>
              </w:tabs>
              <w:spacing w:before="60" w:after="60"/>
              <w:jc w:val="both"/>
              <w:rPr>
                <w:rFonts w:cs="Traditional Arabic"/>
                <w:b/>
                <w:bCs/>
                <w:sz w:val="36"/>
                <w:szCs w:val="36"/>
                <w:rtl/>
              </w:rPr>
            </w:pPr>
            <w:r w:rsidRPr="00E67414">
              <w:rPr>
                <w:rFonts w:cs="Traditional Arabic" w:hint="cs"/>
                <w:b/>
                <w:bCs/>
                <w:sz w:val="36"/>
                <w:szCs w:val="36"/>
                <w:rtl/>
              </w:rPr>
              <w:t xml:space="preserve">3- الشخص الدعي: </w:t>
            </w: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1- لا تسمح له بالسيطرة على المناقشة.</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2- لا تدعه يرهب أعضاء المجموعة.</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3- عندما يعرض رأياً اطلب إليه تبريره.</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4- إذا كانت مبرراته خاطئة اتركه للمجموعة.</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 xml:space="preserve">4- الشخص الثرثار : </w:t>
            </w: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100E60">
            <w:pPr>
              <w:pStyle w:val="Header"/>
              <w:numPr>
                <w:ilvl w:val="0"/>
                <w:numId w:val="18"/>
              </w:numPr>
              <w:tabs>
                <w:tab w:val="clear" w:pos="4153"/>
                <w:tab w:val="clear" w:pos="8306"/>
              </w:tabs>
              <w:spacing w:before="60" w:after="60"/>
              <w:ind w:right="0"/>
              <w:jc w:val="both"/>
              <w:rPr>
                <w:rFonts w:cs="Traditional Arabic"/>
                <w:sz w:val="36"/>
                <w:szCs w:val="36"/>
                <w:rtl/>
              </w:rPr>
            </w:pPr>
            <w:r>
              <w:rPr>
                <w:rFonts w:cs="Traditional Arabic" w:hint="cs"/>
                <w:sz w:val="36"/>
                <w:szCs w:val="36"/>
                <w:rtl/>
              </w:rPr>
              <w:t xml:space="preserve">قاطعه بلباقة دون أن تحرجه. </w:t>
            </w:r>
          </w:p>
          <w:p w:rsidR="00CC34B8" w:rsidRDefault="00CC34B8" w:rsidP="00100E60">
            <w:pPr>
              <w:pStyle w:val="Header"/>
              <w:numPr>
                <w:ilvl w:val="0"/>
                <w:numId w:val="18"/>
              </w:numPr>
              <w:tabs>
                <w:tab w:val="clear" w:pos="4153"/>
                <w:tab w:val="clear" w:pos="8306"/>
              </w:tabs>
              <w:spacing w:before="60" w:after="60"/>
              <w:ind w:right="0"/>
              <w:jc w:val="both"/>
              <w:rPr>
                <w:rFonts w:cs="Traditional Arabic"/>
                <w:sz w:val="36"/>
                <w:szCs w:val="36"/>
              </w:rPr>
            </w:pPr>
            <w:r>
              <w:rPr>
                <w:rFonts w:cs="Traditional Arabic" w:hint="cs"/>
                <w:sz w:val="36"/>
                <w:szCs w:val="36"/>
                <w:rtl/>
              </w:rPr>
              <w:t>حدد له الوقت الذي يسمح له فيه بالتحدث.</w:t>
            </w:r>
          </w:p>
          <w:p w:rsidR="00CC34B8" w:rsidRDefault="00CC34B8" w:rsidP="00100E60">
            <w:pPr>
              <w:pStyle w:val="Header"/>
              <w:numPr>
                <w:ilvl w:val="0"/>
                <w:numId w:val="18"/>
              </w:numPr>
              <w:tabs>
                <w:tab w:val="clear" w:pos="4153"/>
                <w:tab w:val="clear" w:pos="8306"/>
              </w:tabs>
              <w:spacing w:before="60" w:after="60"/>
              <w:ind w:right="0"/>
              <w:jc w:val="both"/>
              <w:rPr>
                <w:rFonts w:cs="Traditional Arabic"/>
                <w:sz w:val="36"/>
                <w:szCs w:val="36"/>
                <w:rtl/>
              </w:rPr>
            </w:pPr>
            <w:r>
              <w:rPr>
                <w:rFonts w:cs="Traditional Arabic" w:hint="cs"/>
                <w:sz w:val="36"/>
                <w:szCs w:val="36"/>
                <w:rtl/>
              </w:rPr>
              <w:t>إذا استرسل في حديثه وجه سؤالاً مباشراً إلى مشارك آخر لتنقل دفة الحديث.</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lastRenderedPageBreak/>
              <w:t>5- الشخص الخجول :</w:t>
            </w: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 xml:space="preserve">1- اسأله أسئلة سهلة. </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2- شجعه على المشاركة.</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3- اشرح قوله لتوضح وجهة نظره.</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4- شجعه على الثقة بنفسه.</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6- الشخص غير المتعاون:</w:t>
            </w: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 xml:space="preserve">1- تعرف إلى معارفه وخبراته. </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2- اكسب صداقته.</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3- أشعره بأنك تحتاج لمساعدته.</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 xml:space="preserve">7- الشخص البليد: </w:t>
            </w: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1- اسأله أسئلة مباشرة عن خبراته وعمله.</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2- اسأله النصيحة كلما سنحت الفرصة.</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3- أشعره بأنك تقدر آراءه.</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8- الشخص المتعالي :</w:t>
            </w: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E66AB" w:rsidP="00C5127F">
            <w:pPr>
              <w:pStyle w:val="Header"/>
              <w:tabs>
                <w:tab w:val="clear" w:pos="4153"/>
                <w:tab w:val="clear" w:pos="8306"/>
              </w:tabs>
              <w:spacing w:before="60" w:after="60"/>
              <w:jc w:val="both"/>
              <w:rPr>
                <w:rFonts w:cs="Traditional Arabic"/>
                <w:sz w:val="36"/>
                <w:szCs w:val="36"/>
                <w:rtl/>
              </w:rPr>
            </w:pPr>
            <w:r>
              <w:rPr>
                <w:rFonts w:cs="Traditional Arabic"/>
                <w:b/>
                <w:bCs/>
                <w:noProof/>
                <w:sz w:val="36"/>
                <w:rtl/>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4" type="#_x0000_t104" style="position:absolute;left:0;text-align:left;margin-left:-146.75pt;margin-top:6.35pt;width:54pt;height:18pt;rotation:11397184fd;z-index:251662336;mso-position-horizontal-relative:text;mso-position-vertical-relative:text"/>
              </w:pict>
            </w:r>
            <w:r w:rsidR="00CC34B8">
              <w:rPr>
                <w:rFonts w:cs="Traditional Arabic" w:hint="cs"/>
                <w:sz w:val="36"/>
                <w:szCs w:val="36"/>
                <w:rtl/>
              </w:rPr>
              <w:t xml:space="preserve">1- كن صبوراً في التعامل معه. </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 xml:space="preserve">2- حاول أن تجذب انتباهه. </w:t>
            </w:r>
          </w:p>
        </w:tc>
      </w:tr>
      <w:tr w:rsidR="00CC34B8" w:rsidTr="00C5127F">
        <w:tc>
          <w:tcPr>
            <w:tcW w:w="333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p>
        </w:tc>
        <w:tc>
          <w:tcPr>
            <w:tcW w:w="5385" w:type="dxa"/>
            <w:shd w:val="clear" w:color="auto" w:fill="F3F3F3"/>
          </w:tcPr>
          <w:p w:rsidR="00CC34B8" w:rsidRDefault="00CC34B8" w:rsidP="00C5127F">
            <w:pPr>
              <w:pStyle w:val="Header"/>
              <w:tabs>
                <w:tab w:val="clear" w:pos="4153"/>
                <w:tab w:val="clear" w:pos="8306"/>
              </w:tabs>
              <w:spacing w:before="60" w:after="60"/>
              <w:jc w:val="both"/>
              <w:rPr>
                <w:rFonts w:cs="Traditional Arabic"/>
                <w:sz w:val="36"/>
                <w:szCs w:val="36"/>
                <w:rtl/>
              </w:rPr>
            </w:pPr>
            <w:r>
              <w:rPr>
                <w:rFonts w:cs="Traditional Arabic" w:hint="cs"/>
                <w:sz w:val="36"/>
                <w:szCs w:val="36"/>
                <w:rtl/>
              </w:rPr>
              <w:t>3- حاول أن تستفيد من ملاحظاته.</w:t>
            </w:r>
          </w:p>
        </w:tc>
      </w:tr>
    </w:tbl>
    <w:p w:rsidR="00CC34B8" w:rsidRPr="00CC34B8" w:rsidRDefault="00CC34B8" w:rsidP="00CC34B8">
      <w:pPr>
        <w:spacing w:line="312" w:lineRule="auto"/>
        <w:ind w:left="-908"/>
        <w:jc w:val="lowKashida"/>
        <w:rPr>
          <w:rFonts w:ascii="Simplified Arabic" w:hAnsi="Simplified Arabic" w:cs="Simplified Arabic"/>
          <w:b/>
          <w:bCs/>
          <w:sz w:val="28"/>
          <w:szCs w:val="28"/>
          <w:rtl/>
        </w:rPr>
      </w:pPr>
    </w:p>
    <w:p w:rsidR="00CC34B8" w:rsidRDefault="00CC34B8">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CC34B8" w:rsidRDefault="00CC34B8" w:rsidP="00CC34B8">
      <w:pPr>
        <w:spacing w:line="312" w:lineRule="auto"/>
        <w:ind w:left="-908"/>
        <w:jc w:val="center"/>
        <w:rPr>
          <w:rFonts w:ascii="Simplified Arabic" w:hAnsi="Simplified Arabic" w:cs="Simplified Arabic"/>
          <w:b/>
          <w:bCs/>
          <w:sz w:val="28"/>
          <w:szCs w:val="28"/>
          <w:rtl/>
        </w:rPr>
      </w:pPr>
      <w:r w:rsidRPr="00CC34B8">
        <w:rPr>
          <w:rFonts w:cs="Monotype Koufi" w:hint="eastAsia"/>
          <w:b/>
          <w:bCs/>
          <w:sz w:val="36"/>
          <w:szCs w:val="36"/>
          <w:u w:val="single"/>
          <w:rtl/>
        </w:rPr>
        <w:lastRenderedPageBreak/>
        <w:t>دراسة</w:t>
      </w:r>
      <w:r w:rsidRPr="00CC34B8">
        <w:rPr>
          <w:rFonts w:cs="Monotype Koufi"/>
          <w:b/>
          <w:bCs/>
          <w:sz w:val="36"/>
          <w:szCs w:val="36"/>
          <w:u w:val="single"/>
          <w:rtl/>
        </w:rPr>
        <w:t xml:space="preserve"> </w:t>
      </w:r>
      <w:r w:rsidRPr="00CC34B8">
        <w:rPr>
          <w:rFonts w:cs="Monotype Koufi" w:hint="eastAsia"/>
          <w:b/>
          <w:bCs/>
          <w:sz w:val="36"/>
          <w:szCs w:val="36"/>
          <w:u w:val="single"/>
          <w:rtl/>
        </w:rPr>
        <w:t>الحالة</w:t>
      </w:r>
    </w:p>
    <w:p w:rsidR="00CC34B8" w:rsidRPr="00F51C48" w:rsidRDefault="00CC34B8" w:rsidP="00CC34B8">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CC34B8" w:rsidRPr="00CC34B8" w:rsidRDefault="00CC34B8" w:rsidP="00100E60">
      <w:pPr>
        <w:pStyle w:val="ListParagraph"/>
        <w:numPr>
          <w:ilvl w:val="0"/>
          <w:numId w:val="19"/>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التعريف</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بدراسة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الحالة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9"/>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خطوات</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تطبيق</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دراسة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الحالة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9"/>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مزايا</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دراسة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الحالة</w:t>
      </w:r>
      <w:r w:rsidRPr="00CC34B8">
        <w:rPr>
          <w:rFonts w:ascii="Simplified Arabic" w:hAnsi="Simplified Arabic" w:cs="Simplified Arabic"/>
          <w:b/>
          <w:bCs/>
          <w:sz w:val="28"/>
          <w:szCs w:val="28"/>
          <w:rtl/>
        </w:rPr>
        <w:t xml:space="preserve">. </w:t>
      </w:r>
    </w:p>
    <w:p w:rsidR="00CC34B8" w:rsidRPr="00CC34B8" w:rsidRDefault="00CC34B8" w:rsidP="00100E60">
      <w:pPr>
        <w:pStyle w:val="ListParagraph"/>
        <w:numPr>
          <w:ilvl w:val="0"/>
          <w:numId w:val="19"/>
        </w:numPr>
        <w:spacing w:line="312" w:lineRule="auto"/>
        <w:jc w:val="lowKashida"/>
        <w:rPr>
          <w:rFonts w:ascii="Simplified Arabic" w:hAnsi="Simplified Arabic" w:cs="Simplified Arabic"/>
          <w:b/>
          <w:bCs/>
          <w:sz w:val="28"/>
          <w:szCs w:val="28"/>
          <w:rtl/>
        </w:rPr>
      </w:pPr>
      <w:r w:rsidRPr="00CC34B8">
        <w:rPr>
          <w:rFonts w:ascii="Simplified Arabic" w:hAnsi="Simplified Arabic" w:cs="Simplified Arabic" w:hint="eastAsia"/>
          <w:b/>
          <w:bCs/>
          <w:sz w:val="28"/>
          <w:szCs w:val="28"/>
          <w:rtl/>
        </w:rPr>
        <w:t>محاذير</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أسلوب</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دراسة</w:t>
      </w:r>
      <w:r w:rsidRPr="00CC34B8">
        <w:rPr>
          <w:rFonts w:ascii="Simplified Arabic" w:hAnsi="Simplified Arabic" w:cs="Simplified Arabic"/>
          <w:b/>
          <w:bCs/>
          <w:sz w:val="28"/>
          <w:szCs w:val="28"/>
          <w:rtl/>
        </w:rPr>
        <w:t xml:space="preserve"> </w:t>
      </w:r>
      <w:r w:rsidRPr="00CC34B8">
        <w:rPr>
          <w:rFonts w:ascii="Simplified Arabic" w:hAnsi="Simplified Arabic" w:cs="Simplified Arabic" w:hint="eastAsia"/>
          <w:b/>
          <w:bCs/>
          <w:sz w:val="28"/>
          <w:szCs w:val="28"/>
          <w:rtl/>
        </w:rPr>
        <w:t>الحالة</w:t>
      </w:r>
      <w:r w:rsidRPr="00CC34B8">
        <w:rPr>
          <w:rFonts w:ascii="Simplified Arabic" w:hAnsi="Simplified Arabic" w:cs="Simplified Arabic"/>
          <w:b/>
          <w:bCs/>
          <w:sz w:val="28"/>
          <w:szCs w:val="28"/>
          <w:rtl/>
        </w:rPr>
        <w:t xml:space="preserve">. </w:t>
      </w:r>
    </w:p>
    <w:p w:rsidR="00CC34B8" w:rsidRDefault="00CC34B8" w:rsidP="00CC34B8">
      <w:pPr>
        <w:pStyle w:val="ListParagraph"/>
        <w:bidi w:val="0"/>
        <w:spacing w:line="312" w:lineRule="auto"/>
        <w:jc w:val="right"/>
        <w:rPr>
          <w:rFonts w:ascii="Simplified Arabic" w:hAnsi="Simplified Arabic" w:cs="Simplified Arabic"/>
          <w:b/>
          <w:bCs/>
          <w:sz w:val="28"/>
          <w:szCs w:val="28"/>
        </w:rPr>
      </w:pPr>
    </w:p>
    <w:p w:rsidR="00CC34B8" w:rsidRDefault="00CC34B8">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CC34B8" w:rsidRPr="00E446CA" w:rsidRDefault="00CC34B8" w:rsidP="00F72530">
      <w:pPr>
        <w:spacing w:line="233" w:lineRule="auto"/>
        <w:ind w:left="-908"/>
        <w:rPr>
          <w:rFonts w:cs="Traditional Arabic"/>
          <w:b/>
          <w:bCs/>
          <w:sz w:val="36"/>
          <w:rtl/>
        </w:rPr>
      </w:pPr>
      <w:r w:rsidRPr="00F72530">
        <w:rPr>
          <w:rFonts w:cs="Monotype Koufi" w:hint="cs"/>
          <w:b/>
          <w:bCs/>
          <w:sz w:val="32"/>
          <w:szCs w:val="32"/>
          <w:u w:val="single"/>
          <w:rtl/>
        </w:rPr>
        <w:lastRenderedPageBreak/>
        <w:t>دراسة الحالـــة</w:t>
      </w:r>
      <w:r w:rsidR="00F72530">
        <w:rPr>
          <w:rFonts w:cs="Traditional Arabic" w:hint="cs"/>
          <w:sz w:val="36"/>
          <w:rtl/>
        </w:rPr>
        <w:t>:</w:t>
      </w:r>
      <w:r w:rsidRPr="00F72530">
        <w:rPr>
          <w:rFonts w:cs="Traditional Arabic" w:hint="cs"/>
          <w:sz w:val="36"/>
          <w:rtl/>
        </w:rPr>
        <w:t xml:space="preserve"> </w:t>
      </w:r>
      <w:r w:rsidRPr="00F72530">
        <w:rPr>
          <w:rFonts w:cs="Traditional Arabic"/>
          <w:sz w:val="36"/>
          <w:rtl/>
        </w:rPr>
        <w:tab/>
      </w:r>
      <w:r w:rsidRPr="00F72530">
        <w:rPr>
          <w:rFonts w:cs="Traditional Arabic"/>
          <w:sz w:val="36"/>
          <w:rtl/>
        </w:rPr>
        <w:tab/>
      </w:r>
      <w:r>
        <w:rPr>
          <w:rFonts w:cs="Traditional Arabic"/>
          <w:sz w:val="36"/>
          <w:rtl/>
        </w:rPr>
        <w:tab/>
      </w:r>
      <w:r>
        <w:rPr>
          <w:rFonts w:cs="Traditional Arabic"/>
          <w:sz w:val="36"/>
          <w:rtl/>
        </w:rPr>
        <w:tab/>
      </w:r>
      <w:r>
        <w:rPr>
          <w:rFonts w:cs="Traditional Arabic"/>
          <w:sz w:val="36"/>
          <w:rtl/>
        </w:rPr>
        <w:tab/>
      </w:r>
      <w:r>
        <w:rPr>
          <w:rFonts w:cs="Traditional Arabic"/>
          <w:sz w:val="36"/>
          <w:rtl/>
        </w:rPr>
        <w:tab/>
      </w:r>
    </w:p>
    <w:p w:rsidR="00CC34B8" w:rsidRPr="00F72530" w:rsidRDefault="00CC34B8" w:rsidP="00F72530">
      <w:pPr>
        <w:pStyle w:val="ListParagraph"/>
        <w:spacing w:line="312" w:lineRule="auto"/>
        <w:ind w:left="-188"/>
        <w:jc w:val="lowKashida"/>
        <w:rPr>
          <w:rFonts w:ascii="Simplified Arabic" w:hAnsi="Simplified Arabic" w:cs="Simplified Arabic"/>
          <w:b/>
          <w:bCs/>
          <w:sz w:val="28"/>
          <w:szCs w:val="28"/>
          <w:rtl/>
        </w:rPr>
      </w:pPr>
      <w:r w:rsidRPr="00F72530">
        <w:rPr>
          <w:rFonts w:ascii="Simplified Arabic" w:hAnsi="Simplified Arabic" w:cs="Simplified Arabic" w:hint="cs"/>
          <w:b/>
          <w:bCs/>
          <w:sz w:val="28"/>
          <w:szCs w:val="28"/>
          <w:rtl/>
        </w:rPr>
        <w:t xml:space="preserve">دراسة الحالة هي عرض معلومات مفصلة عن الوضع الراهن لمؤسسة أو وظيفة والطلب إلى المشارك (المتدرب) تحليلها والتأمل فيها وتحديد المشكلة التي يعاني منها ثم اقتراح الحلول العلاجية (الإجراءات) التي يراها مناسبة ولعل من أهم الأغراض التدريبية التي تخدمها هذه الطريقة (الأسلوب) تعويد المشاركين على التفكير لأنفسهم بواسطة الدراسات المستقلة ثم تطوير مهاراتهم في استعمال المعلومات (توظيف المعلومات) لصناعة القرارات الوظيفية المناسبة لمواقعهم في الحياة العملية. </w:t>
      </w:r>
    </w:p>
    <w:p w:rsidR="00CC34B8" w:rsidRPr="00F72530" w:rsidRDefault="00CC34B8" w:rsidP="00F72530">
      <w:pPr>
        <w:spacing w:line="233" w:lineRule="auto"/>
        <w:ind w:left="-908"/>
        <w:rPr>
          <w:rFonts w:cs="Monotype Koufi"/>
          <w:b/>
          <w:bCs/>
          <w:sz w:val="32"/>
          <w:szCs w:val="32"/>
          <w:u w:val="single"/>
          <w:rtl/>
        </w:rPr>
      </w:pPr>
      <w:r w:rsidRPr="00F72530">
        <w:rPr>
          <w:rFonts w:cs="Monotype Koufi" w:hint="cs"/>
          <w:b/>
          <w:bCs/>
          <w:sz w:val="32"/>
          <w:szCs w:val="32"/>
          <w:u w:val="single"/>
          <w:rtl/>
        </w:rPr>
        <w:t xml:space="preserve">خطوات تطبيق دراسة الحالة: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tl/>
        </w:rPr>
      </w:pPr>
      <w:r w:rsidRPr="0009373C">
        <w:rPr>
          <w:rFonts w:ascii="Simplified Arabic" w:hAnsi="Simplified Arabic" w:cs="Simplified Arabic" w:hint="cs"/>
          <w:b/>
          <w:bCs/>
          <w:sz w:val="28"/>
          <w:szCs w:val="28"/>
          <w:rtl/>
        </w:rPr>
        <w:t xml:space="preserve">اختيار المشكلة والوظيفة التي ستجري دراستها.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ملاحظة وجمع البيانات كما هي في الواقع.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كتابة الحالة كما تشير بياناتها.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تنقيح الحالة لمواكبة طبيعة الواقع ومتطلباته. </w:t>
      </w:r>
    </w:p>
    <w:p w:rsidR="00CC34B8" w:rsidRDefault="00CC34B8" w:rsidP="00100E60">
      <w:pPr>
        <w:pStyle w:val="ListParagraph"/>
        <w:numPr>
          <w:ilvl w:val="0"/>
          <w:numId w:val="47"/>
        </w:numPr>
        <w:spacing w:line="312" w:lineRule="auto"/>
        <w:jc w:val="lowKashida"/>
        <w:rPr>
          <w:rFonts w:cs="Traditional Arabic"/>
          <w:sz w:val="36"/>
          <w:szCs w:val="36"/>
        </w:rPr>
      </w:pPr>
      <w:r w:rsidRPr="0009373C">
        <w:rPr>
          <w:rFonts w:ascii="Simplified Arabic" w:hAnsi="Simplified Arabic" w:cs="Simplified Arabic" w:hint="cs"/>
          <w:b/>
          <w:bCs/>
          <w:sz w:val="28"/>
          <w:szCs w:val="28"/>
          <w:rtl/>
        </w:rPr>
        <w:t>مناقشة الحالة والتحقق من صلاحيتها للتدريب، أو كنموذج لحالات التدريب</w:t>
      </w:r>
      <w:r>
        <w:rPr>
          <w:rFonts w:cs="Traditional Arabic" w:hint="cs"/>
          <w:sz w:val="36"/>
          <w:szCs w:val="36"/>
          <w:rtl/>
        </w:rPr>
        <w:t xml:space="preserve">. </w:t>
      </w:r>
    </w:p>
    <w:p w:rsidR="00CC34B8" w:rsidRPr="0009373C" w:rsidRDefault="00CC34B8" w:rsidP="0009373C">
      <w:pPr>
        <w:spacing w:line="233" w:lineRule="auto"/>
        <w:ind w:left="-908"/>
        <w:rPr>
          <w:rFonts w:cs="Monotype Koufi"/>
          <w:b/>
          <w:bCs/>
          <w:sz w:val="32"/>
          <w:szCs w:val="32"/>
          <w:u w:val="single"/>
          <w:rtl/>
        </w:rPr>
      </w:pPr>
      <w:r w:rsidRPr="0009373C">
        <w:rPr>
          <w:rFonts w:cs="Monotype Koufi" w:hint="cs"/>
          <w:b/>
          <w:bCs/>
          <w:sz w:val="32"/>
          <w:szCs w:val="32"/>
          <w:u w:val="single"/>
          <w:rtl/>
        </w:rPr>
        <w:t xml:space="preserve">مزايا دراسة الحالة: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tl/>
        </w:rPr>
      </w:pPr>
      <w:r w:rsidRPr="0009373C">
        <w:rPr>
          <w:rFonts w:ascii="Simplified Arabic" w:hAnsi="Simplified Arabic" w:cs="Simplified Arabic" w:hint="cs"/>
          <w:b/>
          <w:bCs/>
          <w:sz w:val="28"/>
          <w:szCs w:val="28"/>
          <w:rtl/>
        </w:rPr>
        <w:t>أسلوب مناسب لأنه قد يقرب المشارك (المتدرب) من الواقع أو يقربه من أرض الواقع في العملية التدريبية.</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يتعود المشاركون (المتدربون) على التفكير لأنفسهم بواسطة الدراسات المستقلة.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Pr>
      </w:pPr>
      <w:r w:rsidRPr="0009373C">
        <w:rPr>
          <w:rFonts w:ascii="Simplified Arabic" w:hAnsi="Simplified Arabic" w:cs="Simplified Arabic" w:hint="cs"/>
          <w:b/>
          <w:bCs/>
          <w:sz w:val="28"/>
          <w:szCs w:val="28"/>
          <w:rtl/>
        </w:rPr>
        <w:t xml:space="preserve">تتطور مهارات المشاركين في استعمال المعلومات لصناعة القرارات الوظيفية. </w:t>
      </w:r>
    </w:p>
    <w:p w:rsidR="0009373C" w:rsidRDefault="0009373C" w:rsidP="0009373C">
      <w:pPr>
        <w:spacing w:line="233" w:lineRule="auto"/>
        <w:ind w:left="-908"/>
        <w:rPr>
          <w:rFonts w:cs="Monotype Koufi"/>
          <w:b/>
          <w:bCs/>
          <w:sz w:val="32"/>
          <w:szCs w:val="32"/>
          <w:u w:val="single"/>
          <w:rtl/>
        </w:rPr>
      </w:pPr>
    </w:p>
    <w:p w:rsidR="0009373C" w:rsidRDefault="0009373C" w:rsidP="0009373C">
      <w:pPr>
        <w:spacing w:line="233" w:lineRule="auto"/>
        <w:ind w:left="-908"/>
        <w:rPr>
          <w:rFonts w:cs="Monotype Koufi"/>
          <w:b/>
          <w:bCs/>
          <w:sz w:val="32"/>
          <w:szCs w:val="32"/>
          <w:u w:val="single"/>
          <w:rtl/>
        </w:rPr>
      </w:pPr>
    </w:p>
    <w:p w:rsidR="0009373C" w:rsidRDefault="0009373C" w:rsidP="0009373C">
      <w:pPr>
        <w:spacing w:line="233" w:lineRule="auto"/>
        <w:ind w:left="-908"/>
        <w:rPr>
          <w:rFonts w:cs="Monotype Koufi"/>
          <w:b/>
          <w:bCs/>
          <w:sz w:val="32"/>
          <w:szCs w:val="32"/>
          <w:u w:val="single"/>
          <w:rtl/>
        </w:rPr>
      </w:pPr>
    </w:p>
    <w:p w:rsidR="00CC34B8" w:rsidRPr="0009373C" w:rsidRDefault="00CC34B8" w:rsidP="0009373C">
      <w:pPr>
        <w:spacing w:line="233" w:lineRule="auto"/>
        <w:ind w:left="-908"/>
        <w:rPr>
          <w:rFonts w:cs="Monotype Koufi"/>
          <w:b/>
          <w:bCs/>
          <w:sz w:val="32"/>
          <w:szCs w:val="32"/>
          <w:u w:val="single"/>
          <w:rtl/>
        </w:rPr>
      </w:pPr>
      <w:r w:rsidRPr="0009373C">
        <w:rPr>
          <w:rFonts w:cs="Monotype Koufi" w:hint="cs"/>
          <w:b/>
          <w:bCs/>
          <w:sz w:val="32"/>
          <w:szCs w:val="32"/>
          <w:u w:val="single"/>
          <w:rtl/>
        </w:rPr>
        <w:lastRenderedPageBreak/>
        <w:t xml:space="preserve">محاذير دراسة الحالة: </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tl/>
        </w:rPr>
      </w:pPr>
      <w:r w:rsidRPr="0009373C">
        <w:rPr>
          <w:rFonts w:ascii="Simplified Arabic" w:hAnsi="Simplified Arabic" w:cs="Simplified Arabic" w:hint="cs"/>
          <w:b/>
          <w:bCs/>
          <w:sz w:val="28"/>
          <w:szCs w:val="28"/>
          <w:rtl/>
        </w:rPr>
        <w:t>قد يخرج بعض المشاركين بانطباع خاطىء عن مواقف العمل الحقيقية.</w:t>
      </w:r>
    </w:p>
    <w:p w:rsidR="00CC34B8" w:rsidRPr="0009373C" w:rsidRDefault="00CC34B8" w:rsidP="00100E60">
      <w:pPr>
        <w:pStyle w:val="ListParagraph"/>
        <w:numPr>
          <w:ilvl w:val="0"/>
          <w:numId w:val="47"/>
        </w:numPr>
        <w:spacing w:line="312" w:lineRule="auto"/>
        <w:jc w:val="lowKashida"/>
        <w:rPr>
          <w:rFonts w:ascii="Simplified Arabic" w:hAnsi="Simplified Arabic" w:cs="Simplified Arabic"/>
          <w:b/>
          <w:bCs/>
          <w:sz w:val="28"/>
          <w:szCs w:val="28"/>
          <w:rtl/>
        </w:rPr>
      </w:pPr>
      <w:r w:rsidRPr="0009373C">
        <w:rPr>
          <w:rFonts w:ascii="Simplified Arabic" w:hAnsi="Simplified Arabic" w:cs="Simplified Arabic" w:hint="cs"/>
          <w:b/>
          <w:bCs/>
          <w:sz w:val="28"/>
          <w:szCs w:val="28"/>
          <w:rtl/>
        </w:rPr>
        <w:t>قد يتوقع بعض المشاركين أن القرارات التي تتخذ في العمل مشابهة للقرارات التي تتخذ في جلسة تدريبية.</w:t>
      </w:r>
    </w:p>
    <w:p w:rsidR="00A11972" w:rsidRDefault="00A11972" w:rsidP="00100E60">
      <w:pPr>
        <w:pStyle w:val="ListParagraph"/>
        <w:numPr>
          <w:ilvl w:val="0"/>
          <w:numId w:val="47"/>
        </w:numPr>
        <w:spacing w:line="312" w:lineRule="auto"/>
        <w:jc w:val="lowKashida"/>
        <w:rPr>
          <w:rFonts w:ascii="Simplified Arabic" w:hAnsi="Simplified Arabic" w:cs="Simplified Arabic"/>
          <w:b/>
          <w:bCs/>
          <w:sz w:val="28"/>
          <w:szCs w:val="28"/>
        </w:rPr>
      </w:pPr>
      <w:r>
        <w:rPr>
          <w:rFonts w:ascii="Simplified Arabic" w:hAnsi="Simplified Arabic" w:cs="Simplified Arabic"/>
          <w:b/>
          <w:bCs/>
          <w:sz w:val="28"/>
          <w:szCs w:val="28"/>
        </w:rPr>
        <w:br w:type="page"/>
      </w:r>
    </w:p>
    <w:p w:rsidR="00A11972" w:rsidRDefault="00A11972" w:rsidP="00A11972">
      <w:pPr>
        <w:spacing w:line="312" w:lineRule="auto"/>
        <w:ind w:left="-908"/>
        <w:jc w:val="center"/>
        <w:rPr>
          <w:rFonts w:ascii="Simplified Arabic" w:hAnsi="Simplified Arabic" w:cs="Simplified Arabic"/>
          <w:b/>
          <w:bCs/>
          <w:sz w:val="28"/>
          <w:szCs w:val="28"/>
          <w:rtl/>
        </w:rPr>
      </w:pPr>
      <w:r w:rsidRPr="00A11972">
        <w:rPr>
          <w:rFonts w:cs="Monotype Koufi" w:hint="eastAsia"/>
          <w:b/>
          <w:bCs/>
          <w:sz w:val="36"/>
          <w:szCs w:val="36"/>
          <w:u w:val="single"/>
          <w:rtl/>
        </w:rPr>
        <w:lastRenderedPageBreak/>
        <w:t>العرض</w:t>
      </w:r>
      <w:r w:rsidRPr="00A11972">
        <w:rPr>
          <w:rFonts w:cs="Monotype Koufi"/>
          <w:b/>
          <w:bCs/>
          <w:sz w:val="36"/>
          <w:szCs w:val="36"/>
          <w:u w:val="single"/>
          <w:rtl/>
        </w:rPr>
        <w:t xml:space="preserve"> </w:t>
      </w:r>
      <w:r w:rsidRPr="00A11972">
        <w:rPr>
          <w:rFonts w:cs="Monotype Koufi" w:hint="eastAsia"/>
          <w:b/>
          <w:bCs/>
          <w:sz w:val="36"/>
          <w:szCs w:val="36"/>
          <w:u w:val="single"/>
          <w:rtl/>
        </w:rPr>
        <w:t>النموذجي</w:t>
      </w:r>
    </w:p>
    <w:p w:rsidR="00A11972" w:rsidRPr="00F51C48" w:rsidRDefault="00A11972" w:rsidP="00A11972">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A11972" w:rsidRPr="00A11972" w:rsidRDefault="00A11972"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11972">
        <w:rPr>
          <w:rFonts w:ascii="Simplified Arabic" w:hAnsi="Simplified Arabic" w:cs="Simplified Arabic" w:hint="eastAsia"/>
          <w:b/>
          <w:bCs/>
          <w:sz w:val="28"/>
          <w:szCs w:val="28"/>
          <w:rtl/>
        </w:rPr>
        <w:t>تعريف</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العرض</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النموذجي</w:t>
      </w:r>
      <w:r w:rsidRPr="00A11972">
        <w:rPr>
          <w:rFonts w:ascii="Simplified Arabic" w:hAnsi="Simplified Arabic" w:cs="Simplified Arabic"/>
          <w:b/>
          <w:bCs/>
          <w:sz w:val="28"/>
          <w:szCs w:val="28"/>
          <w:rtl/>
        </w:rPr>
        <w:t xml:space="preserve">. </w:t>
      </w:r>
    </w:p>
    <w:p w:rsidR="00A11972" w:rsidRPr="00A11972" w:rsidRDefault="00A11972"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11972">
        <w:rPr>
          <w:rFonts w:ascii="Simplified Arabic" w:hAnsi="Simplified Arabic" w:cs="Simplified Arabic" w:hint="eastAsia"/>
          <w:b/>
          <w:bCs/>
          <w:sz w:val="28"/>
          <w:szCs w:val="28"/>
          <w:rtl/>
        </w:rPr>
        <w:t>خطوات</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تنفيذ</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العرض</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النموذجي</w:t>
      </w:r>
      <w:r w:rsidRPr="00A11972">
        <w:rPr>
          <w:rFonts w:ascii="Simplified Arabic" w:hAnsi="Simplified Arabic" w:cs="Simplified Arabic"/>
          <w:b/>
          <w:bCs/>
          <w:sz w:val="28"/>
          <w:szCs w:val="28"/>
          <w:rtl/>
        </w:rPr>
        <w:t xml:space="preserve">. </w:t>
      </w:r>
    </w:p>
    <w:p w:rsidR="00A11972" w:rsidRPr="00A11972" w:rsidRDefault="00A11972"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11972">
        <w:rPr>
          <w:rFonts w:ascii="Simplified Arabic" w:hAnsi="Simplified Arabic" w:cs="Simplified Arabic" w:hint="eastAsia"/>
          <w:b/>
          <w:bCs/>
          <w:sz w:val="28"/>
          <w:szCs w:val="28"/>
          <w:rtl/>
        </w:rPr>
        <w:t>مزايا</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العرض</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النموذجي</w:t>
      </w:r>
      <w:r w:rsidRPr="00A11972">
        <w:rPr>
          <w:rFonts w:ascii="Simplified Arabic" w:hAnsi="Simplified Arabic" w:cs="Simplified Arabic"/>
          <w:b/>
          <w:bCs/>
          <w:sz w:val="28"/>
          <w:szCs w:val="28"/>
          <w:rtl/>
        </w:rPr>
        <w:t xml:space="preserve">. </w:t>
      </w:r>
    </w:p>
    <w:p w:rsidR="00A11972" w:rsidRPr="00A11972" w:rsidRDefault="00A11972"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11972">
        <w:rPr>
          <w:rFonts w:ascii="Simplified Arabic" w:hAnsi="Simplified Arabic" w:cs="Simplified Arabic" w:hint="eastAsia"/>
          <w:b/>
          <w:bCs/>
          <w:sz w:val="28"/>
          <w:szCs w:val="28"/>
          <w:rtl/>
        </w:rPr>
        <w:t>محاذير</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العرض</w:t>
      </w:r>
      <w:r w:rsidRPr="00A11972">
        <w:rPr>
          <w:rFonts w:ascii="Simplified Arabic" w:hAnsi="Simplified Arabic" w:cs="Simplified Arabic"/>
          <w:b/>
          <w:bCs/>
          <w:sz w:val="28"/>
          <w:szCs w:val="28"/>
          <w:rtl/>
        </w:rPr>
        <w:t xml:space="preserve"> </w:t>
      </w:r>
      <w:r w:rsidRPr="00A11972">
        <w:rPr>
          <w:rFonts w:ascii="Simplified Arabic" w:hAnsi="Simplified Arabic" w:cs="Simplified Arabic" w:hint="eastAsia"/>
          <w:b/>
          <w:bCs/>
          <w:sz w:val="28"/>
          <w:szCs w:val="28"/>
          <w:rtl/>
        </w:rPr>
        <w:t>النموذجي</w:t>
      </w:r>
      <w:r w:rsidRPr="00A11972">
        <w:rPr>
          <w:rFonts w:ascii="Simplified Arabic" w:hAnsi="Simplified Arabic" w:cs="Simplified Arabic"/>
          <w:b/>
          <w:bCs/>
          <w:sz w:val="28"/>
          <w:szCs w:val="28"/>
          <w:rtl/>
        </w:rPr>
        <w:t>.</w:t>
      </w:r>
    </w:p>
    <w:p w:rsidR="00A11972" w:rsidRDefault="00A11972" w:rsidP="00A11972">
      <w:pPr>
        <w:pStyle w:val="ListParagraph"/>
        <w:bidi w:val="0"/>
        <w:spacing w:line="312" w:lineRule="auto"/>
        <w:jc w:val="right"/>
        <w:rPr>
          <w:rFonts w:ascii="Simplified Arabic" w:hAnsi="Simplified Arabic" w:cs="Simplified Arabic"/>
          <w:b/>
          <w:bCs/>
          <w:sz w:val="28"/>
          <w:szCs w:val="28"/>
        </w:rPr>
      </w:pPr>
    </w:p>
    <w:p w:rsidR="00B8372C" w:rsidRDefault="00B8372C">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B8372C" w:rsidRPr="00E67414" w:rsidRDefault="00B8372C" w:rsidP="0009373C">
      <w:pPr>
        <w:pStyle w:val="Header"/>
        <w:tabs>
          <w:tab w:val="clear" w:pos="4153"/>
          <w:tab w:val="clear" w:pos="8306"/>
        </w:tabs>
        <w:spacing w:before="120" w:after="120"/>
        <w:ind w:left="-908" w:firstLine="104"/>
        <w:jc w:val="both"/>
        <w:rPr>
          <w:rFonts w:cs="Traditional Arabic"/>
          <w:b/>
          <w:bCs/>
          <w:sz w:val="36"/>
          <w:szCs w:val="36"/>
          <w:rtl/>
        </w:rPr>
      </w:pPr>
      <w:r w:rsidRPr="0009373C">
        <w:rPr>
          <w:rFonts w:eastAsiaTheme="minorEastAsia" w:cs="Monotype Koufi" w:hint="cs"/>
          <w:b/>
          <w:bCs/>
          <w:sz w:val="32"/>
          <w:szCs w:val="32"/>
          <w:u w:val="single"/>
          <w:rtl/>
        </w:rPr>
        <w:lastRenderedPageBreak/>
        <w:t xml:space="preserve">يطرح المدرب شفوياً على المشاركين هذين السؤالين: </w:t>
      </w:r>
    </w:p>
    <w:p w:rsidR="00B8372C" w:rsidRPr="00FA2B2A"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FA2B2A">
        <w:rPr>
          <w:rFonts w:ascii="Simplified Arabic" w:hAnsi="Simplified Arabic" w:cs="Simplified Arabic" w:hint="cs"/>
          <w:b/>
          <w:bCs/>
          <w:sz w:val="28"/>
          <w:szCs w:val="28"/>
          <w:rtl/>
        </w:rPr>
        <w:t xml:space="preserve">س1: ماذا نعني بالعرض النموذجي؟ </w:t>
      </w:r>
    </w:p>
    <w:p w:rsidR="00B8372C" w:rsidRPr="00FA2B2A"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FA2B2A">
        <w:rPr>
          <w:rFonts w:ascii="Simplified Arabic" w:hAnsi="Simplified Arabic" w:cs="Simplified Arabic" w:hint="cs"/>
          <w:b/>
          <w:bCs/>
          <w:sz w:val="28"/>
          <w:szCs w:val="28"/>
          <w:rtl/>
        </w:rPr>
        <w:t xml:space="preserve">س2: من شاهد عرضاً نموذجياً؟ وماذا كانت ملاحظاتك على هذا العرض؟ </w:t>
      </w:r>
    </w:p>
    <w:p w:rsidR="00B8372C" w:rsidRPr="00FA2B2A"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FA2B2A">
        <w:rPr>
          <w:rFonts w:ascii="Simplified Arabic" w:hAnsi="Simplified Arabic" w:cs="Simplified Arabic" w:hint="cs"/>
          <w:b/>
          <w:bCs/>
          <w:sz w:val="28"/>
          <w:szCs w:val="28"/>
          <w:rtl/>
        </w:rPr>
        <w:t xml:space="preserve">يطلب إلى كل متدرب الإجابة عن هذين السؤالين من واقع خبرته ومن استعداده المفاهيمي السابق وبعد تدوين الإجابات على الوسائل المتوافرة، يجيب المدرب عن السؤالين من خلال إعطاء خلفية نظرية (محاضرة قصيرة أو التعليق على مشاهدة فيلم فيديو أو صور أو رسوم أو مواد سمعية تخدم الغرض.( العرض النموذجي). </w:t>
      </w:r>
    </w:p>
    <w:p w:rsidR="00B8372C" w:rsidRPr="00FA2B2A"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FA2B2A">
        <w:rPr>
          <w:rFonts w:ascii="Simplified Arabic" w:hAnsi="Simplified Arabic" w:cs="Simplified Arabic" w:hint="cs"/>
          <w:b/>
          <w:bCs/>
          <w:sz w:val="28"/>
          <w:szCs w:val="28"/>
          <w:rtl/>
        </w:rPr>
        <w:t>ثم يفتح المدرب باب المناقشة الجماعية للوقوف على خطوات تنفيذ العرض النموذجي ومزاياه ومحاذيره.</w:t>
      </w:r>
    </w:p>
    <w:p w:rsidR="00B8372C" w:rsidRPr="00FA2B2A" w:rsidRDefault="00B8372C" w:rsidP="00FA2B2A">
      <w:pPr>
        <w:pStyle w:val="Header"/>
        <w:tabs>
          <w:tab w:val="clear" w:pos="4153"/>
          <w:tab w:val="clear" w:pos="8306"/>
        </w:tabs>
        <w:spacing w:before="120" w:after="120"/>
        <w:ind w:left="-908" w:firstLine="104"/>
        <w:jc w:val="both"/>
        <w:rPr>
          <w:rFonts w:eastAsiaTheme="minorEastAsia" w:cs="Monotype Koufi"/>
          <w:b/>
          <w:bCs/>
          <w:sz w:val="32"/>
          <w:szCs w:val="32"/>
          <w:u w:val="single"/>
          <w:rtl/>
        </w:rPr>
      </w:pPr>
    </w:p>
    <w:p w:rsidR="00B8372C" w:rsidRPr="00FA2B2A" w:rsidRDefault="00B8372C" w:rsidP="00FA2B2A">
      <w:pPr>
        <w:pStyle w:val="Header"/>
        <w:tabs>
          <w:tab w:val="clear" w:pos="4153"/>
          <w:tab w:val="clear" w:pos="8306"/>
        </w:tabs>
        <w:spacing w:before="120" w:after="120"/>
        <w:ind w:left="-908" w:firstLine="104"/>
        <w:jc w:val="both"/>
        <w:rPr>
          <w:rFonts w:eastAsiaTheme="minorEastAsia" w:cs="Monotype Koufi"/>
          <w:b/>
          <w:bCs/>
          <w:sz w:val="32"/>
          <w:szCs w:val="32"/>
          <w:u w:val="single"/>
          <w:rtl/>
        </w:rPr>
      </w:pPr>
      <w:r w:rsidRPr="00FA2B2A">
        <w:rPr>
          <w:rFonts w:eastAsiaTheme="minorEastAsia" w:cs="Monotype Koufi" w:hint="cs"/>
          <w:b/>
          <w:bCs/>
          <w:sz w:val="32"/>
          <w:szCs w:val="32"/>
          <w:u w:val="single"/>
          <w:rtl/>
        </w:rPr>
        <w:t xml:space="preserve">العرض النموذجي </w:t>
      </w:r>
      <w:r w:rsidR="00FA2B2A">
        <w:rPr>
          <w:rFonts w:eastAsiaTheme="minorEastAsia" w:cs="Monotype Koufi" w:hint="cs"/>
          <w:b/>
          <w:bCs/>
          <w:sz w:val="32"/>
          <w:szCs w:val="32"/>
          <w:u w:val="single"/>
          <w:rtl/>
        </w:rPr>
        <w:t>:</w:t>
      </w:r>
    </w:p>
    <w:p w:rsidR="00B8372C" w:rsidRPr="00832D1A"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832D1A">
        <w:rPr>
          <w:rFonts w:ascii="Simplified Arabic" w:hAnsi="Simplified Arabic" w:cs="Simplified Arabic" w:hint="cs"/>
          <w:b/>
          <w:bCs/>
          <w:sz w:val="28"/>
          <w:szCs w:val="28"/>
          <w:rtl/>
        </w:rPr>
        <w:t xml:space="preserve">العرض النموذجي هو تقديم المدرب لمهارة أو سلوك أو خبرة محددة مباشرة بنفسه أو أداء معين أو بواسطة وسائل تعليمية مثل عرض فيلم تعليمي الأفلام المتحركة أو الصور أو الرسوم </w:t>
      </w:r>
      <w:r w:rsidR="00832D1A">
        <w:rPr>
          <w:rFonts w:ascii="Simplified Arabic" w:hAnsi="Simplified Arabic" w:cs="Simplified Arabic"/>
          <w:b/>
          <w:bCs/>
          <w:sz w:val="28"/>
          <w:szCs w:val="28"/>
          <w:rtl/>
        </w:rPr>
        <w:br/>
      </w:r>
      <w:r w:rsidRPr="00832D1A">
        <w:rPr>
          <w:rFonts w:ascii="Simplified Arabic" w:hAnsi="Simplified Arabic" w:cs="Simplified Arabic" w:hint="cs"/>
          <w:b/>
          <w:bCs/>
          <w:sz w:val="28"/>
          <w:szCs w:val="28"/>
          <w:rtl/>
        </w:rPr>
        <w:t xml:space="preserve">أو المواد السمعية أو غيرها، وذلك بصيغ مضبوطة متتابعة ودقيقة في صحتها ويقوم المشاركون خلال ذلك بالمشاهدة أو الاستماع للمطلوب ومحاولة تقليده أو الاستماع إلى وصفه. </w:t>
      </w:r>
    </w:p>
    <w:p w:rsidR="00B8372C" w:rsidRPr="009572C2" w:rsidRDefault="00B8372C" w:rsidP="009572C2">
      <w:pPr>
        <w:pStyle w:val="Header"/>
        <w:tabs>
          <w:tab w:val="clear" w:pos="4153"/>
          <w:tab w:val="clear" w:pos="8306"/>
        </w:tabs>
        <w:spacing w:before="120" w:after="120"/>
        <w:ind w:left="-908" w:firstLine="104"/>
        <w:jc w:val="both"/>
        <w:rPr>
          <w:rFonts w:eastAsiaTheme="minorEastAsia" w:cs="Monotype Koufi"/>
          <w:b/>
          <w:bCs/>
          <w:sz w:val="32"/>
          <w:szCs w:val="32"/>
          <w:u w:val="single"/>
          <w:rtl/>
        </w:rPr>
      </w:pPr>
      <w:r w:rsidRPr="009572C2">
        <w:rPr>
          <w:rFonts w:eastAsiaTheme="minorEastAsia" w:cs="Monotype Koufi" w:hint="cs"/>
          <w:b/>
          <w:bCs/>
          <w:sz w:val="32"/>
          <w:szCs w:val="32"/>
          <w:u w:val="single"/>
          <w:rtl/>
        </w:rPr>
        <w:t xml:space="preserve">خطوات تنفيذ العرض النموذجي: </w:t>
      </w:r>
    </w:p>
    <w:p w:rsidR="00B8372C" w:rsidRPr="009572C2"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9572C2">
        <w:rPr>
          <w:rFonts w:ascii="Simplified Arabic" w:hAnsi="Simplified Arabic" w:cs="Simplified Arabic" w:hint="cs"/>
          <w:b/>
          <w:bCs/>
          <w:sz w:val="28"/>
          <w:szCs w:val="28"/>
          <w:rtl/>
        </w:rPr>
        <w:t xml:space="preserve">وصف المدرب للسلوك الذي تتم ملاحظته وتقليده. </w:t>
      </w:r>
    </w:p>
    <w:p w:rsidR="00B8372C" w:rsidRPr="009572C2"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9572C2">
        <w:rPr>
          <w:rFonts w:ascii="Simplified Arabic" w:hAnsi="Simplified Arabic" w:cs="Simplified Arabic" w:hint="cs"/>
          <w:b/>
          <w:bCs/>
          <w:sz w:val="28"/>
          <w:szCs w:val="28"/>
          <w:rtl/>
        </w:rPr>
        <w:t xml:space="preserve">ملاحظة المشاركين لفيلم فيديو يوضح السلوك الذي يتم تقليده أو تقديم المتدرب للسلوك نفسه إن أمكن. </w:t>
      </w:r>
    </w:p>
    <w:p w:rsidR="00B8372C" w:rsidRPr="009572C2"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9572C2">
        <w:rPr>
          <w:rFonts w:ascii="Simplified Arabic" w:hAnsi="Simplified Arabic" w:cs="Simplified Arabic" w:hint="cs"/>
          <w:b/>
          <w:bCs/>
          <w:sz w:val="28"/>
          <w:szCs w:val="28"/>
          <w:rtl/>
        </w:rPr>
        <w:t xml:space="preserve">ممارسة المتدربين للسلوك بإشراف المدرب أو المتفوقين من أقرانهم. </w:t>
      </w:r>
    </w:p>
    <w:p w:rsidR="00B8372C" w:rsidRPr="009572C2"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9572C2">
        <w:rPr>
          <w:rFonts w:ascii="Simplified Arabic" w:hAnsi="Simplified Arabic" w:cs="Simplified Arabic" w:hint="cs"/>
          <w:b/>
          <w:bCs/>
          <w:sz w:val="28"/>
          <w:szCs w:val="28"/>
          <w:rtl/>
        </w:rPr>
        <w:t xml:space="preserve">تزويد المشاركين بتغذية راجعة حول نوعية إنجازهم ومدى مطابقته مع السلوك الذي تم تقليده </w:t>
      </w:r>
      <w:r w:rsidR="0046426D">
        <w:rPr>
          <w:rFonts w:ascii="Simplified Arabic" w:hAnsi="Simplified Arabic" w:cs="Simplified Arabic"/>
          <w:b/>
          <w:bCs/>
          <w:sz w:val="28"/>
          <w:szCs w:val="28"/>
          <w:rtl/>
        </w:rPr>
        <w:br/>
      </w:r>
      <w:r w:rsidRPr="009572C2">
        <w:rPr>
          <w:rFonts w:ascii="Simplified Arabic" w:hAnsi="Simplified Arabic" w:cs="Simplified Arabic" w:hint="cs"/>
          <w:b/>
          <w:bCs/>
          <w:sz w:val="28"/>
          <w:szCs w:val="28"/>
          <w:rtl/>
        </w:rPr>
        <w:t xml:space="preserve">( أو نمذجته). </w:t>
      </w:r>
    </w:p>
    <w:p w:rsidR="00B8372C" w:rsidRPr="00AB32BF" w:rsidRDefault="00B8372C"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r w:rsidRPr="00AB32BF">
        <w:rPr>
          <w:rFonts w:eastAsiaTheme="minorEastAsia" w:cs="Monotype Koufi" w:hint="cs"/>
          <w:b/>
          <w:bCs/>
          <w:sz w:val="32"/>
          <w:szCs w:val="32"/>
          <w:u w:val="single"/>
          <w:rtl/>
        </w:rPr>
        <w:lastRenderedPageBreak/>
        <w:t xml:space="preserve">مزايا العرض النموذجي: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B32BF">
        <w:rPr>
          <w:rFonts w:ascii="Simplified Arabic" w:hAnsi="Simplified Arabic" w:cs="Simplified Arabic" w:hint="cs"/>
          <w:b/>
          <w:bCs/>
          <w:sz w:val="28"/>
          <w:szCs w:val="28"/>
          <w:rtl/>
        </w:rPr>
        <w:t xml:space="preserve">يستخدم هذا الأسلوب في عدة مجالات وأنواع من التدريب مثل تدريب المعلمين على تنفيذ مواقف تعليمية فعالة.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AB32BF">
        <w:rPr>
          <w:rFonts w:ascii="Simplified Arabic" w:hAnsi="Simplified Arabic" w:cs="Simplified Arabic" w:hint="cs"/>
          <w:b/>
          <w:bCs/>
          <w:sz w:val="28"/>
          <w:szCs w:val="28"/>
          <w:rtl/>
        </w:rPr>
        <w:t xml:space="preserve">ويستخدم أيضاً في إعداد المدربين وقادة الاجتماعات الثقافية والندوات.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AB32BF">
        <w:rPr>
          <w:rFonts w:ascii="Simplified Arabic" w:hAnsi="Simplified Arabic" w:cs="Simplified Arabic" w:hint="cs"/>
          <w:b/>
          <w:bCs/>
          <w:sz w:val="28"/>
          <w:szCs w:val="28"/>
          <w:rtl/>
        </w:rPr>
        <w:t xml:space="preserve">التطبيق في هذا الأسلوب يكون بعد الشرح وعلى الطبيعة مباشرة. </w:t>
      </w:r>
    </w:p>
    <w:p w:rsidR="00AB32BF" w:rsidRDefault="00AB32BF"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p>
    <w:p w:rsidR="00B8372C" w:rsidRPr="00AB32BF" w:rsidRDefault="00B8372C" w:rsidP="00AB32BF">
      <w:pPr>
        <w:pStyle w:val="Header"/>
        <w:tabs>
          <w:tab w:val="clear" w:pos="4153"/>
          <w:tab w:val="clear" w:pos="8306"/>
        </w:tabs>
        <w:spacing w:before="120" w:after="120"/>
        <w:ind w:left="-908" w:firstLine="104"/>
        <w:jc w:val="both"/>
        <w:rPr>
          <w:rFonts w:eastAsiaTheme="minorEastAsia" w:cs="Monotype Koufi"/>
          <w:b/>
          <w:bCs/>
          <w:sz w:val="32"/>
          <w:szCs w:val="32"/>
          <w:u w:val="single"/>
          <w:rtl/>
        </w:rPr>
      </w:pPr>
      <w:r w:rsidRPr="00AB32BF">
        <w:rPr>
          <w:rFonts w:eastAsiaTheme="minorEastAsia" w:cs="Monotype Koufi" w:hint="cs"/>
          <w:b/>
          <w:bCs/>
          <w:sz w:val="32"/>
          <w:szCs w:val="32"/>
          <w:u w:val="single"/>
          <w:rtl/>
        </w:rPr>
        <w:t>محاذير العرض النموذجي:</w:t>
      </w:r>
      <w:r w:rsidRPr="00AB32BF">
        <w:rPr>
          <w:rFonts w:eastAsiaTheme="minorEastAsia" w:cs="Monotype Koufi"/>
          <w:b/>
          <w:bCs/>
          <w:sz w:val="32"/>
          <w:szCs w:val="32"/>
          <w:u w:val="single"/>
        </w:rPr>
        <w:t xml:space="preserve">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B32BF">
        <w:rPr>
          <w:rFonts w:ascii="Simplified Arabic" w:hAnsi="Simplified Arabic" w:cs="Simplified Arabic" w:hint="cs"/>
          <w:b/>
          <w:bCs/>
          <w:sz w:val="28"/>
          <w:szCs w:val="28"/>
          <w:rtl/>
        </w:rPr>
        <w:t>يجب ألا يزيد عدد أفراد المجموعة على عشرة أفراد وتقل الفائدة كلما زاد العدد عن عشرة أفراد وذلك حتى يمكن إتاحة الفرصة أمام كل مشارك أو متدرب في المجموعة ليلاحظ ويتابع التجربة ويمارس التمرين العملي بنفسه.</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AB32BF">
        <w:rPr>
          <w:rFonts w:ascii="Simplified Arabic" w:hAnsi="Simplified Arabic" w:cs="Simplified Arabic" w:hint="cs"/>
          <w:b/>
          <w:bCs/>
          <w:sz w:val="28"/>
          <w:szCs w:val="28"/>
          <w:rtl/>
        </w:rPr>
        <w:t xml:space="preserve">قد تكون تكلفته مرتفعة بعض الشيء.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sidRPr="00AB32BF">
        <w:rPr>
          <w:rFonts w:ascii="Simplified Arabic" w:hAnsi="Simplified Arabic" w:cs="Simplified Arabic" w:hint="cs"/>
          <w:b/>
          <w:bCs/>
          <w:sz w:val="28"/>
          <w:szCs w:val="28"/>
          <w:rtl/>
        </w:rPr>
        <w:t xml:space="preserve">صعوبة توافر الإمكانات والتسهيلات اللازمة له في كل وقت. </w:t>
      </w:r>
    </w:p>
    <w:p w:rsidR="00B8372C" w:rsidRPr="00AB32BF" w:rsidRDefault="00B8372C" w:rsidP="00100E60">
      <w:pPr>
        <w:pStyle w:val="ListParagraph"/>
        <w:numPr>
          <w:ilvl w:val="0"/>
          <w:numId w:val="20"/>
        </w:numPr>
        <w:spacing w:line="312" w:lineRule="auto"/>
        <w:jc w:val="lowKashida"/>
        <w:rPr>
          <w:rFonts w:ascii="Simplified Arabic" w:hAnsi="Simplified Arabic" w:cs="Simplified Arabic"/>
          <w:b/>
          <w:bCs/>
          <w:sz w:val="28"/>
          <w:szCs w:val="28"/>
          <w:rtl/>
        </w:rPr>
      </w:pPr>
      <w:r w:rsidRPr="00AB32BF">
        <w:rPr>
          <w:rFonts w:ascii="Simplified Arabic" w:hAnsi="Simplified Arabic" w:cs="Simplified Arabic" w:hint="cs"/>
          <w:b/>
          <w:bCs/>
          <w:sz w:val="28"/>
          <w:szCs w:val="28"/>
          <w:rtl/>
        </w:rPr>
        <w:t>قد يتعذر استخدام هذا الأسلوب في كل أنواع التدريب لما ينجم عنه من خسائر أثناء التطبيق العملي.</w:t>
      </w:r>
    </w:p>
    <w:p w:rsidR="00B8372C" w:rsidRDefault="00B8372C" w:rsidP="00100E60">
      <w:pPr>
        <w:pStyle w:val="ListParagraph"/>
        <w:numPr>
          <w:ilvl w:val="0"/>
          <w:numId w:val="20"/>
        </w:numPr>
        <w:spacing w:line="312" w:lineRule="auto"/>
        <w:jc w:val="lowKashida"/>
        <w:rPr>
          <w:rFonts w:ascii="Simplified Arabic" w:hAnsi="Simplified Arabic" w:cs="Simplified Arabic"/>
          <w:b/>
          <w:bCs/>
          <w:sz w:val="28"/>
          <w:szCs w:val="28"/>
        </w:rPr>
      </w:pPr>
      <w:r>
        <w:rPr>
          <w:rFonts w:ascii="Simplified Arabic" w:hAnsi="Simplified Arabic" w:cs="Simplified Arabic"/>
          <w:b/>
          <w:bCs/>
          <w:sz w:val="28"/>
          <w:szCs w:val="28"/>
        </w:rPr>
        <w:br w:type="page"/>
      </w:r>
    </w:p>
    <w:p w:rsidR="00B8372C" w:rsidRDefault="00B8372C" w:rsidP="00B8372C">
      <w:pPr>
        <w:spacing w:line="312" w:lineRule="auto"/>
        <w:ind w:left="-908"/>
        <w:jc w:val="center"/>
        <w:rPr>
          <w:rFonts w:ascii="Simplified Arabic" w:hAnsi="Simplified Arabic" w:cs="Simplified Arabic"/>
          <w:b/>
          <w:bCs/>
          <w:sz w:val="28"/>
          <w:szCs w:val="28"/>
          <w:rtl/>
        </w:rPr>
      </w:pPr>
      <w:r w:rsidRPr="00B8372C">
        <w:rPr>
          <w:rFonts w:cs="Monotype Koufi" w:hint="eastAsia"/>
          <w:b/>
          <w:bCs/>
          <w:sz w:val="36"/>
          <w:szCs w:val="36"/>
          <w:u w:val="single"/>
          <w:rtl/>
        </w:rPr>
        <w:lastRenderedPageBreak/>
        <w:t>لعب</w:t>
      </w:r>
      <w:r w:rsidRPr="00B8372C">
        <w:rPr>
          <w:rFonts w:cs="Monotype Koufi"/>
          <w:b/>
          <w:bCs/>
          <w:sz w:val="36"/>
          <w:szCs w:val="36"/>
          <w:u w:val="single"/>
          <w:rtl/>
        </w:rPr>
        <w:t xml:space="preserve"> </w:t>
      </w:r>
      <w:r w:rsidRPr="00B8372C">
        <w:rPr>
          <w:rFonts w:cs="Monotype Koufi" w:hint="eastAsia"/>
          <w:b/>
          <w:bCs/>
          <w:sz w:val="36"/>
          <w:szCs w:val="36"/>
          <w:u w:val="single"/>
          <w:rtl/>
        </w:rPr>
        <w:t>الأدوار</w:t>
      </w:r>
    </w:p>
    <w:p w:rsidR="00B8372C" w:rsidRPr="00F51C48" w:rsidRDefault="00B8372C" w:rsidP="00B8372C">
      <w:pPr>
        <w:spacing w:line="312" w:lineRule="auto"/>
        <w:ind w:left="-908"/>
        <w:jc w:val="lowKashida"/>
        <w:rPr>
          <w:rFonts w:ascii="Simplified Arabic" w:hAnsi="Simplified Arabic" w:cs="Simplified Arabic"/>
          <w:b/>
          <w:bCs/>
          <w:sz w:val="28"/>
          <w:szCs w:val="28"/>
          <w:rtl/>
        </w:rPr>
      </w:pPr>
      <w:r w:rsidRPr="00F51C48">
        <w:rPr>
          <w:rFonts w:ascii="Simplified Arabic" w:hAnsi="Simplified Arabic" w:cs="Simplified Arabic" w:hint="cs"/>
          <w:b/>
          <w:bCs/>
          <w:sz w:val="28"/>
          <w:szCs w:val="28"/>
          <w:rtl/>
        </w:rPr>
        <w:t>سوف يتم في هذه الجلسة معالجة الموضوعات التالية</w:t>
      </w:r>
    </w:p>
    <w:p w:rsidR="006744FE" w:rsidRPr="006744FE" w:rsidRDefault="006744FE" w:rsidP="00100E60">
      <w:pPr>
        <w:pStyle w:val="ListParagraph"/>
        <w:numPr>
          <w:ilvl w:val="0"/>
          <w:numId w:val="21"/>
        </w:numPr>
        <w:spacing w:line="312" w:lineRule="auto"/>
        <w:jc w:val="lowKashida"/>
        <w:rPr>
          <w:rFonts w:ascii="Simplified Arabic" w:hAnsi="Simplified Arabic" w:cs="Simplified Arabic"/>
          <w:b/>
          <w:bCs/>
          <w:sz w:val="28"/>
          <w:szCs w:val="28"/>
          <w:rtl/>
        </w:rPr>
      </w:pPr>
      <w:r w:rsidRPr="006744FE">
        <w:rPr>
          <w:rFonts w:ascii="Simplified Arabic" w:hAnsi="Simplified Arabic" w:cs="Simplified Arabic" w:hint="eastAsia"/>
          <w:b/>
          <w:bCs/>
          <w:sz w:val="28"/>
          <w:szCs w:val="28"/>
          <w:rtl/>
        </w:rPr>
        <w:t>التعريف</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بأسلوب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لعب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الأدوار</w:t>
      </w:r>
      <w:r w:rsidRPr="006744FE">
        <w:rPr>
          <w:rFonts w:ascii="Simplified Arabic" w:hAnsi="Simplified Arabic" w:cs="Simplified Arabic"/>
          <w:b/>
          <w:bCs/>
          <w:sz w:val="28"/>
          <w:szCs w:val="28"/>
          <w:rtl/>
        </w:rPr>
        <w:t xml:space="preserve">. </w:t>
      </w:r>
    </w:p>
    <w:p w:rsidR="006744FE" w:rsidRPr="006744FE" w:rsidRDefault="006744FE" w:rsidP="00100E60">
      <w:pPr>
        <w:pStyle w:val="ListParagraph"/>
        <w:numPr>
          <w:ilvl w:val="0"/>
          <w:numId w:val="21"/>
        </w:numPr>
        <w:spacing w:line="312" w:lineRule="auto"/>
        <w:jc w:val="lowKashida"/>
        <w:rPr>
          <w:rFonts w:ascii="Simplified Arabic" w:hAnsi="Simplified Arabic" w:cs="Simplified Arabic"/>
          <w:b/>
          <w:bCs/>
          <w:sz w:val="28"/>
          <w:szCs w:val="28"/>
          <w:rtl/>
        </w:rPr>
      </w:pPr>
      <w:r w:rsidRPr="006744FE">
        <w:rPr>
          <w:rFonts w:ascii="Simplified Arabic" w:hAnsi="Simplified Arabic" w:cs="Simplified Arabic" w:hint="eastAsia"/>
          <w:b/>
          <w:bCs/>
          <w:sz w:val="28"/>
          <w:szCs w:val="28"/>
          <w:rtl/>
        </w:rPr>
        <w:t>خطوات</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العمل</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في</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لعب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الأدوار</w:t>
      </w:r>
      <w:r w:rsidRPr="006744FE">
        <w:rPr>
          <w:rFonts w:ascii="Simplified Arabic" w:hAnsi="Simplified Arabic" w:cs="Simplified Arabic"/>
          <w:b/>
          <w:bCs/>
          <w:sz w:val="28"/>
          <w:szCs w:val="28"/>
          <w:rtl/>
        </w:rPr>
        <w:t xml:space="preserve">. </w:t>
      </w:r>
    </w:p>
    <w:p w:rsidR="006744FE" w:rsidRPr="006744FE" w:rsidRDefault="006744FE" w:rsidP="00100E60">
      <w:pPr>
        <w:pStyle w:val="ListParagraph"/>
        <w:numPr>
          <w:ilvl w:val="0"/>
          <w:numId w:val="21"/>
        </w:numPr>
        <w:spacing w:line="312" w:lineRule="auto"/>
        <w:jc w:val="lowKashida"/>
        <w:rPr>
          <w:rFonts w:ascii="Simplified Arabic" w:hAnsi="Simplified Arabic" w:cs="Simplified Arabic"/>
          <w:b/>
          <w:bCs/>
          <w:sz w:val="28"/>
          <w:szCs w:val="28"/>
          <w:rtl/>
        </w:rPr>
      </w:pPr>
      <w:r w:rsidRPr="006744FE">
        <w:rPr>
          <w:rFonts w:ascii="Simplified Arabic" w:hAnsi="Simplified Arabic" w:cs="Simplified Arabic" w:hint="eastAsia"/>
          <w:b/>
          <w:bCs/>
          <w:sz w:val="28"/>
          <w:szCs w:val="28"/>
          <w:rtl/>
        </w:rPr>
        <w:t>مزايا</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أسلوب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لعب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الأدوار</w:t>
      </w:r>
      <w:r w:rsidRPr="006744FE">
        <w:rPr>
          <w:rFonts w:ascii="Simplified Arabic" w:hAnsi="Simplified Arabic" w:cs="Simplified Arabic"/>
          <w:b/>
          <w:bCs/>
          <w:sz w:val="28"/>
          <w:szCs w:val="28"/>
          <w:rtl/>
        </w:rPr>
        <w:t xml:space="preserve">. </w:t>
      </w:r>
    </w:p>
    <w:p w:rsidR="006744FE" w:rsidRPr="006744FE" w:rsidRDefault="006744FE" w:rsidP="00100E60">
      <w:pPr>
        <w:pStyle w:val="ListParagraph"/>
        <w:numPr>
          <w:ilvl w:val="0"/>
          <w:numId w:val="21"/>
        </w:numPr>
        <w:spacing w:line="312" w:lineRule="auto"/>
        <w:jc w:val="lowKashida"/>
        <w:rPr>
          <w:rFonts w:ascii="Simplified Arabic" w:hAnsi="Simplified Arabic" w:cs="Simplified Arabic"/>
          <w:b/>
          <w:bCs/>
          <w:sz w:val="28"/>
          <w:szCs w:val="28"/>
          <w:rtl/>
        </w:rPr>
      </w:pPr>
      <w:r w:rsidRPr="006744FE">
        <w:rPr>
          <w:rFonts w:ascii="Simplified Arabic" w:hAnsi="Simplified Arabic" w:cs="Simplified Arabic" w:hint="eastAsia"/>
          <w:b/>
          <w:bCs/>
          <w:sz w:val="28"/>
          <w:szCs w:val="28"/>
          <w:rtl/>
        </w:rPr>
        <w:t>محاذير</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أسلوب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لعب</w:t>
      </w:r>
      <w:r w:rsidRPr="006744FE">
        <w:rPr>
          <w:rFonts w:ascii="Simplified Arabic" w:hAnsi="Simplified Arabic" w:cs="Simplified Arabic"/>
          <w:b/>
          <w:bCs/>
          <w:sz w:val="28"/>
          <w:szCs w:val="28"/>
          <w:rtl/>
        </w:rPr>
        <w:t xml:space="preserve"> </w:t>
      </w:r>
      <w:r w:rsidRPr="006744FE">
        <w:rPr>
          <w:rFonts w:ascii="Simplified Arabic" w:hAnsi="Simplified Arabic" w:cs="Simplified Arabic" w:hint="eastAsia"/>
          <w:b/>
          <w:bCs/>
          <w:sz w:val="28"/>
          <w:szCs w:val="28"/>
          <w:rtl/>
        </w:rPr>
        <w:t>الأدوار</w:t>
      </w:r>
      <w:r w:rsidRPr="006744FE">
        <w:rPr>
          <w:rFonts w:ascii="Simplified Arabic" w:hAnsi="Simplified Arabic" w:cs="Simplified Arabic"/>
          <w:b/>
          <w:bCs/>
          <w:sz w:val="28"/>
          <w:szCs w:val="28"/>
          <w:rtl/>
        </w:rPr>
        <w:t>.</w:t>
      </w:r>
    </w:p>
    <w:p w:rsidR="00B8372C" w:rsidRPr="00F51C48" w:rsidRDefault="00B8372C" w:rsidP="00B8372C">
      <w:pPr>
        <w:spacing w:line="312" w:lineRule="auto"/>
        <w:ind w:left="-908"/>
        <w:jc w:val="lowKashida"/>
        <w:rPr>
          <w:rFonts w:ascii="Simplified Arabic" w:hAnsi="Simplified Arabic" w:cs="Simplified Arabic"/>
          <w:b/>
          <w:bCs/>
          <w:sz w:val="28"/>
          <w:szCs w:val="28"/>
          <w:rtl/>
        </w:rPr>
      </w:pPr>
    </w:p>
    <w:p w:rsidR="0014062F" w:rsidRDefault="0014062F" w:rsidP="00CC34B8">
      <w:pPr>
        <w:pStyle w:val="ListParagraph"/>
        <w:bidi w:val="0"/>
        <w:spacing w:line="312" w:lineRule="auto"/>
        <w:jc w:val="right"/>
        <w:rPr>
          <w:rFonts w:ascii="Simplified Arabic" w:hAnsi="Simplified Arabic" w:cs="Simplified Arabic"/>
          <w:b/>
          <w:bCs/>
          <w:sz w:val="28"/>
          <w:szCs w:val="28"/>
        </w:rPr>
      </w:pPr>
    </w:p>
    <w:p w:rsidR="0014062F" w:rsidRDefault="0014062F">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14062F" w:rsidRPr="00BC176F" w:rsidRDefault="006850AF" w:rsidP="00687C30">
      <w:pPr>
        <w:pStyle w:val="Header"/>
        <w:tabs>
          <w:tab w:val="clear" w:pos="4153"/>
          <w:tab w:val="clear" w:pos="8306"/>
        </w:tabs>
        <w:spacing w:before="120" w:after="120" w:line="288" w:lineRule="auto"/>
        <w:ind w:left="-908" w:firstLine="104"/>
        <w:jc w:val="both"/>
        <w:rPr>
          <w:rFonts w:cs="Traditional Arabic"/>
          <w:b/>
          <w:bCs/>
          <w:sz w:val="36"/>
          <w:rtl/>
        </w:rPr>
      </w:pPr>
      <w:r>
        <w:rPr>
          <w:rFonts w:eastAsiaTheme="minorEastAsia" w:cs="Monotype Koufi" w:hint="cs"/>
          <w:b/>
          <w:bCs/>
          <w:sz w:val="32"/>
          <w:szCs w:val="32"/>
          <w:u w:val="single"/>
          <w:rtl/>
        </w:rPr>
        <w:lastRenderedPageBreak/>
        <w:t>لعـــب الأدوار :</w:t>
      </w:r>
      <w:r w:rsidR="0014062F" w:rsidRPr="00BC176F">
        <w:rPr>
          <w:rFonts w:cs="Traditional Arabic"/>
          <w:b/>
          <w:bCs/>
          <w:sz w:val="36"/>
          <w:rtl/>
        </w:rPr>
        <w:tab/>
      </w:r>
      <w:r w:rsidR="0014062F" w:rsidRPr="00BC176F">
        <w:rPr>
          <w:rFonts w:cs="Traditional Arabic"/>
          <w:b/>
          <w:bCs/>
          <w:sz w:val="36"/>
          <w:rtl/>
        </w:rPr>
        <w:tab/>
      </w:r>
      <w:r w:rsidR="0014062F" w:rsidRPr="00BC176F">
        <w:rPr>
          <w:rFonts w:cs="Traditional Arabic"/>
          <w:b/>
          <w:bCs/>
          <w:sz w:val="36"/>
          <w:rtl/>
        </w:rPr>
        <w:tab/>
      </w:r>
      <w:r w:rsidR="0014062F" w:rsidRPr="00BC176F">
        <w:rPr>
          <w:rFonts w:cs="Traditional Arabic"/>
          <w:b/>
          <w:bCs/>
          <w:sz w:val="36"/>
          <w:rtl/>
        </w:rPr>
        <w:tab/>
      </w:r>
      <w:r w:rsidR="0014062F" w:rsidRPr="00BC176F">
        <w:rPr>
          <w:rFonts w:cs="Traditional Arabic" w:hint="cs"/>
          <w:b/>
          <w:bCs/>
          <w:sz w:val="36"/>
          <w:rtl/>
        </w:rPr>
        <w:t xml:space="preserve"> </w:t>
      </w:r>
    </w:p>
    <w:p w:rsidR="0014062F" w:rsidRPr="006702CD"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702CD">
        <w:rPr>
          <w:rFonts w:ascii="Simplified Arabic" w:hAnsi="Simplified Arabic" w:cs="Simplified Arabic" w:hint="cs"/>
          <w:b/>
          <w:bCs/>
          <w:sz w:val="28"/>
          <w:szCs w:val="28"/>
          <w:rtl/>
        </w:rPr>
        <w:t xml:space="preserve">يعتبر هذا الأسلوب من أساليب المواقف المحاكية التي تهدف إلى تقريب التدريب من الواقع، وهو طريقة يمكن بها إعداد مواقف من الحياة العادية يحصل فيها المشاركون (المتدربون) على فرصة ممارسة العلاقات الإنسانية في جو وظيفي (عملي) آمن. ويمكن الحصول على أفضل النتائج إذا تخيل المشتركون أنفسهم كما لو كانوا في المواقف الحقيقية وإذا اتخذوا من هذه المواقف التي توضح لهم نفس المشاعر والاتجاهات كما لو كانت تعرض لهم في الواقع. </w:t>
      </w:r>
    </w:p>
    <w:p w:rsidR="0014062F" w:rsidRPr="006702CD"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702CD">
        <w:rPr>
          <w:rFonts w:ascii="Simplified Arabic" w:hAnsi="Simplified Arabic" w:cs="Simplified Arabic" w:hint="cs"/>
          <w:b/>
          <w:bCs/>
          <w:sz w:val="28"/>
          <w:szCs w:val="28"/>
          <w:rtl/>
        </w:rPr>
        <w:t xml:space="preserve">ويختلف أسلوب لعب الأدوار عن عملية التمثيل فالممثل يمثل دور شخص آخر وعليه أن يتحدث بالكلمات التي يمده بها هذا الشخص في حين يظل القائم بلعب الدور هو مع إعطائه اسماً جديداً ووظيفة جديدة وخبرة سابقة معينة ويتصرف في الموقف ويتحدث وفقاً لما عليه اتجاه سلوكه. </w:t>
      </w:r>
    </w:p>
    <w:p w:rsidR="0014062F" w:rsidRPr="006702CD"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702CD">
        <w:rPr>
          <w:rFonts w:ascii="Simplified Arabic" w:hAnsi="Simplified Arabic" w:cs="Simplified Arabic" w:hint="cs"/>
          <w:b/>
          <w:bCs/>
          <w:sz w:val="28"/>
          <w:szCs w:val="28"/>
          <w:rtl/>
        </w:rPr>
        <w:t xml:space="preserve">ويجب أن يتم التفاعل بين لاعبي الأدوار وشخصياتهم الحقيقية بالشكل الذي استجد أو تغير عن طريق التعليمات والمواقف والمشاعر التي يثيرها التفاعل. </w:t>
      </w:r>
    </w:p>
    <w:p w:rsidR="0014062F" w:rsidRPr="00687C30" w:rsidRDefault="0014062F" w:rsidP="00687C30">
      <w:pPr>
        <w:pStyle w:val="Header"/>
        <w:tabs>
          <w:tab w:val="clear" w:pos="4153"/>
          <w:tab w:val="clear" w:pos="8306"/>
        </w:tabs>
        <w:spacing w:before="120" w:after="120" w:line="288" w:lineRule="auto"/>
        <w:ind w:left="-908" w:firstLine="104"/>
        <w:jc w:val="both"/>
        <w:rPr>
          <w:rFonts w:eastAsiaTheme="minorEastAsia" w:cs="Monotype Koufi"/>
          <w:b/>
          <w:bCs/>
          <w:sz w:val="32"/>
          <w:szCs w:val="32"/>
          <w:u w:val="single"/>
          <w:rtl/>
        </w:rPr>
      </w:pPr>
      <w:r w:rsidRPr="00687C30">
        <w:rPr>
          <w:rFonts w:eastAsiaTheme="minorEastAsia" w:cs="Monotype Koufi" w:hint="cs"/>
          <w:b/>
          <w:bCs/>
          <w:sz w:val="32"/>
          <w:szCs w:val="32"/>
          <w:u w:val="single"/>
          <w:rtl/>
        </w:rPr>
        <w:t xml:space="preserve">خطوات العمل في لعب الأدوار: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87C30">
        <w:rPr>
          <w:rFonts w:ascii="Simplified Arabic" w:hAnsi="Simplified Arabic" w:cs="Simplified Arabic" w:hint="cs"/>
          <w:b/>
          <w:bCs/>
          <w:sz w:val="28"/>
          <w:szCs w:val="28"/>
          <w:rtl/>
        </w:rPr>
        <w:t xml:space="preserve">تعريف المشكلة وتحديدها.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تهيئة الموقف.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توزيع الأدوار.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تلخيص التعليمات.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إثارة حماس اللاعبين والمشاهدين.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لعب الدور نفسه.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إيقاف اللعب.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مناقشة لاعبي الأدوار للمواقف وتحليلها.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مناقشة المشاهدين للمواقف وتحليلها.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87C30">
        <w:rPr>
          <w:rFonts w:ascii="Simplified Arabic" w:hAnsi="Simplified Arabic" w:cs="Simplified Arabic" w:hint="cs"/>
          <w:b/>
          <w:bCs/>
          <w:sz w:val="28"/>
          <w:szCs w:val="28"/>
          <w:rtl/>
        </w:rPr>
        <w:t xml:space="preserve">إعداد خطة تجربة السلوك المقترح. </w:t>
      </w:r>
    </w:p>
    <w:p w:rsidR="0014062F" w:rsidRPr="00687C30" w:rsidRDefault="0014062F" w:rsidP="00687C30">
      <w:pPr>
        <w:pStyle w:val="Header"/>
        <w:tabs>
          <w:tab w:val="clear" w:pos="4153"/>
          <w:tab w:val="clear" w:pos="8306"/>
        </w:tabs>
        <w:spacing w:before="120" w:after="120" w:line="288" w:lineRule="auto"/>
        <w:ind w:left="-908" w:firstLine="104"/>
        <w:jc w:val="both"/>
        <w:rPr>
          <w:rFonts w:eastAsiaTheme="minorEastAsia" w:cs="Monotype Koufi"/>
          <w:b/>
          <w:bCs/>
          <w:sz w:val="32"/>
          <w:szCs w:val="32"/>
          <w:u w:val="single"/>
          <w:rtl/>
        </w:rPr>
      </w:pPr>
      <w:r w:rsidRPr="00687C30">
        <w:rPr>
          <w:rFonts w:eastAsiaTheme="minorEastAsia" w:cs="Monotype Koufi" w:hint="cs"/>
          <w:b/>
          <w:bCs/>
          <w:sz w:val="32"/>
          <w:szCs w:val="32"/>
          <w:u w:val="single"/>
          <w:rtl/>
        </w:rPr>
        <w:lastRenderedPageBreak/>
        <w:t xml:space="preserve">مزايا لعب الأدوار: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87C30">
        <w:rPr>
          <w:rFonts w:ascii="Simplified Arabic" w:hAnsi="Simplified Arabic" w:cs="Simplified Arabic" w:hint="cs"/>
          <w:b/>
          <w:bCs/>
          <w:sz w:val="28"/>
          <w:szCs w:val="28"/>
          <w:rtl/>
        </w:rPr>
        <w:t xml:space="preserve">أسلوب مناسب إذا كان موضوع البحث (المشكلة) قريباً من الحياة العملية للمشاركين ويتلقى المشاركون تغذية راجعة من المدرب أو الزملاء مما يكسبهم الثقة ويزيل عنهم التوتر.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أسلوب مبني على المشاركة الفعالة من المتدربين.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إن مدى المهارة في القيام بلعب الدور مؤشر لنجاح المتدرب في المجال الوظيفي المقرر في التدريب. </w:t>
      </w:r>
    </w:p>
    <w:p w:rsidR="00687C30" w:rsidRDefault="00687C30" w:rsidP="00687C30">
      <w:pPr>
        <w:pStyle w:val="Header"/>
        <w:tabs>
          <w:tab w:val="clear" w:pos="4153"/>
          <w:tab w:val="clear" w:pos="8306"/>
        </w:tabs>
        <w:spacing w:before="120" w:after="120" w:line="288" w:lineRule="auto"/>
        <w:ind w:left="-908" w:firstLine="104"/>
        <w:jc w:val="both"/>
        <w:rPr>
          <w:rFonts w:eastAsiaTheme="minorEastAsia" w:cs="Monotype Koufi"/>
          <w:b/>
          <w:bCs/>
          <w:sz w:val="32"/>
          <w:szCs w:val="32"/>
          <w:u w:val="single"/>
          <w:rtl/>
        </w:rPr>
      </w:pPr>
    </w:p>
    <w:p w:rsidR="0014062F" w:rsidRPr="00687C30" w:rsidRDefault="0014062F" w:rsidP="00687C30">
      <w:pPr>
        <w:pStyle w:val="Header"/>
        <w:tabs>
          <w:tab w:val="clear" w:pos="4153"/>
          <w:tab w:val="clear" w:pos="8306"/>
        </w:tabs>
        <w:spacing w:before="120" w:after="120" w:line="288" w:lineRule="auto"/>
        <w:ind w:left="-908" w:firstLine="104"/>
        <w:jc w:val="both"/>
        <w:rPr>
          <w:rFonts w:eastAsiaTheme="minorEastAsia" w:cs="Monotype Koufi"/>
          <w:b/>
          <w:bCs/>
          <w:sz w:val="32"/>
          <w:szCs w:val="32"/>
          <w:u w:val="single"/>
          <w:rtl/>
        </w:rPr>
      </w:pPr>
      <w:r w:rsidRPr="00687C30">
        <w:rPr>
          <w:rFonts w:eastAsiaTheme="minorEastAsia" w:cs="Monotype Koufi" w:hint="cs"/>
          <w:b/>
          <w:bCs/>
          <w:sz w:val="32"/>
          <w:szCs w:val="32"/>
          <w:u w:val="single"/>
          <w:rtl/>
        </w:rPr>
        <w:t xml:space="preserve">محاذير لعب الأدوار: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tl/>
        </w:rPr>
      </w:pPr>
      <w:r w:rsidRPr="00687C30">
        <w:rPr>
          <w:rFonts w:ascii="Simplified Arabic" w:hAnsi="Simplified Arabic" w:cs="Simplified Arabic" w:hint="cs"/>
          <w:b/>
          <w:bCs/>
          <w:sz w:val="28"/>
          <w:szCs w:val="28"/>
          <w:rtl/>
        </w:rPr>
        <w:t xml:space="preserve">يمكن أن يشعر بعض المتدربين بالحرج مما يؤدي إلى اهتزاز ثقتهم.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يمكن أن يحمل الأسلوب على محمل الهزل في بعض الأحيان.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 xml:space="preserve">قد لا يتوافر التفاعل من بعض المشاركين أحياناً. </w:t>
      </w:r>
    </w:p>
    <w:p w:rsidR="0014062F" w:rsidRPr="00687C30" w:rsidRDefault="0014062F" w:rsidP="00100E60">
      <w:pPr>
        <w:pStyle w:val="ListParagraph"/>
        <w:numPr>
          <w:ilvl w:val="0"/>
          <w:numId w:val="20"/>
        </w:numPr>
        <w:spacing w:line="288" w:lineRule="auto"/>
        <w:jc w:val="lowKashida"/>
        <w:rPr>
          <w:rFonts w:ascii="Simplified Arabic" w:hAnsi="Simplified Arabic" w:cs="Simplified Arabic"/>
          <w:b/>
          <w:bCs/>
          <w:sz w:val="28"/>
          <w:szCs w:val="28"/>
        </w:rPr>
      </w:pPr>
      <w:r w:rsidRPr="00687C30">
        <w:rPr>
          <w:rFonts w:ascii="Simplified Arabic" w:hAnsi="Simplified Arabic" w:cs="Simplified Arabic" w:hint="cs"/>
          <w:b/>
          <w:bCs/>
          <w:sz w:val="28"/>
          <w:szCs w:val="28"/>
          <w:rtl/>
        </w:rPr>
        <w:t>قد يفتقر بعض المشاركين إلى مهارات في لعب الأدوار.</w:t>
      </w:r>
    </w:p>
    <w:p w:rsidR="0014062F" w:rsidRDefault="0014062F" w:rsidP="0014062F">
      <w:pPr>
        <w:pStyle w:val="Header"/>
        <w:tabs>
          <w:tab w:val="clear" w:pos="4153"/>
          <w:tab w:val="clear" w:pos="8306"/>
        </w:tabs>
        <w:spacing w:before="120" w:after="120"/>
        <w:jc w:val="both"/>
        <w:rPr>
          <w:rFonts w:cs="Traditional Arabic"/>
          <w:sz w:val="36"/>
          <w:szCs w:val="36"/>
          <w:rtl/>
        </w:rPr>
      </w:pPr>
    </w:p>
    <w:p w:rsidR="0014062F" w:rsidRDefault="0014062F" w:rsidP="0014062F">
      <w:pPr>
        <w:pStyle w:val="Header"/>
        <w:tabs>
          <w:tab w:val="clear" w:pos="4153"/>
          <w:tab w:val="clear" w:pos="8306"/>
        </w:tabs>
        <w:spacing w:before="120" w:after="120"/>
        <w:jc w:val="both"/>
        <w:rPr>
          <w:rFonts w:cs="Traditional Arabic"/>
          <w:sz w:val="36"/>
          <w:szCs w:val="36"/>
          <w:rtl/>
        </w:rPr>
      </w:pPr>
    </w:p>
    <w:p w:rsidR="003D42AE" w:rsidRDefault="003D42AE">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3D42AE" w:rsidRDefault="003D42AE" w:rsidP="003D42AE">
      <w:pPr>
        <w:tabs>
          <w:tab w:val="left" w:pos="731"/>
        </w:tabs>
        <w:spacing w:line="240" w:lineRule="auto"/>
        <w:ind w:left="-908"/>
        <w:rPr>
          <w:rFonts w:ascii="Arial" w:hAnsi="Arial" w:cs="Arial"/>
          <w:b/>
          <w:bCs/>
          <w:sz w:val="32"/>
          <w:szCs w:val="32"/>
          <w:rtl/>
        </w:rPr>
      </w:pPr>
    </w:p>
    <w:p w:rsidR="003D42AE" w:rsidRDefault="003D42AE" w:rsidP="003D42AE">
      <w:pPr>
        <w:spacing w:line="240" w:lineRule="auto"/>
        <w:jc w:val="lowKashida"/>
        <w:rPr>
          <w:rFonts w:ascii="Arial" w:hAnsi="Arial" w:cs="Arial"/>
          <w:b/>
          <w:bCs/>
          <w:sz w:val="32"/>
          <w:szCs w:val="32"/>
          <w:rtl/>
        </w:rPr>
      </w:pPr>
    </w:p>
    <w:p w:rsidR="003D42AE" w:rsidRDefault="003D42AE" w:rsidP="003D42AE">
      <w:pPr>
        <w:spacing w:line="240" w:lineRule="auto"/>
        <w:jc w:val="lowKashida"/>
        <w:rPr>
          <w:rFonts w:ascii="Arial" w:hAnsi="Arial" w:cs="Arial"/>
          <w:b/>
          <w:bCs/>
          <w:sz w:val="32"/>
          <w:szCs w:val="32"/>
          <w:rtl/>
        </w:rPr>
      </w:pPr>
    </w:p>
    <w:p w:rsidR="003D42AE" w:rsidRDefault="003D42AE" w:rsidP="003D42AE">
      <w:pPr>
        <w:bidi w:val="0"/>
        <w:jc w:val="center"/>
        <w:rPr>
          <w:rFonts w:ascii="Arial" w:hAnsi="Arial" w:cs="Arial"/>
          <w:b/>
          <w:bCs/>
          <w:sz w:val="80"/>
          <w:szCs w:val="80"/>
        </w:rPr>
      </w:pPr>
    </w:p>
    <w:p w:rsidR="003D42AE" w:rsidRDefault="003D42AE" w:rsidP="003D42AE">
      <w:pPr>
        <w:bidi w:val="0"/>
        <w:jc w:val="center"/>
        <w:rPr>
          <w:rFonts w:ascii="Arial" w:hAnsi="Arial" w:cs="Arial"/>
          <w:b/>
          <w:bCs/>
          <w:sz w:val="80"/>
          <w:szCs w:val="80"/>
        </w:rPr>
      </w:pPr>
    </w:p>
    <w:p w:rsidR="003D42AE" w:rsidRDefault="003D42AE" w:rsidP="003D42AE">
      <w:pPr>
        <w:bidi w:val="0"/>
        <w:jc w:val="center"/>
        <w:rPr>
          <w:rFonts w:ascii="Arial" w:hAnsi="Arial" w:cs="Arial"/>
          <w:b/>
          <w:bCs/>
          <w:sz w:val="80"/>
          <w:szCs w:val="80"/>
        </w:rPr>
      </w:pPr>
    </w:p>
    <w:p w:rsidR="003D42AE" w:rsidRDefault="003D42AE" w:rsidP="003D42AE">
      <w:pPr>
        <w:bidi w:val="0"/>
        <w:jc w:val="center"/>
        <w:rPr>
          <w:rFonts w:ascii="Arial" w:hAnsi="Arial" w:cs="Arial"/>
          <w:b/>
          <w:bCs/>
          <w:sz w:val="80"/>
          <w:szCs w:val="80"/>
        </w:rPr>
      </w:pPr>
    </w:p>
    <w:p w:rsidR="003D42AE" w:rsidRDefault="003D42AE" w:rsidP="003D42AE">
      <w:pPr>
        <w:bidi w:val="0"/>
        <w:jc w:val="center"/>
        <w:rPr>
          <w:rFonts w:ascii="Arial" w:hAnsi="Arial" w:cs="Arial"/>
          <w:b/>
          <w:bCs/>
          <w:sz w:val="80"/>
          <w:szCs w:val="80"/>
        </w:rPr>
      </w:pPr>
    </w:p>
    <w:p w:rsidR="003D42AE" w:rsidRDefault="003D42AE" w:rsidP="003D42AE">
      <w:pPr>
        <w:spacing w:line="312" w:lineRule="auto"/>
        <w:jc w:val="center"/>
        <w:rPr>
          <w:rFonts w:ascii="Simplified Arabic" w:hAnsi="Simplified Arabic" w:cs="Simplified Arabic"/>
          <w:b/>
          <w:bCs/>
          <w:sz w:val="28"/>
          <w:szCs w:val="28"/>
          <w:rtl/>
          <w:lang w:bidi="ar-EG"/>
        </w:rPr>
      </w:pPr>
      <w:r>
        <w:rPr>
          <w:rFonts w:ascii="Arial" w:hAnsi="Arial" w:cs="Arial" w:hint="cs"/>
          <w:b/>
          <w:bCs/>
          <w:sz w:val="80"/>
          <w:szCs w:val="80"/>
          <w:rtl/>
        </w:rPr>
        <w:t>تمارين</w:t>
      </w:r>
    </w:p>
    <w:p w:rsidR="003D42AE" w:rsidRDefault="003D42AE" w:rsidP="003D42AE">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3D42AE" w:rsidRDefault="003D42AE" w:rsidP="003D42AE">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3D42AE" w:rsidRPr="00DC4C4B" w:rsidRDefault="003D42AE" w:rsidP="003D42AE">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3D42AE" w:rsidRPr="00DC4C4B" w:rsidRDefault="003D42AE" w:rsidP="003D42AE">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3D42AE" w:rsidRPr="00DC4C4B" w:rsidRDefault="003D42AE" w:rsidP="003D42AE">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3D42AE" w:rsidRPr="00DC4C4B" w:rsidRDefault="003D42AE" w:rsidP="003D42AE">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3D42AE" w:rsidRPr="005C1D9F" w:rsidRDefault="003D42AE" w:rsidP="003D42AE">
      <w:pPr>
        <w:bidi w:val="0"/>
        <w:rPr>
          <w:rFonts w:cs="Monotype Koufi"/>
          <w:b/>
          <w:bCs/>
          <w:sz w:val="32"/>
          <w:szCs w:val="32"/>
          <w:rtl/>
        </w:rPr>
      </w:pPr>
      <w:r w:rsidRPr="005C1D9F">
        <w:rPr>
          <w:rFonts w:cs="Monotype Koufi"/>
          <w:bCs/>
          <w:i/>
          <w:sz w:val="32"/>
          <w:szCs w:val="32"/>
          <w:rtl/>
        </w:rPr>
        <w:br w:type="page"/>
      </w:r>
    </w:p>
    <w:p w:rsidR="003D42AE" w:rsidRPr="00665F80" w:rsidRDefault="003D42AE" w:rsidP="003D42AE">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3D42AE" w:rsidRDefault="003D42AE" w:rsidP="003D42AE">
      <w:pPr>
        <w:pStyle w:val="Header"/>
        <w:tabs>
          <w:tab w:val="clear" w:pos="4153"/>
          <w:tab w:val="clear" w:pos="8306"/>
        </w:tabs>
        <w:spacing w:before="120" w:after="120" w:line="276" w:lineRule="auto"/>
        <w:jc w:val="both"/>
        <w:rPr>
          <w:rFonts w:cs="Traditional Arabic"/>
          <w:b/>
          <w:bCs/>
          <w:color w:val="003366"/>
          <w:sz w:val="36"/>
          <w:szCs w:val="36"/>
          <w:rtl/>
        </w:rPr>
      </w:pPr>
    </w:p>
    <w:p w:rsidR="003D42AE" w:rsidRPr="00930AAA" w:rsidRDefault="003D42AE" w:rsidP="003D42AE">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Default="003D42AE" w:rsidP="00100E60">
      <w:pPr>
        <w:pStyle w:val="ListParagraph"/>
        <w:numPr>
          <w:ilvl w:val="0"/>
          <w:numId w:val="21"/>
        </w:numPr>
        <w:spacing w:line="312" w:lineRule="auto"/>
        <w:jc w:val="lowKashida"/>
        <w:rPr>
          <w:rFonts w:ascii="Simplified Arabic" w:hAnsi="Simplified Arabic" w:cs="Simplified Arabic"/>
          <w:b/>
          <w:bCs/>
          <w:sz w:val="28"/>
          <w:szCs w:val="28"/>
        </w:rPr>
      </w:pPr>
      <w:r w:rsidRPr="003D42AE">
        <w:rPr>
          <w:rFonts w:ascii="Simplified Arabic" w:hAnsi="Simplified Arabic" w:cs="Simplified Arabic" w:hint="eastAsia"/>
          <w:b/>
          <w:bCs/>
          <w:sz w:val="28"/>
          <w:szCs w:val="28"/>
          <w:rtl/>
        </w:rPr>
        <w:t>حاول</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أنت</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ومجموعتك</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تحديد</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تعريف</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أسلوب</w:t>
      </w:r>
      <w:r w:rsidRPr="003D42AE">
        <w:rPr>
          <w:rFonts w:ascii="Simplified Arabic" w:hAnsi="Simplified Arabic" w:cs="Simplified Arabic"/>
          <w:b/>
          <w:bCs/>
          <w:sz w:val="28"/>
          <w:szCs w:val="28"/>
          <w:rtl/>
        </w:rPr>
        <w:t xml:space="preserve"> </w:t>
      </w:r>
      <w:r w:rsidRPr="003D42AE">
        <w:rPr>
          <w:rFonts w:ascii="Simplified Arabic" w:hAnsi="Simplified Arabic" w:cs="Simplified Arabic" w:hint="eastAsia"/>
          <w:b/>
          <w:bCs/>
          <w:sz w:val="28"/>
          <w:szCs w:val="28"/>
          <w:rtl/>
        </w:rPr>
        <w:t>المحاضرة</w:t>
      </w:r>
      <w:r w:rsidR="00886AAB">
        <w:rPr>
          <w:rFonts w:ascii="Simplified Arabic" w:hAnsi="Simplified Arabic" w:cs="Simplified Arabic" w:hint="cs"/>
          <w:b/>
          <w:bCs/>
          <w:sz w:val="28"/>
          <w:szCs w:val="28"/>
          <w:rtl/>
        </w:rPr>
        <w:t xml:space="preserve"> .</w:t>
      </w:r>
    </w:p>
    <w:p w:rsidR="00886AAB" w:rsidRDefault="00886AAB">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886AAB" w:rsidRPr="00665F80" w:rsidRDefault="00886AAB" w:rsidP="00886A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86AAB" w:rsidRDefault="00886AAB" w:rsidP="00886AAB">
      <w:pPr>
        <w:pStyle w:val="Header"/>
        <w:tabs>
          <w:tab w:val="clear" w:pos="4153"/>
          <w:tab w:val="clear" w:pos="8306"/>
        </w:tabs>
        <w:spacing w:before="120" w:after="120" w:line="276" w:lineRule="auto"/>
        <w:jc w:val="both"/>
        <w:rPr>
          <w:rFonts w:cs="Traditional Arabic"/>
          <w:b/>
          <w:bCs/>
          <w:color w:val="003366"/>
          <w:sz w:val="36"/>
          <w:szCs w:val="36"/>
          <w:rtl/>
        </w:rPr>
      </w:pPr>
    </w:p>
    <w:p w:rsidR="00886AAB" w:rsidRPr="00930AAA" w:rsidRDefault="00886AAB" w:rsidP="00886A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Pr="00507CCD" w:rsidRDefault="00886AAB" w:rsidP="00100E60">
      <w:pPr>
        <w:pStyle w:val="ListParagraph"/>
        <w:numPr>
          <w:ilvl w:val="0"/>
          <w:numId w:val="21"/>
        </w:numPr>
        <w:spacing w:line="312" w:lineRule="auto"/>
        <w:jc w:val="lowKashida"/>
        <w:rPr>
          <w:rFonts w:ascii="Simplified Arabic" w:hAnsi="Simplified Arabic" w:cs="Simplified Arabic"/>
          <w:b/>
          <w:bCs/>
          <w:sz w:val="28"/>
          <w:szCs w:val="28"/>
        </w:rPr>
      </w:pPr>
      <w:r w:rsidRPr="00886AAB">
        <w:rPr>
          <w:rFonts w:ascii="Simplified Arabic" w:hAnsi="Simplified Arabic" w:cs="Simplified Arabic" w:hint="eastAsia"/>
          <w:b/>
          <w:bCs/>
          <w:sz w:val="28"/>
          <w:szCs w:val="28"/>
          <w:rtl/>
        </w:rPr>
        <w:t>بالتعاون</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مع</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زملائك</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حاول</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وضع</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خطوات</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إعداد</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المحاضرة</w:t>
      </w:r>
      <w:r>
        <w:rPr>
          <w:rFonts w:ascii="Simplified Arabic" w:hAnsi="Simplified Arabic" w:cs="Simplified Arabic" w:hint="cs"/>
          <w:b/>
          <w:bCs/>
          <w:sz w:val="28"/>
          <w:szCs w:val="28"/>
          <w:rtl/>
        </w:rPr>
        <w:t xml:space="preserve"> .</w:t>
      </w:r>
    </w:p>
    <w:p w:rsidR="00886AAB" w:rsidRDefault="00886AA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886AAB" w:rsidRPr="00665F80" w:rsidRDefault="00886AAB" w:rsidP="00886A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86AAB" w:rsidRDefault="00886AAB" w:rsidP="00886AAB">
      <w:pPr>
        <w:pStyle w:val="Header"/>
        <w:tabs>
          <w:tab w:val="clear" w:pos="4153"/>
          <w:tab w:val="clear" w:pos="8306"/>
        </w:tabs>
        <w:spacing w:before="120" w:after="120" w:line="276" w:lineRule="auto"/>
        <w:jc w:val="both"/>
        <w:rPr>
          <w:rFonts w:cs="Traditional Arabic"/>
          <w:b/>
          <w:bCs/>
          <w:color w:val="003366"/>
          <w:sz w:val="36"/>
          <w:szCs w:val="36"/>
          <w:rtl/>
        </w:rPr>
      </w:pPr>
    </w:p>
    <w:p w:rsidR="00886AAB" w:rsidRPr="00930AAA" w:rsidRDefault="00886AAB" w:rsidP="00886A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Pr="00507CCD" w:rsidRDefault="00886AAB" w:rsidP="00100E60">
      <w:pPr>
        <w:pStyle w:val="ListParagraph"/>
        <w:numPr>
          <w:ilvl w:val="0"/>
          <w:numId w:val="21"/>
        </w:numPr>
        <w:spacing w:line="312" w:lineRule="auto"/>
        <w:jc w:val="lowKashida"/>
        <w:rPr>
          <w:rFonts w:ascii="Simplified Arabic" w:hAnsi="Simplified Arabic" w:cs="Simplified Arabic"/>
          <w:b/>
          <w:bCs/>
          <w:sz w:val="28"/>
          <w:szCs w:val="28"/>
        </w:rPr>
      </w:pPr>
      <w:r w:rsidRPr="00886AAB">
        <w:rPr>
          <w:rFonts w:ascii="Simplified Arabic" w:hAnsi="Simplified Arabic" w:cs="Simplified Arabic" w:hint="eastAsia"/>
          <w:b/>
          <w:bCs/>
          <w:sz w:val="28"/>
          <w:szCs w:val="28"/>
          <w:rtl/>
        </w:rPr>
        <w:t>لأسلوب</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المحاضرة</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العديد</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من</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المزايا</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حاول</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بالتعاون</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مع</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رفاقك</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تحديد</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هذه</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المزايا</w:t>
      </w:r>
      <w:r>
        <w:rPr>
          <w:rFonts w:ascii="Simplified Arabic" w:hAnsi="Simplified Arabic" w:cs="Simplified Arabic" w:hint="cs"/>
          <w:b/>
          <w:bCs/>
          <w:sz w:val="28"/>
          <w:szCs w:val="28"/>
          <w:rtl/>
        </w:rPr>
        <w:t xml:space="preserve"> .</w:t>
      </w:r>
    </w:p>
    <w:p w:rsidR="00886AAB" w:rsidRDefault="00886AA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886AAB" w:rsidRPr="00665F80" w:rsidRDefault="00886AAB" w:rsidP="00886A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86AAB" w:rsidRDefault="00886AAB" w:rsidP="00886AAB">
      <w:pPr>
        <w:pStyle w:val="Header"/>
        <w:tabs>
          <w:tab w:val="clear" w:pos="4153"/>
          <w:tab w:val="clear" w:pos="8306"/>
        </w:tabs>
        <w:spacing w:before="120" w:after="120" w:line="276" w:lineRule="auto"/>
        <w:jc w:val="both"/>
        <w:rPr>
          <w:rFonts w:cs="Traditional Arabic"/>
          <w:b/>
          <w:bCs/>
          <w:color w:val="003366"/>
          <w:sz w:val="36"/>
          <w:szCs w:val="36"/>
          <w:rtl/>
        </w:rPr>
      </w:pPr>
    </w:p>
    <w:p w:rsidR="00886AAB" w:rsidRPr="00930AAA" w:rsidRDefault="00886AAB" w:rsidP="00886A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Pr="00507CCD" w:rsidRDefault="00886AAB" w:rsidP="00100E60">
      <w:pPr>
        <w:pStyle w:val="ListParagraph"/>
        <w:numPr>
          <w:ilvl w:val="0"/>
          <w:numId w:val="21"/>
        </w:numPr>
        <w:spacing w:line="312" w:lineRule="auto"/>
        <w:jc w:val="lowKashida"/>
        <w:rPr>
          <w:rFonts w:ascii="Simplified Arabic" w:hAnsi="Simplified Arabic" w:cs="Simplified Arabic"/>
          <w:b/>
          <w:bCs/>
          <w:sz w:val="28"/>
          <w:szCs w:val="28"/>
        </w:rPr>
      </w:pPr>
      <w:r w:rsidRPr="00886AAB">
        <w:rPr>
          <w:rFonts w:ascii="Simplified Arabic" w:hAnsi="Simplified Arabic" w:cs="Simplified Arabic" w:hint="eastAsia"/>
          <w:b/>
          <w:bCs/>
          <w:sz w:val="28"/>
          <w:szCs w:val="28"/>
          <w:rtl/>
        </w:rPr>
        <w:t>بالتعاون</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مع</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زملائك</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في</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المجموعة</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حاول</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تحديد</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محاذير</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أسلوب</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المحاضرة</w:t>
      </w:r>
      <w:r>
        <w:rPr>
          <w:rFonts w:ascii="Simplified Arabic" w:hAnsi="Simplified Arabic" w:cs="Simplified Arabic" w:hint="cs"/>
          <w:b/>
          <w:bCs/>
          <w:sz w:val="28"/>
          <w:szCs w:val="28"/>
          <w:rtl/>
        </w:rPr>
        <w:t>ر .</w:t>
      </w:r>
    </w:p>
    <w:p w:rsidR="00886AAB" w:rsidRDefault="00886AAB">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886AAB" w:rsidRDefault="00886AAB" w:rsidP="00886AAB">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886AAB" w:rsidRPr="00DC4C4B" w:rsidRDefault="00886AAB" w:rsidP="00886AAB">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886AAB" w:rsidRPr="00DC4C4B" w:rsidRDefault="00886AAB" w:rsidP="00886AAB">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886AAB" w:rsidRPr="00DC4C4B" w:rsidRDefault="00886AAB" w:rsidP="00886AAB">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886AAB" w:rsidRPr="00DC4C4B" w:rsidRDefault="00886AAB" w:rsidP="00886AAB">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886AAB" w:rsidRPr="005C1D9F" w:rsidRDefault="00886AAB" w:rsidP="00886AAB">
      <w:pPr>
        <w:bidi w:val="0"/>
        <w:rPr>
          <w:rFonts w:cs="Monotype Koufi"/>
          <w:b/>
          <w:bCs/>
          <w:sz w:val="32"/>
          <w:szCs w:val="32"/>
          <w:rtl/>
        </w:rPr>
      </w:pPr>
      <w:r w:rsidRPr="005C1D9F">
        <w:rPr>
          <w:rFonts w:cs="Monotype Koufi"/>
          <w:bCs/>
          <w:i/>
          <w:sz w:val="32"/>
          <w:szCs w:val="32"/>
          <w:rtl/>
        </w:rPr>
        <w:br w:type="page"/>
      </w:r>
    </w:p>
    <w:p w:rsidR="00886AAB" w:rsidRPr="00665F80" w:rsidRDefault="00886AAB" w:rsidP="00886AA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886AAB" w:rsidRDefault="00886AAB" w:rsidP="00886AAB">
      <w:pPr>
        <w:pStyle w:val="Header"/>
        <w:tabs>
          <w:tab w:val="clear" w:pos="4153"/>
          <w:tab w:val="clear" w:pos="8306"/>
        </w:tabs>
        <w:spacing w:before="120" w:after="120" w:line="276" w:lineRule="auto"/>
        <w:jc w:val="both"/>
        <w:rPr>
          <w:rFonts w:cs="Traditional Arabic"/>
          <w:b/>
          <w:bCs/>
          <w:color w:val="003366"/>
          <w:sz w:val="36"/>
          <w:szCs w:val="36"/>
          <w:rtl/>
        </w:rPr>
      </w:pPr>
    </w:p>
    <w:p w:rsidR="00886AAB" w:rsidRPr="00930AAA" w:rsidRDefault="00886AAB" w:rsidP="00886AA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886AAB" w:rsidRDefault="00886AAB" w:rsidP="00100E60">
      <w:pPr>
        <w:pStyle w:val="ListParagraph"/>
        <w:numPr>
          <w:ilvl w:val="0"/>
          <w:numId w:val="21"/>
        </w:numPr>
        <w:spacing w:line="312" w:lineRule="auto"/>
        <w:jc w:val="lowKashida"/>
        <w:rPr>
          <w:rFonts w:ascii="Simplified Arabic" w:hAnsi="Simplified Arabic" w:cs="Simplified Arabic"/>
          <w:b/>
          <w:bCs/>
          <w:sz w:val="28"/>
          <w:szCs w:val="28"/>
        </w:rPr>
      </w:pPr>
      <w:r w:rsidRPr="00886AAB">
        <w:rPr>
          <w:rFonts w:ascii="Simplified Arabic" w:hAnsi="Simplified Arabic" w:cs="Simplified Arabic" w:hint="eastAsia"/>
          <w:b/>
          <w:bCs/>
          <w:sz w:val="28"/>
          <w:szCs w:val="28"/>
          <w:rtl/>
        </w:rPr>
        <w:t>حاول</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أنت</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ومجموعتك</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التعرف</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على</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كيفية</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تنظيم</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المجموعات</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الصغيرة</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ومعايير</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اختيار</w:t>
      </w:r>
      <w:r w:rsidRPr="00886AAB">
        <w:rPr>
          <w:rFonts w:ascii="Simplified Arabic" w:hAnsi="Simplified Arabic" w:cs="Simplified Arabic"/>
          <w:b/>
          <w:bCs/>
          <w:sz w:val="28"/>
          <w:szCs w:val="28"/>
          <w:rtl/>
        </w:rPr>
        <w:t xml:space="preserve"> </w:t>
      </w:r>
      <w:r w:rsidRPr="00886AAB">
        <w:rPr>
          <w:rFonts w:ascii="Simplified Arabic" w:hAnsi="Simplified Arabic" w:cs="Simplified Arabic" w:hint="eastAsia"/>
          <w:b/>
          <w:bCs/>
          <w:sz w:val="28"/>
          <w:szCs w:val="28"/>
          <w:rtl/>
        </w:rPr>
        <w:t>أفرادها</w:t>
      </w:r>
      <w:r>
        <w:rPr>
          <w:rFonts w:ascii="Simplified Arabic" w:hAnsi="Simplified Arabic" w:cs="Simplified Arabic" w:hint="cs"/>
          <w:b/>
          <w:bCs/>
          <w:sz w:val="28"/>
          <w:szCs w:val="28"/>
          <w:rtl/>
        </w:rPr>
        <w:t xml:space="preserve"> .</w:t>
      </w:r>
    </w:p>
    <w:p w:rsidR="00886AAB" w:rsidRDefault="00886AAB" w:rsidP="00886AAB">
      <w:pPr>
        <w:bidi w:val="0"/>
        <w:rPr>
          <w:rFonts w:ascii="Simplified Arabic" w:eastAsiaTheme="minorHAnsi" w:hAnsi="Simplified Arabic" w:cs="Simplified Arabic"/>
          <w:b/>
          <w:bCs/>
          <w:sz w:val="28"/>
          <w:szCs w:val="28"/>
        </w:rPr>
      </w:pPr>
      <w:r>
        <w:rPr>
          <w:rFonts w:ascii="Simplified Arabic" w:hAnsi="Simplified Arabic" w:cs="Simplified Arabic"/>
          <w:b/>
          <w:bCs/>
          <w:sz w:val="28"/>
          <w:szCs w:val="28"/>
        </w:rPr>
        <w:br w:type="page"/>
      </w:r>
    </w:p>
    <w:p w:rsidR="001D620B" w:rsidRPr="00665F80" w:rsidRDefault="001D620B" w:rsidP="001D620B">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1D620B" w:rsidRDefault="001D620B" w:rsidP="001D620B">
      <w:pPr>
        <w:pStyle w:val="Header"/>
        <w:tabs>
          <w:tab w:val="clear" w:pos="4153"/>
          <w:tab w:val="clear" w:pos="8306"/>
        </w:tabs>
        <w:spacing w:before="120" w:after="120" w:line="276" w:lineRule="auto"/>
        <w:jc w:val="both"/>
        <w:rPr>
          <w:rFonts w:cs="Traditional Arabic"/>
          <w:b/>
          <w:bCs/>
          <w:color w:val="003366"/>
          <w:sz w:val="36"/>
          <w:szCs w:val="36"/>
          <w:rtl/>
        </w:rPr>
      </w:pPr>
    </w:p>
    <w:p w:rsidR="001D620B" w:rsidRPr="00930AAA" w:rsidRDefault="001D620B" w:rsidP="001D620B">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1D620B" w:rsidRDefault="001D620B" w:rsidP="00100E60">
      <w:pPr>
        <w:pStyle w:val="ListParagraph"/>
        <w:numPr>
          <w:ilvl w:val="0"/>
          <w:numId w:val="21"/>
        </w:numPr>
        <w:spacing w:line="312" w:lineRule="auto"/>
        <w:jc w:val="lowKashida"/>
        <w:rPr>
          <w:rFonts w:ascii="Simplified Arabic" w:hAnsi="Simplified Arabic" w:cs="Simplified Arabic"/>
          <w:b/>
          <w:bCs/>
          <w:sz w:val="28"/>
          <w:szCs w:val="28"/>
        </w:rPr>
      </w:pPr>
      <w:r w:rsidRPr="001D620B">
        <w:rPr>
          <w:rFonts w:ascii="Simplified Arabic" w:hAnsi="Simplified Arabic" w:cs="Simplified Arabic" w:hint="eastAsia"/>
          <w:b/>
          <w:bCs/>
          <w:sz w:val="28"/>
          <w:szCs w:val="28"/>
          <w:rtl/>
        </w:rPr>
        <w:t>تعتبر</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الإجراءات</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العامة</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في</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تطبيق</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هذا</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الأسلوب</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من</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الأمور</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الأساسية</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حاول</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أنت</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ومجموعتك</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تحديد</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الإجراءات</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العامة</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في</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تطبيق</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أسلوب</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المجموعات</w:t>
      </w:r>
      <w:r w:rsidRPr="001D620B">
        <w:rPr>
          <w:rFonts w:ascii="Simplified Arabic" w:hAnsi="Simplified Arabic" w:cs="Simplified Arabic"/>
          <w:b/>
          <w:bCs/>
          <w:sz w:val="28"/>
          <w:szCs w:val="28"/>
          <w:rtl/>
        </w:rPr>
        <w:t xml:space="preserve"> </w:t>
      </w:r>
      <w:r w:rsidRPr="001D620B">
        <w:rPr>
          <w:rFonts w:ascii="Simplified Arabic" w:hAnsi="Simplified Arabic" w:cs="Simplified Arabic" w:hint="eastAsia"/>
          <w:b/>
          <w:bCs/>
          <w:sz w:val="28"/>
          <w:szCs w:val="28"/>
          <w:rtl/>
        </w:rPr>
        <w:t>الصغيرة</w:t>
      </w:r>
      <w:r>
        <w:rPr>
          <w:rFonts w:ascii="Simplified Arabic" w:hAnsi="Simplified Arabic" w:cs="Simplified Arabic" w:hint="cs"/>
          <w:b/>
          <w:bCs/>
          <w:sz w:val="28"/>
          <w:szCs w:val="28"/>
          <w:rtl/>
        </w:rPr>
        <w:t xml:space="preserve"> .</w:t>
      </w:r>
    </w:p>
    <w:p w:rsidR="00A338CD" w:rsidRDefault="00A338CD">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A338CD" w:rsidRPr="00665F80" w:rsidRDefault="00A338CD" w:rsidP="00A338CD">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A338CD" w:rsidRDefault="00A338CD" w:rsidP="00A338CD">
      <w:pPr>
        <w:pStyle w:val="Header"/>
        <w:tabs>
          <w:tab w:val="clear" w:pos="4153"/>
          <w:tab w:val="clear" w:pos="8306"/>
        </w:tabs>
        <w:spacing w:before="120" w:after="120" w:line="276" w:lineRule="auto"/>
        <w:jc w:val="both"/>
        <w:rPr>
          <w:rFonts w:cs="Traditional Arabic"/>
          <w:b/>
          <w:bCs/>
          <w:color w:val="003366"/>
          <w:sz w:val="36"/>
          <w:szCs w:val="36"/>
          <w:rtl/>
        </w:rPr>
      </w:pPr>
    </w:p>
    <w:p w:rsidR="00A338CD" w:rsidRPr="00930AAA" w:rsidRDefault="00A338CD" w:rsidP="00A338CD">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A338CD" w:rsidRDefault="00A338CD" w:rsidP="00100E60">
      <w:pPr>
        <w:pStyle w:val="ListParagraph"/>
        <w:numPr>
          <w:ilvl w:val="0"/>
          <w:numId w:val="21"/>
        </w:numPr>
        <w:spacing w:line="312" w:lineRule="auto"/>
        <w:jc w:val="lowKashida"/>
        <w:rPr>
          <w:rFonts w:ascii="Simplified Arabic" w:hAnsi="Simplified Arabic" w:cs="Simplified Arabic"/>
          <w:b/>
          <w:bCs/>
          <w:sz w:val="28"/>
          <w:szCs w:val="28"/>
        </w:rPr>
      </w:pPr>
      <w:r w:rsidRPr="00A338CD">
        <w:rPr>
          <w:rFonts w:ascii="Simplified Arabic" w:hAnsi="Simplified Arabic" w:cs="Simplified Arabic" w:hint="eastAsia"/>
          <w:b/>
          <w:bCs/>
          <w:sz w:val="28"/>
          <w:szCs w:val="28"/>
          <w:rtl/>
        </w:rPr>
        <w:t>لأسلوب</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المجموعات</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الصغيرة</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العديد</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من</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المزايا</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حاول</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أنت</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ومجموعتك</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تحديد</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هذه</w:t>
      </w:r>
      <w:r w:rsidRPr="00A338CD">
        <w:rPr>
          <w:rFonts w:ascii="Simplified Arabic" w:hAnsi="Simplified Arabic" w:cs="Simplified Arabic"/>
          <w:b/>
          <w:bCs/>
          <w:sz w:val="28"/>
          <w:szCs w:val="28"/>
          <w:rtl/>
        </w:rPr>
        <w:t xml:space="preserve"> </w:t>
      </w:r>
      <w:r w:rsidRPr="00A338CD">
        <w:rPr>
          <w:rFonts w:ascii="Simplified Arabic" w:hAnsi="Simplified Arabic" w:cs="Simplified Arabic" w:hint="eastAsia"/>
          <w:b/>
          <w:bCs/>
          <w:sz w:val="28"/>
          <w:szCs w:val="28"/>
          <w:rtl/>
        </w:rPr>
        <w:t>المزايا</w:t>
      </w:r>
      <w:r>
        <w:rPr>
          <w:rFonts w:ascii="Simplified Arabic" w:hAnsi="Simplified Arabic" w:cs="Simplified Arabic" w:hint="cs"/>
          <w:b/>
          <w:bCs/>
          <w:sz w:val="28"/>
          <w:szCs w:val="28"/>
          <w:rtl/>
        </w:rPr>
        <w:t xml:space="preserve"> .</w:t>
      </w:r>
    </w:p>
    <w:p w:rsidR="00A338CD" w:rsidRPr="001D620B" w:rsidRDefault="00A338CD" w:rsidP="00A338CD">
      <w:pPr>
        <w:pStyle w:val="ListParagraph"/>
        <w:spacing w:line="312" w:lineRule="auto"/>
        <w:ind w:left="360"/>
        <w:jc w:val="lowKashida"/>
        <w:rPr>
          <w:rFonts w:ascii="Simplified Arabic" w:hAnsi="Simplified Arabic" w:cs="Simplified Arabic"/>
          <w:b/>
          <w:bCs/>
          <w:sz w:val="28"/>
          <w:szCs w:val="28"/>
        </w:rPr>
      </w:pPr>
    </w:p>
    <w:p w:rsidR="00042D06" w:rsidRDefault="00042D06">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s>
        <w:spacing w:before="120" w:after="120" w:line="276" w:lineRule="auto"/>
        <w:jc w:val="both"/>
        <w:rPr>
          <w:rFonts w:cs="Traditional Arabic"/>
          <w:b/>
          <w:bCs/>
          <w:color w:val="003366"/>
          <w:sz w:val="36"/>
          <w:szCs w:val="36"/>
          <w:rtl/>
        </w:rPr>
      </w:pP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يمكنك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مجموعتك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محاذير</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أسلوب</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المجموعات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الصغيرة</w:t>
      </w:r>
      <w:r>
        <w:rPr>
          <w:rFonts w:ascii="Simplified Arabic" w:hAnsi="Simplified Arabic" w:cs="Simplified Arabic" w:hint="cs"/>
          <w:b/>
          <w:bCs/>
          <w:sz w:val="28"/>
          <w:szCs w:val="28"/>
          <w:rtl/>
        </w:rPr>
        <w:t xml:space="preserve"> .</w:t>
      </w:r>
    </w:p>
    <w:p w:rsidR="00042D06" w:rsidRDefault="00042D06">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042D06" w:rsidRDefault="00042D06" w:rsidP="00042D06">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042D06" w:rsidRPr="00DC4C4B" w:rsidRDefault="00042D06" w:rsidP="00042D06">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042D06" w:rsidRPr="00DC4C4B" w:rsidRDefault="00042D06" w:rsidP="00042D06">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042D06" w:rsidRPr="00DC4C4B" w:rsidRDefault="00042D06" w:rsidP="00042D06">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042D06" w:rsidRPr="00DC4C4B" w:rsidRDefault="00042D06" w:rsidP="00042D06">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042D06" w:rsidRPr="005C1D9F" w:rsidRDefault="00042D06" w:rsidP="00042D06">
      <w:pPr>
        <w:bidi w:val="0"/>
        <w:rPr>
          <w:rFonts w:cs="Monotype Koufi"/>
          <w:b/>
          <w:bCs/>
          <w:sz w:val="32"/>
          <w:szCs w:val="32"/>
          <w:rtl/>
        </w:rPr>
      </w:pPr>
      <w:r w:rsidRPr="005C1D9F">
        <w:rPr>
          <w:rFonts w:cs="Monotype Koufi"/>
          <w:bCs/>
          <w:i/>
          <w:sz w:val="32"/>
          <w:szCs w:val="32"/>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9)</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رفاقك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في</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المجموعة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مفهوم</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دراسة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الحالة</w:t>
      </w:r>
      <w:r>
        <w:rPr>
          <w:rFonts w:ascii="Simplified Arabic" w:hAnsi="Simplified Arabic" w:cs="Simplified Arabic" w:hint="cs"/>
          <w:b/>
          <w:bCs/>
          <w:sz w:val="28"/>
          <w:szCs w:val="28"/>
          <w:rtl/>
        </w:rPr>
        <w:t xml:space="preserve"> .</w:t>
      </w:r>
    </w:p>
    <w:p w:rsidR="00042D06" w:rsidRDefault="00042D06">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10)</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 w:val="left" w:pos="1210"/>
        </w:tabs>
        <w:spacing w:before="120" w:after="120" w:line="276" w:lineRule="auto"/>
        <w:ind w:firstLine="720"/>
        <w:jc w:val="both"/>
        <w:rPr>
          <w:rFonts w:cs="Traditional Arabic"/>
          <w:b/>
          <w:bCs/>
          <w:color w:val="003366"/>
          <w:sz w:val="36"/>
          <w:szCs w:val="36"/>
          <w:rtl/>
        </w:rPr>
      </w:pPr>
      <w:r>
        <w:rPr>
          <w:rFonts w:cs="Traditional Arabic"/>
          <w:b/>
          <w:bCs/>
          <w:color w:val="003366"/>
          <w:sz w:val="36"/>
          <w:szCs w:val="36"/>
          <w:rtl/>
        </w:rPr>
        <w:tab/>
      </w: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زملائك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خطوات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تطبيق</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دراسة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الحالة</w:t>
      </w:r>
      <w:r>
        <w:rPr>
          <w:rFonts w:ascii="Simplified Arabic" w:hAnsi="Simplified Arabic" w:cs="Simplified Arabic" w:hint="cs"/>
          <w:b/>
          <w:bCs/>
          <w:sz w:val="28"/>
          <w:szCs w:val="28"/>
          <w:rtl/>
        </w:rPr>
        <w:t xml:space="preserve"> .</w:t>
      </w:r>
    </w:p>
    <w:p w:rsidR="00042D06" w:rsidRPr="00042D06" w:rsidRDefault="00042D06" w:rsidP="00042D06">
      <w:pPr>
        <w:pStyle w:val="ListParagraph"/>
        <w:spacing w:line="312" w:lineRule="auto"/>
        <w:ind w:left="360"/>
        <w:jc w:val="lowKashida"/>
        <w:rPr>
          <w:rFonts w:ascii="Simplified Arabic" w:hAnsi="Simplified Arabic" w:cs="Simplified Arabic"/>
          <w:b/>
          <w:bCs/>
          <w:sz w:val="28"/>
          <w:szCs w:val="28"/>
        </w:rPr>
      </w:pPr>
    </w:p>
    <w:p w:rsidR="00042D06" w:rsidRDefault="00042D06">
      <w:pPr>
        <w:bidi w:val="0"/>
        <w:rPr>
          <w:rFonts w:ascii="Simplified Arabic" w:eastAsiaTheme="minorHAnsi" w:hAnsi="Simplified Arabic" w:cs="Simplified Arabic"/>
          <w:b/>
          <w:bCs/>
          <w:sz w:val="28"/>
          <w:szCs w:val="28"/>
          <w:rtl/>
        </w:rPr>
      </w:pPr>
      <w:r>
        <w:rPr>
          <w:rFonts w:ascii="Simplified Arabic" w:hAnsi="Simplified Arabic" w:cs="Simplified Arabic"/>
          <w:b/>
          <w:bCs/>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11)</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 w:val="left" w:pos="1210"/>
        </w:tabs>
        <w:spacing w:before="120" w:after="120" w:line="276" w:lineRule="auto"/>
        <w:ind w:firstLine="720"/>
        <w:jc w:val="both"/>
        <w:rPr>
          <w:rFonts w:cs="Traditional Arabic"/>
          <w:b/>
          <w:bCs/>
          <w:color w:val="003366"/>
          <w:sz w:val="36"/>
          <w:szCs w:val="36"/>
          <w:rtl/>
        </w:rPr>
      </w:pPr>
      <w:r>
        <w:rPr>
          <w:rFonts w:cs="Traditional Arabic"/>
          <w:b/>
          <w:bCs/>
          <w:color w:val="003366"/>
          <w:sz w:val="36"/>
          <w:szCs w:val="36"/>
          <w:rtl/>
        </w:rPr>
        <w:tab/>
      </w: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يمكن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زملائك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مزايا</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أسلوب</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دراسة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الحالة</w:t>
      </w:r>
      <w:r>
        <w:rPr>
          <w:rFonts w:ascii="Simplified Arabic" w:hAnsi="Simplified Arabic" w:cs="Simplified Arabic" w:hint="cs"/>
          <w:b/>
          <w:bCs/>
          <w:sz w:val="28"/>
          <w:szCs w:val="28"/>
          <w:rtl/>
        </w:rPr>
        <w:t xml:space="preserve"> .</w:t>
      </w:r>
    </w:p>
    <w:p w:rsidR="00042D06" w:rsidRPr="00042D06" w:rsidRDefault="00042D06" w:rsidP="00042D06">
      <w:pPr>
        <w:pStyle w:val="ListParagraph"/>
        <w:spacing w:line="312" w:lineRule="auto"/>
        <w:ind w:left="360"/>
        <w:jc w:val="lowKashida"/>
        <w:rPr>
          <w:rFonts w:ascii="Simplified Arabic" w:hAnsi="Simplified Arabic" w:cs="Simplified Arabic"/>
          <w:b/>
          <w:bCs/>
          <w:sz w:val="28"/>
          <w:szCs w:val="28"/>
        </w:rPr>
      </w:pPr>
    </w:p>
    <w:p w:rsidR="00042D06" w:rsidRDefault="00042D06">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12)</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 w:val="left" w:pos="1210"/>
        </w:tabs>
        <w:spacing w:before="120" w:after="120" w:line="276" w:lineRule="auto"/>
        <w:ind w:firstLine="720"/>
        <w:jc w:val="both"/>
        <w:rPr>
          <w:rFonts w:cs="Traditional Arabic"/>
          <w:b/>
          <w:bCs/>
          <w:color w:val="003366"/>
          <w:sz w:val="36"/>
          <w:szCs w:val="36"/>
          <w:rtl/>
        </w:rPr>
      </w:pPr>
      <w:r>
        <w:rPr>
          <w:rFonts w:cs="Traditional Arabic"/>
          <w:b/>
          <w:bCs/>
          <w:color w:val="003366"/>
          <w:sz w:val="36"/>
          <w:szCs w:val="36"/>
          <w:rtl/>
        </w:rPr>
        <w:tab/>
      </w: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مجموعتك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مناقشة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محاذير</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أسلوب</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دراسة</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الحالة</w:t>
      </w:r>
      <w:r>
        <w:rPr>
          <w:rFonts w:ascii="Simplified Arabic" w:hAnsi="Simplified Arabic" w:cs="Simplified Arabic" w:hint="cs"/>
          <w:b/>
          <w:bCs/>
          <w:sz w:val="28"/>
          <w:szCs w:val="28"/>
          <w:rtl/>
        </w:rPr>
        <w:t xml:space="preserve"> .</w:t>
      </w:r>
    </w:p>
    <w:p w:rsidR="00042D06" w:rsidRDefault="00042D06">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042D06" w:rsidRDefault="00042D06" w:rsidP="00042D06">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042D06" w:rsidRPr="00DC4C4B" w:rsidRDefault="00042D06" w:rsidP="00042D06">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042D06" w:rsidRPr="00DC4C4B" w:rsidRDefault="00042D06" w:rsidP="00042D06">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042D06" w:rsidRPr="00DC4C4B" w:rsidRDefault="00042D06" w:rsidP="00042D06">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042D06" w:rsidRPr="00DC4C4B" w:rsidRDefault="00042D06" w:rsidP="00042D06">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042D06" w:rsidRPr="005C1D9F" w:rsidRDefault="00042D06" w:rsidP="00042D06">
      <w:pPr>
        <w:bidi w:val="0"/>
        <w:rPr>
          <w:rFonts w:cs="Monotype Koufi"/>
          <w:b/>
          <w:bCs/>
          <w:sz w:val="32"/>
          <w:szCs w:val="32"/>
          <w:rtl/>
        </w:rPr>
      </w:pPr>
      <w:r w:rsidRPr="005C1D9F">
        <w:rPr>
          <w:rFonts w:cs="Monotype Koufi"/>
          <w:bCs/>
          <w:i/>
          <w:sz w:val="32"/>
          <w:szCs w:val="32"/>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13)</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بعد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تعرفت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على</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مفهوم</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العرض</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النموذجي،</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بالتعاون</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مع</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مجموعتك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خطوات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تنفيذه</w:t>
      </w:r>
      <w:r>
        <w:rPr>
          <w:rFonts w:ascii="Simplified Arabic" w:hAnsi="Simplified Arabic" w:cs="Simplified Arabic" w:hint="cs"/>
          <w:b/>
          <w:bCs/>
          <w:sz w:val="28"/>
          <w:szCs w:val="28"/>
          <w:rtl/>
        </w:rPr>
        <w:t xml:space="preserve"> .</w:t>
      </w:r>
    </w:p>
    <w:p w:rsidR="00042D06" w:rsidRDefault="00042D06">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042D06" w:rsidRPr="00665F80" w:rsidRDefault="00042D06" w:rsidP="00042D06">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14)</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042D06" w:rsidRDefault="00042D06" w:rsidP="00042D06">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042D06" w:rsidRPr="00930AAA" w:rsidRDefault="00042D06" w:rsidP="00042D06">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042D06" w:rsidRDefault="00042D06" w:rsidP="00100E60">
      <w:pPr>
        <w:pStyle w:val="ListParagraph"/>
        <w:numPr>
          <w:ilvl w:val="0"/>
          <w:numId w:val="21"/>
        </w:numPr>
        <w:spacing w:line="312" w:lineRule="auto"/>
        <w:jc w:val="lowKashida"/>
        <w:rPr>
          <w:rFonts w:ascii="Simplified Arabic" w:hAnsi="Simplified Arabic" w:cs="Simplified Arabic"/>
          <w:b/>
          <w:bCs/>
          <w:sz w:val="28"/>
          <w:szCs w:val="28"/>
        </w:rPr>
      </w:pPr>
      <w:r w:rsidRPr="00042D06">
        <w:rPr>
          <w:rFonts w:ascii="Simplified Arabic" w:hAnsi="Simplified Arabic" w:cs="Simplified Arabic" w:hint="eastAsia"/>
          <w:b/>
          <w:bCs/>
          <w:sz w:val="28"/>
          <w:szCs w:val="28"/>
          <w:rtl/>
        </w:rPr>
        <w:t>حاول</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أنت</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وزملاؤك</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تحديد</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مزايا</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العرض</w:t>
      </w:r>
      <w:r w:rsidRPr="00042D06">
        <w:rPr>
          <w:rFonts w:ascii="Simplified Arabic" w:hAnsi="Simplified Arabic" w:cs="Simplified Arabic"/>
          <w:b/>
          <w:bCs/>
          <w:sz w:val="28"/>
          <w:szCs w:val="28"/>
          <w:rtl/>
        </w:rPr>
        <w:t xml:space="preserve"> </w:t>
      </w:r>
      <w:r w:rsidRPr="00042D06">
        <w:rPr>
          <w:rFonts w:ascii="Simplified Arabic" w:hAnsi="Simplified Arabic" w:cs="Simplified Arabic" w:hint="eastAsia"/>
          <w:b/>
          <w:bCs/>
          <w:sz w:val="28"/>
          <w:szCs w:val="28"/>
          <w:rtl/>
        </w:rPr>
        <w:t>النموذجي</w:t>
      </w:r>
      <w:r>
        <w:rPr>
          <w:rFonts w:ascii="Simplified Arabic" w:hAnsi="Simplified Arabic" w:cs="Simplified Arabic" w:hint="cs"/>
          <w:b/>
          <w:bCs/>
          <w:sz w:val="28"/>
          <w:szCs w:val="28"/>
          <w:rtl/>
        </w:rPr>
        <w:t xml:space="preserve"> .</w:t>
      </w: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Pr="00665F80" w:rsidRDefault="00C66B22" w:rsidP="00C66B22">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15)</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C66B22" w:rsidRDefault="00C66B22" w:rsidP="00C66B22">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C66B22" w:rsidRPr="00930AAA" w:rsidRDefault="00C66B22" w:rsidP="00C66B2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66B22" w:rsidRDefault="00C66B22" w:rsidP="00100E60">
      <w:pPr>
        <w:pStyle w:val="ListParagraph"/>
        <w:numPr>
          <w:ilvl w:val="0"/>
          <w:numId w:val="21"/>
        </w:numPr>
        <w:spacing w:line="312" w:lineRule="auto"/>
        <w:jc w:val="lowKashida"/>
        <w:rPr>
          <w:rFonts w:ascii="Simplified Arabic" w:hAnsi="Simplified Arabic" w:cs="Simplified Arabic"/>
          <w:b/>
          <w:bCs/>
          <w:sz w:val="28"/>
          <w:szCs w:val="28"/>
        </w:rPr>
      </w:pPr>
      <w:r w:rsidRPr="00C66B22">
        <w:rPr>
          <w:rFonts w:ascii="Simplified Arabic" w:hAnsi="Simplified Arabic" w:cs="Simplified Arabic" w:hint="eastAsia"/>
          <w:b/>
          <w:bCs/>
          <w:sz w:val="28"/>
          <w:szCs w:val="28"/>
          <w:rtl/>
        </w:rPr>
        <w:t>حاول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بالتعاون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مع</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رفاقك</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في</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المجموعة</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تحديد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محاذير</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العرض</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النموذجي</w:t>
      </w:r>
      <w:r>
        <w:rPr>
          <w:rFonts w:ascii="Simplified Arabic" w:hAnsi="Simplified Arabic" w:cs="Simplified Arabic" w:hint="cs"/>
          <w:b/>
          <w:bCs/>
          <w:sz w:val="28"/>
          <w:szCs w:val="28"/>
          <w:rtl/>
        </w:rPr>
        <w:t xml:space="preserve"> .</w:t>
      </w:r>
    </w:p>
    <w:p w:rsidR="00C66B22" w:rsidRPr="00042D06" w:rsidRDefault="00C66B22" w:rsidP="00C66B22">
      <w:pPr>
        <w:pStyle w:val="ListParagraph"/>
        <w:spacing w:line="312" w:lineRule="auto"/>
        <w:ind w:left="360"/>
        <w:jc w:val="lowKashida"/>
        <w:rPr>
          <w:rFonts w:ascii="Simplified Arabic" w:hAnsi="Simplified Arabic" w:cs="Simplified Arabic"/>
          <w:sz w:val="28"/>
          <w:szCs w:val="28"/>
        </w:rPr>
      </w:pP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Default="00C66B22" w:rsidP="00C66B22">
      <w:pPr>
        <w:pStyle w:val="1"/>
        <w:shd w:val="clear" w:color="auto" w:fill="CCFFCC"/>
        <w:jc w:val="center"/>
        <w:rPr>
          <w:rFonts w:cs="Traditional Arabic"/>
          <w:b w:val="0"/>
          <w:bCs/>
          <w:sz w:val="36"/>
          <w:rtl/>
        </w:rPr>
      </w:pPr>
      <w:r w:rsidRPr="00DC4C4B">
        <w:rPr>
          <w:rFonts w:cs="Traditional Arabic" w:hint="cs"/>
          <w:b w:val="0"/>
          <w:bCs/>
          <w:color w:val="003366"/>
          <w:sz w:val="36"/>
          <w:rtl/>
        </w:rPr>
        <w:lastRenderedPageBreak/>
        <w:t>أخــي  المشــارك</w:t>
      </w:r>
      <w:r>
        <w:rPr>
          <w:rFonts w:cs="Traditional Arabic" w:hint="cs"/>
          <w:b w:val="0"/>
          <w:bCs/>
          <w:sz w:val="36"/>
          <w:rtl/>
        </w:rPr>
        <w:t xml:space="preserve"> </w:t>
      </w:r>
    </w:p>
    <w:p w:rsidR="00C66B22" w:rsidRPr="00DC4C4B" w:rsidRDefault="00C66B22" w:rsidP="00C66B22">
      <w:pPr>
        <w:pStyle w:val="Header"/>
        <w:tabs>
          <w:tab w:val="clear" w:pos="4153"/>
          <w:tab w:val="clear" w:pos="8306"/>
        </w:tabs>
        <w:spacing w:before="120" w:after="120" w:line="276" w:lineRule="auto"/>
        <w:ind w:firstLine="104"/>
        <w:jc w:val="both"/>
        <w:rPr>
          <w:rFonts w:cs="Traditional Arabic"/>
          <w:b/>
          <w:bCs/>
          <w:color w:val="003366"/>
          <w:sz w:val="28"/>
          <w:szCs w:val="28"/>
          <w:rtl/>
        </w:rPr>
      </w:pPr>
      <w:r w:rsidRPr="00DC4C4B">
        <w:rPr>
          <w:rFonts w:cs="Traditional Arabic" w:hint="cs"/>
          <w:b/>
          <w:bCs/>
          <w:color w:val="003366"/>
          <w:sz w:val="28"/>
          <w:szCs w:val="28"/>
          <w:rtl/>
        </w:rPr>
        <w:t xml:space="preserve">بعد قراءتك للنشرة المرفقة، وبالتعاون مع زملائك المشاركين نأمل أن يتم التفاعل مع هذه الأنشطة التدريبية. </w:t>
      </w:r>
    </w:p>
    <w:p w:rsidR="00C66B22" w:rsidRPr="00DC4C4B" w:rsidRDefault="00C66B22" w:rsidP="00C66B22">
      <w:pPr>
        <w:pStyle w:val="Header"/>
        <w:tabs>
          <w:tab w:val="clear" w:pos="4153"/>
          <w:tab w:val="clear" w:pos="8306"/>
        </w:tabs>
        <w:spacing w:before="120" w:after="120" w:line="276" w:lineRule="auto"/>
        <w:jc w:val="both"/>
        <w:rPr>
          <w:rFonts w:cs="Traditional Arabic"/>
          <w:b/>
          <w:bCs/>
          <w:color w:val="003366"/>
          <w:sz w:val="28"/>
          <w:szCs w:val="28"/>
          <w:rtl/>
          <w:lang w:bidi="ar-EG"/>
        </w:rPr>
      </w:pPr>
      <w:r w:rsidRPr="00DC4C4B">
        <w:rPr>
          <w:rFonts w:cs="Traditional Arabic" w:hint="cs"/>
          <w:b/>
          <w:bCs/>
          <w:color w:val="003366"/>
          <w:sz w:val="28"/>
          <w:szCs w:val="28"/>
          <w:rtl/>
        </w:rPr>
        <w:t xml:space="preserve">- محاضرة قصيرة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r>
      <w:r w:rsidRPr="00DC4C4B">
        <w:rPr>
          <w:rFonts w:cs="Traditional Arabic" w:hint="cs"/>
          <w:b/>
          <w:bCs/>
          <w:color w:val="003366"/>
          <w:sz w:val="28"/>
          <w:szCs w:val="28"/>
          <w:rtl/>
        </w:rPr>
        <w:t xml:space="preserve">10 دقائق </w:t>
      </w:r>
    </w:p>
    <w:p w:rsidR="00C66B22" w:rsidRPr="00DC4C4B" w:rsidRDefault="00C66B22" w:rsidP="00C66B22">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مناقشة فردية/ جماعية</w:t>
      </w:r>
      <w:r w:rsidRPr="00DC4C4B">
        <w:rPr>
          <w:rFonts w:cs="Traditional Arabic"/>
          <w:b/>
          <w:bCs/>
          <w:color w:val="003366"/>
          <w:sz w:val="28"/>
          <w:szCs w:val="28"/>
          <w:rtl/>
        </w:rPr>
        <w:tab/>
      </w:r>
      <w:r w:rsidRPr="00DC4C4B">
        <w:rPr>
          <w:rFonts w:cs="Traditional Arabic"/>
          <w:b/>
          <w:bCs/>
          <w:color w:val="003366"/>
          <w:sz w:val="28"/>
          <w:szCs w:val="28"/>
          <w:rtl/>
        </w:rPr>
        <w:tab/>
        <w:t xml:space="preserve">40 دقيقة </w:t>
      </w:r>
    </w:p>
    <w:p w:rsidR="00C66B22" w:rsidRPr="00DC4C4B" w:rsidRDefault="00C66B22" w:rsidP="00C66B22">
      <w:pPr>
        <w:pStyle w:val="Header"/>
        <w:tabs>
          <w:tab w:val="clear" w:pos="4153"/>
          <w:tab w:val="clear" w:pos="8306"/>
        </w:tabs>
        <w:spacing w:before="120" w:after="120" w:line="276" w:lineRule="auto"/>
        <w:jc w:val="both"/>
        <w:rPr>
          <w:rFonts w:cs="Traditional Arabic"/>
          <w:b/>
          <w:bCs/>
          <w:color w:val="003366"/>
          <w:sz w:val="28"/>
          <w:szCs w:val="28"/>
          <w:rtl/>
        </w:rPr>
      </w:pPr>
      <w:r w:rsidRPr="00DC4C4B">
        <w:rPr>
          <w:rFonts w:cs="Traditional Arabic" w:hint="cs"/>
          <w:b/>
          <w:bCs/>
          <w:color w:val="003366"/>
          <w:sz w:val="28"/>
          <w:szCs w:val="28"/>
          <w:rtl/>
        </w:rPr>
        <w:t xml:space="preserve">- نقاش جماعي </w:t>
      </w:r>
      <w:r w:rsidRPr="00DC4C4B">
        <w:rPr>
          <w:rFonts w:cs="Traditional Arabic"/>
          <w:b/>
          <w:bCs/>
          <w:color w:val="003366"/>
          <w:sz w:val="28"/>
          <w:szCs w:val="28"/>
          <w:rtl/>
        </w:rPr>
        <w:tab/>
      </w:r>
      <w:r w:rsidRPr="00DC4C4B">
        <w:rPr>
          <w:rFonts w:cs="Traditional Arabic" w:hint="cs"/>
          <w:b/>
          <w:bCs/>
          <w:color w:val="003366"/>
          <w:sz w:val="28"/>
          <w:szCs w:val="28"/>
          <w:rtl/>
        </w:rPr>
        <w:tab/>
      </w:r>
      <w:r w:rsidRPr="00DC4C4B">
        <w:rPr>
          <w:rFonts w:cs="Traditional Arabic"/>
          <w:b/>
          <w:bCs/>
          <w:color w:val="003366"/>
          <w:sz w:val="28"/>
          <w:szCs w:val="28"/>
          <w:rtl/>
        </w:rPr>
        <w:tab/>
        <w:t>50 دقيقة</w:t>
      </w: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Pr="00665F80" w:rsidRDefault="00C66B22" w:rsidP="00C66B22">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16)</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C66B22" w:rsidRDefault="00C66B22" w:rsidP="00C66B22">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C66B22" w:rsidRPr="00930AAA" w:rsidRDefault="00C66B22" w:rsidP="00C66B2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66B22" w:rsidRDefault="00C66B22" w:rsidP="00100E60">
      <w:pPr>
        <w:pStyle w:val="ListParagraph"/>
        <w:numPr>
          <w:ilvl w:val="0"/>
          <w:numId w:val="21"/>
        </w:numPr>
        <w:spacing w:line="312" w:lineRule="auto"/>
        <w:jc w:val="lowKashida"/>
        <w:rPr>
          <w:rFonts w:ascii="Simplified Arabic" w:hAnsi="Simplified Arabic" w:cs="Simplified Arabic"/>
          <w:b/>
          <w:bCs/>
          <w:sz w:val="28"/>
          <w:szCs w:val="28"/>
        </w:rPr>
      </w:pPr>
      <w:r w:rsidRPr="00C66B22">
        <w:rPr>
          <w:rFonts w:ascii="Simplified Arabic" w:hAnsi="Simplified Arabic" w:cs="Simplified Arabic" w:hint="eastAsia"/>
          <w:b/>
          <w:bCs/>
          <w:sz w:val="28"/>
          <w:szCs w:val="28"/>
          <w:rtl/>
        </w:rPr>
        <w:t>بعد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أن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تعرفت</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على</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مفهوم</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لعب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الأدوار</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وعملية</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التمثيل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حاول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مع</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مجموعتك</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أن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تحدد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خطوات</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العمل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في</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لعب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الأدوار</w:t>
      </w:r>
      <w:r>
        <w:rPr>
          <w:rFonts w:ascii="Simplified Arabic" w:hAnsi="Simplified Arabic" w:cs="Simplified Arabic" w:hint="cs"/>
          <w:b/>
          <w:bCs/>
          <w:sz w:val="28"/>
          <w:szCs w:val="28"/>
          <w:rtl/>
        </w:rPr>
        <w:t xml:space="preserve"> .</w:t>
      </w: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Pr="00665F80" w:rsidRDefault="00C66B22" w:rsidP="00C66B22">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17)</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C66B22" w:rsidRDefault="00C66B22" w:rsidP="00C66B22">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C66B22" w:rsidRPr="00930AAA" w:rsidRDefault="00C66B22" w:rsidP="00C66B2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66B22" w:rsidRDefault="00C66B22" w:rsidP="00100E60">
      <w:pPr>
        <w:pStyle w:val="ListParagraph"/>
        <w:numPr>
          <w:ilvl w:val="0"/>
          <w:numId w:val="21"/>
        </w:numPr>
        <w:spacing w:line="312" w:lineRule="auto"/>
        <w:jc w:val="lowKashida"/>
        <w:rPr>
          <w:rFonts w:ascii="Simplified Arabic" w:hAnsi="Simplified Arabic" w:cs="Simplified Arabic"/>
          <w:b/>
          <w:bCs/>
          <w:sz w:val="28"/>
          <w:szCs w:val="28"/>
        </w:rPr>
      </w:pPr>
      <w:r w:rsidRPr="00C66B22">
        <w:rPr>
          <w:rFonts w:ascii="Simplified Arabic" w:hAnsi="Simplified Arabic" w:cs="Simplified Arabic" w:hint="eastAsia"/>
          <w:b/>
          <w:bCs/>
          <w:sz w:val="28"/>
          <w:szCs w:val="28"/>
          <w:rtl/>
        </w:rPr>
        <w:t>حاول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بالتعاون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مع</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زملائك</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في</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المجموعة</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تحديد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مزايا</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أسلوب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لعب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الأدوار</w:t>
      </w:r>
      <w:r>
        <w:rPr>
          <w:rFonts w:ascii="Simplified Arabic" w:hAnsi="Simplified Arabic" w:cs="Simplified Arabic" w:hint="cs"/>
          <w:b/>
          <w:bCs/>
          <w:sz w:val="28"/>
          <w:szCs w:val="28"/>
          <w:rtl/>
        </w:rPr>
        <w:t xml:space="preserve"> .</w:t>
      </w:r>
    </w:p>
    <w:p w:rsidR="00C66B22" w:rsidRDefault="00C66B22">
      <w:pPr>
        <w:bidi w:val="0"/>
        <w:rPr>
          <w:rFonts w:ascii="Simplified Arabic" w:eastAsiaTheme="minorHAnsi" w:hAnsi="Simplified Arabic" w:cs="Simplified Arabic"/>
          <w:sz w:val="28"/>
          <w:szCs w:val="28"/>
          <w:rtl/>
        </w:rPr>
      </w:pPr>
      <w:r>
        <w:rPr>
          <w:rFonts w:ascii="Simplified Arabic" w:hAnsi="Simplified Arabic" w:cs="Simplified Arabic"/>
          <w:sz w:val="28"/>
          <w:szCs w:val="28"/>
          <w:rtl/>
        </w:rPr>
        <w:br w:type="page"/>
      </w:r>
    </w:p>
    <w:p w:rsidR="00C66B22" w:rsidRPr="00665F80" w:rsidRDefault="00C66B22" w:rsidP="00C66B22">
      <w:pPr>
        <w:pStyle w:val="1"/>
        <w:ind w:left="-766"/>
        <w:rPr>
          <w:rFonts w:asciiTheme="minorHAnsi" w:eastAsiaTheme="minorEastAsia" w:hAnsiTheme="minorHAnsi" w:cs="Monotype Koufi"/>
          <w:bCs/>
          <w:i w:val="0"/>
          <w:sz w:val="32"/>
          <w:szCs w:val="32"/>
          <w:u w:val="single"/>
          <w:rtl/>
        </w:rPr>
      </w:pPr>
      <w:r w:rsidRPr="00665F80">
        <w:rPr>
          <w:rFonts w:asciiTheme="minorHAnsi" w:eastAsiaTheme="minorEastAsia" w:hAnsiTheme="minorHAnsi" w:cs="Monotype Koufi" w:hint="cs"/>
          <w:bCs/>
          <w:i w:val="0"/>
          <w:sz w:val="32"/>
          <w:szCs w:val="32"/>
          <w:u w:val="single"/>
          <w:rtl/>
        </w:rPr>
        <w:lastRenderedPageBreak/>
        <w:t>النشاط رقم (</w:t>
      </w:r>
      <w:r>
        <w:rPr>
          <w:rFonts w:asciiTheme="minorHAnsi" w:eastAsiaTheme="minorEastAsia" w:hAnsiTheme="minorHAnsi" w:cs="Monotype Koufi" w:hint="cs"/>
          <w:bCs/>
          <w:i w:val="0"/>
          <w:sz w:val="32"/>
          <w:szCs w:val="32"/>
          <w:u w:val="single"/>
          <w:rtl/>
        </w:rPr>
        <w:t>18)</w:t>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204174">
        <w:rPr>
          <w:rFonts w:asciiTheme="minorHAnsi" w:eastAsiaTheme="minorEastAsia" w:hAnsiTheme="minorHAnsi" w:cs="Monotype Koufi" w:hint="cs"/>
          <w:bCs/>
          <w:i w:val="0"/>
          <w:sz w:val="32"/>
          <w:szCs w:val="32"/>
          <w:rtl/>
        </w:rPr>
        <w:tab/>
      </w:r>
      <w:r w:rsidRPr="00665F80">
        <w:rPr>
          <w:rFonts w:asciiTheme="minorHAnsi" w:eastAsiaTheme="minorEastAsia" w:hAnsiTheme="minorHAnsi" w:cs="Monotype Koufi" w:hint="cs"/>
          <w:bCs/>
          <w:i w:val="0"/>
          <w:sz w:val="32"/>
          <w:szCs w:val="32"/>
          <w:u w:val="single"/>
          <w:rtl/>
        </w:rPr>
        <w:t>الوقت (10) دقائق</w:t>
      </w:r>
    </w:p>
    <w:p w:rsidR="00C66B22" w:rsidRDefault="00C66B22" w:rsidP="00C66B22">
      <w:pPr>
        <w:pStyle w:val="Header"/>
        <w:tabs>
          <w:tab w:val="clear" w:pos="4153"/>
          <w:tab w:val="clear" w:pos="8306"/>
        </w:tabs>
        <w:spacing w:before="120" w:after="120" w:line="276" w:lineRule="auto"/>
        <w:ind w:firstLine="720"/>
        <w:jc w:val="both"/>
        <w:rPr>
          <w:rFonts w:cs="Traditional Arabic"/>
          <w:b/>
          <w:bCs/>
          <w:color w:val="003366"/>
          <w:sz w:val="36"/>
          <w:szCs w:val="36"/>
          <w:rtl/>
        </w:rPr>
      </w:pPr>
    </w:p>
    <w:p w:rsidR="00C66B22" w:rsidRPr="00930AAA" w:rsidRDefault="00C66B22" w:rsidP="00C66B22">
      <w:pPr>
        <w:pStyle w:val="Header"/>
        <w:tabs>
          <w:tab w:val="clear" w:pos="4153"/>
          <w:tab w:val="clear" w:pos="8306"/>
        </w:tabs>
        <w:spacing w:before="120" w:after="120" w:line="276" w:lineRule="auto"/>
        <w:jc w:val="both"/>
        <w:rPr>
          <w:rFonts w:ascii="Simplified Arabic" w:hAnsi="Simplified Arabic" w:cs="Simplified Arabic"/>
          <w:sz w:val="36"/>
          <w:szCs w:val="36"/>
          <w:rtl/>
        </w:rPr>
      </w:pPr>
      <w:r w:rsidRPr="00930AAA">
        <w:rPr>
          <w:rFonts w:ascii="Simplified Arabic" w:hAnsi="Simplified Arabic" w:cs="Simplified Arabic"/>
          <w:b/>
          <w:bCs/>
          <w:sz w:val="36"/>
          <w:szCs w:val="36"/>
          <w:u w:val="single"/>
          <w:rtl/>
        </w:rPr>
        <w:t>أخي المتدرب</w:t>
      </w:r>
      <w:r w:rsidRPr="00930AAA">
        <w:rPr>
          <w:rFonts w:ascii="Simplified Arabic" w:hAnsi="Simplified Arabic" w:cs="Simplified Arabic"/>
          <w:b/>
          <w:bCs/>
          <w:sz w:val="36"/>
          <w:szCs w:val="36"/>
          <w:rtl/>
        </w:rPr>
        <w:t>:</w:t>
      </w:r>
      <w:r w:rsidRPr="00930AAA">
        <w:rPr>
          <w:rFonts w:ascii="Simplified Arabic" w:hAnsi="Simplified Arabic" w:cs="Simplified Arabic"/>
          <w:sz w:val="36"/>
          <w:szCs w:val="36"/>
          <w:rtl/>
        </w:rPr>
        <w:t xml:space="preserve"> </w:t>
      </w:r>
    </w:p>
    <w:p w:rsidR="00C66B22" w:rsidRDefault="00C66B22" w:rsidP="00100E60">
      <w:pPr>
        <w:pStyle w:val="ListParagraph"/>
        <w:numPr>
          <w:ilvl w:val="0"/>
          <w:numId w:val="21"/>
        </w:numPr>
        <w:spacing w:line="312" w:lineRule="auto"/>
        <w:jc w:val="lowKashida"/>
        <w:rPr>
          <w:rFonts w:ascii="Simplified Arabic" w:hAnsi="Simplified Arabic" w:cs="Simplified Arabic"/>
          <w:b/>
          <w:bCs/>
          <w:sz w:val="28"/>
          <w:szCs w:val="28"/>
        </w:rPr>
      </w:pPr>
      <w:r w:rsidRPr="00C66B22">
        <w:rPr>
          <w:rFonts w:ascii="Simplified Arabic" w:hAnsi="Simplified Arabic" w:cs="Simplified Arabic" w:hint="eastAsia"/>
          <w:b/>
          <w:bCs/>
          <w:sz w:val="28"/>
          <w:szCs w:val="28"/>
          <w:rtl/>
        </w:rPr>
        <w:t>لاستخدام</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أسلوب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لعب</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الأدوار</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عدد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المحاذير</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حاول</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بالتعاون</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مع</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زملائك</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في</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المجموعة</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تحديد</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هذه</w:t>
      </w:r>
      <w:r w:rsidRPr="00C66B22">
        <w:rPr>
          <w:rFonts w:ascii="Simplified Arabic" w:hAnsi="Simplified Arabic" w:cs="Simplified Arabic"/>
          <w:b/>
          <w:bCs/>
          <w:sz w:val="28"/>
          <w:szCs w:val="28"/>
          <w:rtl/>
        </w:rPr>
        <w:t xml:space="preserve"> </w:t>
      </w:r>
      <w:r w:rsidRPr="00C66B22">
        <w:rPr>
          <w:rFonts w:ascii="Simplified Arabic" w:hAnsi="Simplified Arabic" w:cs="Simplified Arabic" w:hint="eastAsia"/>
          <w:b/>
          <w:bCs/>
          <w:sz w:val="28"/>
          <w:szCs w:val="28"/>
          <w:rtl/>
        </w:rPr>
        <w:t>المحاذير</w:t>
      </w:r>
      <w:r>
        <w:rPr>
          <w:rFonts w:ascii="Simplified Arabic" w:hAnsi="Simplified Arabic" w:cs="Simplified Arabic" w:hint="cs"/>
          <w:b/>
          <w:bCs/>
          <w:sz w:val="28"/>
          <w:szCs w:val="28"/>
          <w:rtl/>
        </w:rPr>
        <w:t xml:space="preserve"> .</w:t>
      </w:r>
    </w:p>
    <w:p w:rsidR="009B4FAB" w:rsidRPr="0075169D" w:rsidRDefault="009B4FAB" w:rsidP="0075169D">
      <w:pPr>
        <w:bidi w:val="0"/>
        <w:rPr>
          <w:rFonts w:ascii="Simplified Arabic" w:eastAsiaTheme="minorHAnsi" w:hAnsi="Simplified Arabic" w:cs="Simplified Arabic"/>
          <w:sz w:val="28"/>
          <w:szCs w:val="28"/>
        </w:rPr>
      </w:pPr>
    </w:p>
    <w:sectPr w:rsidR="009B4FAB" w:rsidRPr="0075169D" w:rsidSect="002056FE">
      <w:footerReference w:type="default" r:id="rId10"/>
      <w:pgSz w:w="11906" w:h="16838"/>
      <w:pgMar w:top="1440" w:right="1800" w:bottom="1440" w:left="1800" w:header="708" w:footer="680"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6AB" w:rsidRDefault="00CE66AB" w:rsidP="00C974DC">
      <w:pPr>
        <w:spacing w:after="0" w:line="240" w:lineRule="auto"/>
      </w:pPr>
      <w:r>
        <w:separator/>
      </w:r>
    </w:p>
  </w:endnote>
  <w:endnote w:type="continuationSeparator" w:id="0">
    <w:p w:rsidR="00CE66AB" w:rsidRDefault="00CE66AB" w:rsidP="00C9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skh News">
    <w:altName w:val="Tahoma"/>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CS Taybah S_U normal.">
    <w:charset w:val="B2"/>
    <w:family w:val="auto"/>
    <w:pitch w:val="variable"/>
    <w:sig w:usb0="00002001" w:usb1="00000000" w:usb2="00000000" w:usb3="00000000" w:csb0="00000040" w:csb1="00000000"/>
  </w:font>
  <w:font w:name="MCS Gulf S_U normal.">
    <w:charset w:val="B2"/>
    <w:family w:val="auto"/>
    <w:pitch w:val="variable"/>
    <w:sig w:usb0="00002001" w:usb1="00000000" w:usb2="00000000" w:usb3="00000000" w:csb0="00000040" w:csb1="00000000"/>
  </w:font>
  <w:font w:name="Haettenschweiler">
    <w:panose1 w:val="020B0706040902060204"/>
    <w:charset w:val="00"/>
    <w:family w:val="swiss"/>
    <w:pitch w:val="variable"/>
    <w:sig w:usb0="00000287" w:usb1="00000000" w:usb2="00000000" w:usb3="00000000" w:csb0="0000009F" w:csb1="00000000"/>
  </w:font>
  <w:font w:name="Diwani Bent">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D7F" w:rsidRPr="00D630D9" w:rsidRDefault="00CF3D7F" w:rsidP="00A96F7F">
    <w:pPr>
      <w:pStyle w:val="Footer"/>
      <w:rPr>
        <w:b/>
        <w:bCs/>
        <w:rtl/>
        <w:lang w:bidi="ar-EG"/>
      </w:rPr>
    </w:pPr>
    <w:r w:rsidRPr="00D630D9">
      <w:rPr>
        <w:rFonts w:hint="cs"/>
        <w:b/>
        <w:bCs/>
        <w:rtl/>
        <w:lang w:bidi="ar-EG"/>
      </w:rPr>
      <w:tab/>
    </w:r>
    <w:r w:rsidRPr="00D630D9">
      <w:rPr>
        <w:rFonts w:hint="cs"/>
        <w:b/>
        <w:bCs/>
        <w:rtl/>
        <w:lang w:bidi="ar-EG"/>
      </w:rPr>
      <w:tab/>
    </w:r>
    <w:r>
      <w:rPr>
        <w:rFonts w:hint="cs"/>
        <w:b/>
        <w:bCs/>
        <w:rtl/>
        <w:lang w:bidi="ar-EG"/>
      </w:rPr>
      <w:t>دليل المدرب لبرنامج تدريب المدربين (</w:t>
    </w:r>
    <w:r>
      <w:rPr>
        <w:b/>
        <w:bCs/>
        <w:lang w:bidi="ar-EG"/>
      </w:rPr>
      <w:t>TOT</w:t>
    </w:r>
    <w:r>
      <w:rPr>
        <w:rFonts w:hint="cs"/>
        <w:b/>
        <w:bCs/>
        <w:rtl/>
        <w:lang w:bidi="ar-E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6AB" w:rsidRDefault="00CE66AB" w:rsidP="00C974DC">
      <w:pPr>
        <w:spacing w:after="0" w:line="240" w:lineRule="auto"/>
      </w:pPr>
      <w:r>
        <w:separator/>
      </w:r>
    </w:p>
  </w:footnote>
  <w:footnote w:type="continuationSeparator" w:id="0">
    <w:p w:rsidR="00CE66AB" w:rsidRDefault="00CE66AB" w:rsidP="00C97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 o:bullet="t">
        <v:imagedata r:id="rId1" o:title="BD15018_"/>
        <o:lock v:ext="edit" cropping="t"/>
      </v:shape>
    </w:pict>
  </w:numPicBullet>
  <w:numPicBullet w:numPicBulletId="1">
    <w:pict>
      <v:shape id="_x0000_i1032" type="#_x0000_t75" style="width:11.2pt;height:11.2pt" o:bullet="t">
        <v:imagedata r:id="rId2" o:title="msoE3EB"/>
      </v:shape>
    </w:pict>
  </w:numPicBullet>
  <w:numPicBullet w:numPicBulletId="2">
    <w:pict>
      <v:shape id="_x0000_i1033" type="#_x0000_t75" style="width:11.2pt;height:11.2pt" o:bullet="t">
        <v:imagedata r:id="rId3" o:title="bullet1"/>
      </v:shape>
    </w:pict>
  </w:numPicBullet>
  <w:numPicBullet w:numPicBulletId="3">
    <w:pict>
      <v:shape id="_x0000_i1034" type="#_x0000_t75" style="width:8.9pt;height:8.9pt" o:bullet="t">
        <v:imagedata r:id="rId4" o:title="bullet2"/>
      </v:shape>
    </w:pict>
  </w:numPicBullet>
  <w:numPicBullet w:numPicBulletId="4">
    <w:pict>
      <v:shape id="_x0000_i1035" type="#_x0000_t75" style="width:8.9pt;height:8.9pt" o:bullet="t">
        <v:imagedata r:id="rId5" o:title="bullet3"/>
      </v:shape>
    </w:pict>
  </w:numPicBullet>
  <w:abstractNum w:abstractNumId="0">
    <w:nsid w:val="007F3DC9"/>
    <w:multiLevelType w:val="hybridMultilevel"/>
    <w:tmpl w:val="0D98CF82"/>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
    <w:nsid w:val="01A413E2"/>
    <w:multiLevelType w:val="hybridMultilevel"/>
    <w:tmpl w:val="00A29956"/>
    <w:lvl w:ilvl="0" w:tplc="CBE476FC">
      <w:start w:val="1"/>
      <w:numFmt w:val="bullet"/>
      <w:lvlText w:val=""/>
      <w:lvlPicBulletId w:val="0"/>
      <w:lvlJc w:val="left"/>
      <w:pPr>
        <w:ind w:left="-188" w:hanging="360"/>
      </w:pPr>
      <w:rPr>
        <w:rFonts w:ascii="Symbol" w:hAnsi="Symbol" w:hint="default"/>
        <w:color w:val="auto"/>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
    <w:nsid w:val="03737462"/>
    <w:multiLevelType w:val="hybridMultilevel"/>
    <w:tmpl w:val="5D9A4D16"/>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
    <w:nsid w:val="038071D9"/>
    <w:multiLevelType w:val="hybridMultilevel"/>
    <w:tmpl w:val="76E6F53A"/>
    <w:lvl w:ilvl="0" w:tplc="AF82B1DA">
      <w:start w:val="1"/>
      <w:numFmt w:val="decimal"/>
      <w:lvlText w:val="%1-"/>
      <w:lvlJc w:val="left"/>
      <w:pPr>
        <w:tabs>
          <w:tab w:val="num" w:pos="405"/>
        </w:tabs>
        <w:ind w:left="405" w:right="405" w:hanging="405"/>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nsid w:val="03DA730D"/>
    <w:multiLevelType w:val="hybridMultilevel"/>
    <w:tmpl w:val="D8363990"/>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1D4865"/>
    <w:multiLevelType w:val="hybridMultilevel"/>
    <w:tmpl w:val="FDAC501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843919"/>
    <w:multiLevelType w:val="hybridMultilevel"/>
    <w:tmpl w:val="803AC79E"/>
    <w:lvl w:ilvl="0" w:tplc="E3ACC83E">
      <w:start w:val="1"/>
      <w:numFmt w:val="decimal"/>
      <w:lvlText w:val="%1-"/>
      <w:lvlJc w:val="left"/>
      <w:pPr>
        <w:tabs>
          <w:tab w:val="num" w:pos="360"/>
        </w:tabs>
        <w:ind w:left="360" w:right="360" w:hanging="360"/>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nsid w:val="08130251"/>
    <w:multiLevelType w:val="hybridMultilevel"/>
    <w:tmpl w:val="3A541ED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A3720C"/>
    <w:multiLevelType w:val="hybridMultilevel"/>
    <w:tmpl w:val="141482A4"/>
    <w:lvl w:ilvl="0" w:tplc="04090007">
      <w:start w:val="1"/>
      <w:numFmt w:val="bullet"/>
      <w:lvlText w:val=""/>
      <w:lvlPicBulletId w:val="1"/>
      <w:lvlJc w:val="left"/>
      <w:pPr>
        <w:tabs>
          <w:tab w:val="num" w:pos="378"/>
        </w:tabs>
        <w:ind w:left="378" w:right="360" w:hanging="360"/>
      </w:pPr>
      <w:rPr>
        <w:rFonts w:ascii="Symbol" w:hAnsi="Symbol" w:hint="default"/>
      </w:rPr>
    </w:lvl>
    <w:lvl w:ilvl="1" w:tplc="04090019">
      <w:start w:val="1"/>
      <w:numFmt w:val="lowerLetter"/>
      <w:lvlText w:val="%2."/>
      <w:lvlJc w:val="left"/>
      <w:pPr>
        <w:tabs>
          <w:tab w:val="num" w:pos="1098"/>
        </w:tabs>
        <w:ind w:left="1098" w:right="1080" w:hanging="360"/>
      </w:pPr>
    </w:lvl>
    <w:lvl w:ilvl="2" w:tplc="0409001B" w:tentative="1">
      <w:start w:val="1"/>
      <w:numFmt w:val="lowerRoman"/>
      <w:lvlText w:val="%3."/>
      <w:lvlJc w:val="right"/>
      <w:pPr>
        <w:tabs>
          <w:tab w:val="num" w:pos="1818"/>
        </w:tabs>
        <w:ind w:left="1818" w:right="1800" w:hanging="180"/>
      </w:pPr>
    </w:lvl>
    <w:lvl w:ilvl="3" w:tplc="0409000F" w:tentative="1">
      <w:start w:val="1"/>
      <w:numFmt w:val="decimal"/>
      <w:lvlText w:val="%4."/>
      <w:lvlJc w:val="left"/>
      <w:pPr>
        <w:tabs>
          <w:tab w:val="num" w:pos="2538"/>
        </w:tabs>
        <w:ind w:left="2538" w:right="2520" w:hanging="360"/>
      </w:pPr>
    </w:lvl>
    <w:lvl w:ilvl="4" w:tplc="04090019" w:tentative="1">
      <w:start w:val="1"/>
      <w:numFmt w:val="lowerLetter"/>
      <w:lvlText w:val="%5."/>
      <w:lvlJc w:val="left"/>
      <w:pPr>
        <w:tabs>
          <w:tab w:val="num" w:pos="3258"/>
        </w:tabs>
        <w:ind w:left="3258" w:right="3240" w:hanging="360"/>
      </w:pPr>
    </w:lvl>
    <w:lvl w:ilvl="5" w:tplc="0409001B" w:tentative="1">
      <w:start w:val="1"/>
      <w:numFmt w:val="lowerRoman"/>
      <w:lvlText w:val="%6."/>
      <w:lvlJc w:val="right"/>
      <w:pPr>
        <w:tabs>
          <w:tab w:val="num" w:pos="3978"/>
        </w:tabs>
        <w:ind w:left="3978" w:right="3960" w:hanging="180"/>
      </w:pPr>
    </w:lvl>
    <w:lvl w:ilvl="6" w:tplc="0409000F" w:tentative="1">
      <w:start w:val="1"/>
      <w:numFmt w:val="decimal"/>
      <w:lvlText w:val="%7."/>
      <w:lvlJc w:val="left"/>
      <w:pPr>
        <w:tabs>
          <w:tab w:val="num" w:pos="4698"/>
        </w:tabs>
        <w:ind w:left="4698" w:right="4680" w:hanging="360"/>
      </w:pPr>
    </w:lvl>
    <w:lvl w:ilvl="7" w:tplc="04090019" w:tentative="1">
      <w:start w:val="1"/>
      <w:numFmt w:val="lowerLetter"/>
      <w:lvlText w:val="%8."/>
      <w:lvlJc w:val="left"/>
      <w:pPr>
        <w:tabs>
          <w:tab w:val="num" w:pos="5418"/>
        </w:tabs>
        <w:ind w:left="5418" w:right="5400" w:hanging="360"/>
      </w:pPr>
    </w:lvl>
    <w:lvl w:ilvl="8" w:tplc="0409001B" w:tentative="1">
      <w:start w:val="1"/>
      <w:numFmt w:val="lowerRoman"/>
      <w:lvlText w:val="%9."/>
      <w:lvlJc w:val="right"/>
      <w:pPr>
        <w:tabs>
          <w:tab w:val="num" w:pos="6138"/>
        </w:tabs>
        <w:ind w:left="6138" w:right="6120" w:hanging="180"/>
      </w:pPr>
    </w:lvl>
  </w:abstractNum>
  <w:abstractNum w:abstractNumId="9">
    <w:nsid w:val="136B1378"/>
    <w:multiLevelType w:val="hybridMultilevel"/>
    <w:tmpl w:val="0C4ABC5C"/>
    <w:lvl w:ilvl="0" w:tplc="04090007">
      <w:start w:val="1"/>
      <w:numFmt w:val="bullet"/>
      <w:lvlText w:val=""/>
      <w:lvlPicBulletId w:val="1"/>
      <w:lvlJc w:val="left"/>
      <w:pPr>
        <w:ind w:left="532" w:hanging="360"/>
      </w:pPr>
      <w:rPr>
        <w:rFonts w:ascii="Symbol" w:hAnsi="Symbol"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10">
    <w:nsid w:val="16666CD7"/>
    <w:multiLevelType w:val="hybridMultilevel"/>
    <w:tmpl w:val="38242B38"/>
    <w:lvl w:ilvl="0" w:tplc="69BEF616">
      <w:start w:val="1"/>
      <w:numFmt w:val="decimal"/>
      <w:lvlText w:val="%1-"/>
      <w:lvlJc w:val="left"/>
      <w:pPr>
        <w:tabs>
          <w:tab w:val="num" w:pos="360"/>
        </w:tabs>
        <w:ind w:left="360" w:right="360" w:hanging="360"/>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1">
    <w:nsid w:val="1C2023B4"/>
    <w:multiLevelType w:val="hybridMultilevel"/>
    <w:tmpl w:val="DE26D2A4"/>
    <w:lvl w:ilvl="0" w:tplc="CBE476FC">
      <w:start w:val="1"/>
      <w:numFmt w:val="bullet"/>
      <w:lvlText w:val=""/>
      <w:lvlPicBulletId w:val="0"/>
      <w:lvlJc w:val="left"/>
      <w:pPr>
        <w:ind w:left="-188" w:hanging="360"/>
      </w:pPr>
      <w:rPr>
        <w:rFonts w:ascii="Symbol" w:hAnsi="Symbol" w:hint="default"/>
        <w:color w:val="auto"/>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2">
    <w:nsid w:val="1DA87527"/>
    <w:multiLevelType w:val="hybridMultilevel"/>
    <w:tmpl w:val="9618932C"/>
    <w:lvl w:ilvl="0" w:tplc="CBE476FC">
      <w:start w:val="1"/>
      <w:numFmt w:val="bullet"/>
      <w:lvlText w:val=""/>
      <w:lvlPicBulletId w:val="0"/>
      <w:lvlJc w:val="left"/>
      <w:pPr>
        <w:ind w:left="-188" w:hanging="360"/>
      </w:pPr>
      <w:rPr>
        <w:rFonts w:ascii="Symbol" w:hAnsi="Symbol" w:hint="default"/>
        <w:color w:val="auto"/>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13">
    <w:nsid w:val="221B197B"/>
    <w:multiLevelType w:val="hybridMultilevel"/>
    <w:tmpl w:val="3F0E8B86"/>
    <w:lvl w:ilvl="0" w:tplc="51CECB14">
      <w:start w:val="1"/>
      <w:numFmt w:val="decimal"/>
      <w:lvlText w:val="%1-"/>
      <w:lvlJc w:val="left"/>
      <w:pPr>
        <w:tabs>
          <w:tab w:val="num" w:pos="390"/>
        </w:tabs>
        <w:ind w:left="390" w:right="390" w:hanging="390"/>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4">
    <w:nsid w:val="251F5B61"/>
    <w:multiLevelType w:val="hybridMultilevel"/>
    <w:tmpl w:val="DE5289AA"/>
    <w:lvl w:ilvl="0" w:tplc="04090007">
      <w:start w:val="1"/>
      <w:numFmt w:val="bullet"/>
      <w:lvlText w:val=""/>
      <w:lvlPicBulletId w:val="1"/>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5">
    <w:nsid w:val="27022CEE"/>
    <w:multiLevelType w:val="hybridMultilevel"/>
    <w:tmpl w:val="FB06CAB8"/>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7003E1"/>
    <w:multiLevelType w:val="hybridMultilevel"/>
    <w:tmpl w:val="08C491A8"/>
    <w:lvl w:ilvl="0" w:tplc="CBE476FC">
      <w:start w:val="1"/>
      <w:numFmt w:val="bullet"/>
      <w:lvlText w:val=""/>
      <w:lvlPicBulletId w:val="0"/>
      <w:lvlJc w:val="left"/>
      <w:pPr>
        <w:ind w:left="-188" w:hanging="360"/>
      </w:pPr>
      <w:rPr>
        <w:rFonts w:ascii="Symbol" w:hAnsi="Symbol" w:hint="default"/>
        <w:color w:val="auto"/>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7">
    <w:nsid w:val="29751710"/>
    <w:multiLevelType w:val="hybridMultilevel"/>
    <w:tmpl w:val="EBF84C6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EB4CFA"/>
    <w:multiLevelType w:val="multilevel"/>
    <w:tmpl w:val="C7F47858"/>
    <w:lvl w:ilvl="0">
      <w:start w:val="1"/>
      <w:numFmt w:val="bullet"/>
      <w:lvlText w:val=""/>
      <w:lvlPicBulletId w:val="2"/>
      <w:lvlJc w:val="left"/>
      <w:pPr>
        <w:tabs>
          <w:tab w:val="num" w:pos="360"/>
        </w:tabs>
        <w:ind w:left="360" w:hanging="360"/>
      </w:pPr>
      <w:rPr>
        <w:rFonts w:ascii="Wingdings" w:hAnsi="Wingdings" w:hint="default"/>
      </w:rPr>
    </w:lvl>
    <w:lvl w:ilvl="1">
      <w:start w:val="1"/>
      <w:numFmt w:val="bullet"/>
      <w:lvlText w:val=""/>
      <w:lvlPicBulletId w:val="3"/>
      <w:lvlJc w:val="left"/>
      <w:pPr>
        <w:tabs>
          <w:tab w:val="num" w:pos="720"/>
        </w:tabs>
        <w:ind w:left="720" w:hanging="360"/>
      </w:pPr>
      <w:rPr>
        <w:rFonts w:ascii="Wingdings" w:hAnsi="Wingdings" w:hint="default"/>
      </w:rPr>
    </w:lvl>
    <w:lvl w:ilvl="2">
      <w:start w:val="1"/>
      <w:numFmt w:val="bullet"/>
      <w:lvlText w:val=""/>
      <w:lvlPicBulletId w:val="4"/>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4F40D7"/>
    <w:multiLevelType w:val="hybridMultilevel"/>
    <w:tmpl w:val="2AD80F8E"/>
    <w:lvl w:ilvl="0" w:tplc="149E4F06">
      <w:start w:val="15"/>
      <w:numFmt w:val="bullet"/>
      <w:lvlText w:val="-"/>
      <w:lvlJc w:val="left"/>
      <w:pPr>
        <w:tabs>
          <w:tab w:val="num" w:pos="360"/>
        </w:tabs>
        <w:ind w:left="360" w:right="360" w:hanging="360"/>
      </w:pPr>
      <w:rPr>
        <w:rFonts w:ascii="Times New Roman" w:eastAsia="Times New Roman" w:hAnsi="Times New Roman" w:cs="Naskh News" w:hint="default"/>
      </w:rPr>
    </w:lvl>
    <w:lvl w:ilvl="1" w:tplc="04090003" w:tentative="1">
      <w:start w:val="1"/>
      <w:numFmt w:val="bullet"/>
      <w:lvlText w:val="o"/>
      <w:lvlJc w:val="left"/>
      <w:pPr>
        <w:tabs>
          <w:tab w:val="num" w:pos="1080"/>
        </w:tabs>
        <w:ind w:left="1080" w:right="1080" w:hanging="360"/>
      </w:pPr>
      <w:rPr>
        <w:rFonts w:ascii="Courier New" w:hAnsi="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0">
    <w:nsid w:val="2D98684F"/>
    <w:multiLevelType w:val="hybridMultilevel"/>
    <w:tmpl w:val="E272A9DE"/>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1">
    <w:nsid w:val="2E0773A7"/>
    <w:multiLevelType w:val="hybridMultilevel"/>
    <w:tmpl w:val="1FD2106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D161B"/>
    <w:multiLevelType w:val="hybridMultilevel"/>
    <w:tmpl w:val="859C451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A52FB8"/>
    <w:multiLevelType w:val="hybridMultilevel"/>
    <w:tmpl w:val="243EAE5E"/>
    <w:lvl w:ilvl="0" w:tplc="C5D06834">
      <w:start w:val="1"/>
      <w:numFmt w:val="decimal"/>
      <w:lvlText w:val="%1-"/>
      <w:lvlJc w:val="left"/>
      <w:pPr>
        <w:tabs>
          <w:tab w:val="num" w:pos="435"/>
        </w:tabs>
        <w:ind w:left="435" w:right="435" w:hanging="435"/>
      </w:pPr>
      <w:rPr>
        <w:rFonts w:hint="cs"/>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4">
    <w:nsid w:val="3D996539"/>
    <w:multiLevelType w:val="hybridMultilevel"/>
    <w:tmpl w:val="270C4CD2"/>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5">
    <w:nsid w:val="3E481105"/>
    <w:multiLevelType w:val="hybridMultilevel"/>
    <w:tmpl w:val="48EA876A"/>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6">
    <w:nsid w:val="412C72FC"/>
    <w:multiLevelType w:val="hybridMultilevel"/>
    <w:tmpl w:val="DC601054"/>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7">
    <w:nsid w:val="41F3422C"/>
    <w:multiLevelType w:val="hybridMultilevel"/>
    <w:tmpl w:val="A31AB89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7B7E52"/>
    <w:multiLevelType w:val="hybridMultilevel"/>
    <w:tmpl w:val="EA5EDA98"/>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9">
    <w:nsid w:val="437C25F5"/>
    <w:multiLevelType w:val="hybridMultilevel"/>
    <w:tmpl w:val="6F184602"/>
    <w:lvl w:ilvl="0" w:tplc="E104032E">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nsid w:val="479A2783"/>
    <w:multiLevelType w:val="hybridMultilevel"/>
    <w:tmpl w:val="ECD075F8"/>
    <w:lvl w:ilvl="0" w:tplc="04090007">
      <w:start w:val="1"/>
      <w:numFmt w:val="bullet"/>
      <w:lvlText w:val=""/>
      <w:lvlPicBulletId w:val="1"/>
      <w:lvlJc w:val="left"/>
      <w:pPr>
        <w:ind w:left="360" w:hanging="360"/>
      </w:pPr>
      <w:rPr>
        <w:rFonts w:ascii="Symbol" w:hAnsi="Symbol" w:hint="default"/>
      </w:rPr>
    </w:lvl>
    <w:lvl w:ilvl="1" w:tplc="04090003">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1">
    <w:nsid w:val="4ACA5B71"/>
    <w:multiLevelType w:val="hybridMultilevel"/>
    <w:tmpl w:val="9D68484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DD76C0"/>
    <w:multiLevelType w:val="hybridMultilevel"/>
    <w:tmpl w:val="F6C0DE12"/>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3">
    <w:nsid w:val="53F35AA4"/>
    <w:multiLevelType w:val="hybridMultilevel"/>
    <w:tmpl w:val="3D1A7CC0"/>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4">
    <w:nsid w:val="55364D84"/>
    <w:multiLevelType w:val="hybridMultilevel"/>
    <w:tmpl w:val="0B3C443C"/>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5">
    <w:nsid w:val="65A52FF3"/>
    <w:multiLevelType w:val="hybridMultilevel"/>
    <w:tmpl w:val="70AE502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right="1080" w:hanging="360"/>
      </w:pPr>
      <w:rPr>
        <w:rFonts w:ascii="Courier New" w:hAnsi="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36">
    <w:nsid w:val="66BE43FC"/>
    <w:multiLevelType w:val="hybridMultilevel"/>
    <w:tmpl w:val="BCB4F18A"/>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7">
    <w:nsid w:val="68665BAE"/>
    <w:multiLevelType w:val="hybridMultilevel"/>
    <w:tmpl w:val="B6627656"/>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8">
    <w:nsid w:val="6890310B"/>
    <w:multiLevelType w:val="hybridMultilevel"/>
    <w:tmpl w:val="DC6CB472"/>
    <w:lvl w:ilvl="0" w:tplc="026427AC">
      <w:start w:val="1"/>
      <w:numFmt w:val="decimal"/>
      <w:lvlText w:val="%1-"/>
      <w:lvlJc w:val="left"/>
      <w:pPr>
        <w:tabs>
          <w:tab w:val="num" w:pos="360"/>
        </w:tabs>
        <w:ind w:left="360" w:right="360" w:hanging="360"/>
      </w:pPr>
      <w:rPr>
        <w:rFonts w:hint="default"/>
        <w:sz w:val="28"/>
        <w:szCs w:val="28"/>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9">
    <w:nsid w:val="6FF73726"/>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71AD3734"/>
    <w:multiLevelType w:val="hybridMultilevel"/>
    <w:tmpl w:val="FD3C8D0A"/>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41">
    <w:nsid w:val="7391450C"/>
    <w:multiLevelType w:val="hybridMultilevel"/>
    <w:tmpl w:val="21DC542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C35176"/>
    <w:multiLevelType w:val="hybridMultilevel"/>
    <w:tmpl w:val="B7969844"/>
    <w:lvl w:ilvl="0" w:tplc="04090007">
      <w:start w:val="1"/>
      <w:numFmt w:val="bullet"/>
      <w:lvlText w:val=""/>
      <w:lvlPicBulletId w:val="1"/>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43">
    <w:nsid w:val="78812CC3"/>
    <w:multiLevelType w:val="hybridMultilevel"/>
    <w:tmpl w:val="F466AAF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E2060A"/>
    <w:multiLevelType w:val="hybridMultilevel"/>
    <w:tmpl w:val="B2224E86"/>
    <w:lvl w:ilvl="0" w:tplc="04090007">
      <w:start w:val="1"/>
      <w:numFmt w:val="bullet"/>
      <w:lvlText w:val=""/>
      <w:lvlPicBulletId w:val="1"/>
      <w:lvlJc w:val="left"/>
      <w:pPr>
        <w:ind w:left="532" w:hanging="360"/>
      </w:pPr>
      <w:rPr>
        <w:rFonts w:ascii="Symbol" w:hAnsi="Symbol"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45">
    <w:nsid w:val="7C3B2F18"/>
    <w:multiLevelType w:val="hybridMultilevel"/>
    <w:tmpl w:val="B380E63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D26BFA"/>
    <w:multiLevelType w:val="hybridMultilevel"/>
    <w:tmpl w:val="5DF4C3B2"/>
    <w:lvl w:ilvl="0" w:tplc="0409000F">
      <w:start w:val="1"/>
      <w:numFmt w:val="decimal"/>
      <w:lvlText w:val="%1."/>
      <w:lvlJc w:val="left"/>
      <w:pPr>
        <w:ind w:left="-188" w:hanging="360"/>
      </w:p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num w:numId="1">
    <w:abstractNumId w:val="12"/>
  </w:num>
  <w:num w:numId="2">
    <w:abstractNumId w:val="11"/>
  </w:num>
  <w:num w:numId="3">
    <w:abstractNumId w:val="46"/>
  </w:num>
  <w:num w:numId="4">
    <w:abstractNumId w:val="16"/>
  </w:num>
  <w:num w:numId="5">
    <w:abstractNumId w:val="1"/>
  </w:num>
  <w:num w:numId="6">
    <w:abstractNumId w:val="45"/>
  </w:num>
  <w:num w:numId="7">
    <w:abstractNumId w:val="37"/>
  </w:num>
  <w:num w:numId="8">
    <w:abstractNumId w:val="28"/>
  </w:num>
  <w:num w:numId="9">
    <w:abstractNumId w:val="32"/>
  </w:num>
  <w:num w:numId="10">
    <w:abstractNumId w:val="42"/>
  </w:num>
  <w:num w:numId="11">
    <w:abstractNumId w:val="0"/>
  </w:num>
  <w:num w:numId="12">
    <w:abstractNumId w:val="20"/>
  </w:num>
  <w:num w:numId="13">
    <w:abstractNumId w:val="13"/>
  </w:num>
  <w:num w:numId="14">
    <w:abstractNumId w:val="27"/>
  </w:num>
  <w:num w:numId="15">
    <w:abstractNumId w:val="36"/>
  </w:num>
  <w:num w:numId="16">
    <w:abstractNumId w:val="10"/>
  </w:num>
  <w:num w:numId="17">
    <w:abstractNumId w:val="29"/>
  </w:num>
  <w:num w:numId="18">
    <w:abstractNumId w:val="6"/>
  </w:num>
  <w:num w:numId="19">
    <w:abstractNumId w:val="34"/>
  </w:num>
  <w:num w:numId="20">
    <w:abstractNumId w:val="24"/>
  </w:num>
  <w:num w:numId="21">
    <w:abstractNumId w:val="30"/>
  </w:num>
  <w:num w:numId="22">
    <w:abstractNumId w:val="22"/>
  </w:num>
  <w:num w:numId="23">
    <w:abstractNumId w:val="15"/>
  </w:num>
  <w:num w:numId="24">
    <w:abstractNumId w:val="18"/>
  </w:num>
  <w:num w:numId="25">
    <w:abstractNumId w:val="25"/>
  </w:num>
  <w:num w:numId="26">
    <w:abstractNumId w:val="26"/>
  </w:num>
  <w:num w:numId="27">
    <w:abstractNumId w:val="33"/>
  </w:num>
  <w:num w:numId="28">
    <w:abstractNumId w:val="4"/>
  </w:num>
  <w:num w:numId="29">
    <w:abstractNumId w:val="19"/>
  </w:num>
  <w:num w:numId="30">
    <w:abstractNumId w:val="3"/>
  </w:num>
  <w:num w:numId="31">
    <w:abstractNumId w:val="35"/>
  </w:num>
  <w:num w:numId="32">
    <w:abstractNumId w:val="40"/>
  </w:num>
  <w:num w:numId="33">
    <w:abstractNumId w:val="23"/>
  </w:num>
  <w:num w:numId="34">
    <w:abstractNumId w:val="39"/>
  </w:num>
  <w:num w:numId="35">
    <w:abstractNumId w:val="2"/>
  </w:num>
  <w:num w:numId="36">
    <w:abstractNumId w:val="38"/>
  </w:num>
  <w:num w:numId="37">
    <w:abstractNumId w:val="43"/>
  </w:num>
  <w:num w:numId="38">
    <w:abstractNumId w:val="31"/>
  </w:num>
  <w:num w:numId="39">
    <w:abstractNumId w:val="7"/>
  </w:num>
  <w:num w:numId="40">
    <w:abstractNumId w:val="44"/>
  </w:num>
  <w:num w:numId="41">
    <w:abstractNumId w:val="41"/>
  </w:num>
  <w:num w:numId="42">
    <w:abstractNumId w:val="8"/>
  </w:num>
  <w:num w:numId="43">
    <w:abstractNumId w:val="14"/>
  </w:num>
  <w:num w:numId="44">
    <w:abstractNumId w:val="5"/>
  </w:num>
  <w:num w:numId="45">
    <w:abstractNumId w:val="21"/>
  </w:num>
  <w:num w:numId="46">
    <w:abstractNumId w:val="17"/>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6CF3"/>
    <w:rsid w:val="00001BC2"/>
    <w:rsid w:val="00011F00"/>
    <w:rsid w:val="00020FAA"/>
    <w:rsid w:val="000236C5"/>
    <w:rsid w:val="00027091"/>
    <w:rsid w:val="00031D86"/>
    <w:rsid w:val="00031F9C"/>
    <w:rsid w:val="00042D06"/>
    <w:rsid w:val="000436E9"/>
    <w:rsid w:val="000476E3"/>
    <w:rsid w:val="00050964"/>
    <w:rsid w:val="00053C51"/>
    <w:rsid w:val="00054B8D"/>
    <w:rsid w:val="00056746"/>
    <w:rsid w:val="00065C41"/>
    <w:rsid w:val="000700EA"/>
    <w:rsid w:val="0008274B"/>
    <w:rsid w:val="0009373C"/>
    <w:rsid w:val="000951A2"/>
    <w:rsid w:val="00095579"/>
    <w:rsid w:val="000A7F27"/>
    <w:rsid w:val="000B3138"/>
    <w:rsid w:val="000B3F63"/>
    <w:rsid w:val="000C770D"/>
    <w:rsid w:val="000D51EC"/>
    <w:rsid w:val="000E0DC3"/>
    <w:rsid w:val="000E3C31"/>
    <w:rsid w:val="00100E60"/>
    <w:rsid w:val="00100F25"/>
    <w:rsid w:val="001056EE"/>
    <w:rsid w:val="00110BDF"/>
    <w:rsid w:val="00111D8F"/>
    <w:rsid w:val="00113E34"/>
    <w:rsid w:val="00114004"/>
    <w:rsid w:val="00123313"/>
    <w:rsid w:val="00124C42"/>
    <w:rsid w:val="0012532E"/>
    <w:rsid w:val="001331A9"/>
    <w:rsid w:val="00134717"/>
    <w:rsid w:val="0014062F"/>
    <w:rsid w:val="00143A19"/>
    <w:rsid w:val="00147E4F"/>
    <w:rsid w:val="001517A7"/>
    <w:rsid w:val="001707C7"/>
    <w:rsid w:val="001774C2"/>
    <w:rsid w:val="00180283"/>
    <w:rsid w:val="00181357"/>
    <w:rsid w:val="00193F56"/>
    <w:rsid w:val="00196F86"/>
    <w:rsid w:val="001B2C3A"/>
    <w:rsid w:val="001C3A26"/>
    <w:rsid w:val="001C7582"/>
    <w:rsid w:val="001D3418"/>
    <w:rsid w:val="001D3AD5"/>
    <w:rsid w:val="001D620B"/>
    <w:rsid w:val="001D6EBE"/>
    <w:rsid w:val="001E1820"/>
    <w:rsid w:val="00204174"/>
    <w:rsid w:val="002056FE"/>
    <w:rsid w:val="0020770B"/>
    <w:rsid w:val="0021096C"/>
    <w:rsid w:val="00212F2B"/>
    <w:rsid w:val="00236806"/>
    <w:rsid w:val="00246CFB"/>
    <w:rsid w:val="00254CA6"/>
    <w:rsid w:val="00257541"/>
    <w:rsid w:val="00266C82"/>
    <w:rsid w:val="0026798D"/>
    <w:rsid w:val="00283FF3"/>
    <w:rsid w:val="00287FBE"/>
    <w:rsid w:val="00296CA9"/>
    <w:rsid w:val="002A4919"/>
    <w:rsid w:val="002A78AB"/>
    <w:rsid w:val="002B3DB9"/>
    <w:rsid w:val="002C5E01"/>
    <w:rsid w:val="002D3EAD"/>
    <w:rsid w:val="002E1F03"/>
    <w:rsid w:val="002E4F68"/>
    <w:rsid w:val="002E5CB1"/>
    <w:rsid w:val="002F6775"/>
    <w:rsid w:val="00323807"/>
    <w:rsid w:val="0032452C"/>
    <w:rsid w:val="0032685D"/>
    <w:rsid w:val="00331DB9"/>
    <w:rsid w:val="00332B38"/>
    <w:rsid w:val="003339CF"/>
    <w:rsid w:val="00336335"/>
    <w:rsid w:val="00347488"/>
    <w:rsid w:val="003530CE"/>
    <w:rsid w:val="00366178"/>
    <w:rsid w:val="00367919"/>
    <w:rsid w:val="003771B5"/>
    <w:rsid w:val="00380757"/>
    <w:rsid w:val="00391A10"/>
    <w:rsid w:val="00394761"/>
    <w:rsid w:val="003A101E"/>
    <w:rsid w:val="003A689A"/>
    <w:rsid w:val="003A7380"/>
    <w:rsid w:val="003B1D36"/>
    <w:rsid w:val="003B2E6F"/>
    <w:rsid w:val="003B3EED"/>
    <w:rsid w:val="003C4849"/>
    <w:rsid w:val="003D2794"/>
    <w:rsid w:val="003D2E6D"/>
    <w:rsid w:val="003D30F7"/>
    <w:rsid w:val="003D42AE"/>
    <w:rsid w:val="003D6679"/>
    <w:rsid w:val="003F157F"/>
    <w:rsid w:val="003F2930"/>
    <w:rsid w:val="003F2CF6"/>
    <w:rsid w:val="003F771E"/>
    <w:rsid w:val="0040164B"/>
    <w:rsid w:val="00401C29"/>
    <w:rsid w:val="00402BBE"/>
    <w:rsid w:val="00405B24"/>
    <w:rsid w:val="004169B4"/>
    <w:rsid w:val="00417023"/>
    <w:rsid w:val="00425815"/>
    <w:rsid w:val="004359EA"/>
    <w:rsid w:val="00450213"/>
    <w:rsid w:val="00450916"/>
    <w:rsid w:val="004517BB"/>
    <w:rsid w:val="00456992"/>
    <w:rsid w:val="004613C5"/>
    <w:rsid w:val="0046426D"/>
    <w:rsid w:val="0047501D"/>
    <w:rsid w:val="0048369B"/>
    <w:rsid w:val="00490148"/>
    <w:rsid w:val="00493449"/>
    <w:rsid w:val="004A46B1"/>
    <w:rsid w:val="004B475A"/>
    <w:rsid w:val="004B6982"/>
    <w:rsid w:val="004C1202"/>
    <w:rsid w:val="004C2985"/>
    <w:rsid w:val="004F3584"/>
    <w:rsid w:val="004F4303"/>
    <w:rsid w:val="004F6D2A"/>
    <w:rsid w:val="004F7C92"/>
    <w:rsid w:val="00500077"/>
    <w:rsid w:val="00507CCD"/>
    <w:rsid w:val="005149E0"/>
    <w:rsid w:val="005310D5"/>
    <w:rsid w:val="00567FD6"/>
    <w:rsid w:val="0058256C"/>
    <w:rsid w:val="0058669E"/>
    <w:rsid w:val="00591052"/>
    <w:rsid w:val="00594767"/>
    <w:rsid w:val="00595E8E"/>
    <w:rsid w:val="005A3629"/>
    <w:rsid w:val="005A537A"/>
    <w:rsid w:val="005A6CF3"/>
    <w:rsid w:val="005C1D9F"/>
    <w:rsid w:val="005C4FA3"/>
    <w:rsid w:val="005C788B"/>
    <w:rsid w:val="0061519F"/>
    <w:rsid w:val="00616347"/>
    <w:rsid w:val="00636281"/>
    <w:rsid w:val="006441F0"/>
    <w:rsid w:val="00646456"/>
    <w:rsid w:val="00660520"/>
    <w:rsid w:val="00662D2A"/>
    <w:rsid w:val="00665F80"/>
    <w:rsid w:val="006702CD"/>
    <w:rsid w:val="006744FE"/>
    <w:rsid w:val="00676E9B"/>
    <w:rsid w:val="006850AF"/>
    <w:rsid w:val="006855E6"/>
    <w:rsid w:val="00687C30"/>
    <w:rsid w:val="00687EC4"/>
    <w:rsid w:val="006A565C"/>
    <w:rsid w:val="006A61DC"/>
    <w:rsid w:val="006B3F6F"/>
    <w:rsid w:val="006C5522"/>
    <w:rsid w:val="006D0527"/>
    <w:rsid w:val="006D7B32"/>
    <w:rsid w:val="006F35F9"/>
    <w:rsid w:val="006F37F9"/>
    <w:rsid w:val="00710BB8"/>
    <w:rsid w:val="0072028D"/>
    <w:rsid w:val="00734352"/>
    <w:rsid w:val="00742752"/>
    <w:rsid w:val="0075169D"/>
    <w:rsid w:val="00762EE1"/>
    <w:rsid w:val="0076678D"/>
    <w:rsid w:val="00770659"/>
    <w:rsid w:val="00775D9B"/>
    <w:rsid w:val="00795A9A"/>
    <w:rsid w:val="007A10C0"/>
    <w:rsid w:val="007B06A4"/>
    <w:rsid w:val="007B4594"/>
    <w:rsid w:val="007B6971"/>
    <w:rsid w:val="007E631E"/>
    <w:rsid w:val="007F08BB"/>
    <w:rsid w:val="0081178A"/>
    <w:rsid w:val="00811BA9"/>
    <w:rsid w:val="0081375B"/>
    <w:rsid w:val="008167AB"/>
    <w:rsid w:val="00821463"/>
    <w:rsid w:val="0082651F"/>
    <w:rsid w:val="008300FB"/>
    <w:rsid w:val="00832D1A"/>
    <w:rsid w:val="0083516E"/>
    <w:rsid w:val="00852023"/>
    <w:rsid w:val="008544D6"/>
    <w:rsid w:val="008628B1"/>
    <w:rsid w:val="00864363"/>
    <w:rsid w:val="00875CF0"/>
    <w:rsid w:val="008833D3"/>
    <w:rsid w:val="00886AAB"/>
    <w:rsid w:val="008962B2"/>
    <w:rsid w:val="00896585"/>
    <w:rsid w:val="00896ACF"/>
    <w:rsid w:val="008A293D"/>
    <w:rsid w:val="008C3F40"/>
    <w:rsid w:val="008C4633"/>
    <w:rsid w:val="008E0069"/>
    <w:rsid w:val="008E5C4F"/>
    <w:rsid w:val="008E5EC2"/>
    <w:rsid w:val="008E78DE"/>
    <w:rsid w:val="008F2AE9"/>
    <w:rsid w:val="008F7A1F"/>
    <w:rsid w:val="00900418"/>
    <w:rsid w:val="009052B8"/>
    <w:rsid w:val="00925387"/>
    <w:rsid w:val="00930AAA"/>
    <w:rsid w:val="00932873"/>
    <w:rsid w:val="00932A93"/>
    <w:rsid w:val="00940DC8"/>
    <w:rsid w:val="00942DA7"/>
    <w:rsid w:val="009470D3"/>
    <w:rsid w:val="009572C2"/>
    <w:rsid w:val="009660B6"/>
    <w:rsid w:val="0098438C"/>
    <w:rsid w:val="009A34AB"/>
    <w:rsid w:val="009B4FAB"/>
    <w:rsid w:val="009B7045"/>
    <w:rsid w:val="009C5066"/>
    <w:rsid w:val="009C52B1"/>
    <w:rsid w:val="009C553A"/>
    <w:rsid w:val="00A04FF7"/>
    <w:rsid w:val="00A062CB"/>
    <w:rsid w:val="00A11972"/>
    <w:rsid w:val="00A12D83"/>
    <w:rsid w:val="00A338CD"/>
    <w:rsid w:val="00A36F34"/>
    <w:rsid w:val="00A452A3"/>
    <w:rsid w:val="00A5107D"/>
    <w:rsid w:val="00A52712"/>
    <w:rsid w:val="00A55C65"/>
    <w:rsid w:val="00A57E1B"/>
    <w:rsid w:val="00A63977"/>
    <w:rsid w:val="00A6500B"/>
    <w:rsid w:val="00A749F1"/>
    <w:rsid w:val="00A87413"/>
    <w:rsid w:val="00A96F7F"/>
    <w:rsid w:val="00AA7A6A"/>
    <w:rsid w:val="00AB32BF"/>
    <w:rsid w:val="00AC4549"/>
    <w:rsid w:val="00AC7118"/>
    <w:rsid w:val="00AD6B13"/>
    <w:rsid w:val="00AE6EAE"/>
    <w:rsid w:val="00B04148"/>
    <w:rsid w:val="00B33A7B"/>
    <w:rsid w:val="00B40352"/>
    <w:rsid w:val="00B406B0"/>
    <w:rsid w:val="00B44A9F"/>
    <w:rsid w:val="00B535E2"/>
    <w:rsid w:val="00B567D8"/>
    <w:rsid w:val="00B60EA2"/>
    <w:rsid w:val="00B638BB"/>
    <w:rsid w:val="00B63DDC"/>
    <w:rsid w:val="00B65929"/>
    <w:rsid w:val="00B65CCE"/>
    <w:rsid w:val="00B7512D"/>
    <w:rsid w:val="00B82A1C"/>
    <w:rsid w:val="00B83653"/>
    <w:rsid w:val="00B8372C"/>
    <w:rsid w:val="00B838DB"/>
    <w:rsid w:val="00B90CC8"/>
    <w:rsid w:val="00BA6AC4"/>
    <w:rsid w:val="00BB3631"/>
    <w:rsid w:val="00BB3CD2"/>
    <w:rsid w:val="00BD5082"/>
    <w:rsid w:val="00BE1A4C"/>
    <w:rsid w:val="00BE5E2D"/>
    <w:rsid w:val="00BF68BA"/>
    <w:rsid w:val="00C06396"/>
    <w:rsid w:val="00C1239F"/>
    <w:rsid w:val="00C1369B"/>
    <w:rsid w:val="00C2218D"/>
    <w:rsid w:val="00C249D3"/>
    <w:rsid w:val="00C31D75"/>
    <w:rsid w:val="00C416EE"/>
    <w:rsid w:val="00C46BF0"/>
    <w:rsid w:val="00C5127F"/>
    <w:rsid w:val="00C55B64"/>
    <w:rsid w:val="00C639AE"/>
    <w:rsid w:val="00C66B22"/>
    <w:rsid w:val="00C67B1C"/>
    <w:rsid w:val="00C71429"/>
    <w:rsid w:val="00C71703"/>
    <w:rsid w:val="00C759AC"/>
    <w:rsid w:val="00C76F37"/>
    <w:rsid w:val="00C861CC"/>
    <w:rsid w:val="00C92210"/>
    <w:rsid w:val="00C974DC"/>
    <w:rsid w:val="00CB67E7"/>
    <w:rsid w:val="00CC1B46"/>
    <w:rsid w:val="00CC34B8"/>
    <w:rsid w:val="00CC3E88"/>
    <w:rsid w:val="00CC58D0"/>
    <w:rsid w:val="00CD401A"/>
    <w:rsid w:val="00CD43A1"/>
    <w:rsid w:val="00CE11F3"/>
    <w:rsid w:val="00CE66AB"/>
    <w:rsid w:val="00CF3D7F"/>
    <w:rsid w:val="00CF4524"/>
    <w:rsid w:val="00CF4C04"/>
    <w:rsid w:val="00D04B0C"/>
    <w:rsid w:val="00D15A36"/>
    <w:rsid w:val="00D326CD"/>
    <w:rsid w:val="00D51005"/>
    <w:rsid w:val="00D56738"/>
    <w:rsid w:val="00D61C42"/>
    <w:rsid w:val="00D630D9"/>
    <w:rsid w:val="00D75615"/>
    <w:rsid w:val="00D77922"/>
    <w:rsid w:val="00D81C4A"/>
    <w:rsid w:val="00D91AC7"/>
    <w:rsid w:val="00D97309"/>
    <w:rsid w:val="00DA16DD"/>
    <w:rsid w:val="00DA4137"/>
    <w:rsid w:val="00DB695C"/>
    <w:rsid w:val="00DB79C9"/>
    <w:rsid w:val="00DC475D"/>
    <w:rsid w:val="00DC68A5"/>
    <w:rsid w:val="00DF23CE"/>
    <w:rsid w:val="00E01F0F"/>
    <w:rsid w:val="00E03409"/>
    <w:rsid w:val="00E06A25"/>
    <w:rsid w:val="00E06A9C"/>
    <w:rsid w:val="00E21759"/>
    <w:rsid w:val="00E313EE"/>
    <w:rsid w:val="00E37F7F"/>
    <w:rsid w:val="00E42CAD"/>
    <w:rsid w:val="00E45524"/>
    <w:rsid w:val="00E45B24"/>
    <w:rsid w:val="00E46E79"/>
    <w:rsid w:val="00E50A54"/>
    <w:rsid w:val="00E57186"/>
    <w:rsid w:val="00E61516"/>
    <w:rsid w:val="00E65E0A"/>
    <w:rsid w:val="00E803A4"/>
    <w:rsid w:val="00E9196C"/>
    <w:rsid w:val="00E95BC9"/>
    <w:rsid w:val="00EA588C"/>
    <w:rsid w:val="00EB1BA1"/>
    <w:rsid w:val="00EC0A51"/>
    <w:rsid w:val="00EC1DB2"/>
    <w:rsid w:val="00EC3DB8"/>
    <w:rsid w:val="00EC73DD"/>
    <w:rsid w:val="00ED111B"/>
    <w:rsid w:val="00EE142D"/>
    <w:rsid w:val="00EE35C5"/>
    <w:rsid w:val="00EE3A36"/>
    <w:rsid w:val="00EE4CCB"/>
    <w:rsid w:val="00EF238D"/>
    <w:rsid w:val="00F00623"/>
    <w:rsid w:val="00F0436A"/>
    <w:rsid w:val="00F05EFA"/>
    <w:rsid w:val="00F24F62"/>
    <w:rsid w:val="00F26320"/>
    <w:rsid w:val="00F305F3"/>
    <w:rsid w:val="00F32B4E"/>
    <w:rsid w:val="00F32FD3"/>
    <w:rsid w:val="00F431CE"/>
    <w:rsid w:val="00F477E2"/>
    <w:rsid w:val="00F51C48"/>
    <w:rsid w:val="00F53866"/>
    <w:rsid w:val="00F559B9"/>
    <w:rsid w:val="00F570FC"/>
    <w:rsid w:val="00F62EE8"/>
    <w:rsid w:val="00F703B9"/>
    <w:rsid w:val="00F71CEE"/>
    <w:rsid w:val="00F72530"/>
    <w:rsid w:val="00F73EE3"/>
    <w:rsid w:val="00F86522"/>
    <w:rsid w:val="00FA2053"/>
    <w:rsid w:val="00FA2B2A"/>
    <w:rsid w:val="00FA3FAC"/>
    <w:rsid w:val="00FB30CE"/>
    <w:rsid w:val="00FB3911"/>
    <w:rsid w:val="00FB52BA"/>
    <w:rsid w:val="00FC1B22"/>
    <w:rsid w:val="00FC1D6D"/>
    <w:rsid w:val="00FC748A"/>
    <w:rsid w:val="00FD14E7"/>
    <w:rsid w:val="00FE4DA1"/>
    <w:rsid w:val="00FE59D2"/>
    <w:rsid w:val="00FF1D27"/>
    <w:rsid w:val="00FF252F"/>
    <w:rsid w:val="00FF2695"/>
    <w:rsid w:val="00FF735C"/>
    <w:rsid w:val="00FF7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1D"/>
    <w:pPr>
      <w:bidi/>
    </w:pPr>
  </w:style>
  <w:style w:type="paragraph" w:styleId="Heading1">
    <w:name w:val="heading 1"/>
    <w:basedOn w:val="Normal"/>
    <w:next w:val="Normal"/>
    <w:link w:val="Heading1Char"/>
    <w:qFormat/>
    <w:rsid w:val="005A6CF3"/>
    <w:pPr>
      <w:keepNext/>
      <w:spacing w:after="0" w:line="240" w:lineRule="auto"/>
      <w:jc w:val="lowKashida"/>
      <w:outlineLvl w:val="0"/>
    </w:pPr>
    <w:rPr>
      <w:rFonts w:ascii="Times New Roman" w:eastAsia="Times New Roman" w:hAnsi="Times New Roman" w:cs="Times New Roman"/>
      <w:b/>
      <w:bCs/>
      <w:sz w:val="32"/>
      <w:szCs w:val="32"/>
      <w:lang w:eastAsia="ar-SA"/>
    </w:rPr>
  </w:style>
  <w:style w:type="paragraph" w:styleId="Heading2">
    <w:name w:val="heading 2"/>
    <w:basedOn w:val="Normal"/>
    <w:next w:val="Normal"/>
    <w:link w:val="Heading2Char"/>
    <w:qFormat/>
    <w:rsid w:val="005A6CF3"/>
    <w:pPr>
      <w:keepNext/>
      <w:spacing w:after="0" w:line="240" w:lineRule="auto"/>
      <w:jc w:val="center"/>
      <w:outlineLvl w:val="1"/>
    </w:pPr>
    <w:rPr>
      <w:rFonts w:ascii="Times New Roman" w:eastAsia="Times New Roman" w:hAnsi="Times New Roman" w:cs="Times New Roman"/>
      <w:b/>
      <w:bCs/>
      <w:sz w:val="32"/>
      <w:szCs w:val="32"/>
      <w:lang w:eastAsia="ar-SA"/>
    </w:rPr>
  </w:style>
  <w:style w:type="paragraph" w:styleId="Heading3">
    <w:name w:val="heading 3"/>
    <w:basedOn w:val="Normal"/>
    <w:next w:val="Normal"/>
    <w:link w:val="Heading3Char"/>
    <w:qFormat/>
    <w:rsid w:val="005A6CF3"/>
    <w:pPr>
      <w:keepNext/>
      <w:autoSpaceDE w:val="0"/>
      <w:autoSpaceDN w:val="0"/>
      <w:adjustRightInd w:val="0"/>
      <w:spacing w:after="0" w:line="240" w:lineRule="auto"/>
      <w:outlineLvl w:val="2"/>
    </w:pPr>
    <w:rPr>
      <w:rFonts w:ascii="Times New Roman" w:eastAsia="Times New Roman" w:hAnsi="Times New Roman" w:cs="Times New Roman"/>
      <w:b/>
      <w:bCs/>
      <w:shadow/>
      <w:color w:val="FF0000"/>
      <w:sz w:val="36"/>
      <w:szCs w:val="36"/>
    </w:rPr>
  </w:style>
  <w:style w:type="paragraph" w:styleId="Heading5">
    <w:name w:val="heading 5"/>
    <w:basedOn w:val="Normal"/>
    <w:next w:val="Normal"/>
    <w:link w:val="Heading5Char"/>
    <w:qFormat/>
    <w:rsid w:val="005A6CF3"/>
    <w:pPr>
      <w:keepNext/>
      <w:spacing w:after="0" w:line="240" w:lineRule="auto"/>
      <w:jc w:val="center"/>
      <w:outlineLvl w:val="4"/>
    </w:pPr>
    <w:rPr>
      <w:rFonts w:ascii="Times New Roman" w:eastAsia="Times New Roman" w:hAnsi="Times New Roman" w:cs="Times New Roman"/>
      <w:b/>
      <w:bCs/>
      <w:color w:val="00003E"/>
      <w:szCs w:val="24"/>
    </w:rPr>
  </w:style>
  <w:style w:type="paragraph" w:styleId="Heading7">
    <w:name w:val="heading 7"/>
    <w:basedOn w:val="Normal"/>
    <w:next w:val="Normal"/>
    <w:link w:val="Heading7Char"/>
    <w:qFormat/>
    <w:rsid w:val="005A6CF3"/>
    <w:pPr>
      <w:keepNext/>
      <w:autoSpaceDE w:val="0"/>
      <w:autoSpaceDN w:val="0"/>
      <w:adjustRightInd w:val="0"/>
      <w:spacing w:after="0" w:line="240" w:lineRule="auto"/>
      <w:jc w:val="center"/>
      <w:outlineLvl w:val="6"/>
    </w:pPr>
    <w:rPr>
      <w:rFonts w:ascii="Arial" w:eastAsia="Times New Roman" w:hAnsi="Arial" w:cs="Times New Roman"/>
      <w:b/>
      <w:bCs/>
      <w:color w:val="000514"/>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CF3"/>
    <w:rPr>
      <w:rFonts w:ascii="Times New Roman" w:eastAsia="Times New Roman" w:hAnsi="Times New Roman" w:cs="Times New Roman"/>
      <w:b/>
      <w:bCs/>
      <w:sz w:val="32"/>
      <w:szCs w:val="32"/>
      <w:lang w:eastAsia="ar-SA"/>
    </w:rPr>
  </w:style>
  <w:style w:type="character" w:customStyle="1" w:styleId="Heading2Char">
    <w:name w:val="Heading 2 Char"/>
    <w:basedOn w:val="DefaultParagraphFont"/>
    <w:link w:val="Heading2"/>
    <w:rsid w:val="005A6CF3"/>
    <w:rPr>
      <w:rFonts w:ascii="Times New Roman" w:eastAsia="Times New Roman" w:hAnsi="Times New Roman" w:cs="Times New Roman"/>
      <w:b/>
      <w:bCs/>
      <w:sz w:val="32"/>
      <w:szCs w:val="32"/>
      <w:lang w:eastAsia="ar-SA"/>
    </w:rPr>
  </w:style>
  <w:style w:type="character" w:customStyle="1" w:styleId="Heading3Char">
    <w:name w:val="Heading 3 Char"/>
    <w:basedOn w:val="DefaultParagraphFont"/>
    <w:link w:val="Heading3"/>
    <w:rsid w:val="005A6CF3"/>
    <w:rPr>
      <w:rFonts w:ascii="Times New Roman" w:eastAsia="Times New Roman" w:hAnsi="Times New Roman" w:cs="Times New Roman"/>
      <w:b/>
      <w:bCs/>
      <w:shadow/>
      <w:color w:val="FF0000"/>
      <w:sz w:val="36"/>
      <w:szCs w:val="36"/>
    </w:rPr>
  </w:style>
  <w:style w:type="character" w:customStyle="1" w:styleId="Heading5Char">
    <w:name w:val="Heading 5 Char"/>
    <w:basedOn w:val="DefaultParagraphFont"/>
    <w:link w:val="Heading5"/>
    <w:rsid w:val="005A6CF3"/>
    <w:rPr>
      <w:rFonts w:ascii="Times New Roman" w:eastAsia="Times New Roman" w:hAnsi="Times New Roman" w:cs="Times New Roman"/>
      <w:b/>
      <w:bCs/>
      <w:color w:val="00003E"/>
      <w:szCs w:val="24"/>
    </w:rPr>
  </w:style>
  <w:style w:type="character" w:customStyle="1" w:styleId="Heading7Char">
    <w:name w:val="Heading 7 Char"/>
    <w:basedOn w:val="DefaultParagraphFont"/>
    <w:link w:val="Heading7"/>
    <w:rsid w:val="005A6CF3"/>
    <w:rPr>
      <w:rFonts w:ascii="Arial" w:eastAsia="Times New Roman" w:hAnsi="Arial" w:cs="Times New Roman"/>
      <w:b/>
      <w:bCs/>
      <w:color w:val="000514"/>
      <w:sz w:val="36"/>
      <w:szCs w:val="36"/>
      <w:lang w:bidi="ar-EG"/>
    </w:rPr>
  </w:style>
  <w:style w:type="paragraph" w:customStyle="1" w:styleId="Header1">
    <w:name w:val="Header1"/>
    <w:basedOn w:val="Normal"/>
    <w:next w:val="Header"/>
    <w:link w:val="HeaderChar"/>
    <w:uiPriority w:val="99"/>
    <w:unhideWhenUsed/>
    <w:rsid w:val="005A6CF3"/>
    <w:pPr>
      <w:tabs>
        <w:tab w:val="center" w:pos="4153"/>
        <w:tab w:val="right" w:pos="8306"/>
      </w:tabs>
      <w:spacing w:after="0" w:line="240" w:lineRule="auto"/>
    </w:pPr>
    <w:rPr>
      <w:rFonts w:eastAsiaTheme="minorHAnsi"/>
    </w:rPr>
  </w:style>
  <w:style w:type="character" w:customStyle="1" w:styleId="HeaderChar">
    <w:name w:val="Header Char"/>
    <w:basedOn w:val="DefaultParagraphFont"/>
    <w:link w:val="Header1"/>
    <w:rsid w:val="005A6CF3"/>
    <w:rPr>
      <w:rFonts w:eastAsiaTheme="minorHAnsi"/>
    </w:rPr>
  </w:style>
  <w:style w:type="paragraph" w:customStyle="1" w:styleId="Footer1">
    <w:name w:val="Footer1"/>
    <w:basedOn w:val="Normal"/>
    <w:next w:val="Footer"/>
    <w:link w:val="FooterChar"/>
    <w:uiPriority w:val="99"/>
    <w:unhideWhenUsed/>
    <w:rsid w:val="005A6CF3"/>
    <w:pPr>
      <w:tabs>
        <w:tab w:val="center" w:pos="4153"/>
        <w:tab w:val="right" w:pos="8306"/>
      </w:tabs>
      <w:spacing w:after="0" w:line="240" w:lineRule="auto"/>
    </w:pPr>
    <w:rPr>
      <w:rFonts w:eastAsiaTheme="minorHAnsi"/>
    </w:rPr>
  </w:style>
  <w:style w:type="character" w:customStyle="1" w:styleId="FooterChar">
    <w:name w:val="Footer Char"/>
    <w:basedOn w:val="DefaultParagraphFont"/>
    <w:link w:val="Footer1"/>
    <w:uiPriority w:val="99"/>
    <w:rsid w:val="005A6CF3"/>
    <w:rPr>
      <w:rFonts w:eastAsiaTheme="minorHAnsi"/>
    </w:rPr>
  </w:style>
  <w:style w:type="paragraph" w:styleId="Header">
    <w:name w:val="header"/>
    <w:basedOn w:val="Normal"/>
    <w:link w:val="HeaderChar1"/>
    <w:unhideWhenUsed/>
    <w:rsid w:val="005A6CF3"/>
    <w:pPr>
      <w:tabs>
        <w:tab w:val="center" w:pos="4153"/>
        <w:tab w:val="right" w:pos="8306"/>
      </w:tabs>
      <w:spacing w:after="0" w:line="240" w:lineRule="auto"/>
    </w:pPr>
    <w:rPr>
      <w:rFonts w:eastAsiaTheme="minorHAnsi"/>
    </w:rPr>
  </w:style>
  <w:style w:type="character" w:customStyle="1" w:styleId="HeaderChar1">
    <w:name w:val="Header Char1"/>
    <w:basedOn w:val="DefaultParagraphFont"/>
    <w:link w:val="Header"/>
    <w:rsid w:val="005A6CF3"/>
    <w:rPr>
      <w:rFonts w:eastAsiaTheme="minorHAnsi"/>
    </w:rPr>
  </w:style>
  <w:style w:type="paragraph" w:styleId="Footer">
    <w:name w:val="footer"/>
    <w:basedOn w:val="Normal"/>
    <w:link w:val="FooterChar1"/>
    <w:unhideWhenUsed/>
    <w:rsid w:val="005A6CF3"/>
    <w:pPr>
      <w:tabs>
        <w:tab w:val="center" w:pos="4153"/>
        <w:tab w:val="right" w:pos="8306"/>
      </w:tabs>
      <w:spacing w:after="0" w:line="240" w:lineRule="auto"/>
    </w:pPr>
    <w:rPr>
      <w:rFonts w:eastAsiaTheme="minorHAnsi"/>
    </w:rPr>
  </w:style>
  <w:style w:type="character" w:customStyle="1" w:styleId="FooterChar1">
    <w:name w:val="Footer Char1"/>
    <w:basedOn w:val="DefaultParagraphFont"/>
    <w:link w:val="Footer"/>
    <w:rsid w:val="005A6CF3"/>
    <w:rPr>
      <w:rFonts w:eastAsiaTheme="minorHAnsi"/>
    </w:rPr>
  </w:style>
  <w:style w:type="numbering" w:customStyle="1" w:styleId="NoList1">
    <w:name w:val="No List1"/>
    <w:next w:val="NoList"/>
    <w:semiHidden/>
    <w:rsid w:val="005A6CF3"/>
  </w:style>
  <w:style w:type="paragraph" w:styleId="BodyText">
    <w:name w:val="Body Text"/>
    <w:basedOn w:val="Normal"/>
    <w:link w:val="BodyTextChar"/>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 w:val="24"/>
      <w:szCs w:val="26"/>
    </w:rPr>
  </w:style>
  <w:style w:type="character" w:customStyle="1" w:styleId="BodyTextChar">
    <w:name w:val="Body Text Char"/>
    <w:basedOn w:val="DefaultParagraphFont"/>
    <w:link w:val="BodyText"/>
    <w:rsid w:val="005A6CF3"/>
    <w:rPr>
      <w:rFonts w:ascii="Times New Roman" w:eastAsia="Times New Roman" w:hAnsi="Times New Roman" w:cs="Times New Roman"/>
      <w:b/>
      <w:bCs/>
      <w:color w:val="00003E"/>
      <w:sz w:val="24"/>
      <w:szCs w:val="26"/>
    </w:rPr>
  </w:style>
  <w:style w:type="paragraph" w:styleId="BodyTextIndent2">
    <w:name w:val="Body Text Indent 2"/>
    <w:basedOn w:val="Normal"/>
    <w:link w:val="BodyTextIndent2Char"/>
    <w:rsid w:val="005A6CF3"/>
    <w:pPr>
      <w:spacing w:after="0" w:line="240" w:lineRule="auto"/>
      <w:ind w:left="26" w:firstLine="360"/>
      <w:jc w:val="lowKashida"/>
    </w:pPr>
    <w:rPr>
      <w:rFonts w:ascii="Times New Roman" w:eastAsia="Times New Roman" w:hAnsi="Times New Roman" w:cs="Times New Roman"/>
      <w:sz w:val="32"/>
      <w:szCs w:val="34"/>
      <w:lang w:bidi="ar-EG"/>
    </w:rPr>
  </w:style>
  <w:style w:type="character" w:customStyle="1" w:styleId="BodyTextIndent2Char">
    <w:name w:val="Body Text Indent 2 Char"/>
    <w:basedOn w:val="DefaultParagraphFont"/>
    <w:link w:val="BodyTextIndent2"/>
    <w:rsid w:val="005A6CF3"/>
    <w:rPr>
      <w:rFonts w:ascii="Times New Roman" w:eastAsia="Times New Roman" w:hAnsi="Times New Roman" w:cs="Times New Roman"/>
      <w:sz w:val="32"/>
      <w:szCs w:val="34"/>
      <w:lang w:bidi="ar-EG"/>
    </w:rPr>
  </w:style>
  <w:style w:type="paragraph" w:styleId="BodyText2">
    <w:name w:val="Body Text 2"/>
    <w:basedOn w:val="Normal"/>
    <w:link w:val="BodyText2Char"/>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Cs w:val="24"/>
    </w:rPr>
  </w:style>
  <w:style w:type="character" w:customStyle="1" w:styleId="BodyText2Char">
    <w:name w:val="Body Text 2 Char"/>
    <w:basedOn w:val="DefaultParagraphFont"/>
    <w:link w:val="BodyText2"/>
    <w:rsid w:val="005A6CF3"/>
    <w:rPr>
      <w:rFonts w:ascii="Times New Roman" w:eastAsia="Times New Roman" w:hAnsi="Times New Roman" w:cs="Times New Roman"/>
      <w:b/>
      <w:bCs/>
      <w:color w:val="00003E"/>
      <w:szCs w:val="24"/>
    </w:rPr>
  </w:style>
  <w:style w:type="paragraph" w:styleId="BodyText3">
    <w:name w:val="Body Text 3"/>
    <w:basedOn w:val="Normal"/>
    <w:link w:val="BodyText3Char"/>
    <w:rsid w:val="005A6CF3"/>
    <w:pPr>
      <w:spacing w:after="0" w:line="240" w:lineRule="auto"/>
      <w:jc w:val="lowKashida"/>
    </w:pPr>
    <w:rPr>
      <w:rFonts w:ascii="Times New Roman" w:eastAsia="Times New Roman" w:hAnsi="Times New Roman" w:cs="Times New Roman"/>
      <w:b/>
      <w:bCs/>
      <w:sz w:val="56"/>
      <w:szCs w:val="54"/>
    </w:rPr>
  </w:style>
  <w:style w:type="character" w:customStyle="1" w:styleId="BodyText3Char">
    <w:name w:val="Body Text 3 Char"/>
    <w:basedOn w:val="DefaultParagraphFont"/>
    <w:link w:val="BodyText3"/>
    <w:rsid w:val="005A6CF3"/>
    <w:rPr>
      <w:rFonts w:ascii="Times New Roman" w:eastAsia="Times New Roman" w:hAnsi="Times New Roman" w:cs="Times New Roman"/>
      <w:b/>
      <w:bCs/>
      <w:sz w:val="56"/>
      <w:szCs w:val="54"/>
    </w:rPr>
  </w:style>
  <w:style w:type="character" w:styleId="PageNumber">
    <w:name w:val="page number"/>
    <w:basedOn w:val="DefaultParagraphFont"/>
    <w:rsid w:val="005A6CF3"/>
  </w:style>
  <w:style w:type="table" w:styleId="LightList-Accent5">
    <w:name w:val="Light List Accent 5"/>
    <w:basedOn w:val="TableNormal"/>
    <w:uiPriority w:val="61"/>
    <w:rsid w:val="005A6CF3"/>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5A6CF3"/>
    <w:pPr>
      <w:spacing w:after="160" w:line="259" w:lineRule="auto"/>
      <w:ind w:left="720"/>
      <w:contextualSpacing/>
    </w:pPr>
    <w:rPr>
      <w:rFonts w:eastAsiaTheme="minorHAnsi"/>
    </w:rPr>
  </w:style>
  <w:style w:type="paragraph" w:styleId="BalloonText">
    <w:name w:val="Balloon Text"/>
    <w:basedOn w:val="Normal"/>
    <w:link w:val="BalloonTextChar"/>
    <w:uiPriority w:val="99"/>
    <w:semiHidden/>
    <w:unhideWhenUsed/>
    <w:rsid w:val="005A6CF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6CF3"/>
    <w:rPr>
      <w:rFonts w:ascii="Tahoma" w:eastAsiaTheme="minorHAnsi" w:hAnsi="Tahoma" w:cs="Tahoma"/>
      <w:sz w:val="16"/>
      <w:szCs w:val="16"/>
    </w:rPr>
  </w:style>
  <w:style w:type="paragraph" w:styleId="NormalWeb">
    <w:name w:val="Normal (Web)"/>
    <w:basedOn w:val="Normal"/>
    <w:uiPriority w:val="99"/>
    <w:unhideWhenUsed/>
    <w:rsid w:val="00EF23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8E5C4F"/>
    <w:rPr>
      <w:b/>
      <w:bCs/>
      <w:i/>
      <w:iCs/>
      <w:spacing w:val="5"/>
    </w:rPr>
  </w:style>
  <w:style w:type="character" w:customStyle="1" w:styleId="apple-converted-space">
    <w:name w:val="apple-converted-space"/>
    <w:basedOn w:val="DefaultParagraphFont"/>
    <w:rsid w:val="000236C5"/>
  </w:style>
  <w:style w:type="table" w:styleId="TableGrid">
    <w:name w:val="Table Grid"/>
    <w:basedOn w:val="TableNormal"/>
    <w:uiPriority w:val="59"/>
    <w:rsid w:val="00FB5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نمط1"/>
    <w:basedOn w:val="Normal"/>
    <w:rsid w:val="00A55C65"/>
    <w:pPr>
      <w:spacing w:before="120" w:after="120"/>
      <w:jc w:val="both"/>
    </w:pPr>
    <w:rPr>
      <w:rFonts w:ascii="Times New Roman" w:eastAsia="Times New Roman" w:hAnsi="Times New Roman" w:cs="MCS Taybah S_U normal."/>
      <w:b/>
      <w:i/>
      <w:sz w:val="40"/>
      <w:szCs w:val="36"/>
    </w:rPr>
  </w:style>
  <w:style w:type="paragraph" w:customStyle="1" w:styleId="2">
    <w:name w:val="نمط2"/>
    <w:basedOn w:val="Header"/>
    <w:rsid w:val="00594767"/>
    <w:pPr>
      <w:tabs>
        <w:tab w:val="clear" w:pos="4153"/>
        <w:tab w:val="clear" w:pos="8306"/>
      </w:tabs>
      <w:spacing w:before="120" w:after="120" w:line="276" w:lineRule="auto"/>
      <w:jc w:val="both"/>
    </w:pPr>
    <w:rPr>
      <w:rFonts w:ascii="Arial" w:eastAsia="Times New Roman" w:hAnsi="Arial" w:cs="MCS Gulf S_U normal."/>
      <w:color w:val="00000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997">
      <w:bodyDiv w:val="1"/>
      <w:marLeft w:val="0"/>
      <w:marRight w:val="0"/>
      <w:marTop w:val="0"/>
      <w:marBottom w:val="0"/>
      <w:divBdr>
        <w:top w:val="none" w:sz="0" w:space="0" w:color="auto"/>
        <w:left w:val="none" w:sz="0" w:space="0" w:color="auto"/>
        <w:bottom w:val="none" w:sz="0" w:space="0" w:color="auto"/>
        <w:right w:val="none" w:sz="0" w:space="0" w:color="auto"/>
      </w:divBdr>
      <w:divsChild>
        <w:div w:id="2091534474">
          <w:marLeft w:val="0"/>
          <w:marRight w:val="547"/>
          <w:marTop w:val="0"/>
          <w:marBottom w:val="0"/>
          <w:divBdr>
            <w:top w:val="none" w:sz="0" w:space="0" w:color="auto"/>
            <w:left w:val="none" w:sz="0" w:space="0" w:color="auto"/>
            <w:bottom w:val="none" w:sz="0" w:space="0" w:color="auto"/>
            <w:right w:val="none" w:sz="0" w:space="0" w:color="auto"/>
          </w:divBdr>
        </w:div>
      </w:divsChild>
    </w:div>
    <w:div w:id="44302963">
      <w:bodyDiv w:val="1"/>
      <w:marLeft w:val="0"/>
      <w:marRight w:val="0"/>
      <w:marTop w:val="0"/>
      <w:marBottom w:val="0"/>
      <w:divBdr>
        <w:top w:val="none" w:sz="0" w:space="0" w:color="auto"/>
        <w:left w:val="none" w:sz="0" w:space="0" w:color="auto"/>
        <w:bottom w:val="none" w:sz="0" w:space="0" w:color="auto"/>
        <w:right w:val="none" w:sz="0" w:space="0" w:color="auto"/>
      </w:divBdr>
    </w:div>
    <w:div w:id="59059977">
      <w:bodyDiv w:val="1"/>
      <w:marLeft w:val="0"/>
      <w:marRight w:val="0"/>
      <w:marTop w:val="0"/>
      <w:marBottom w:val="0"/>
      <w:divBdr>
        <w:top w:val="none" w:sz="0" w:space="0" w:color="auto"/>
        <w:left w:val="none" w:sz="0" w:space="0" w:color="auto"/>
        <w:bottom w:val="none" w:sz="0" w:space="0" w:color="auto"/>
        <w:right w:val="none" w:sz="0" w:space="0" w:color="auto"/>
      </w:divBdr>
    </w:div>
    <w:div w:id="82344651">
      <w:bodyDiv w:val="1"/>
      <w:marLeft w:val="0"/>
      <w:marRight w:val="0"/>
      <w:marTop w:val="0"/>
      <w:marBottom w:val="0"/>
      <w:divBdr>
        <w:top w:val="none" w:sz="0" w:space="0" w:color="auto"/>
        <w:left w:val="none" w:sz="0" w:space="0" w:color="auto"/>
        <w:bottom w:val="none" w:sz="0" w:space="0" w:color="auto"/>
        <w:right w:val="none" w:sz="0" w:space="0" w:color="auto"/>
      </w:divBdr>
      <w:divsChild>
        <w:div w:id="82577405">
          <w:marLeft w:val="0"/>
          <w:marRight w:val="547"/>
          <w:marTop w:val="0"/>
          <w:marBottom w:val="0"/>
          <w:divBdr>
            <w:top w:val="none" w:sz="0" w:space="0" w:color="auto"/>
            <w:left w:val="none" w:sz="0" w:space="0" w:color="auto"/>
            <w:bottom w:val="none" w:sz="0" w:space="0" w:color="auto"/>
            <w:right w:val="none" w:sz="0" w:space="0" w:color="auto"/>
          </w:divBdr>
        </w:div>
      </w:divsChild>
    </w:div>
    <w:div w:id="113330585">
      <w:bodyDiv w:val="1"/>
      <w:marLeft w:val="0"/>
      <w:marRight w:val="0"/>
      <w:marTop w:val="0"/>
      <w:marBottom w:val="0"/>
      <w:divBdr>
        <w:top w:val="none" w:sz="0" w:space="0" w:color="auto"/>
        <w:left w:val="none" w:sz="0" w:space="0" w:color="auto"/>
        <w:bottom w:val="none" w:sz="0" w:space="0" w:color="auto"/>
        <w:right w:val="none" w:sz="0" w:space="0" w:color="auto"/>
      </w:divBdr>
    </w:div>
    <w:div w:id="175388297">
      <w:bodyDiv w:val="1"/>
      <w:marLeft w:val="0"/>
      <w:marRight w:val="0"/>
      <w:marTop w:val="0"/>
      <w:marBottom w:val="0"/>
      <w:divBdr>
        <w:top w:val="none" w:sz="0" w:space="0" w:color="auto"/>
        <w:left w:val="none" w:sz="0" w:space="0" w:color="auto"/>
        <w:bottom w:val="none" w:sz="0" w:space="0" w:color="auto"/>
        <w:right w:val="none" w:sz="0" w:space="0" w:color="auto"/>
      </w:divBdr>
    </w:div>
    <w:div w:id="202136400">
      <w:bodyDiv w:val="1"/>
      <w:marLeft w:val="0"/>
      <w:marRight w:val="0"/>
      <w:marTop w:val="0"/>
      <w:marBottom w:val="0"/>
      <w:divBdr>
        <w:top w:val="none" w:sz="0" w:space="0" w:color="auto"/>
        <w:left w:val="none" w:sz="0" w:space="0" w:color="auto"/>
        <w:bottom w:val="none" w:sz="0" w:space="0" w:color="auto"/>
        <w:right w:val="none" w:sz="0" w:space="0" w:color="auto"/>
      </w:divBdr>
    </w:div>
    <w:div w:id="229728620">
      <w:bodyDiv w:val="1"/>
      <w:marLeft w:val="0"/>
      <w:marRight w:val="0"/>
      <w:marTop w:val="0"/>
      <w:marBottom w:val="0"/>
      <w:divBdr>
        <w:top w:val="none" w:sz="0" w:space="0" w:color="auto"/>
        <w:left w:val="none" w:sz="0" w:space="0" w:color="auto"/>
        <w:bottom w:val="none" w:sz="0" w:space="0" w:color="auto"/>
        <w:right w:val="none" w:sz="0" w:space="0" w:color="auto"/>
      </w:divBdr>
    </w:div>
    <w:div w:id="230240009">
      <w:bodyDiv w:val="1"/>
      <w:marLeft w:val="0"/>
      <w:marRight w:val="0"/>
      <w:marTop w:val="0"/>
      <w:marBottom w:val="0"/>
      <w:divBdr>
        <w:top w:val="none" w:sz="0" w:space="0" w:color="auto"/>
        <w:left w:val="none" w:sz="0" w:space="0" w:color="auto"/>
        <w:bottom w:val="none" w:sz="0" w:space="0" w:color="auto"/>
        <w:right w:val="none" w:sz="0" w:space="0" w:color="auto"/>
      </w:divBdr>
    </w:div>
    <w:div w:id="273173222">
      <w:bodyDiv w:val="1"/>
      <w:marLeft w:val="0"/>
      <w:marRight w:val="0"/>
      <w:marTop w:val="0"/>
      <w:marBottom w:val="0"/>
      <w:divBdr>
        <w:top w:val="none" w:sz="0" w:space="0" w:color="auto"/>
        <w:left w:val="none" w:sz="0" w:space="0" w:color="auto"/>
        <w:bottom w:val="none" w:sz="0" w:space="0" w:color="auto"/>
        <w:right w:val="none" w:sz="0" w:space="0" w:color="auto"/>
      </w:divBdr>
    </w:div>
    <w:div w:id="294678407">
      <w:bodyDiv w:val="1"/>
      <w:marLeft w:val="0"/>
      <w:marRight w:val="0"/>
      <w:marTop w:val="0"/>
      <w:marBottom w:val="0"/>
      <w:divBdr>
        <w:top w:val="none" w:sz="0" w:space="0" w:color="auto"/>
        <w:left w:val="none" w:sz="0" w:space="0" w:color="auto"/>
        <w:bottom w:val="none" w:sz="0" w:space="0" w:color="auto"/>
        <w:right w:val="none" w:sz="0" w:space="0" w:color="auto"/>
      </w:divBdr>
    </w:div>
    <w:div w:id="309289779">
      <w:bodyDiv w:val="1"/>
      <w:marLeft w:val="0"/>
      <w:marRight w:val="0"/>
      <w:marTop w:val="0"/>
      <w:marBottom w:val="0"/>
      <w:divBdr>
        <w:top w:val="none" w:sz="0" w:space="0" w:color="auto"/>
        <w:left w:val="none" w:sz="0" w:space="0" w:color="auto"/>
        <w:bottom w:val="none" w:sz="0" w:space="0" w:color="auto"/>
        <w:right w:val="none" w:sz="0" w:space="0" w:color="auto"/>
      </w:divBdr>
    </w:div>
    <w:div w:id="350379652">
      <w:bodyDiv w:val="1"/>
      <w:marLeft w:val="0"/>
      <w:marRight w:val="0"/>
      <w:marTop w:val="0"/>
      <w:marBottom w:val="0"/>
      <w:divBdr>
        <w:top w:val="none" w:sz="0" w:space="0" w:color="auto"/>
        <w:left w:val="none" w:sz="0" w:space="0" w:color="auto"/>
        <w:bottom w:val="none" w:sz="0" w:space="0" w:color="auto"/>
        <w:right w:val="none" w:sz="0" w:space="0" w:color="auto"/>
      </w:divBdr>
    </w:div>
    <w:div w:id="357781250">
      <w:bodyDiv w:val="1"/>
      <w:marLeft w:val="0"/>
      <w:marRight w:val="0"/>
      <w:marTop w:val="0"/>
      <w:marBottom w:val="0"/>
      <w:divBdr>
        <w:top w:val="none" w:sz="0" w:space="0" w:color="auto"/>
        <w:left w:val="none" w:sz="0" w:space="0" w:color="auto"/>
        <w:bottom w:val="none" w:sz="0" w:space="0" w:color="auto"/>
        <w:right w:val="none" w:sz="0" w:space="0" w:color="auto"/>
      </w:divBdr>
    </w:div>
    <w:div w:id="367337966">
      <w:bodyDiv w:val="1"/>
      <w:marLeft w:val="0"/>
      <w:marRight w:val="0"/>
      <w:marTop w:val="0"/>
      <w:marBottom w:val="0"/>
      <w:divBdr>
        <w:top w:val="none" w:sz="0" w:space="0" w:color="auto"/>
        <w:left w:val="none" w:sz="0" w:space="0" w:color="auto"/>
        <w:bottom w:val="none" w:sz="0" w:space="0" w:color="auto"/>
        <w:right w:val="none" w:sz="0" w:space="0" w:color="auto"/>
      </w:divBdr>
    </w:div>
    <w:div w:id="398671738">
      <w:bodyDiv w:val="1"/>
      <w:marLeft w:val="0"/>
      <w:marRight w:val="0"/>
      <w:marTop w:val="0"/>
      <w:marBottom w:val="0"/>
      <w:divBdr>
        <w:top w:val="none" w:sz="0" w:space="0" w:color="auto"/>
        <w:left w:val="none" w:sz="0" w:space="0" w:color="auto"/>
        <w:bottom w:val="none" w:sz="0" w:space="0" w:color="auto"/>
        <w:right w:val="none" w:sz="0" w:space="0" w:color="auto"/>
      </w:divBdr>
    </w:div>
    <w:div w:id="399210653">
      <w:bodyDiv w:val="1"/>
      <w:marLeft w:val="0"/>
      <w:marRight w:val="0"/>
      <w:marTop w:val="0"/>
      <w:marBottom w:val="0"/>
      <w:divBdr>
        <w:top w:val="none" w:sz="0" w:space="0" w:color="auto"/>
        <w:left w:val="none" w:sz="0" w:space="0" w:color="auto"/>
        <w:bottom w:val="none" w:sz="0" w:space="0" w:color="auto"/>
        <w:right w:val="none" w:sz="0" w:space="0" w:color="auto"/>
      </w:divBdr>
    </w:div>
    <w:div w:id="432092802">
      <w:bodyDiv w:val="1"/>
      <w:marLeft w:val="0"/>
      <w:marRight w:val="0"/>
      <w:marTop w:val="0"/>
      <w:marBottom w:val="0"/>
      <w:divBdr>
        <w:top w:val="none" w:sz="0" w:space="0" w:color="auto"/>
        <w:left w:val="none" w:sz="0" w:space="0" w:color="auto"/>
        <w:bottom w:val="none" w:sz="0" w:space="0" w:color="auto"/>
        <w:right w:val="none" w:sz="0" w:space="0" w:color="auto"/>
      </w:divBdr>
    </w:div>
    <w:div w:id="461729847">
      <w:bodyDiv w:val="1"/>
      <w:marLeft w:val="0"/>
      <w:marRight w:val="0"/>
      <w:marTop w:val="0"/>
      <w:marBottom w:val="0"/>
      <w:divBdr>
        <w:top w:val="none" w:sz="0" w:space="0" w:color="auto"/>
        <w:left w:val="none" w:sz="0" w:space="0" w:color="auto"/>
        <w:bottom w:val="none" w:sz="0" w:space="0" w:color="auto"/>
        <w:right w:val="none" w:sz="0" w:space="0" w:color="auto"/>
      </w:divBdr>
    </w:div>
    <w:div w:id="491724294">
      <w:bodyDiv w:val="1"/>
      <w:marLeft w:val="0"/>
      <w:marRight w:val="0"/>
      <w:marTop w:val="0"/>
      <w:marBottom w:val="0"/>
      <w:divBdr>
        <w:top w:val="none" w:sz="0" w:space="0" w:color="auto"/>
        <w:left w:val="none" w:sz="0" w:space="0" w:color="auto"/>
        <w:bottom w:val="none" w:sz="0" w:space="0" w:color="auto"/>
        <w:right w:val="none" w:sz="0" w:space="0" w:color="auto"/>
      </w:divBdr>
      <w:divsChild>
        <w:div w:id="260450761">
          <w:marLeft w:val="0"/>
          <w:marRight w:val="547"/>
          <w:marTop w:val="0"/>
          <w:marBottom w:val="0"/>
          <w:divBdr>
            <w:top w:val="none" w:sz="0" w:space="0" w:color="auto"/>
            <w:left w:val="none" w:sz="0" w:space="0" w:color="auto"/>
            <w:bottom w:val="none" w:sz="0" w:space="0" w:color="auto"/>
            <w:right w:val="none" w:sz="0" w:space="0" w:color="auto"/>
          </w:divBdr>
        </w:div>
      </w:divsChild>
    </w:div>
    <w:div w:id="505874554">
      <w:bodyDiv w:val="1"/>
      <w:marLeft w:val="0"/>
      <w:marRight w:val="0"/>
      <w:marTop w:val="0"/>
      <w:marBottom w:val="0"/>
      <w:divBdr>
        <w:top w:val="none" w:sz="0" w:space="0" w:color="auto"/>
        <w:left w:val="none" w:sz="0" w:space="0" w:color="auto"/>
        <w:bottom w:val="none" w:sz="0" w:space="0" w:color="auto"/>
        <w:right w:val="none" w:sz="0" w:space="0" w:color="auto"/>
      </w:divBdr>
    </w:div>
    <w:div w:id="539166345">
      <w:bodyDiv w:val="1"/>
      <w:marLeft w:val="0"/>
      <w:marRight w:val="0"/>
      <w:marTop w:val="0"/>
      <w:marBottom w:val="0"/>
      <w:divBdr>
        <w:top w:val="none" w:sz="0" w:space="0" w:color="auto"/>
        <w:left w:val="none" w:sz="0" w:space="0" w:color="auto"/>
        <w:bottom w:val="none" w:sz="0" w:space="0" w:color="auto"/>
        <w:right w:val="none" w:sz="0" w:space="0" w:color="auto"/>
      </w:divBdr>
    </w:div>
    <w:div w:id="574819437">
      <w:bodyDiv w:val="1"/>
      <w:marLeft w:val="0"/>
      <w:marRight w:val="0"/>
      <w:marTop w:val="0"/>
      <w:marBottom w:val="0"/>
      <w:divBdr>
        <w:top w:val="none" w:sz="0" w:space="0" w:color="auto"/>
        <w:left w:val="none" w:sz="0" w:space="0" w:color="auto"/>
        <w:bottom w:val="none" w:sz="0" w:space="0" w:color="auto"/>
        <w:right w:val="none" w:sz="0" w:space="0" w:color="auto"/>
      </w:divBdr>
    </w:div>
    <w:div w:id="591668112">
      <w:bodyDiv w:val="1"/>
      <w:marLeft w:val="0"/>
      <w:marRight w:val="0"/>
      <w:marTop w:val="0"/>
      <w:marBottom w:val="0"/>
      <w:divBdr>
        <w:top w:val="none" w:sz="0" w:space="0" w:color="auto"/>
        <w:left w:val="none" w:sz="0" w:space="0" w:color="auto"/>
        <w:bottom w:val="none" w:sz="0" w:space="0" w:color="auto"/>
        <w:right w:val="none" w:sz="0" w:space="0" w:color="auto"/>
      </w:divBdr>
      <w:divsChild>
        <w:div w:id="1482041848">
          <w:marLeft w:val="0"/>
          <w:marRight w:val="547"/>
          <w:marTop w:val="0"/>
          <w:marBottom w:val="0"/>
          <w:divBdr>
            <w:top w:val="none" w:sz="0" w:space="0" w:color="auto"/>
            <w:left w:val="none" w:sz="0" w:space="0" w:color="auto"/>
            <w:bottom w:val="none" w:sz="0" w:space="0" w:color="auto"/>
            <w:right w:val="none" w:sz="0" w:space="0" w:color="auto"/>
          </w:divBdr>
        </w:div>
      </w:divsChild>
    </w:div>
    <w:div w:id="597833644">
      <w:bodyDiv w:val="1"/>
      <w:marLeft w:val="0"/>
      <w:marRight w:val="0"/>
      <w:marTop w:val="0"/>
      <w:marBottom w:val="0"/>
      <w:divBdr>
        <w:top w:val="none" w:sz="0" w:space="0" w:color="auto"/>
        <w:left w:val="none" w:sz="0" w:space="0" w:color="auto"/>
        <w:bottom w:val="none" w:sz="0" w:space="0" w:color="auto"/>
        <w:right w:val="none" w:sz="0" w:space="0" w:color="auto"/>
      </w:divBdr>
    </w:div>
    <w:div w:id="632061487">
      <w:bodyDiv w:val="1"/>
      <w:marLeft w:val="0"/>
      <w:marRight w:val="0"/>
      <w:marTop w:val="0"/>
      <w:marBottom w:val="0"/>
      <w:divBdr>
        <w:top w:val="none" w:sz="0" w:space="0" w:color="auto"/>
        <w:left w:val="none" w:sz="0" w:space="0" w:color="auto"/>
        <w:bottom w:val="none" w:sz="0" w:space="0" w:color="auto"/>
        <w:right w:val="none" w:sz="0" w:space="0" w:color="auto"/>
      </w:divBdr>
    </w:div>
    <w:div w:id="689573662">
      <w:bodyDiv w:val="1"/>
      <w:marLeft w:val="0"/>
      <w:marRight w:val="0"/>
      <w:marTop w:val="0"/>
      <w:marBottom w:val="0"/>
      <w:divBdr>
        <w:top w:val="none" w:sz="0" w:space="0" w:color="auto"/>
        <w:left w:val="none" w:sz="0" w:space="0" w:color="auto"/>
        <w:bottom w:val="none" w:sz="0" w:space="0" w:color="auto"/>
        <w:right w:val="none" w:sz="0" w:space="0" w:color="auto"/>
      </w:divBdr>
    </w:div>
    <w:div w:id="710108902">
      <w:bodyDiv w:val="1"/>
      <w:marLeft w:val="0"/>
      <w:marRight w:val="0"/>
      <w:marTop w:val="0"/>
      <w:marBottom w:val="0"/>
      <w:divBdr>
        <w:top w:val="none" w:sz="0" w:space="0" w:color="auto"/>
        <w:left w:val="none" w:sz="0" w:space="0" w:color="auto"/>
        <w:bottom w:val="none" w:sz="0" w:space="0" w:color="auto"/>
        <w:right w:val="none" w:sz="0" w:space="0" w:color="auto"/>
      </w:divBdr>
    </w:div>
    <w:div w:id="744491896">
      <w:bodyDiv w:val="1"/>
      <w:marLeft w:val="0"/>
      <w:marRight w:val="0"/>
      <w:marTop w:val="0"/>
      <w:marBottom w:val="0"/>
      <w:divBdr>
        <w:top w:val="none" w:sz="0" w:space="0" w:color="auto"/>
        <w:left w:val="none" w:sz="0" w:space="0" w:color="auto"/>
        <w:bottom w:val="none" w:sz="0" w:space="0" w:color="auto"/>
        <w:right w:val="none" w:sz="0" w:space="0" w:color="auto"/>
      </w:divBdr>
    </w:div>
    <w:div w:id="752121398">
      <w:bodyDiv w:val="1"/>
      <w:marLeft w:val="0"/>
      <w:marRight w:val="0"/>
      <w:marTop w:val="0"/>
      <w:marBottom w:val="0"/>
      <w:divBdr>
        <w:top w:val="none" w:sz="0" w:space="0" w:color="auto"/>
        <w:left w:val="none" w:sz="0" w:space="0" w:color="auto"/>
        <w:bottom w:val="none" w:sz="0" w:space="0" w:color="auto"/>
        <w:right w:val="none" w:sz="0" w:space="0" w:color="auto"/>
      </w:divBdr>
      <w:divsChild>
        <w:div w:id="470830640">
          <w:marLeft w:val="0"/>
          <w:marRight w:val="547"/>
          <w:marTop w:val="0"/>
          <w:marBottom w:val="0"/>
          <w:divBdr>
            <w:top w:val="none" w:sz="0" w:space="0" w:color="auto"/>
            <w:left w:val="none" w:sz="0" w:space="0" w:color="auto"/>
            <w:bottom w:val="none" w:sz="0" w:space="0" w:color="auto"/>
            <w:right w:val="none" w:sz="0" w:space="0" w:color="auto"/>
          </w:divBdr>
        </w:div>
      </w:divsChild>
    </w:div>
    <w:div w:id="763458264">
      <w:bodyDiv w:val="1"/>
      <w:marLeft w:val="0"/>
      <w:marRight w:val="0"/>
      <w:marTop w:val="0"/>
      <w:marBottom w:val="0"/>
      <w:divBdr>
        <w:top w:val="none" w:sz="0" w:space="0" w:color="auto"/>
        <w:left w:val="none" w:sz="0" w:space="0" w:color="auto"/>
        <w:bottom w:val="none" w:sz="0" w:space="0" w:color="auto"/>
        <w:right w:val="none" w:sz="0" w:space="0" w:color="auto"/>
      </w:divBdr>
    </w:div>
    <w:div w:id="804852857">
      <w:bodyDiv w:val="1"/>
      <w:marLeft w:val="0"/>
      <w:marRight w:val="0"/>
      <w:marTop w:val="0"/>
      <w:marBottom w:val="0"/>
      <w:divBdr>
        <w:top w:val="none" w:sz="0" w:space="0" w:color="auto"/>
        <w:left w:val="none" w:sz="0" w:space="0" w:color="auto"/>
        <w:bottom w:val="none" w:sz="0" w:space="0" w:color="auto"/>
        <w:right w:val="none" w:sz="0" w:space="0" w:color="auto"/>
      </w:divBdr>
    </w:div>
    <w:div w:id="812671566">
      <w:bodyDiv w:val="1"/>
      <w:marLeft w:val="0"/>
      <w:marRight w:val="0"/>
      <w:marTop w:val="0"/>
      <w:marBottom w:val="0"/>
      <w:divBdr>
        <w:top w:val="none" w:sz="0" w:space="0" w:color="auto"/>
        <w:left w:val="none" w:sz="0" w:space="0" w:color="auto"/>
        <w:bottom w:val="none" w:sz="0" w:space="0" w:color="auto"/>
        <w:right w:val="none" w:sz="0" w:space="0" w:color="auto"/>
      </w:divBdr>
    </w:div>
    <w:div w:id="831217483">
      <w:bodyDiv w:val="1"/>
      <w:marLeft w:val="0"/>
      <w:marRight w:val="0"/>
      <w:marTop w:val="0"/>
      <w:marBottom w:val="0"/>
      <w:divBdr>
        <w:top w:val="none" w:sz="0" w:space="0" w:color="auto"/>
        <w:left w:val="none" w:sz="0" w:space="0" w:color="auto"/>
        <w:bottom w:val="none" w:sz="0" w:space="0" w:color="auto"/>
        <w:right w:val="none" w:sz="0" w:space="0" w:color="auto"/>
      </w:divBdr>
    </w:div>
    <w:div w:id="836921091">
      <w:bodyDiv w:val="1"/>
      <w:marLeft w:val="0"/>
      <w:marRight w:val="0"/>
      <w:marTop w:val="0"/>
      <w:marBottom w:val="0"/>
      <w:divBdr>
        <w:top w:val="none" w:sz="0" w:space="0" w:color="auto"/>
        <w:left w:val="none" w:sz="0" w:space="0" w:color="auto"/>
        <w:bottom w:val="none" w:sz="0" w:space="0" w:color="auto"/>
        <w:right w:val="none" w:sz="0" w:space="0" w:color="auto"/>
      </w:divBdr>
    </w:div>
    <w:div w:id="850022570">
      <w:bodyDiv w:val="1"/>
      <w:marLeft w:val="0"/>
      <w:marRight w:val="0"/>
      <w:marTop w:val="0"/>
      <w:marBottom w:val="0"/>
      <w:divBdr>
        <w:top w:val="none" w:sz="0" w:space="0" w:color="auto"/>
        <w:left w:val="none" w:sz="0" w:space="0" w:color="auto"/>
        <w:bottom w:val="none" w:sz="0" w:space="0" w:color="auto"/>
        <w:right w:val="none" w:sz="0" w:space="0" w:color="auto"/>
      </w:divBdr>
    </w:div>
    <w:div w:id="906380585">
      <w:bodyDiv w:val="1"/>
      <w:marLeft w:val="0"/>
      <w:marRight w:val="0"/>
      <w:marTop w:val="0"/>
      <w:marBottom w:val="0"/>
      <w:divBdr>
        <w:top w:val="none" w:sz="0" w:space="0" w:color="auto"/>
        <w:left w:val="none" w:sz="0" w:space="0" w:color="auto"/>
        <w:bottom w:val="none" w:sz="0" w:space="0" w:color="auto"/>
        <w:right w:val="none" w:sz="0" w:space="0" w:color="auto"/>
      </w:divBdr>
    </w:div>
    <w:div w:id="950435730">
      <w:bodyDiv w:val="1"/>
      <w:marLeft w:val="0"/>
      <w:marRight w:val="0"/>
      <w:marTop w:val="0"/>
      <w:marBottom w:val="0"/>
      <w:divBdr>
        <w:top w:val="none" w:sz="0" w:space="0" w:color="auto"/>
        <w:left w:val="none" w:sz="0" w:space="0" w:color="auto"/>
        <w:bottom w:val="none" w:sz="0" w:space="0" w:color="auto"/>
        <w:right w:val="none" w:sz="0" w:space="0" w:color="auto"/>
      </w:divBdr>
    </w:div>
    <w:div w:id="974875135">
      <w:bodyDiv w:val="1"/>
      <w:marLeft w:val="0"/>
      <w:marRight w:val="0"/>
      <w:marTop w:val="0"/>
      <w:marBottom w:val="0"/>
      <w:divBdr>
        <w:top w:val="none" w:sz="0" w:space="0" w:color="auto"/>
        <w:left w:val="none" w:sz="0" w:space="0" w:color="auto"/>
        <w:bottom w:val="none" w:sz="0" w:space="0" w:color="auto"/>
        <w:right w:val="none" w:sz="0" w:space="0" w:color="auto"/>
      </w:divBdr>
    </w:div>
    <w:div w:id="978651863">
      <w:bodyDiv w:val="1"/>
      <w:marLeft w:val="0"/>
      <w:marRight w:val="0"/>
      <w:marTop w:val="0"/>
      <w:marBottom w:val="0"/>
      <w:divBdr>
        <w:top w:val="none" w:sz="0" w:space="0" w:color="auto"/>
        <w:left w:val="none" w:sz="0" w:space="0" w:color="auto"/>
        <w:bottom w:val="none" w:sz="0" w:space="0" w:color="auto"/>
        <w:right w:val="none" w:sz="0" w:space="0" w:color="auto"/>
      </w:divBdr>
      <w:divsChild>
        <w:div w:id="1527865979">
          <w:marLeft w:val="0"/>
          <w:marRight w:val="547"/>
          <w:marTop w:val="0"/>
          <w:marBottom w:val="0"/>
          <w:divBdr>
            <w:top w:val="none" w:sz="0" w:space="0" w:color="auto"/>
            <w:left w:val="none" w:sz="0" w:space="0" w:color="auto"/>
            <w:bottom w:val="none" w:sz="0" w:space="0" w:color="auto"/>
            <w:right w:val="none" w:sz="0" w:space="0" w:color="auto"/>
          </w:divBdr>
        </w:div>
      </w:divsChild>
    </w:div>
    <w:div w:id="980041296">
      <w:bodyDiv w:val="1"/>
      <w:marLeft w:val="0"/>
      <w:marRight w:val="0"/>
      <w:marTop w:val="0"/>
      <w:marBottom w:val="0"/>
      <w:divBdr>
        <w:top w:val="none" w:sz="0" w:space="0" w:color="auto"/>
        <w:left w:val="none" w:sz="0" w:space="0" w:color="auto"/>
        <w:bottom w:val="none" w:sz="0" w:space="0" w:color="auto"/>
        <w:right w:val="none" w:sz="0" w:space="0" w:color="auto"/>
      </w:divBdr>
      <w:divsChild>
        <w:div w:id="1270158342">
          <w:marLeft w:val="0"/>
          <w:marRight w:val="547"/>
          <w:marTop w:val="0"/>
          <w:marBottom w:val="0"/>
          <w:divBdr>
            <w:top w:val="none" w:sz="0" w:space="0" w:color="auto"/>
            <w:left w:val="none" w:sz="0" w:space="0" w:color="auto"/>
            <w:bottom w:val="none" w:sz="0" w:space="0" w:color="auto"/>
            <w:right w:val="none" w:sz="0" w:space="0" w:color="auto"/>
          </w:divBdr>
        </w:div>
      </w:divsChild>
    </w:div>
    <w:div w:id="991979784">
      <w:bodyDiv w:val="1"/>
      <w:marLeft w:val="0"/>
      <w:marRight w:val="0"/>
      <w:marTop w:val="0"/>
      <w:marBottom w:val="0"/>
      <w:divBdr>
        <w:top w:val="none" w:sz="0" w:space="0" w:color="auto"/>
        <w:left w:val="none" w:sz="0" w:space="0" w:color="auto"/>
        <w:bottom w:val="none" w:sz="0" w:space="0" w:color="auto"/>
        <w:right w:val="none" w:sz="0" w:space="0" w:color="auto"/>
      </w:divBdr>
    </w:div>
    <w:div w:id="1070493898">
      <w:bodyDiv w:val="1"/>
      <w:marLeft w:val="0"/>
      <w:marRight w:val="0"/>
      <w:marTop w:val="0"/>
      <w:marBottom w:val="0"/>
      <w:divBdr>
        <w:top w:val="none" w:sz="0" w:space="0" w:color="auto"/>
        <w:left w:val="none" w:sz="0" w:space="0" w:color="auto"/>
        <w:bottom w:val="none" w:sz="0" w:space="0" w:color="auto"/>
        <w:right w:val="none" w:sz="0" w:space="0" w:color="auto"/>
      </w:divBdr>
    </w:div>
    <w:div w:id="1089621945">
      <w:bodyDiv w:val="1"/>
      <w:marLeft w:val="0"/>
      <w:marRight w:val="0"/>
      <w:marTop w:val="0"/>
      <w:marBottom w:val="0"/>
      <w:divBdr>
        <w:top w:val="none" w:sz="0" w:space="0" w:color="auto"/>
        <w:left w:val="none" w:sz="0" w:space="0" w:color="auto"/>
        <w:bottom w:val="none" w:sz="0" w:space="0" w:color="auto"/>
        <w:right w:val="none" w:sz="0" w:space="0" w:color="auto"/>
      </w:divBdr>
    </w:div>
    <w:div w:id="1122963950">
      <w:bodyDiv w:val="1"/>
      <w:marLeft w:val="0"/>
      <w:marRight w:val="0"/>
      <w:marTop w:val="0"/>
      <w:marBottom w:val="0"/>
      <w:divBdr>
        <w:top w:val="none" w:sz="0" w:space="0" w:color="auto"/>
        <w:left w:val="none" w:sz="0" w:space="0" w:color="auto"/>
        <w:bottom w:val="none" w:sz="0" w:space="0" w:color="auto"/>
        <w:right w:val="none" w:sz="0" w:space="0" w:color="auto"/>
      </w:divBdr>
    </w:div>
    <w:div w:id="1123426842">
      <w:bodyDiv w:val="1"/>
      <w:marLeft w:val="0"/>
      <w:marRight w:val="0"/>
      <w:marTop w:val="0"/>
      <w:marBottom w:val="0"/>
      <w:divBdr>
        <w:top w:val="none" w:sz="0" w:space="0" w:color="auto"/>
        <w:left w:val="none" w:sz="0" w:space="0" w:color="auto"/>
        <w:bottom w:val="none" w:sz="0" w:space="0" w:color="auto"/>
        <w:right w:val="none" w:sz="0" w:space="0" w:color="auto"/>
      </w:divBdr>
      <w:divsChild>
        <w:div w:id="1555267154">
          <w:marLeft w:val="0"/>
          <w:marRight w:val="547"/>
          <w:marTop w:val="0"/>
          <w:marBottom w:val="0"/>
          <w:divBdr>
            <w:top w:val="none" w:sz="0" w:space="0" w:color="auto"/>
            <w:left w:val="none" w:sz="0" w:space="0" w:color="auto"/>
            <w:bottom w:val="none" w:sz="0" w:space="0" w:color="auto"/>
            <w:right w:val="none" w:sz="0" w:space="0" w:color="auto"/>
          </w:divBdr>
        </w:div>
      </w:divsChild>
    </w:div>
    <w:div w:id="1144541381">
      <w:bodyDiv w:val="1"/>
      <w:marLeft w:val="0"/>
      <w:marRight w:val="0"/>
      <w:marTop w:val="0"/>
      <w:marBottom w:val="0"/>
      <w:divBdr>
        <w:top w:val="none" w:sz="0" w:space="0" w:color="auto"/>
        <w:left w:val="none" w:sz="0" w:space="0" w:color="auto"/>
        <w:bottom w:val="none" w:sz="0" w:space="0" w:color="auto"/>
        <w:right w:val="none" w:sz="0" w:space="0" w:color="auto"/>
      </w:divBdr>
    </w:div>
    <w:div w:id="1200170537">
      <w:bodyDiv w:val="1"/>
      <w:marLeft w:val="0"/>
      <w:marRight w:val="0"/>
      <w:marTop w:val="0"/>
      <w:marBottom w:val="0"/>
      <w:divBdr>
        <w:top w:val="none" w:sz="0" w:space="0" w:color="auto"/>
        <w:left w:val="none" w:sz="0" w:space="0" w:color="auto"/>
        <w:bottom w:val="none" w:sz="0" w:space="0" w:color="auto"/>
        <w:right w:val="none" w:sz="0" w:space="0" w:color="auto"/>
      </w:divBdr>
    </w:div>
    <w:div w:id="1205488498">
      <w:bodyDiv w:val="1"/>
      <w:marLeft w:val="0"/>
      <w:marRight w:val="0"/>
      <w:marTop w:val="0"/>
      <w:marBottom w:val="0"/>
      <w:divBdr>
        <w:top w:val="none" w:sz="0" w:space="0" w:color="auto"/>
        <w:left w:val="none" w:sz="0" w:space="0" w:color="auto"/>
        <w:bottom w:val="none" w:sz="0" w:space="0" w:color="auto"/>
        <w:right w:val="none" w:sz="0" w:space="0" w:color="auto"/>
      </w:divBdr>
    </w:div>
    <w:div w:id="1215049118">
      <w:bodyDiv w:val="1"/>
      <w:marLeft w:val="0"/>
      <w:marRight w:val="0"/>
      <w:marTop w:val="0"/>
      <w:marBottom w:val="0"/>
      <w:divBdr>
        <w:top w:val="none" w:sz="0" w:space="0" w:color="auto"/>
        <w:left w:val="none" w:sz="0" w:space="0" w:color="auto"/>
        <w:bottom w:val="none" w:sz="0" w:space="0" w:color="auto"/>
        <w:right w:val="none" w:sz="0" w:space="0" w:color="auto"/>
      </w:divBdr>
    </w:div>
    <w:div w:id="1238323109">
      <w:bodyDiv w:val="1"/>
      <w:marLeft w:val="0"/>
      <w:marRight w:val="0"/>
      <w:marTop w:val="0"/>
      <w:marBottom w:val="0"/>
      <w:divBdr>
        <w:top w:val="none" w:sz="0" w:space="0" w:color="auto"/>
        <w:left w:val="none" w:sz="0" w:space="0" w:color="auto"/>
        <w:bottom w:val="none" w:sz="0" w:space="0" w:color="auto"/>
        <w:right w:val="none" w:sz="0" w:space="0" w:color="auto"/>
      </w:divBdr>
    </w:div>
    <w:div w:id="1275673948">
      <w:bodyDiv w:val="1"/>
      <w:marLeft w:val="0"/>
      <w:marRight w:val="0"/>
      <w:marTop w:val="0"/>
      <w:marBottom w:val="0"/>
      <w:divBdr>
        <w:top w:val="none" w:sz="0" w:space="0" w:color="auto"/>
        <w:left w:val="none" w:sz="0" w:space="0" w:color="auto"/>
        <w:bottom w:val="none" w:sz="0" w:space="0" w:color="auto"/>
        <w:right w:val="none" w:sz="0" w:space="0" w:color="auto"/>
      </w:divBdr>
    </w:div>
    <w:div w:id="1291091057">
      <w:bodyDiv w:val="1"/>
      <w:marLeft w:val="0"/>
      <w:marRight w:val="0"/>
      <w:marTop w:val="0"/>
      <w:marBottom w:val="0"/>
      <w:divBdr>
        <w:top w:val="none" w:sz="0" w:space="0" w:color="auto"/>
        <w:left w:val="none" w:sz="0" w:space="0" w:color="auto"/>
        <w:bottom w:val="none" w:sz="0" w:space="0" w:color="auto"/>
        <w:right w:val="none" w:sz="0" w:space="0" w:color="auto"/>
      </w:divBdr>
    </w:div>
    <w:div w:id="1301576350">
      <w:bodyDiv w:val="1"/>
      <w:marLeft w:val="0"/>
      <w:marRight w:val="0"/>
      <w:marTop w:val="0"/>
      <w:marBottom w:val="0"/>
      <w:divBdr>
        <w:top w:val="none" w:sz="0" w:space="0" w:color="auto"/>
        <w:left w:val="none" w:sz="0" w:space="0" w:color="auto"/>
        <w:bottom w:val="none" w:sz="0" w:space="0" w:color="auto"/>
        <w:right w:val="none" w:sz="0" w:space="0" w:color="auto"/>
      </w:divBdr>
    </w:div>
    <w:div w:id="1333069939">
      <w:bodyDiv w:val="1"/>
      <w:marLeft w:val="0"/>
      <w:marRight w:val="0"/>
      <w:marTop w:val="0"/>
      <w:marBottom w:val="0"/>
      <w:divBdr>
        <w:top w:val="none" w:sz="0" w:space="0" w:color="auto"/>
        <w:left w:val="none" w:sz="0" w:space="0" w:color="auto"/>
        <w:bottom w:val="none" w:sz="0" w:space="0" w:color="auto"/>
        <w:right w:val="none" w:sz="0" w:space="0" w:color="auto"/>
      </w:divBdr>
    </w:div>
    <w:div w:id="1371151545">
      <w:bodyDiv w:val="1"/>
      <w:marLeft w:val="0"/>
      <w:marRight w:val="0"/>
      <w:marTop w:val="0"/>
      <w:marBottom w:val="0"/>
      <w:divBdr>
        <w:top w:val="none" w:sz="0" w:space="0" w:color="auto"/>
        <w:left w:val="none" w:sz="0" w:space="0" w:color="auto"/>
        <w:bottom w:val="none" w:sz="0" w:space="0" w:color="auto"/>
        <w:right w:val="none" w:sz="0" w:space="0" w:color="auto"/>
      </w:divBdr>
    </w:div>
    <w:div w:id="1375425298">
      <w:bodyDiv w:val="1"/>
      <w:marLeft w:val="0"/>
      <w:marRight w:val="0"/>
      <w:marTop w:val="0"/>
      <w:marBottom w:val="0"/>
      <w:divBdr>
        <w:top w:val="none" w:sz="0" w:space="0" w:color="auto"/>
        <w:left w:val="none" w:sz="0" w:space="0" w:color="auto"/>
        <w:bottom w:val="none" w:sz="0" w:space="0" w:color="auto"/>
        <w:right w:val="none" w:sz="0" w:space="0" w:color="auto"/>
      </w:divBdr>
      <w:divsChild>
        <w:div w:id="1276794598">
          <w:marLeft w:val="0"/>
          <w:marRight w:val="547"/>
          <w:marTop w:val="0"/>
          <w:marBottom w:val="0"/>
          <w:divBdr>
            <w:top w:val="none" w:sz="0" w:space="0" w:color="auto"/>
            <w:left w:val="none" w:sz="0" w:space="0" w:color="auto"/>
            <w:bottom w:val="none" w:sz="0" w:space="0" w:color="auto"/>
            <w:right w:val="none" w:sz="0" w:space="0" w:color="auto"/>
          </w:divBdr>
        </w:div>
      </w:divsChild>
    </w:div>
    <w:div w:id="1393308071">
      <w:bodyDiv w:val="1"/>
      <w:marLeft w:val="0"/>
      <w:marRight w:val="0"/>
      <w:marTop w:val="0"/>
      <w:marBottom w:val="0"/>
      <w:divBdr>
        <w:top w:val="none" w:sz="0" w:space="0" w:color="auto"/>
        <w:left w:val="none" w:sz="0" w:space="0" w:color="auto"/>
        <w:bottom w:val="none" w:sz="0" w:space="0" w:color="auto"/>
        <w:right w:val="none" w:sz="0" w:space="0" w:color="auto"/>
      </w:divBdr>
    </w:div>
    <w:div w:id="1397893392">
      <w:bodyDiv w:val="1"/>
      <w:marLeft w:val="0"/>
      <w:marRight w:val="0"/>
      <w:marTop w:val="0"/>
      <w:marBottom w:val="0"/>
      <w:divBdr>
        <w:top w:val="none" w:sz="0" w:space="0" w:color="auto"/>
        <w:left w:val="none" w:sz="0" w:space="0" w:color="auto"/>
        <w:bottom w:val="none" w:sz="0" w:space="0" w:color="auto"/>
        <w:right w:val="none" w:sz="0" w:space="0" w:color="auto"/>
      </w:divBdr>
      <w:divsChild>
        <w:div w:id="681856061">
          <w:marLeft w:val="0"/>
          <w:marRight w:val="547"/>
          <w:marTop w:val="0"/>
          <w:marBottom w:val="0"/>
          <w:divBdr>
            <w:top w:val="none" w:sz="0" w:space="0" w:color="auto"/>
            <w:left w:val="none" w:sz="0" w:space="0" w:color="auto"/>
            <w:bottom w:val="none" w:sz="0" w:space="0" w:color="auto"/>
            <w:right w:val="none" w:sz="0" w:space="0" w:color="auto"/>
          </w:divBdr>
        </w:div>
      </w:divsChild>
    </w:div>
    <w:div w:id="1400635689">
      <w:bodyDiv w:val="1"/>
      <w:marLeft w:val="0"/>
      <w:marRight w:val="0"/>
      <w:marTop w:val="0"/>
      <w:marBottom w:val="0"/>
      <w:divBdr>
        <w:top w:val="none" w:sz="0" w:space="0" w:color="auto"/>
        <w:left w:val="none" w:sz="0" w:space="0" w:color="auto"/>
        <w:bottom w:val="none" w:sz="0" w:space="0" w:color="auto"/>
        <w:right w:val="none" w:sz="0" w:space="0" w:color="auto"/>
      </w:divBdr>
    </w:div>
    <w:div w:id="1404841185">
      <w:bodyDiv w:val="1"/>
      <w:marLeft w:val="0"/>
      <w:marRight w:val="0"/>
      <w:marTop w:val="0"/>
      <w:marBottom w:val="0"/>
      <w:divBdr>
        <w:top w:val="none" w:sz="0" w:space="0" w:color="auto"/>
        <w:left w:val="none" w:sz="0" w:space="0" w:color="auto"/>
        <w:bottom w:val="none" w:sz="0" w:space="0" w:color="auto"/>
        <w:right w:val="none" w:sz="0" w:space="0" w:color="auto"/>
      </w:divBdr>
    </w:div>
    <w:div w:id="1432890389">
      <w:bodyDiv w:val="1"/>
      <w:marLeft w:val="0"/>
      <w:marRight w:val="0"/>
      <w:marTop w:val="0"/>
      <w:marBottom w:val="0"/>
      <w:divBdr>
        <w:top w:val="none" w:sz="0" w:space="0" w:color="auto"/>
        <w:left w:val="none" w:sz="0" w:space="0" w:color="auto"/>
        <w:bottom w:val="none" w:sz="0" w:space="0" w:color="auto"/>
        <w:right w:val="none" w:sz="0" w:space="0" w:color="auto"/>
      </w:divBdr>
      <w:divsChild>
        <w:div w:id="1738547601">
          <w:marLeft w:val="0"/>
          <w:marRight w:val="547"/>
          <w:marTop w:val="0"/>
          <w:marBottom w:val="0"/>
          <w:divBdr>
            <w:top w:val="none" w:sz="0" w:space="0" w:color="auto"/>
            <w:left w:val="none" w:sz="0" w:space="0" w:color="auto"/>
            <w:bottom w:val="none" w:sz="0" w:space="0" w:color="auto"/>
            <w:right w:val="none" w:sz="0" w:space="0" w:color="auto"/>
          </w:divBdr>
        </w:div>
      </w:divsChild>
    </w:div>
    <w:div w:id="1459301823">
      <w:bodyDiv w:val="1"/>
      <w:marLeft w:val="0"/>
      <w:marRight w:val="0"/>
      <w:marTop w:val="0"/>
      <w:marBottom w:val="0"/>
      <w:divBdr>
        <w:top w:val="none" w:sz="0" w:space="0" w:color="auto"/>
        <w:left w:val="none" w:sz="0" w:space="0" w:color="auto"/>
        <w:bottom w:val="none" w:sz="0" w:space="0" w:color="auto"/>
        <w:right w:val="none" w:sz="0" w:space="0" w:color="auto"/>
      </w:divBdr>
    </w:div>
    <w:div w:id="1460413711">
      <w:bodyDiv w:val="1"/>
      <w:marLeft w:val="0"/>
      <w:marRight w:val="0"/>
      <w:marTop w:val="0"/>
      <w:marBottom w:val="0"/>
      <w:divBdr>
        <w:top w:val="none" w:sz="0" w:space="0" w:color="auto"/>
        <w:left w:val="none" w:sz="0" w:space="0" w:color="auto"/>
        <w:bottom w:val="none" w:sz="0" w:space="0" w:color="auto"/>
        <w:right w:val="none" w:sz="0" w:space="0" w:color="auto"/>
      </w:divBdr>
    </w:div>
    <w:div w:id="1474247942">
      <w:bodyDiv w:val="1"/>
      <w:marLeft w:val="0"/>
      <w:marRight w:val="0"/>
      <w:marTop w:val="0"/>
      <w:marBottom w:val="0"/>
      <w:divBdr>
        <w:top w:val="none" w:sz="0" w:space="0" w:color="auto"/>
        <w:left w:val="none" w:sz="0" w:space="0" w:color="auto"/>
        <w:bottom w:val="none" w:sz="0" w:space="0" w:color="auto"/>
        <w:right w:val="none" w:sz="0" w:space="0" w:color="auto"/>
      </w:divBdr>
    </w:div>
    <w:div w:id="1475829692">
      <w:bodyDiv w:val="1"/>
      <w:marLeft w:val="0"/>
      <w:marRight w:val="0"/>
      <w:marTop w:val="0"/>
      <w:marBottom w:val="0"/>
      <w:divBdr>
        <w:top w:val="none" w:sz="0" w:space="0" w:color="auto"/>
        <w:left w:val="none" w:sz="0" w:space="0" w:color="auto"/>
        <w:bottom w:val="none" w:sz="0" w:space="0" w:color="auto"/>
        <w:right w:val="none" w:sz="0" w:space="0" w:color="auto"/>
      </w:divBdr>
    </w:div>
    <w:div w:id="1482311589">
      <w:bodyDiv w:val="1"/>
      <w:marLeft w:val="0"/>
      <w:marRight w:val="0"/>
      <w:marTop w:val="0"/>
      <w:marBottom w:val="0"/>
      <w:divBdr>
        <w:top w:val="none" w:sz="0" w:space="0" w:color="auto"/>
        <w:left w:val="none" w:sz="0" w:space="0" w:color="auto"/>
        <w:bottom w:val="none" w:sz="0" w:space="0" w:color="auto"/>
        <w:right w:val="none" w:sz="0" w:space="0" w:color="auto"/>
      </w:divBdr>
    </w:div>
    <w:div w:id="1515655244">
      <w:bodyDiv w:val="1"/>
      <w:marLeft w:val="0"/>
      <w:marRight w:val="0"/>
      <w:marTop w:val="0"/>
      <w:marBottom w:val="0"/>
      <w:divBdr>
        <w:top w:val="none" w:sz="0" w:space="0" w:color="auto"/>
        <w:left w:val="none" w:sz="0" w:space="0" w:color="auto"/>
        <w:bottom w:val="none" w:sz="0" w:space="0" w:color="auto"/>
        <w:right w:val="none" w:sz="0" w:space="0" w:color="auto"/>
      </w:divBdr>
    </w:div>
    <w:div w:id="1525823580">
      <w:bodyDiv w:val="1"/>
      <w:marLeft w:val="0"/>
      <w:marRight w:val="0"/>
      <w:marTop w:val="0"/>
      <w:marBottom w:val="0"/>
      <w:divBdr>
        <w:top w:val="none" w:sz="0" w:space="0" w:color="auto"/>
        <w:left w:val="none" w:sz="0" w:space="0" w:color="auto"/>
        <w:bottom w:val="none" w:sz="0" w:space="0" w:color="auto"/>
        <w:right w:val="none" w:sz="0" w:space="0" w:color="auto"/>
      </w:divBdr>
    </w:div>
    <w:div w:id="1561332276">
      <w:bodyDiv w:val="1"/>
      <w:marLeft w:val="0"/>
      <w:marRight w:val="0"/>
      <w:marTop w:val="0"/>
      <w:marBottom w:val="0"/>
      <w:divBdr>
        <w:top w:val="none" w:sz="0" w:space="0" w:color="auto"/>
        <w:left w:val="none" w:sz="0" w:space="0" w:color="auto"/>
        <w:bottom w:val="none" w:sz="0" w:space="0" w:color="auto"/>
        <w:right w:val="none" w:sz="0" w:space="0" w:color="auto"/>
      </w:divBdr>
    </w:div>
    <w:div w:id="1566179605">
      <w:bodyDiv w:val="1"/>
      <w:marLeft w:val="0"/>
      <w:marRight w:val="0"/>
      <w:marTop w:val="0"/>
      <w:marBottom w:val="0"/>
      <w:divBdr>
        <w:top w:val="none" w:sz="0" w:space="0" w:color="auto"/>
        <w:left w:val="none" w:sz="0" w:space="0" w:color="auto"/>
        <w:bottom w:val="none" w:sz="0" w:space="0" w:color="auto"/>
        <w:right w:val="none" w:sz="0" w:space="0" w:color="auto"/>
      </w:divBdr>
    </w:div>
    <w:div w:id="1566603292">
      <w:bodyDiv w:val="1"/>
      <w:marLeft w:val="0"/>
      <w:marRight w:val="0"/>
      <w:marTop w:val="0"/>
      <w:marBottom w:val="0"/>
      <w:divBdr>
        <w:top w:val="none" w:sz="0" w:space="0" w:color="auto"/>
        <w:left w:val="none" w:sz="0" w:space="0" w:color="auto"/>
        <w:bottom w:val="none" w:sz="0" w:space="0" w:color="auto"/>
        <w:right w:val="none" w:sz="0" w:space="0" w:color="auto"/>
      </w:divBdr>
    </w:div>
    <w:div w:id="1579947593">
      <w:bodyDiv w:val="1"/>
      <w:marLeft w:val="0"/>
      <w:marRight w:val="0"/>
      <w:marTop w:val="0"/>
      <w:marBottom w:val="0"/>
      <w:divBdr>
        <w:top w:val="none" w:sz="0" w:space="0" w:color="auto"/>
        <w:left w:val="none" w:sz="0" w:space="0" w:color="auto"/>
        <w:bottom w:val="none" w:sz="0" w:space="0" w:color="auto"/>
        <w:right w:val="none" w:sz="0" w:space="0" w:color="auto"/>
      </w:divBdr>
    </w:div>
    <w:div w:id="1584992329">
      <w:bodyDiv w:val="1"/>
      <w:marLeft w:val="0"/>
      <w:marRight w:val="0"/>
      <w:marTop w:val="0"/>
      <w:marBottom w:val="0"/>
      <w:divBdr>
        <w:top w:val="none" w:sz="0" w:space="0" w:color="auto"/>
        <w:left w:val="none" w:sz="0" w:space="0" w:color="auto"/>
        <w:bottom w:val="none" w:sz="0" w:space="0" w:color="auto"/>
        <w:right w:val="none" w:sz="0" w:space="0" w:color="auto"/>
      </w:divBdr>
    </w:div>
    <w:div w:id="1615748649">
      <w:bodyDiv w:val="1"/>
      <w:marLeft w:val="0"/>
      <w:marRight w:val="0"/>
      <w:marTop w:val="0"/>
      <w:marBottom w:val="0"/>
      <w:divBdr>
        <w:top w:val="none" w:sz="0" w:space="0" w:color="auto"/>
        <w:left w:val="none" w:sz="0" w:space="0" w:color="auto"/>
        <w:bottom w:val="none" w:sz="0" w:space="0" w:color="auto"/>
        <w:right w:val="none" w:sz="0" w:space="0" w:color="auto"/>
      </w:divBdr>
    </w:div>
    <w:div w:id="1654943244">
      <w:bodyDiv w:val="1"/>
      <w:marLeft w:val="0"/>
      <w:marRight w:val="0"/>
      <w:marTop w:val="0"/>
      <w:marBottom w:val="0"/>
      <w:divBdr>
        <w:top w:val="none" w:sz="0" w:space="0" w:color="auto"/>
        <w:left w:val="none" w:sz="0" w:space="0" w:color="auto"/>
        <w:bottom w:val="none" w:sz="0" w:space="0" w:color="auto"/>
        <w:right w:val="none" w:sz="0" w:space="0" w:color="auto"/>
      </w:divBdr>
    </w:div>
    <w:div w:id="1692148295">
      <w:bodyDiv w:val="1"/>
      <w:marLeft w:val="0"/>
      <w:marRight w:val="0"/>
      <w:marTop w:val="0"/>
      <w:marBottom w:val="0"/>
      <w:divBdr>
        <w:top w:val="none" w:sz="0" w:space="0" w:color="auto"/>
        <w:left w:val="none" w:sz="0" w:space="0" w:color="auto"/>
        <w:bottom w:val="none" w:sz="0" w:space="0" w:color="auto"/>
        <w:right w:val="none" w:sz="0" w:space="0" w:color="auto"/>
      </w:divBdr>
    </w:div>
    <w:div w:id="1708991502">
      <w:bodyDiv w:val="1"/>
      <w:marLeft w:val="0"/>
      <w:marRight w:val="0"/>
      <w:marTop w:val="0"/>
      <w:marBottom w:val="0"/>
      <w:divBdr>
        <w:top w:val="none" w:sz="0" w:space="0" w:color="auto"/>
        <w:left w:val="none" w:sz="0" w:space="0" w:color="auto"/>
        <w:bottom w:val="none" w:sz="0" w:space="0" w:color="auto"/>
        <w:right w:val="none" w:sz="0" w:space="0" w:color="auto"/>
      </w:divBdr>
    </w:div>
    <w:div w:id="1711296318">
      <w:bodyDiv w:val="1"/>
      <w:marLeft w:val="0"/>
      <w:marRight w:val="0"/>
      <w:marTop w:val="0"/>
      <w:marBottom w:val="0"/>
      <w:divBdr>
        <w:top w:val="none" w:sz="0" w:space="0" w:color="auto"/>
        <w:left w:val="none" w:sz="0" w:space="0" w:color="auto"/>
        <w:bottom w:val="none" w:sz="0" w:space="0" w:color="auto"/>
        <w:right w:val="none" w:sz="0" w:space="0" w:color="auto"/>
      </w:divBdr>
    </w:div>
    <w:div w:id="1728990993">
      <w:bodyDiv w:val="1"/>
      <w:marLeft w:val="0"/>
      <w:marRight w:val="0"/>
      <w:marTop w:val="0"/>
      <w:marBottom w:val="0"/>
      <w:divBdr>
        <w:top w:val="none" w:sz="0" w:space="0" w:color="auto"/>
        <w:left w:val="none" w:sz="0" w:space="0" w:color="auto"/>
        <w:bottom w:val="none" w:sz="0" w:space="0" w:color="auto"/>
        <w:right w:val="none" w:sz="0" w:space="0" w:color="auto"/>
      </w:divBdr>
    </w:div>
    <w:div w:id="1755779500">
      <w:bodyDiv w:val="1"/>
      <w:marLeft w:val="0"/>
      <w:marRight w:val="0"/>
      <w:marTop w:val="0"/>
      <w:marBottom w:val="0"/>
      <w:divBdr>
        <w:top w:val="none" w:sz="0" w:space="0" w:color="auto"/>
        <w:left w:val="none" w:sz="0" w:space="0" w:color="auto"/>
        <w:bottom w:val="none" w:sz="0" w:space="0" w:color="auto"/>
        <w:right w:val="none" w:sz="0" w:space="0" w:color="auto"/>
      </w:divBdr>
      <w:divsChild>
        <w:div w:id="578250165">
          <w:marLeft w:val="0"/>
          <w:marRight w:val="547"/>
          <w:marTop w:val="0"/>
          <w:marBottom w:val="0"/>
          <w:divBdr>
            <w:top w:val="none" w:sz="0" w:space="0" w:color="auto"/>
            <w:left w:val="none" w:sz="0" w:space="0" w:color="auto"/>
            <w:bottom w:val="none" w:sz="0" w:space="0" w:color="auto"/>
            <w:right w:val="none" w:sz="0" w:space="0" w:color="auto"/>
          </w:divBdr>
        </w:div>
      </w:divsChild>
    </w:div>
    <w:div w:id="1776055560">
      <w:bodyDiv w:val="1"/>
      <w:marLeft w:val="0"/>
      <w:marRight w:val="0"/>
      <w:marTop w:val="0"/>
      <w:marBottom w:val="0"/>
      <w:divBdr>
        <w:top w:val="none" w:sz="0" w:space="0" w:color="auto"/>
        <w:left w:val="none" w:sz="0" w:space="0" w:color="auto"/>
        <w:bottom w:val="none" w:sz="0" w:space="0" w:color="auto"/>
        <w:right w:val="none" w:sz="0" w:space="0" w:color="auto"/>
      </w:divBdr>
      <w:divsChild>
        <w:div w:id="353773180">
          <w:marLeft w:val="0"/>
          <w:marRight w:val="547"/>
          <w:marTop w:val="0"/>
          <w:marBottom w:val="0"/>
          <w:divBdr>
            <w:top w:val="none" w:sz="0" w:space="0" w:color="auto"/>
            <w:left w:val="none" w:sz="0" w:space="0" w:color="auto"/>
            <w:bottom w:val="none" w:sz="0" w:space="0" w:color="auto"/>
            <w:right w:val="none" w:sz="0" w:space="0" w:color="auto"/>
          </w:divBdr>
        </w:div>
      </w:divsChild>
    </w:div>
    <w:div w:id="1779644740">
      <w:bodyDiv w:val="1"/>
      <w:marLeft w:val="0"/>
      <w:marRight w:val="0"/>
      <w:marTop w:val="0"/>
      <w:marBottom w:val="0"/>
      <w:divBdr>
        <w:top w:val="none" w:sz="0" w:space="0" w:color="auto"/>
        <w:left w:val="none" w:sz="0" w:space="0" w:color="auto"/>
        <w:bottom w:val="none" w:sz="0" w:space="0" w:color="auto"/>
        <w:right w:val="none" w:sz="0" w:space="0" w:color="auto"/>
      </w:divBdr>
    </w:div>
    <w:div w:id="1779761658">
      <w:bodyDiv w:val="1"/>
      <w:marLeft w:val="0"/>
      <w:marRight w:val="0"/>
      <w:marTop w:val="0"/>
      <w:marBottom w:val="0"/>
      <w:divBdr>
        <w:top w:val="none" w:sz="0" w:space="0" w:color="auto"/>
        <w:left w:val="none" w:sz="0" w:space="0" w:color="auto"/>
        <w:bottom w:val="none" w:sz="0" w:space="0" w:color="auto"/>
        <w:right w:val="none" w:sz="0" w:space="0" w:color="auto"/>
      </w:divBdr>
    </w:div>
    <w:div w:id="1802261553">
      <w:bodyDiv w:val="1"/>
      <w:marLeft w:val="0"/>
      <w:marRight w:val="0"/>
      <w:marTop w:val="0"/>
      <w:marBottom w:val="0"/>
      <w:divBdr>
        <w:top w:val="none" w:sz="0" w:space="0" w:color="auto"/>
        <w:left w:val="none" w:sz="0" w:space="0" w:color="auto"/>
        <w:bottom w:val="none" w:sz="0" w:space="0" w:color="auto"/>
        <w:right w:val="none" w:sz="0" w:space="0" w:color="auto"/>
      </w:divBdr>
    </w:div>
    <w:div w:id="1829856014">
      <w:bodyDiv w:val="1"/>
      <w:marLeft w:val="0"/>
      <w:marRight w:val="0"/>
      <w:marTop w:val="0"/>
      <w:marBottom w:val="0"/>
      <w:divBdr>
        <w:top w:val="none" w:sz="0" w:space="0" w:color="auto"/>
        <w:left w:val="none" w:sz="0" w:space="0" w:color="auto"/>
        <w:bottom w:val="none" w:sz="0" w:space="0" w:color="auto"/>
        <w:right w:val="none" w:sz="0" w:space="0" w:color="auto"/>
      </w:divBdr>
    </w:div>
    <w:div w:id="1842355940">
      <w:bodyDiv w:val="1"/>
      <w:marLeft w:val="0"/>
      <w:marRight w:val="0"/>
      <w:marTop w:val="0"/>
      <w:marBottom w:val="0"/>
      <w:divBdr>
        <w:top w:val="none" w:sz="0" w:space="0" w:color="auto"/>
        <w:left w:val="none" w:sz="0" w:space="0" w:color="auto"/>
        <w:bottom w:val="none" w:sz="0" w:space="0" w:color="auto"/>
        <w:right w:val="none" w:sz="0" w:space="0" w:color="auto"/>
      </w:divBdr>
    </w:div>
    <w:div w:id="1878733367">
      <w:bodyDiv w:val="1"/>
      <w:marLeft w:val="0"/>
      <w:marRight w:val="0"/>
      <w:marTop w:val="0"/>
      <w:marBottom w:val="0"/>
      <w:divBdr>
        <w:top w:val="none" w:sz="0" w:space="0" w:color="auto"/>
        <w:left w:val="none" w:sz="0" w:space="0" w:color="auto"/>
        <w:bottom w:val="none" w:sz="0" w:space="0" w:color="auto"/>
        <w:right w:val="none" w:sz="0" w:space="0" w:color="auto"/>
      </w:divBdr>
      <w:divsChild>
        <w:div w:id="2097093653">
          <w:marLeft w:val="0"/>
          <w:marRight w:val="547"/>
          <w:marTop w:val="0"/>
          <w:marBottom w:val="0"/>
          <w:divBdr>
            <w:top w:val="none" w:sz="0" w:space="0" w:color="auto"/>
            <w:left w:val="none" w:sz="0" w:space="0" w:color="auto"/>
            <w:bottom w:val="none" w:sz="0" w:space="0" w:color="auto"/>
            <w:right w:val="none" w:sz="0" w:space="0" w:color="auto"/>
          </w:divBdr>
        </w:div>
      </w:divsChild>
    </w:div>
    <w:div w:id="1914585486">
      <w:bodyDiv w:val="1"/>
      <w:marLeft w:val="0"/>
      <w:marRight w:val="0"/>
      <w:marTop w:val="0"/>
      <w:marBottom w:val="0"/>
      <w:divBdr>
        <w:top w:val="none" w:sz="0" w:space="0" w:color="auto"/>
        <w:left w:val="none" w:sz="0" w:space="0" w:color="auto"/>
        <w:bottom w:val="none" w:sz="0" w:space="0" w:color="auto"/>
        <w:right w:val="none" w:sz="0" w:space="0" w:color="auto"/>
      </w:divBdr>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1969510280">
      <w:bodyDiv w:val="1"/>
      <w:marLeft w:val="0"/>
      <w:marRight w:val="0"/>
      <w:marTop w:val="0"/>
      <w:marBottom w:val="0"/>
      <w:divBdr>
        <w:top w:val="none" w:sz="0" w:space="0" w:color="auto"/>
        <w:left w:val="none" w:sz="0" w:space="0" w:color="auto"/>
        <w:bottom w:val="none" w:sz="0" w:space="0" w:color="auto"/>
        <w:right w:val="none" w:sz="0" w:space="0" w:color="auto"/>
      </w:divBdr>
    </w:div>
    <w:div w:id="1981302501">
      <w:bodyDiv w:val="1"/>
      <w:marLeft w:val="0"/>
      <w:marRight w:val="0"/>
      <w:marTop w:val="0"/>
      <w:marBottom w:val="0"/>
      <w:divBdr>
        <w:top w:val="none" w:sz="0" w:space="0" w:color="auto"/>
        <w:left w:val="none" w:sz="0" w:space="0" w:color="auto"/>
        <w:bottom w:val="none" w:sz="0" w:space="0" w:color="auto"/>
        <w:right w:val="none" w:sz="0" w:space="0" w:color="auto"/>
      </w:divBdr>
    </w:div>
    <w:div w:id="1982347679">
      <w:bodyDiv w:val="1"/>
      <w:marLeft w:val="0"/>
      <w:marRight w:val="0"/>
      <w:marTop w:val="0"/>
      <w:marBottom w:val="0"/>
      <w:divBdr>
        <w:top w:val="none" w:sz="0" w:space="0" w:color="auto"/>
        <w:left w:val="none" w:sz="0" w:space="0" w:color="auto"/>
        <w:bottom w:val="none" w:sz="0" w:space="0" w:color="auto"/>
        <w:right w:val="none" w:sz="0" w:space="0" w:color="auto"/>
      </w:divBdr>
    </w:div>
    <w:div w:id="2007241278">
      <w:bodyDiv w:val="1"/>
      <w:marLeft w:val="0"/>
      <w:marRight w:val="0"/>
      <w:marTop w:val="0"/>
      <w:marBottom w:val="0"/>
      <w:divBdr>
        <w:top w:val="none" w:sz="0" w:space="0" w:color="auto"/>
        <w:left w:val="none" w:sz="0" w:space="0" w:color="auto"/>
        <w:bottom w:val="none" w:sz="0" w:space="0" w:color="auto"/>
        <w:right w:val="none" w:sz="0" w:space="0" w:color="auto"/>
      </w:divBdr>
    </w:div>
    <w:div w:id="2009823513">
      <w:bodyDiv w:val="1"/>
      <w:marLeft w:val="0"/>
      <w:marRight w:val="0"/>
      <w:marTop w:val="0"/>
      <w:marBottom w:val="0"/>
      <w:divBdr>
        <w:top w:val="none" w:sz="0" w:space="0" w:color="auto"/>
        <w:left w:val="none" w:sz="0" w:space="0" w:color="auto"/>
        <w:bottom w:val="none" w:sz="0" w:space="0" w:color="auto"/>
        <w:right w:val="none" w:sz="0" w:space="0" w:color="auto"/>
      </w:divBdr>
    </w:div>
    <w:div w:id="2015063087">
      <w:bodyDiv w:val="1"/>
      <w:marLeft w:val="0"/>
      <w:marRight w:val="0"/>
      <w:marTop w:val="0"/>
      <w:marBottom w:val="0"/>
      <w:divBdr>
        <w:top w:val="none" w:sz="0" w:space="0" w:color="auto"/>
        <w:left w:val="none" w:sz="0" w:space="0" w:color="auto"/>
        <w:bottom w:val="none" w:sz="0" w:space="0" w:color="auto"/>
        <w:right w:val="none" w:sz="0" w:space="0" w:color="auto"/>
      </w:divBdr>
    </w:div>
    <w:div w:id="2079471262">
      <w:bodyDiv w:val="1"/>
      <w:marLeft w:val="0"/>
      <w:marRight w:val="0"/>
      <w:marTop w:val="0"/>
      <w:marBottom w:val="0"/>
      <w:divBdr>
        <w:top w:val="none" w:sz="0" w:space="0" w:color="auto"/>
        <w:left w:val="none" w:sz="0" w:space="0" w:color="auto"/>
        <w:bottom w:val="none" w:sz="0" w:space="0" w:color="auto"/>
        <w:right w:val="none" w:sz="0" w:space="0" w:color="auto"/>
      </w:divBdr>
    </w:div>
    <w:div w:id="2093307654">
      <w:bodyDiv w:val="1"/>
      <w:marLeft w:val="0"/>
      <w:marRight w:val="0"/>
      <w:marTop w:val="0"/>
      <w:marBottom w:val="0"/>
      <w:divBdr>
        <w:top w:val="none" w:sz="0" w:space="0" w:color="auto"/>
        <w:left w:val="none" w:sz="0" w:space="0" w:color="auto"/>
        <w:bottom w:val="none" w:sz="0" w:space="0" w:color="auto"/>
        <w:right w:val="none" w:sz="0" w:space="0" w:color="auto"/>
      </w:divBdr>
      <w:divsChild>
        <w:div w:id="1016344225">
          <w:marLeft w:val="0"/>
          <w:marRight w:val="547"/>
          <w:marTop w:val="0"/>
          <w:marBottom w:val="0"/>
          <w:divBdr>
            <w:top w:val="none" w:sz="0" w:space="0" w:color="auto"/>
            <w:left w:val="none" w:sz="0" w:space="0" w:color="auto"/>
            <w:bottom w:val="none" w:sz="0" w:space="0" w:color="auto"/>
            <w:right w:val="none" w:sz="0" w:space="0" w:color="auto"/>
          </w:divBdr>
        </w:div>
      </w:divsChild>
    </w:div>
    <w:div w:id="2097748640">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 w:id="2125614823">
      <w:bodyDiv w:val="1"/>
      <w:marLeft w:val="0"/>
      <w:marRight w:val="0"/>
      <w:marTop w:val="0"/>
      <w:marBottom w:val="0"/>
      <w:divBdr>
        <w:top w:val="none" w:sz="0" w:space="0" w:color="auto"/>
        <w:left w:val="none" w:sz="0" w:space="0" w:color="auto"/>
        <w:bottom w:val="none" w:sz="0" w:space="0" w:color="auto"/>
        <w:right w:val="none" w:sz="0" w:space="0" w:color="auto"/>
      </w:divBdr>
    </w:div>
    <w:div w:id="2129620066">
      <w:bodyDiv w:val="1"/>
      <w:marLeft w:val="0"/>
      <w:marRight w:val="0"/>
      <w:marTop w:val="0"/>
      <w:marBottom w:val="0"/>
      <w:divBdr>
        <w:top w:val="none" w:sz="0" w:space="0" w:color="auto"/>
        <w:left w:val="none" w:sz="0" w:space="0" w:color="auto"/>
        <w:bottom w:val="none" w:sz="0" w:space="0" w:color="auto"/>
        <w:right w:val="none" w:sz="0" w:space="0" w:color="auto"/>
      </w:divBdr>
      <w:divsChild>
        <w:div w:id="627663962">
          <w:marLeft w:val="0"/>
          <w:marRight w:val="547"/>
          <w:marTop w:val="0"/>
          <w:marBottom w:val="0"/>
          <w:divBdr>
            <w:top w:val="none" w:sz="0" w:space="0" w:color="auto"/>
            <w:left w:val="none" w:sz="0" w:space="0" w:color="auto"/>
            <w:bottom w:val="none" w:sz="0" w:space="0" w:color="auto"/>
            <w:right w:val="none" w:sz="0" w:space="0" w:color="auto"/>
          </w:divBdr>
        </w:div>
      </w:divsChild>
    </w:div>
    <w:div w:id="21455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6.w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DF53-A735-42AD-A19E-38F80E22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7476</Words>
  <Characters>42615</Characters>
  <Application>Microsoft Office Word</Application>
  <DocSecurity>0</DocSecurity>
  <Lines>355</Lines>
  <Paragraphs>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menna</dc:creator>
  <cp:lastModifiedBy>HP</cp:lastModifiedBy>
  <cp:revision>371</cp:revision>
  <cp:lastPrinted>2013-09-19T13:09:00Z</cp:lastPrinted>
  <dcterms:created xsi:type="dcterms:W3CDTF">2013-08-15T07:25:00Z</dcterms:created>
  <dcterms:modified xsi:type="dcterms:W3CDTF">2013-09-19T13:09:00Z</dcterms:modified>
</cp:coreProperties>
</file>