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3263"/>
        <w:gridCol w:w="3807"/>
      </w:tblGrid>
      <w:tr w:rsidR="00A151D7" w14:paraId="591CFC9E" w14:textId="77777777">
        <w:tblPrEx>
          <w:tblCellMar>
            <w:top w:w="0" w:type="dxa"/>
            <w:bottom w:w="0" w:type="dxa"/>
          </w:tblCellMar>
        </w:tblPrEx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691E2" w14:textId="77777777" w:rsidR="00A151D7" w:rsidRDefault="00000000" w:rsidP="00311C52">
            <w:pPr>
              <w:spacing w:after="20"/>
              <w:jc w:val="left"/>
            </w:pPr>
            <w:r>
              <w:rPr>
                <w:b/>
                <w:bCs/>
                <w:color w:val="000000"/>
                <w:sz w:val="28"/>
                <w:szCs w:val="28"/>
              </w:rPr>
              <w:t>‏المملكة العربية السعودية</w:t>
            </w:r>
          </w:p>
          <w:p w14:paraId="1D87823E" w14:textId="77777777" w:rsidR="00A151D7" w:rsidRDefault="00000000" w:rsidP="00311C52">
            <w:pPr>
              <w:spacing w:after="20"/>
              <w:jc w:val="left"/>
            </w:pPr>
            <w:r>
              <w:rPr>
                <w:b/>
                <w:bCs/>
                <w:color w:val="000000"/>
                <w:sz w:val="26"/>
                <w:szCs w:val="26"/>
              </w:rPr>
              <w:t>‏وزارة التعليم</w:t>
            </w:r>
          </w:p>
          <w:p w14:paraId="729C47A8" w14:textId="77777777" w:rsidR="00A151D7" w:rsidRDefault="00000000" w:rsidP="00311C52">
            <w:pPr>
              <w:spacing w:after="20"/>
              <w:jc w:val="left"/>
            </w:pPr>
            <w:r>
              <w:rPr>
                <w:b/>
                <w:bCs/>
                <w:color w:val="000000"/>
                <w:sz w:val="24"/>
                <w:szCs w:val="24"/>
              </w:rPr>
              <w:t>‏إدارة تعليم</w:t>
            </w:r>
          </w:p>
          <w:p w14:paraId="7075EEA4" w14:textId="77777777" w:rsidR="00A151D7" w:rsidRDefault="00000000" w:rsidP="00311C52">
            <w:pPr>
              <w:spacing w:after="40"/>
              <w:jc w:val="left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‏مدرسة: </w:t>
            </w:r>
          </w:p>
        </w:tc>
        <w:tc>
          <w:tcPr>
            <w:tcW w:w="28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50F818" w14:textId="77777777" w:rsidR="00A151D7" w:rsidRDefault="00000000">
            <w:pPr>
              <w:spacing w:after="20"/>
            </w:pPr>
            <w:r>
              <w:rPr>
                <w:b/>
                <w:bCs/>
                <w:color w:val="000000"/>
                <w:sz w:val="28"/>
                <w:szCs w:val="28"/>
              </w:rPr>
              <w:t>‏بسم الله الرحمن الرحيم</w:t>
            </w:r>
          </w:p>
          <w:p w14:paraId="784AADEC" w14:textId="77777777" w:rsidR="00A151D7" w:rsidRDefault="00000000">
            <w:r>
              <w:rPr>
                <w:noProof/>
              </w:rPr>
              <w:drawing>
                <wp:inline distT="0" distB="0" distL="0" distR="0" wp14:anchorId="7EB9B2B8" wp14:editId="350A3002">
                  <wp:extent cx="1428750" cy="85725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40"/>
              <w:gridCol w:w="2345"/>
            </w:tblGrid>
            <w:tr w:rsidR="00A151D7" w14:paraId="56BBD1DC" w14:textId="77777777" w:rsidTr="00311C5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63FF24A7" w14:textId="77777777" w:rsidR="00A151D7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‏المادة:</w:t>
                  </w:r>
                </w:p>
              </w:tc>
              <w:tc>
                <w:tcPr>
                  <w:tcW w:w="23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4E2E067D" w14:textId="77777777" w:rsidR="00A151D7" w:rsidRDefault="00000000" w:rsidP="00311C52">
                  <w:pPr>
                    <w:spacing w:after="40"/>
                    <w:jc w:val="left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‏المهارات الحياتية والأسرية</w:t>
                  </w:r>
                </w:p>
              </w:tc>
            </w:tr>
            <w:tr w:rsidR="00A151D7" w14:paraId="5221E181" w14:textId="77777777" w:rsidTr="00311C5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FB182FB" w14:textId="77777777" w:rsidR="00A151D7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‏الصف:</w:t>
                  </w:r>
                </w:p>
              </w:tc>
              <w:tc>
                <w:tcPr>
                  <w:tcW w:w="23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7FA8DE2" w14:textId="6B2E80E0" w:rsidR="00A151D7" w:rsidRPr="00311C52" w:rsidRDefault="00311C52" w:rsidP="00311C52">
                  <w:pPr>
                    <w:spacing w:after="40"/>
                    <w:jc w:val="lef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</w:rPr>
                    <w:t xml:space="preserve">ثاني / </w:t>
                  </w:r>
                </w:p>
              </w:tc>
            </w:tr>
            <w:tr w:rsidR="00A151D7" w14:paraId="76B6102A" w14:textId="77777777" w:rsidTr="00311C5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F308C50" w14:textId="77777777" w:rsidR="00A151D7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‏الفترة:</w:t>
                  </w:r>
                </w:p>
              </w:tc>
              <w:tc>
                <w:tcPr>
                  <w:tcW w:w="23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74839347" w14:textId="588B7CB2" w:rsidR="00A151D7" w:rsidRDefault="00311C52" w:rsidP="00311C52">
                  <w:pPr>
                    <w:spacing w:after="40"/>
                    <w:jc w:val="left"/>
                  </w:pP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</w:rPr>
                    <w:t>الأولى ( الفصل الدراسي الثاني )</w:t>
                  </w:r>
                </w:p>
              </w:tc>
            </w:tr>
          </w:tbl>
          <w:p w14:paraId="41970163" w14:textId="77777777" w:rsidR="00A151D7" w:rsidRDefault="00A151D7"/>
        </w:tc>
      </w:tr>
    </w:tbl>
    <w:p w14:paraId="48142871" w14:textId="77777777" w:rsidR="00A151D7" w:rsidRDefault="00A151D7">
      <w:pPr>
        <w:spacing w:after="60"/>
      </w:pPr>
    </w:p>
    <w:tbl>
      <w:tblPr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6"/>
        <w:gridCol w:w="6542"/>
        <w:gridCol w:w="2726"/>
      </w:tblGrid>
      <w:tr w:rsidR="00A151D7" w14:paraId="34CD5E93" w14:textId="77777777">
        <w:tblPrEx>
          <w:tblCellMar>
            <w:top w:w="0" w:type="dxa"/>
            <w:bottom w:w="0" w:type="dxa"/>
          </w:tblCellMar>
        </w:tblPrEx>
        <w:tc>
          <w:tcPr>
            <w:tcW w:w="1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60583C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</w:t>
            </w:r>
            <w:r w:rsidRPr="00311C52">
              <w:rPr>
                <w:b/>
                <w:bCs/>
                <w:color w:val="000000"/>
                <w:sz w:val="32"/>
                <w:szCs w:val="32"/>
              </w:rPr>
              <w:t>اسم الطالب</w:t>
            </w:r>
          </w:p>
        </w:tc>
        <w:tc>
          <w:tcPr>
            <w:tcW w:w="5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25BFD4" w14:textId="77777777" w:rsidR="00A151D7" w:rsidRDefault="00A151D7">
            <w:pPr>
              <w:spacing w:after="40"/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04"/>
            </w:tblGrid>
            <w:tr w:rsidR="00A151D7" w14:paraId="1E63A3E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3CED2D" w14:textId="77777777" w:rsidR="00A151D7" w:rsidRDefault="00A151D7">
                  <w:pPr>
                    <w:spacing w:after="40"/>
                  </w:pPr>
                </w:p>
              </w:tc>
            </w:tr>
            <w:tr w:rsidR="00A151D7" w14:paraId="300BE4E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9486FF" w14:textId="5F5EA52A" w:rsidR="00A151D7" w:rsidRDefault="0000000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</w:t>
                  </w:r>
                  <w:r w:rsidR="00311C52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</w:tr>
          </w:tbl>
          <w:p w14:paraId="5359BDA6" w14:textId="77777777" w:rsidR="00A151D7" w:rsidRDefault="00A151D7"/>
        </w:tc>
      </w:tr>
    </w:tbl>
    <w:p w14:paraId="467EAB7B" w14:textId="0A9F49C0" w:rsidR="00A151D7" w:rsidRPr="00311C52" w:rsidRDefault="00311C52" w:rsidP="00311C52">
      <w:pPr>
        <w:spacing w:after="40"/>
        <w:jc w:val="left"/>
        <w:rPr>
          <w:sz w:val="24"/>
          <w:szCs w:val="24"/>
        </w:rPr>
      </w:pPr>
      <w:r w:rsidRPr="00311C52">
        <w:rPr>
          <w:b/>
          <w:bCs/>
          <w:color w:val="000000"/>
          <w:sz w:val="32"/>
          <w:szCs w:val="32"/>
        </w:rPr>
        <w:t>السؤال 1: اختر الإجابة الصحيحة:</w:t>
      </w:r>
    </w:p>
    <w:tbl>
      <w:tblPr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2104"/>
        <w:gridCol w:w="2693"/>
        <w:gridCol w:w="283"/>
        <w:gridCol w:w="2835"/>
        <w:gridCol w:w="2117"/>
      </w:tblGrid>
      <w:tr w:rsidR="00A151D7" w14:paraId="11B3CD92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856474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6B76A8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أثناء الصعود على السلالم، يجب الالتزام بـ:</w:t>
            </w:r>
          </w:p>
        </w:tc>
      </w:tr>
      <w:tr w:rsidR="00A151D7" w14:paraId="25FF21FD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218E8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E23EF8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الجهة اليسرى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967CE5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المنتصف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423DFF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الجهة اليمنى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51538E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القفز درجتين</w:t>
            </w:r>
          </w:p>
        </w:tc>
      </w:tr>
      <w:tr w:rsidR="00A151D7" w14:paraId="36A915B6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C7B19D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F5B18B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ما النتيجة المتوقعة عند التدافع مع الآخرين أثناء الدخول أو الخروج من الفصل؟</w:t>
            </w:r>
          </w:p>
        </w:tc>
      </w:tr>
      <w:tr w:rsidR="00A151D7" w14:paraId="26BFAA04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2B665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0BFAE9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الوصول بشكل أسرع</w:t>
            </w:r>
          </w:p>
        </w:tc>
        <w:tc>
          <w:tcPr>
            <w:tcW w:w="29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A59BA8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إعاقة الآخرين واحتمال الإصابة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13BCD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الحصول على مكان أفضل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6FCAB0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سعادة المعلم</w:t>
            </w:r>
          </w:p>
        </w:tc>
      </w:tr>
      <w:tr w:rsidR="00A151D7" w14:paraId="2A16B005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EA28C8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2B4584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من إرشادات السلامة العامة تجنب الحديث مع السائق إلا:</w:t>
            </w:r>
          </w:p>
        </w:tc>
      </w:tr>
      <w:tr w:rsidR="00A151D7" w14:paraId="16C6A86F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B8C34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EE7F4F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للضرورة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6BA10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للتسلية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6CD2C6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بصوت عالٍ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DEE367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طوال الطريق</w:t>
            </w:r>
          </w:p>
        </w:tc>
      </w:tr>
      <w:tr w:rsidR="00A151D7" w14:paraId="03DCEC6A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385EC6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98B177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إخراج الرأس أو اليد من نافذة السيارة أثناء سيرها يعتبر تصرفاً:</w:t>
            </w:r>
          </w:p>
        </w:tc>
      </w:tr>
      <w:tr w:rsidR="00A151D7" w14:paraId="6AA52577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64B3D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614DDB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صحيحاً وممتعاً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F4BD92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خاطئاً وخطيراً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198347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شجاعاً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CDEA60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مفيداً للتهوية</w:t>
            </w:r>
          </w:p>
        </w:tc>
      </w:tr>
      <w:tr w:rsidR="00A151D7" w14:paraId="226CF417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9B26BA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299CB0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‏متى يُسمح للراكب بفتح باب السيارة للنزول؟</w:t>
            </w:r>
          </w:p>
        </w:tc>
      </w:tr>
      <w:tr w:rsidR="00A151D7" w14:paraId="4C05862E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CDC43" w14:textId="77777777" w:rsidR="00A151D7" w:rsidRPr="00311C52" w:rsidRDefault="00A151D7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FAE23C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عندما تسير السيارة ببطء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C60737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عندما يطلب السائق ذلك والسيارة تتحرك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0FA6A4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عند التأكد من توقف السيارة تماماً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78BD5D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عند الوقوف في منتصف الطريق السريع</w:t>
            </w:r>
          </w:p>
        </w:tc>
      </w:tr>
      <w:tr w:rsidR="00A151D7" w14:paraId="6A833DA5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F9740C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E5A1F7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السلوك الحضاري عند الشراء من المقصف المدرسي هو:</w:t>
            </w:r>
          </w:p>
        </w:tc>
      </w:tr>
      <w:tr w:rsidR="00A151D7" w14:paraId="1CCDC4E3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0D6A1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96C9B7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التدافع للوصول أولاً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C52230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الوقوف بانتظام في الطابور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BD4176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الصراخ على البائع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852448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الطلب من الخلف</w:t>
            </w:r>
          </w:p>
        </w:tc>
      </w:tr>
      <w:tr w:rsidR="00A151D7" w14:paraId="7063EE74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06ED11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C16C49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يجب على الراكب استخدام الباب القريب من ______ عند الركوب والنزول من السيارة.</w:t>
            </w:r>
          </w:p>
        </w:tc>
      </w:tr>
      <w:tr w:rsidR="00A151D7" w14:paraId="3053CD54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FD259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F58411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الشارع العام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D82A96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الرصيف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E68EFC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وسط الطريق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085939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مرور السيارات</w:t>
            </w:r>
          </w:p>
        </w:tc>
      </w:tr>
      <w:tr w:rsidR="00A151D7" w14:paraId="15DBF0DE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F8DF64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ECAED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التصرف السليم عند الجلوس على الكرسي داخل الفصل هو:</w:t>
            </w:r>
          </w:p>
        </w:tc>
      </w:tr>
      <w:tr w:rsidR="00A151D7" w14:paraId="45D9EB8B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43769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BE8AEA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الجلوس باستقامة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E40FB2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وضع الحقيبة خلف الظهر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3AED97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التسلق على الكرسي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B9901A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الوقوف فوق الكرسي</w:t>
            </w:r>
          </w:p>
        </w:tc>
      </w:tr>
      <w:tr w:rsidR="00A151D7" w14:paraId="6F5A1F4E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E12E1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972459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لماذا يُمنع حمل زجاجات الماء أو العصير عند الركض في الملعب؟</w:t>
            </w:r>
          </w:p>
        </w:tc>
      </w:tr>
      <w:tr w:rsidR="00A151D7" w14:paraId="6295E33B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FDD48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890D5E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لأنها ثقيلة الوزن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D28C83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حتى لا ينسكب العصير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6574BA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لتجنب خطر الإصابة إذا انكسرت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3BD638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لأن المعلم يريد شربها</w:t>
            </w:r>
          </w:p>
        </w:tc>
      </w:tr>
      <w:tr w:rsidR="00A151D7" w14:paraId="34988CFF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3B33D0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1003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3F8330" w14:textId="77777777" w:rsidR="00A151D7" w:rsidRDefault="00000000">
            <w:pPr>
              <w:spacing w:after="40"/>
            </w:pPr>
            <w:r>
              <w:rPr>
                <w:b/>
                <w:bCs/>
                <w:color w:val="000000"/>
                <w:sz w:val="26"/>
                <w:szCs w:val="26"/>
              </w:rPr>
              <w:t>‏</w:t>
            </w:r>
            <w:r w:rsidRPr="00311C52">
              <w:rPr>
                <w:b/>
                <w:bCs/>
                <w:color w:val="000000"/>
                <w:sz w:val="28"/>
                <w:szCs w:val="28"/>
              </w:rPr>
              <w:t>من فوائد ربط حزام الأمان أنه يمنع خروج الراكب من السيارة في حال:</w:t>
            </w:r>
          </w:p>
        </w:tc>
      </w:tr>
      <w:tr w:rsidR="00A151D7" w14:paraId="2A726551" w14:textId="77777777" w:rsidTr="00311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65F431" w14:textId="77777777" w:rsidR="00A151D7" w:rsidRDefault="00A151D7"/>
        </w:tc>
        <w:tc>
          <w:tcPr>
            <w:tcW w:w="2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55E8AB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‏أ) توقف السيارة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CBE568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‏ب) النوم</w:t>
            </w:r>
          </w:p>
        </w:tc>
        <w:tc>
          <w:tcPr>
            <w:tcW w:w="31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2C6EDE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‏ج) الاصطدام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A61B4F" w14:textId="77777777" w:rsidR="00A151D7" w:rsidRPr="00311C52" w:rsidRDefault="00000000">
            <w:pPr>
              <w:spacing w:after="40"/>
              <w:rPr>
                <w:sz w:val="28"/>
                <w:szCs w:val="28"/>
              </w:rPr>
            </w:pPr>
            <w:r w:rsidRPr="00311C52">
              <w:rPr>
                <w:b/>
                <w:bCs/>
                <w:color w:val="000000"/>
                <w:sz w:val="28"/>
                <w:szCs w:val="28"/>
              </w:rPr>
              <w:t>‏د) الأكل</w:t>
            </w:r>
          </w:p>
        </w:tc>
      </w:tr>
    </w:tbl>
    <w:p w14:paraId="01A59013" w14:textId="77777777" w:rsidR="00A151D7" w:rsidRDefault="00A151D7">
      <w:pPr>
        <w:spacing w:after="100"/>
      </w:pPr>
    </w:p>
    <w:p w14:paraId="6F788CAD" w14:textId="27E2EFF3" w:rsidR="00035A8F" w:rsidRDefault="00311C52">
      <w:r>
        <w:rPr>
          <w:rFonts w:hint="cs"/>
          <w:b/>
          <w:bCs/>
          <w:color w:val="666666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color w:val="666666"/>
          <w:sz w:val="26"/>
          <w:szCs w:val="26"/>
        </w:rPr>
        <w:t>انتهت الأسئلة ... بالتوفيق</w:t>
      </w:r>
    </w:p>
    <w:sectPr w:rsidR="00035A8F">
      <w:pgSz w:w="11906" w:h="16838"/>
      <w:pgMar w:top="500" w:right="500" w:bottom="600" w:left="500" w:header="708" w:footer="708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E448" w14:textId="77777777" w:rsidR="00035A8F" w:rsidRDefault="00035A8F">
      <w:r>
        <w:separator/>
      </w:r>
    </w:p>
  </w:endnote>
  <w:endnote w:type="continuationSeparator" w:id="0">
    <w:p w14:paraId="485B624A" w14:textId="77777777" w:rsidR="00035A8F" w:rsidRDefault="0003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EFC2" w14:textId="77777777" w:rsidR="00035A8F" w:rsidRDefault="00035A8F">
      <w:r>
        <w:separator/>
      </w:r>
    </w:p>
  </w:footnote>
  <w:footnote w:type="continuationSeparator" w:id="0">
    <w:p w14:paraId="52FEBAD1" w14:textId="77777777" w:rsidR="00035A8F" w:rsidRDefault="00035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81018"/>
    <w:multiLevelType w:val="hybridMultilevel"/>
    <w:tmpl w:val="06EE3228"/>
    <w:lvl w:ilvl="0" w:tplc="B93A6DE2">
      <w:start w:val="1"/>
      <w:numFmt w:val="bullet"/>
      <w:lvlText w:val="●"/>
      <w:lvlJc w:val="left"/>
      <w:pPr>
        <w:ind w:left="720" w:hanging="360"/>
      </w:pPr>
    </w:lvl>
    <w:lvl w:ilvl="1" w:tplc="174C3AFE">
      <w:start w:val="1"/>
      <w:numFmt w:val="bullet"/>
      <w:lvlText w:val="○"/>
      <w:lvlJc w:val="left"/>
      <w:pPr>
        <w:ind w:left="1440" w:hanging="360"/>
      </w:pPr>
    </w:lvl>
    <w:lvl w:ilvl="2" w:tplc="A64422A4">
      <w:start w:val="1"/>
      <w:numFmt w:val="bullet"/>
      <w:lvlText w:val="■"/>
      <w:lvlJc w:val="left"/>
      <w:pPr>
        <w:ind w:left="2160" w:hanging="360"/>
      </w:pPr>
    </w:lvl>
    <w:lvl w:ilvl="3" w:tplc="5AD05ECC">
      <w:start w:val="1"/>
      <w:numFmt w:val="bullet"/>
      <w:lvlText w:val="●"/>
      <w:lvlJc w:val="left"/>
      <w:pPr>
        <w:ind w:left="2880" w:hanging="360"/>
      </w:pPr>
    </w:lvl>
    <w:lvl w:ilvl="4" w:tplc="4094EFA8">
      <w:start w:val="1"/>
      <w:numFmt w:val="bullet"/>
      <w:lvlText w:val="○"/>
      <w:lvlJc w:val="left"/>
      <w:pPr>
        <w:ind w:left="3600" w:hanging="360"/>
      </w:pPr>
    </w:lvl>
    <w:lvl w:ilvl="5" w:tplc="82069B54">
      <w:start w:val="1"/>
      <w:numFmt w:val="bullet"/>
      <w:lvlText w:val="■"/>
      <w:lvlJc w:val="left"/>
      <w:pPr>
        <w:ind w:left="4320" w:hanging="360"/>
      </w:pPr>
    </w:lvl>
    <w:lvl w:ilvl="6" w:tplc="547EC136">
      <w:start w:val="1"/>
      <w:numFmt w:val="bullet"/>
      <w:lvlText w:val="●"/>
      <w:lvlJc w:val="left"/>
      <w:pPr>
        <w:ind w:left="5040" w:hanging="360"/>
      </w:pPr>
    </w:lvl>
    <w:lvl w:ilvl="7" w:tplc="E9726216">
      <w:start w:val="1"/>
      <w:numFmt w:val="bullet"/>
      <w:lvlText w:val="●"/>
      <w:lvlJc w:val="left"/>
      <w:pPr>
        <w:ind w:left="5760" w:hanging="360"/>
      </w:pPr>
    </w:lvl>
    <w:lvl w:ilvl="8" w:tplc="47480C4A">
      <w:start w:val="1"/>
      <w:numFmt w:val="bullet"/>
      <w:lvlText w:val="●"/>
      <w:lvlJc w:val="left"/>
      <w:pPr>
        <w:ind w:left="6480" w:hanging="360"/>
      </w:pPr>
    </w:lvl>
  </w:abstractNum>
  <w:num w:numId="1" w16cid:durableId="14157802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1D7"/>
    <w:rsid w:val="00035A8F"/>
    <w:rsid w:val="00311C52"/>
    <w:rsid w:val="00453BBA"/>
    <w:rsid w:val="00A1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E62CAD"/>
  <w15:docId w15:val="{8C2397D3-F57A-463F-AD5C-86B55096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="Sakkal Majalla" w:hAnsi="Sakkal Majalla" w:cs="Sakkal Majalla"/>
        <w:rtl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311C52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311C52"/>
  </w:style>
  <w:style w:type="paragraph" w:styleId="a8">
    <w:name w:val="footer"/>
    <w:basedOn w:val="a"/>
    <w:link w:val="Char1"/>
    <w:uiPriority w:val="99"/>
    <w:unhideWhenUsed/>
    <w:rsid w:val="00311C52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311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Bandar</cp:lastModifiedBy>
  <cp:revision>2</cp:revision>
  <cp:lastPrinted>2026-02-10T08:58:00Z</cp:lastPrinted>
  <dcterms:created xsi:type="dcterms:W3CDTF">2026-02-10T08:59:00Z</dcterms:created>
  <dcterms:modified xsi:type="dcterms:W3CDTF">2026-02-10T08:59:00Z</dcterms:modified>
</cp:coreProperties>
</file>